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AB" w:rsidRDefault="008A7AAB" w:rsidP="008A7AAB">
      <w:pPr>
        <w:spacing w:after="120" w:line="360" w:lineRule="auto"/>
        <w:jc w:val="center"/>
        <w:rPr>
          <w:rFonts w:cs="Times New Roman"/>
          <w:b/>
          <w:sz w:val="32"/>
          <w:szCs w:val="32"/>
        </w:rPr>
      </w:pPr>
    </w:p>
    <w:p w:rsidR="008A7AAB" w:rsidRDefault="008A7AAB" w:rsidP="008A7AAB">
      <w:pPr>
        <w:spacing w:after="120" w:line="360" w:lineRule="auto"/>
        <w:jc w:val="center"/>
        <w:rPr>
          <w:rFonts w:cs="Times New Roman"/>
          <w:b/>
          <w:sz w:val="32"/>
          <w:szCs w:val="32"/>
        </w:rPr>
      </w:pPr>
    </w:p>
    <w:p w:rsidR="008A7AAB" w:rsidRDefault="008A7AAB" w:rsidP="008A7AAB">
      <w:pPr>
        <w:spacing w:after="120" w:line="360" w:lineRule="auto"/>
        <w:jc w:val="center"/>
        <w:rPr>
          <w:rFonts w:cs="Times New Roman"/>
          <w:b/>
          <w:sz w:val="32"/>
          <w:szCs w:val="32"/>
        </w:rPr>
      </w:pPr>
    </w:p>
    <w:p w:rsidR="008A7AAB" w:rsidRPr="008A7AAB" w:rsidRDefault="008A7AAB" w:rsidP="008A7AAB">
      <w:pPr>
        <w:spacing w:after="120" w:line="360" w:lineRule="auto"/>
        <w:jc w:val="center"/>
        <w:rPr>
          <w:rFonts w:cs="Times New Roman"/>
          <w:b/>
          <w:sz w:val="48"/>
          <w:szCs w:val="32"/>
        </w:rPr>
      </w:pPr>
      <w:r w:rsidRPr="008A7AAB">
        <w:rPr>
          <w:rFonts w:cs="Times New Roman"/>
          <w:b/>
          <w:sz w:val="48"/>
          <w:szCs w:val="32"/>
        </w:rPr>
        <w:t xml:space="preserve">STATUT </w:t>
      </w:r>
    </w:p>
    <w:p w:rsidR="008A7AAB" w:rsidRPr="008A7AAB" w:rsidRDefault="008A7AAB" w:rsidP="008A7AAB">
      <w:pPr>
        <w:spacing w:after="120" w:line="360" w:lineRule="auto"/>
        <w:jc w:val="center"/>
        <w:rPr>
          <w:rFonts w:cs="Times New Roman"/>
          <w:b/>
          <w:sz w:val="48"/>
          <w:szCs w:val="32"/>
        </w:rPr>
      </w:pPr>
      <w:r w:rsidRPr="008A7AAB">
        <w:rPr>
          <w:rFonts w:cs="Times New Roman"/>
          <w:b/>
          <w:sz w:val="48"/>
          <w:szCs w:val="32"/>
        </w:rPr>
        <w:t>SZKOŁY PODSTAWOWEJ NR 2</w:t>
      </w:r>
    </w:p>
    <w:p w:rsidR="008A7AAB" w:rsidRDefault="008A7AAB" w:rsidP="008A7AAB">
      <w:pPr>
        <w:spacing w:after="120" w:line="360" w:lineRule="auto"/>
        <w:jc w:val="center"/>
        <w:rPr>
          <w:rFonts w:cs="Times New Roman"/>
          <w:b/>
          <w:sz w:val="48"/>
          <w:szCs w:val="32"/>
        </w:rPr>
      </w:pPr>
      <w:r w:rsidRPr="008A7AAB">
        <w:rPr>
          <w:rFonts w:cs="Times New Roman"/>
          <w:b/>
          <w:sz w:val="48"/>
          <w:szCs w:val="32"/>
        </w:rPr>
        <w:t xml:space="preserve">W ZESPOLE SZKÓŁ </w:t>
      </w:r>
    </w:p>
    <w:p w:rsidR="008A7AAB" w:rsidRDefault="008A7AAB" w:rsidP="008A7AAB">
      <w:pPr>
        <w:spacing w:after="120" w:line="360" w:lineRule="auto"/>
        <w:jc w:val="center"/>
        <w:rPr>
          <w:rFonts w:cs="Times New Roman"/>
          <w:b/>
          <w:sz w:val="48"/>
          <w:szCs w:val="32"/>
        </w:rPr>
      </w:pPr>
      <w:r w:rsidRPr="008A7AAB">
        <w:rPr>
          <w:rFonts w:cs="Times New Roman"/>
          <w:b/>
          <w:sz w:val="48"/>
          <w:szCs w:val="32"/>
        </w:rPr>
        <w:t xml:space="preserve">IM. JANA PAWŁA II </w:t>
      </w:r>
    </w:p>
    <w:p w:rsidR="008A7AAB" w:rsidRPr="008A7AAB" w:rsidRDefault="008A7AAB" w:rsidP="008A7AAB">
      <w:pPr>
        <w:spacing w:after="120" w:line="360" w:lineRule="auto"/>
        <w:jc w:val="center"/>
        <w:rPr>
          <w:rFonts w:cs="Times New Roman"/>
          <w:sz w:val="48"/>
          <w:szCs w:val="32"/>
        </w:rPr>
      </w:pPr>
      <w:r w:rsidRPr="008A7AAB">
        <w:rPr>
          <w:rFonts w:cs="Times New Roman"/>
          <w:b/>
          <w:sz w:val="48"/>
          <w:szCs w:val="32"/>
        </w:rPr>
        <w:t>W SŁAWKOWIE</w:t>
      </w:r>
    </w:p>
    <w:p w:rsidR="008A7AAB" w:rsidRDefault="008A7AAB" w:rsidP="008A7AAB">
      <w:pPr>
        <w:spacing w:after="120" w:line="360" w:lineRule="auto"/>
        <w:jc w:val="center"/>
        <w:rPr>
          <w:rFonts w:cs="Times New Roman"/>
          <w:b/>
          <w:sz w:val="32"/>
          <w:szCs w:val="32"/>
        </w:rPr>
      </w:pPr>
    </w:p>
    <w:p w:rsidR="008A7AAB" w:rsidRDefault="008A7AAB" w:rsidP="008A7AAB">
      <w:pPr>
        <w:spacing w:after="120" w:line="360" w:lineRule="auto"/>
        <w:jc w:val="center"/>
        <w:rPr>
          <w:rFonts w:cs="Times New Roman"/>
          <w:b/>
          <w:sz w:val="32"/>
          <w:szCs w:val="32"/>
        </w:rPr>
      </w:pPr>
    </w:p>
    <w:p w:rsidR="008A7AAB" w:rsidRDefault="008A7AAB" w:rsidP="008A7AAB">
      <w:pPr>
        <w:spacing w:after="120" w:line="360" w:lineRule="auto"/>
        <w:jc w:val="center"/>
        <w:rPr>
          <w:rFonts w:cs="Times New Roman"/>
          <w:b/>
          <w:sz w:val="32"/>
          <w:szCs w:val="32"/>
        </w:rPr>
      </w:pPr>
    </w:p>
    <w:p w:rsidR="008A7AAB" w:rsidRDefault="008A7AAB" w:rsidP="008A7AAB">
      <w:pPr>
        <w:spacing w:after="120" w:line="360" w:lineRule="auto"/>
        <w:jc w:val="center"/>
        <w:rPr>
          <w:rFonts w:cs="Times New Roman"/>
          <w:b/>
          <w:sz w:val="32"/>
          <w:szCs w:val="32"/>
        </w:rPr>
      </w:pPr>
    </w:p>
    <w:p w:rsidR="008A7AAB" w:rsidRDefault="008A7AAB" w:rsidP="008A7AAB">
      <w:pPr>
        <w:spacing w:after="120" w:line="360" w:lineRule="auto"/>
        <w:jc w:val="center"/>
        <w:rPr>
          <w:rFonts w:cs="Times New Roman"/>
          <w:b/>
          <w:sz w:val="32"/>
          <w:szCs w:val="32"/>
        </w:rPr>
      </w:pPr>
    </w:p>
    <w:p w:rsidR="008A7AAB" w:rsidRDefault="008A7AAB" w:rsidP="008A7AAB">
      <w:pPr>
        <w:spacing w:after="120" w:line="360" w:lineRule="auto"/>
        <w:jc w:val="center"/>
        <w:rPr>
          <w:rFonts w:cs="Times New Roman"/>
          <w:b/>
          <w:sz w:val="32"/>
          <w:szCs w:val="32"/>
        </w:rPr>
      </w:pPr>
    </w:p>
    <w:p w:rsidR="008A7AAB" w:rsidRDefault="008A7AAB" w:rsidP="008A7AAB">
      <w:pPr>
        <w:spacing w:after="120" w:line="360" w:lineRule="auto"/>
        <w:jc w:val="center"/>
        <w:rPr>
          <w:rFonts w:cs="Times New Roman"/>
          <w:b/>
          <w:sz w:val="32"/>
          <w:szCs w:val="32"/>
        </w:rPr>
      </w:pPr>
    </w:p>
    <w:p w:rsidR="008A7AAB" w:rsidRDefault="008A7AAB" w:rsidP="008A7AAB">
      <w:pPr>
        <w:spacing w:after="120" w:line="360" w:lineRule="auto"/>
        <w:jc w:val="center"/>
        <w:rPr>
          <w:rFonts w:cs="Times New Roman"/>
          <w:b/>
          <w:sz w:val="32"/>
          <w:szCs w:val="32"/>
        </w:rPr>
      </w:pPr>
    </w:p>
    <w:p w:rsidR="008A7AAB" w:rsidRDefault="008A7AAB" w:rsidP="008A7AAB">
      <w:pPr>
        <w:spacing w:after="120" w:line="360" w:lineRule="auto"/>
        <w:jc w:val="center"/>
        <w:rPr>
          <w:rFonts w:cs="Times New Roman"/>
          <w:b/>
          <w:sz w:val="32"/>
          <w:szCs w:val="32"/>
        </w:rPr>
      </w:pPr>
    </w:p>
    <w:p w:rsidR="008A7AAB" w:rsidRDefault="008A7AAB" w:rsidP="008A7AAB">
      <w:pPr>
        <w:spacing w:after="120" w:line="360" w:lineRule="auto"/>
        <w:jc w:val="center"/>
        <w:rPr>
          <w:rFonts w:cs="Times New Roman"/>
          <w:b/>
          <w:sz w:val="32"/>
          <w:szCs w:val="32"/>
        </w:rPr>
      </w:pPr>
    </w:p>
    <w:p w:rsidR="008A7AAB" w:rsidRDefault="008A7AAB" w:rsidP="008A7AAB">
      <w:pPr>
        <w:spacing w:after="120" w:line="360" w:lineRule="auto"/>
        <w:rPr>
          <w:rFonts w:cs="Times New Roman"/>
          <w:b/>
          <w:sz w:val="32"/>
          <w:szCs w:val="32"/>
        </w:rPr>
      </w:pPr>
    </w:p>
    <w:p w:rsidR="008A7AAB" w:rsidRPr="008A7AAB" w:rsidRDefault="008A7AAB" w:rsidP="00216505">
      <w:pPr>
        <w:spacing w:after="120" w:line="312" w:lineRule="auto"/>
        <w:rPr>
          <w:rFonts w:cs="Times New Roman"/>
          <w:b/>
          <w:sz w:val="32"/>
          <w:szCs w:val="32"/>
        </w:rPr>
      </w:pPr>
      <w:r>
        <w:rPr>
          <w:rFonts w:cs="Times New Roman"/>
          <w:b/>
          <w:sz w:val="32"/>
          <w:szCs w:val="32"/>
        </w:rPr>
        <w:lastRenderedPageBreak/>
        <w:t>SPI</w:t>
      </w:r>
      <w:r w:rsidRPr="008A7AAB">
        <w:rPr>
          <w:rFonts w:cs="Times New Roman"/>
          <w:b/>
          <w:sz w:val="32"/>
          <w:szCs w:val="32"/>
        </w:rPr>
        <w:t>S TREŚCI</w:t>
      </w:r>
    </w:p>
    <w:p w:rsidR="008A7AAB" w:rsidRDefault="00DF1C4D" w:rsidP="00216505">
      <w:pPr>
        <w:spacing w:after="120" w:line="312" w:lineRule="auto"/>
        <w:rPr>
          <w:rFonts w:cs="Times New Roman"/>
        </w:rPr>
      </w:pPr>
      <w:r w:rsidRPr="008A7AAB">
        <w:rPr>
          <w:rFonts w:cs="Times New Roman"/>
        </w:rPr>
        <w:t xml:space="preserve">ROZDZIAŁ </w:t>
      </w:r>
      <w:r>
        <w:rPr>
          <w:rFonts w:cs="Times New Roman"/>
        </w:rPr>
        <w:t>1</w:t>
      </w:r>
      <w:r w:rsidRPr="008A7AAB">
        <w:rPr>
          <w:rFonts w:cs="Times New Roman"/>
        </w:rPr>
        <w:t xml:space="preserve">. POSTANOWIENIA OGÓLNE </w:t>
      </w:r>
      <w:r w:rsidR="008A7AAB" w:rsidRPr="008A7AAB">
        <w:rPr>
          <w:rFonts w:cs="Times New Roman"/>
        </w:rPr>
        <w:t>................................................................</w:t>
      </w:r>
      <w:r w:rsidR="008A7AAB">
        <w:rPr>
          <w:rFonts w:cs="Times New Roman"/>
        </w:rPr>
        <w:t>..</w:t>
      </w:r>
      <w:r w:rsidR="008A7AAB" w:rsidRPr="008A7AAB">
        <w:rPr>
          <w:rFonts w:cs="Times New Roman"/>
        </w:rPr>
        <w:t xml:space="preserve">........ </w:t>
      </w:r>
      <w:r w:rsidR="005126BB">
        <w:rPr>
          <w:rFonts w:cs="Times New Roman"/>
        </w:rPr>
        <w:t>4</w:t>
      </w:r>
    </w:p>
    <w:p w:rsidR="008A7AAB" w:rsidRPr="008A7AAB" w:rsidRDefault="008A7AAB" w:rsidP="00216505">
      <w:pPr>
        <w:spacing w:after="120" w:line="312" w:lineRule="auto"/>
        <w:rPr>
          <w:rFonts w:cs="Times New Roman"/>
        </w:rPr>
      </w:pPr>
      <w:r w:rsidRPr="008A7AAB">
        <w:rPr>
          <w:rFonts w:cs="Times New Roman"/>
        </w:rPr>
        <w:t>§ 2 Pojęcia podstawowe</w:t>
      </w:r>
      <w:r>
        <w:rPr>
          <w:rFonts w:cs="Times New Roman"/>
        </w:rPr>
        <w:t>………………………………………………………………………</w:t>
      </w:r>
      <w:r w:rsidR="00216505">
        <w:rPr>
          <w:rFonts w:cs="Times New Roman"/>
        </w:rPr>
        <w:t>.</w:t>
      </w:r>
      <w:r>
        <w:rPr>
          <w:rFonts w:cs="Times New Roman"/>
        </w:rPr>
        <w:t xml:space="preserve">.. </w:t>
      </w:r>
      <w:r w:rsidR="005126BB">
        <w:rPr>
          <w:rFonts w:cs="Times New Roman"/>
        </w:rPr>
        <w:t>4</w:t>
      </w:r>
    </w:p>
    <w:p w:rsidR="008A7AAB" w:rsidRDefault="00DF1C4D" w:rsidP="00216505">
      <w:pPr>
        <w:spacing w:after="120" w:line="312" w:lineRule="auto"/>
        <w:rPr>
          <w:rFonts w:cs="Times New Roman"/>
        </w:rPr>
      </w:pPr>
      <w:r w:rsidRPr="008A7AAB">
        <w:rPr>
          <w:rFonts w:cs="Times New Roman"/>
        </w:rPr>
        <w:t xml:space="preserve">ROZDZIAŁ </w:t>
      </w:r>
      <w:r>
        <w:rPr>
          <w:rFonts w:cs="Times New Roman"/>
        </w:rPr>
        <w:t>2</w:t>
      </w:r>
      <w:r w:rsidRPr="008A7AAB">
        <w:rPr>
          <w:rFonts w:cs="Times New Roman"/>
        </w:rPr>
        <w:t>. CELE I ZADANIA SZKOŁY</w:t>
      </w:r>
      <w:r>
        <w:rPr>
          <w:rFonts w:cs="Times New Roman"/>
        </w:rPr>
        <w:t xml:space="preserve"> </w:t>
      </w:r>
      <w:r w:rsidR="008A7AAB" w:rsidRPr="008A7AAB">
        <w:rPr>
          <w:rFonts w:cs="Times New Roman"/>
        </w:rPr>
        <w:t>.....................................................................</w:t>
      </w:r>
      <w:r w:rsidR="00216505">
        <w:rPr>
          <w:rFonts w:cs="Times New Roman"/>
        </w:rPr>
        <w:t>.</w:t>
      </w:r>
      <w:r w:rsidR="008A7AAB" w:rsidRPr="008A7AAB">
        <w:rPr>
          <w:rFonts w:cs="Times New Roman"/>
        </w:rPr>
        <w:t xml:space="preserve">...... </w:t>
      </w:r>
      <w:r w:rsidR="005126BB">
        <w:rPr>
          <w:rFonts w:cs="Times New Roman"/>
        </w:rPr>
        <w:t>5</w:t>
      </w:r>
    </w:p>
    <w:p w:rsidR="005126BB" w:rsidRPr="008A7AAB" w:rsidRDefault="005126BB" w:rsidP="00216505">
      <w:pPr>
        <w:spacing w:after="120" w:line="312" w:lineRule="auto"/>
        <w:rPr>
          <w:rFonts w:cs="Times New Roman"/>
        </w:rPr>
      </w:pPr>
      <w:r w:rsidRPr="005126BB">
        <w:rPr>
          <w:rFonts w:cs="Times New Roman"/>
        </w:rPr>
        <w:t>§ 3 Ogólne cele i zadania szkoły</w:t>
      </w:r>
      <w:r>
        <w:rPr>
          <w:rFonts w:cs="Times New Roman"/>
        </w:rPr>
        <w:t xml:space="preserve"> …………………………………………………………</w:t>
      </w:r>
      <w:r w:rsidR="00216505">
        <w:rPr>
          <w:rFonts w:cs="Times New Roman"/>
        </w:rPr>
        <w:t>.</w:t>
      </w:r>
      <w:r>
        <w:rPr>
          <w:rFonts w:cs="Times New Roman"/>
        </w:rPr>
        <w:t>…… 5</w:t>
      </w:r>
    </w:p>
    <w:p w:rsidR="005126BB" w:rsidRDefault="005126BB" w:rsidP="00216505">
      <w:pPr>
        <w:spacing w:after="120" w:line="312" w:lineRule="auto"/>
        <w:rPr>
          <w:rFonts w:cs="Times New Roman"/>
        </w:rPr>
      </w:pPr>
      <w:r w:rsidRPr="005126BB">
        <w:rPr>
          <w:rFonts w:cs="Times New Roman"/>
        </w:rPr>
        <w:t>ROZDZIAŁ 3 - ORGANY SZKOŁY</w:t>
      </w:r>
      <w:r>
        <w:rPr>
          <w:rFonts w:cs="Times New Roman"/>
        </w:rPr>
        <w:t xml:space="preserve"> ………………………………………………………</w:t>
      </w:r>
      <w:r w:rsidR="00216505">
        <w:rPr>
          <w:rFonts w:cs="Times New Roman"/>
        </w:rPr>
        <w:t>.</w:t>
      </w:r>
      <w:r>
        <w:rPr>
          <w:rFonts w:cs="Times New Roman"/>
        </w:rPr>
        <w:t>… 6</w:t>
      </w:r>
    </w:p>
    <w:p w:rsidR="005126BB" w:rsidRDefault="005126BB" w:rsidP="00216505">
      <w:pPr>
        <w:spacing w:after="120" w:line="312" w:lineRule="auto"/>
        <w:rPr>
          <w:rFonts w:cs="Times New Roman"/>
        </w:rPr>
      </w:pPr>
      <w:r w:rsidRPr="005126BB">
        <w:rPr>
          <w:rFonts w:cs="Times New Roman"/>
        </w:rPr>
        <w:t>§</w:t>
      </w:r>
      <w:r>
        <w:rPr>
          <w:rFonts w:cs="Times New Roman"/>
        </w:rPr>
        <w:t xml:space="preserve"> </w:t>
      </w:r>
      <w:r w:rsidRPr="005126BB">
        <w:rPr>
          <w:rFonts w:cs="Times New Roman"/>
        </w:rPr>
        <w:t>4 Organy szkoły</w:t>
      </w:r>
      <w:r>
        <w:rPr>
          <w:rFonts w:cs="Times New Roman"/>
        </w:rPr>
        <w:t xml:space="preserve"> ……………………………………………………………………………… 6</w:t>
      </w:r>
    </w:p>
    <w:p w:rsidR="005126BB" w:rsidRDefault="005126BB" w:rsidP="00216505">
      <w:pPr>
        <w:spacing w:after="120" w:line="312" w:lineRule="auto"/>
        <w:rPr>
          <w:rFonts w:cs="Times New Roman"/>
        </w:rPr>
      </w:pPr>
      <w:r w:rsidRPr="005126BB">
        <w:rPr>
          <w:rFonts w:cs="Times New Roman"/>
        </w:rPr>
        <w:t>§</w:t>
      </w:r>
      <w:r>
        <w:rPr>
          <w:rFonts w:cs="Times New Roman"/>
        </w:rPr>
        <w:t xml:space="preserve"> </w:t>
      </w:r>
      <w:r w:rsidRPr="005126BB">
        <w:rPr>
          <w:rFonts w:cs="Times New Roman"/>
        </w:rPr>
        <w:t>5 Zadania dyrektora</w:t>
      </w:r>
      <w:r>
        <w:rPr>
          <w:rFonts w:cs="Times New Roman"/>
        </w:rPr>
        <w:t xml:space="preserve"> ………………………………………………………………………….. 6</w:t>
      </w:r>
    </w:p>
    <w:p w:rsidR="005126BB" w:rsidRDefault="005126BB" w:rsidP="00216505">
      <w:pPr>
        <w:spacing w:after="120" w:line="312" w:lineRule="auto"/>
        <w:rPr>
          <w:rFonts w:cs="Times New Roman"/>
        </w:rPr>
      </w:pPr>
      <w:r>
        <w:rPr>
          <w:rFonts w:cs="Times New Roman"/>
        </w:rPr>
        <w:t xml:space="preserve">§ </w:t>
      </w:r>
      <w:r w:rsidRPr="005126BB">
        <w:rPr>
          <w:rFonts w:cs="Times New Roman"/>
        </w:rPr>
        <w:t>6 Rada pedagogiczna</w:t>
      </w:r>
      <w:r>
        <w:rPr>
          <w:rFonts w:cs="Times New Roman"/>
        </w:rPr>
        <w:t xml:space="preserve"> ……………………………………………………………………</w:t>
      </w:r>
      <w:r w:rsidR="00216505">
        <w:rPr>
          <w:rFonts w:cs="Times New Roman"/>
        </w:rPr>
        <w:t>.</w:t>
      </w:r>
      <w:r>
        <w:rPr>
          <w:rFonts w:cs="Times New Roman"/>
        </w:rPr>
        <w:t>…... 9</w:t>
      </w:r>
    </w:p>
    <w:p w:rsidR="005126BB" w:rsidRDefault="005126BB" w:rsidP="00216505">
      <w:pPr>
        <w:spacing w:after="120" w:line="312" w:lineRule="auto"/>
        <w:rPr>
          <w:rFonts w:cs="Times New Roman"/>
        </w:rPr>
      </w:pPr>
      <w:r w:rsidRPr="005126BB">
        <w:rPr>
          <w:rFonts w:cs="Times New Roman"/>
        </w:rPr>
        <w:t>§ 7 Samorząd uczniowski</w:t>
      </w:r>
      <w:r w:rsidR="00216505">
        <w:rPr>
          <w:rFonts w:cs="Times New Roman"/>
        </w:rPr>
        <w:t xml:space="preserve"> ……………………………………………………………………..</w:t>
      </w:r>
      <w:r>
        <w:rPr>
          <w:rFonts w:cs="Times New Roman"/>
        </w:rPr>
        <w:t xml:space="preserve"> 10</w:t>
      </w:r>
    </w:p>
    <w:p w:rsidR="005126BB" w:rsidRDefault="005126BB" w:rsidP="00216505">
      <w:pPr>
        <w:spacing w:after="120" w:line="312" w:lineRule="auto"/>
        <w:rPr>
          <w:rFonts w:cs="Times New Roman"/>
        </w:rPr>
      </w:pPr>
      <w:r w:rsidRPr="005126BB">
        <w:rPr>
          <w:rFonts w:cs="Times New Roman"/>
        </w:rPr>
        <w:t>§ 8 Rada rodziców</w:t>
      </w:r>
      <w:r>
        <w:rPr>
          <w:rFonts w:cs="Times New Roman"/>
        </w:rPr>
        <w:t xml:space="preserve"> ……………………………………………………………………………..11</w:t>
      </w:r>
    </w:p>
    <w:p w:rsidR="005126BB" w:rsidRDefault="005126BB" w:rsidP="00216505">
      <w:pPr>
        <w:spacing w:after="120" w:line="312" w:lineRule="auto"/>
        <w:rPr>
          <w:rFonts w:cs="Times New Roman"/>
        </w:rPr>
      </w:pPr>
      <w:r w:rsidRPr="005126BB">
        <w:rPr>
          <w:rFonts w:cs="Times New Roman"/>
        </w:rPr>
        <w:t>§ 9 Współpraca organów szkoły</w:t>
      </w:r>
      <w:r>
        <w:rPr>
          <w:rFonts w:cs="Times New Roman"/>
        </w:rPr>
        <w:t xml:space="preserve"> ……………………………………………………………… 11</w:t>
      </w:r>
    </w:p>
    <w:p w:rsidR="00541BA4" w:rsidRDefault="00541BA4" w:rsidP="00541BA4">
      <w:pPr>
        <w:spacing w:after="120" w:line="312" w:lineRule="auto"/>
        <w:rPr>
          <w:rFonts w:cs="Times New Roman"/>
        </w:rPr>
      </w:pPr>
      <w:r>
        <w:rPr>
          <w:rFonts w:cs="Times New Roman"/>
        </w:rPr>
        <w:t>ROZDZIAŁ 4 –</w:t>
      </w:r>
      <w:r w:rsidRPr="00D32AEF">
        <w:rPr>
          <w:rFonts w:cs="Times New Roman"/>
        </w:rPr>
        <w:t xml:space="preserve"> </w:t>
      </w:r>
      <w:r>
        <w:rPr>
          <w:rFonts w:cs="Times New Roman"/>
        </w:rPr>
        <w:t>BEZPIECZEŃSTWO ………………………………………………………. 12</w:t>
      </w:r>
    </w:p>
    <w:p w:rsidR="005126BB" w:rsidRPr="005126BB" w:rsidRDefault="005126BB" w:rsidP="00216505">
      <w:pPr>
        <w:spacing w:after="120" w:line="312" w:lineRule="auto"/>
        <w:rPr>
          <w:rFonts w:cs="Times New Roman"/>
        </w:rPr>
      </w:pPr>
      <w:r w:rsidRPr="005126BB">
        <w:rPr>
          <w:rFonts w:cs="Times New Roman"/>
          <w:bCs/>
          <w:color w:val="000000"/>
        </w:rPr>
        <w:t>§ 10 Bezpieczeństwo w czasie zajęć</w:t>
      </w:r>
      <w:r w:rsidR="00216505">
        <w:rPr>
          <w:rFonts w:cs="Times New Roman"/>
          <w:bCs/>
          <w:color w:val="000000"/>
        </w:rPr>
        <w:t xml:space="preserve"> …………………………………………………………. </w:t>
      </w:r>
      <w:r>
        <w:rPr>
          <w:rFonts w:cs="Times New Roman"/>
          <w:bCs/>
          <w:color w:val="000000"/>
        </w:rPr>
        <w:t>12</w:t>
      </w:r>
    </w:p>
    <w:p w:rsidR="00D32AEF" w:rsidRPr="00D32AEF" w:rsidRDefault="00D32AEF" w:rsidP="00216505">
      <w:pPr>
        <w:spacing w:after="120" w:line="312" w:lineRule="auto"/>
        <w:rPr>
          <w:rFonts w:cs="Times New Roman"/>
        </w:rPr>
      </w:pPr>
      <w:r w:rsidRPr="00D32AEF">
        <w:rPr>
          <w:rFonts w:cs="Times New Roman"/>
        </w:rPr>
        <w:t>ROZDZIAŁ 5 - POMOC PSYCHOLOGICZNO-PEDAGOGICZNA</w:t>
      </w:r>
      <w:r w:rsidR="00216505">
        <w:rPr>
          <w:rFonts w:cs="Times New Roman"/>
        </w:rPr>
        <w:t xml:space="preserve"> ……………………..</w:t>
      </w:r>
      <w:r>
        <w:rPr>
          <w:rFonts w:cs="Times New Roman"/>
        </w:rPr>
        <w:t>.., 14</w:t>
      </w:r>
    </w:p>
    <w:p w:rsidR="00D32AEF" w:rsidRDefault="00D32AEF" w:rsidP="00216505">
      <w:pPr>
        <w:spacing w:after="120" w:line="312" w:lineRule="auto"/>
        <w:rPr>
          <w:rFonts w:cs="Times New Roman"/>
        </w:rPr>
      </w:pPr>
      <w:r w:rsidRPr="00D32AEF">
        <w:rPr>
          <w:rFonts w:cs="Times New Roman"/>
        </w:rPr>
        <w:t>§</w:t>
      </w:r>
      <w:r>
        <w:rPr>
          <w:rFonts w:cs="Times New Roman"/>
        </w:rPr>
        <w:t xml:space="preserve"> </w:t>
      </w:r>
      <w:r w:rsidR="00541BA4">
        <w:rPr>
          <w:rFonts w:cs="Times New Roman"/>
        </w:rPr>
        <w:t xml:space="preserve">11 Organizacja pomocy </w:t>
      </w:r>
      <w:r w:rsidRPr="00D32AEF">
        <w:rPr>
          <w:rFonts w:cs="Times New Roman"/>
        </w:rPr>
        <w:t>psychologiczno-pedagogicznej</w:t>
      </w:r>
      <w:r w:rsidR="00216505">
        <w:rPr>
          <w:rFonts w:cs="Times New Roman"/>
        </w:rPr>
        <w:t xml:space="preserve"> …………………………………</w:t>
      </w:r>
      <w:r>
        <w:rPr>
          <w:rFonts w:cs="Times New Roman"/>
        </w:rPr>
        <w:t>… 14</w:t>
      </w:r>
    </w:p>
    <w:p w:rsidR="008A7AAB" w:rsidRDefault="00D32AEF" w:rsidP="00216505">
      <w:pPr>
        <w:spacing w:after="120" w:line="312" w:lineRule="auto"/>
        <w:rPr>
          <w:rFonts w:cs="Times New Roman"/>
        </w:rPr>
      </w:pPr>
      <w:r w:rsidRPr="00D32AEF">
        <w:rPr>
          <w:rFonts w:cs="Times New Roman"/>
        </w:rPr>
        <w:t>§ 12 Zadania pedagoga i psychologa szkolnego</w:t>
      </w:r>
      <w:r>
        <w:rPr>
          <w:rFonts w:cs="Times New Roman"/>
        </w:rPr>
        <w:t xml:space="preserve"> </w:t>
      </w:r>
      <w:r w:rsidR="008A7AAB" w:rsidRPr="008A7AAB">
        <w:rPr>
          <w:rFonts w:cs="Times New Roman"/>
        </w:rPr>
        <w:t>..........................................</w:t>
      </w:r>
      <w:r w:rsidR="00216505">
        <w:rPr>
          <w:rFonts w:cs="Times New Roman"/>
        </w:rPr>
        <w:t>.............................</w:t>
      </w:r>
      <w:r w:rsidR="008A7AAB" w:rsidRPr="008A7AAB">
        <w:rPr>
          <w:rFonts w:cs="Times New Roman"/>
        </w:rPr>
        <w:t>. 1</w:t>
      </w:r>
      <w:r>
        <w:rPr>
          <w:rFonts w:cs="Times New Roman"/>
        </w:rPr>
        <w:t>7</w:t>
      </w:r>
    </w:p>
    <w:p w:rsidR="00D32AEF" w:rsidRDefault="00D32AEF" w:rsidP="00216505">
      <w:pPr>
        <w:spacing w:after="120" w:line="312" w:lineRule="auto"/>
        <w:rPr>
          <w:rFonts w:cs="Times New Roman"/>
        </w:rPr>
      </w:pPr>
      <w:r w:rsidRPr="00D32AEF">
        <w:rPr>
          <w:rFonts w:cs="Times New Roman"/>
        </w:rPr>
        <w:t>§ 13 Współpraca z innymi jednostkami</w:t>
      </w:r>
      <w:r w:rsidR="00216505">
        <w:rPr>
          <w:rFonts w:cs="Times New Roman"/>
        </w:rPr>
        <w:t xml:space="preserve"> ……………………………………………………….</w:t>
      </w:r>
      <w:r>
        <w:rPr>
          <w:rFonts w:cs="Times New Roman"/>
        </w:rPr>
        <w:t xml:space="preserve"> 17</w:t>
      </w:r>
    </w:p>
    <w:p w:rsidR="00D32AEF" w:rsidRPr="00D32AEF" w:rsidRDefault="00D32AEF" w:rsidP="00216505">
      <w:pPr>
        <w:spacing w:after="120" w:line="312" w:lineRule="auto"/>
        <w:rPr>
          <w:rFonts w:cs="Times New Roman"/>
        </w:rPr>
      </w:pPr>
      <w:r w:rsidRPr="00D32AEF">
        <w:rPr>
          <w:rFonts w:cs="Times New Roman"/>
        </w:rPr>
        <w:t>ROZDZIAŁ 6 -ORGANIZACJA PRACY SZKOŁY</w:t>
      </w:r>
      <w:r w:rsidR="00216505">
        <w:rPr>
          <w:rFonts w:cs="Times New Roman"/>
        </w:rPr>
        <w:t xml:space="preserve"> ………………………………………… </w:t>
      </w:r>
      <w:r>
        <w:rPr>
          <w:rFonts w:cs="Times New Roman"/>
        </w:rPr>
        <w:t>1</w:t>
      </w:r>
      <w:r w:rsidR="0001480A">
        <w:rPr>
          <w:rFonts w:cs="Times New Roman"/>
        </w:rPr>
        <w:t>8</w:t>
      </w:r>
    </w:p>
    <w:p w:rsidR="00D32AEF" w:rsidRPr="008A7AAB" w:rsidRDefault="00D32AEF" w:rsidP="00216505">
      <w:pPr>
        <w:spacing w:after="120" w:line="312" w:lineRule="auto"/>
        <w:rPr>
          <w:rFonts w:cs="Times New Roman"/>
        </w:rPr>
      </w:pPr>
      <w:r w:rsidRPr="00D32AEF">
        <w:rPr>
          <w:rFonts w:cs="Times New Roman"/>
        </w:rPr>
        <w:t>§ 14 Zasady ogólne organizacji pracy szkoły</w:t>
      </w:r>
      <w:r>
        <w:rPr>
          <w:rFonts w:cs="Times New Roman"/>
        </w:rPr>
        <w:t xml:space="preserve"> …………………………………………</w:t>
      </w:r>
      <w:r w:rsidR="00216505">
        <w:rPr>
          <w:rFonts w:cs="Times New Roman"/>
        </w:rPr>
        <w:t>……</w:t>
      </w:r>
      <w:r>
        <w:rPr>
          <w:rFonts w:cs="Times New Roman"/>
        </w:rPr>
        <w:t>…. 1</w:t>
      </w:r>
      <w:r w:rsidR="0001480A">
        <w:rPr>
          <w:rFonts w:cs="Times New Roman"/>
        </w:rPr>
        <w:t>8</w:t>
      </w:r>
    </w:p>
    <w:p w:rsidR="00D32AEF" w:rsidRDefault="00D32AEF" w:rsidP="00216505">
      <w:pPr>
        <w:spacing w:after="120" w:line="312" w:lineRule="auto"/>
        <w:rPr>
          <w:rFonts w:cs="Times New Roman"/>
        </w:rPr>
      </w:pPr>
      <w:r w:rsidRPr="00D32AEF">
        <w:rPr>
          <w:rFonts w:cs="Times New Roman"/>
        </w:rPr>
        <w:t>§ 15 Organizacja czasu nauki</w:t>
      </w:r>
      <w:r w:rsidR="00216505">
        <w:rPr>
          <w:rFonts w:cs="Times New Roman"/>
        </w:rPr>
        <w:t xml:space="preserve"> ………………………………………………………………</w:t>
      </w:r>
      <w:r w:rsidR="00247B4B">
        <w:rPr>
          <w:rFonts w:cs="Times New Roman"/>
        </w:rPr>
        <w:t>….. 19</w:t>
      </w:r>
    </w:p>
    <w:p w:rsidR="008A7AAB" w:rsidRPr="008A7AAB" w:rsidRDefault="00EE7401" w:rsidP="00216505">
      <w:pPr>
        <w:spacing w:after="120" w:line="312" w:lineRule="auto"/>
        <w:rPr>
          <w:rFonts w:cs="Times New Roman"/>
        </w:rPr>
      </w:pPr>
      <w:r w:rsidRPr="00EE7401">
        <w:rPr>
          <w:rFonts w:cs="Times New Roman"/>
        </w:rPr>
        <w:t>§ 16 Działalność dydaktyczno-wychowawcza</w:t>
      </w:r>
      <w:r>
        <w:rPr>
          <w:rFonts w:cs="Times New Roman"/>
        </w:rPr>
        <w:t xml:space="preserve"> ……………….</w:t>
      </w:r>
      <w:r w:rsidR="008A7AAB" w:rsidRPr="008A7AAB">
        <w:rPr>
          <w:rFonts w:cs="Times New Roman"/>
        </w:rPr>
        <w:t>.........................</w:t>
      </w:r>
      <w:r w:rsidR="00216505">
        <w:rPr>
          <w:rFonts w:cs="Times New Roman"/>
        </w:rPr>
        <w:t>......................</w:t>
      </w:r>
      <w:r>
        <w:rPr>
          <w:rFonts w:cs="Times New Roman"/>
        </w:rPr>
        <w:t>.... 20</w:t>
      </w:r>
    </w:p>
    <w:p w:rsidR="008A7AAB" w:rsidRPr="008A7AAB" w:rsidRDefault="00EE7401" w:rsidP="00216505">
      <w:pPr>
        <w:tabs>
          <w:tab w:val="left" w:pos="9356"/>
        </w:tabs>
        <w:spacing w:after="120" w:line="312" w:lineRule="auto"/>
        <w:rPr>
          <w:rFonts w:cs="Times New Roman"/>
        </w:rPr>
      </w:pPr>
      <w:r w:rsidRPr="00EE7401">
        <w:rPr>
          <w:rFonts w:cs="Times New Roman"/>
        </w:rPr>
        <w:t>§ 17 Świetlica</w:t>
      </w:r>
      <w:r w:rsidR="00216505">
        <w:rPr>
          <w:rFonts w:cs="Times New Roman"/>
        </w:rPr>
        <w:t xml:space="preserve"> ………………………………………………………………………….</w:t>
      </w:r>
      <w:r>
        <w:rPr>
          <w:rFonts w:cs="Times New Roman"/>
        </w:rPr>
        <w:t>………</w:t>
      </w:r>
      <w:r w:rsidR="00216505">
        <w:rPr>
          <w:rFonts w:cs="Times New Roman"/>
        </w:rPr>
        <w:t>.</w:t>
      </w:r>
      <w:r>
        <w:rPr>
          <w:rFonts w:cs="Times New Roman"/>
        </w:rPr>
        <w:t xml:space="preserve"> 22</w:t>
      </w:r>
    </w:p>
    <w:p w:rsidR="00587895" w:rsidRDefault="00EE7401" w:rsidP="00216505">
      <w:pPr>
        <w:spacing w:after="120" w:line="312" w:lineRule="auto"/>
        <w:rPr>
          <w:rFonts w:cs="Times New Roman"/>
        </w:rPr>
      </w:pPr>
      <w:r w:rsidRPr="00EE7401">
        <w:rPr>
          <w:rFonts w:cs="Times New Roman"/>
        </w:rPr>
        <w:t>§ 18 Jadalnia</w:t>
      </w:r>
      <w:r>
        <w:rPr>
          <w:rFonts w:cs="Times New Roman"/>
        </w:rPr>
        <w:t xml:space="preserve"> </w:t>
      </w:r>
      <w:r w:rsidR="008A7AAB" w:rsidRPr="008A7AAB">
        <w:rPr>
          <w:rFonts w:cs="Times New Roman"/>
        </w:rPr>
        <w:t>....................</w:t>
      </w:r>
      <w:r>
        <w:rPr>
          <w:rFonts w:cs="Times New Roman"/>
        </w:rPr>
        <w:t>...............................................................</w:t>
      </w:r>
      <w:r w:rsidR="00216505">
        <w:rPr>
          <w:rFonts w:cs="Times New Roman"/>
        </w:rPr>
        <w:t>...............................</w:t>
      </w:r>
      <w:r>
        <w:rPr>
          <w:rFonts w:cs="Times New Roman"/>
        </w:rPr>
        <w:t>....</w:t>
      </w:r>
      <w:r w:rsidR="00216505">
        <w:rPr>
          <w:rFonts w:cs="Times New Roman"/>
        </w:rPr>
        <w:t>.........</w:t>
      </w:r>
      <w:r>
        <w:rPr>
          <w:rFonts w:cs="Times New Roman"/>
        </w:rPr>
        <w:t xml:space="preserve"> 23</w:t>
      </w:r>
    </w:p>
    <w:p w:rsidR="00EE7401" w:rsidRDefault="00EE7401" w:rsidP="00216505">
      <w:pPr>
        <w:spacing w:after="120" w:line="312" w:lineRule="auto"/>
        <w:rPr>
          <w:rFonts w:cs="Times New Roman"/>
        </w:rPr>
      </w:pPr>
      <w:r w:rsidRPr="00EE7401">
        <w:rPr>
          <w:rFonts w:cs="Times New Roman"/>
        </w:rPr>
        <w:t>§ 19 Biblioteka</w:t>
      </w:r>
      <w:r w:rsidR="00216505">
        <w:rPr>
          <w:rFonts w:cs="Times New Roman"/>
        </w:rPr>
        <w:t xml:space="preserve"> ………………………………………………………………………….</w:t>
      </w:r>
      <w:r w:rsidR="00247B4B">
        <w:rPr>
          <w:rFonts w:cs="Times New Roman"/>
        </w:rPr>
        <w:t>….….. 23</w:t>
      </w:r>
    </w:p>
    <w:p w:rsidR="00EE7401" w:rsidRDefault="00EE7401" w:rsidP="00216505">
      <w:pPr>
        <w:spacing w:after="120" w:line="312" w:lineRule="auto"/>
        <w:rPr>
          <w:rFonts w:cs="Times New Roman"/>
        </w:rPr>
      </w:pPr>
      <w:r w:rsidRPr="00EE7401">
        <w:rPr>
          <w:rFonts w:cs="Times New Roman"/>
        </w:rPr>
        <w:t>§ 20 Klasy gimnazjalne</w:t>
      </w:r>
      <w:r w:rsidR="00216505">
        <w:rPr>
          <w:rFonts w:cs="Times New Roman"/>
        </w:rPr>
        <w:t xml:space="preserve"> ………………………………………………………………………</w:t>
      </w:r>
      <w:r>
        <w:rPr>
          <w:rFonts w:cs="Times New Roman"/>
        </w:rPr>
        <w:t>.. 25</w:t>
      </w:r>
    </w:p>
    <w:p w:rsidR="00B37EAE" w:rsidRDefault="00B37EAE" w:rsidP="00216505">
      <w:pPr>
        <w:spacing w:after="120" w:line="312" w:lineRule="auto"/>
        <w:rPr>
          <w:rFonts w:cs="Times New Roman"/>
        </w:rPr>
      </w:pPr>
      <w:r w:rsidRPr="00B37EAE">
        <w:rPr>
          <w:rFonts w:cs="Times New Roman"/>
        </w:rPr>
        <w:t>§ 21 Wolontariat</w:t>
      </w:r>
      <w:r w:rsidR="00216505">
        <w:rPr>
          <w:rFonts w:cs="Times New Roman"/>
        </w:rPr>
        <w:t xml:space="preserve"> …………………………………………………………………………….</w:t>
      </w:r>
      <w:r>
        <w:rPr>
          <w:rFonts w:cs="Times New Roman"/>
        </w:rPr>
        <w:t>… 26</w:t>
      </w:r>
    </w:p>
    <w:p w:rsidR="00B37EAE" w:rsidRPr="00B37EAE" w:rsidRDefault="00B37EAE" w:rsidP="00216505">
      <w:pPr>
        <w:spacing w:after="120" w:line="312" w:lineRule="auto"/>
        <w:rPr>
          <w:rFonts w:cs="Times New Roman"/>
        </w:rPr>
      </w:pPr>
      <w:r w:rsidRPr="00B37EAE">
        <w:rPr>
          <w:rFonts w:cs="Times New Roman"/>
        </w:rPr>
        <w:t>ROZDZIAŁ 7 - NAUCZ</w:t>
      </w:r>
      <w:r>
        <w:rPr>
          <w:rFonts w:cs="Times New Roman"/>
        </w:rPr>
        <w:t>YCIELE I I</w:t>
      </w:r>
      <w:r w:rsidR="00216505">
        <w:rPr>
          <w:rFonts w:cs="Times New Roman"/>
        </w:rPr>
        <w:t>NNI PRACOWNICY SZKOŁY ………………………</w:t>
      </w:r>
      <w:r>
        <w:rPr>
          <w:rFonts w:cs="Times New Roman"/>
        </w:rPr>
        <w:t>. 2</w:t>
      </w:r>
      <w:r w:rsidR="00247B4B">
        <w:rPr>
          <w:rFonts w:cs="Times New Roman"/>
        </w:rPr>
        <w:t>7</w:t>
      </w:r>
    </w:p>
    <w:p w:rsidR="00B37EAE" w:rsidRDefault="00B37EAE" w:rsidP="00216505">
      <w:pPr>
        <w:spacing w:after="120" w:line="312" w:lineRule="auto"/>
        <w:rPr>
          <w:rFonts w:cs="Times New Roman"/>
        </w:rPr>
      </w:pPr>
      <w:r w:rsidRPr="00B37EAE">
        <w:rPr>
          <w:rFonts w:cs="Times New Roman"/>
        </w:rPr>
        <w:t>§ 22 Obowiązki pracowników</w:t>
      </w:r>
      <w:r w:rsidR="00216505">
        <w:rPr>
          <w:rFonts w:cs="Times New Roman"/>
        </w:rPr>
        <w:t xml:space="preserve"> ………………………………………………………………</w:t>
      </w:r>
      <w:r w:rsidR="00247B4B">
        <w:rPr>
          <w:rFonts w:cs="Times New Roman"/>
        </w:rPr>
        <w:t>… 27</w:t>
      </w:r>
    </w:p>
    <w:p w:rsidR="00B37EAE" w:rsidRDefault="00B37EAE" w:rsidP="00216505">
      <w:pPr>
        <w:tabs>
          <w:tab w:val="left" w:pos="9356"/>
        </w:tabs>
        <w:spacing w:after="120" w:line="312" w:lineRule="auto"/>
        <w:rPr>
          <w:rFonts w:cs="Times New Roman"/>
        </w:rPr>
      </w:pPr>
      <w:r w:rsidRPr="00B37EAE">
        <w:rPr>
          <w:rFonts w:cs="Times New Roman"/>
        </w:rPr>
        <w:lastRenderedPageBreak/>
        <w:t>§ 23 Nauczyciele</w:t>
      </w:r>
      <w:r w:rsidR="00216505">
        <w:rPr>
          <w:rFonts w:cs="Times New Roman"/>
        </w:rPr>
        <w:t xml:space="preserve"> ……………………………………………………………………………</w:t>
      </w:r>
      <w:r w:rsidR="00541BA4">
        <w:rPr>
          <w:rFonts w:cs="Times New Roman"/>
        </w:rPr>
        <w:t>…. 28</w:t>
      </w:r>
    </w:p>
    <w:p w:rsidR="00B37EAE" w:rsidRDefault="00B37EAE" w:rsidP="00216505">
      <w:pPr>
        <w:spacing w:after="120" w:line="312" w:lineRule="auto"/>
        <w:rPr>
          <w:rFonts w:cs="Times New Roman"/>
        </w:rPr>
      </w:pPr>
      <w:r w:rsidRPr="00B37EAE">
        <w:rPr>
          <w:rFonts w:cs="Times New Roman"/>
        </w:rPr>
        <w:t>§ 24 Pedagog i psycholog szkolny</w:t>
      </w:r>
      <w:r>
        <w:rPr>
          <w:rFonts w:cs="Times New Roman"/>
        </w:rPr>
        <w:t xml:space="preserve"> …</w:t>
      </w:r>
      <w:r w:rsidR="00216505">
        <w:rPr>
          <w:rFonts w:cs="Times New Roman"/>
        </w:rPr>
        <w:t>…………………………………………………</w:t>
      </w:r>
      <w:r>
        <w:rPr>
          <w:rFonts w:cs="Times New Roman"/>
        </w:rPr>
        <w:t>……….. 3</w:t>
      </w:r>
      <w:r w:rsidR="009B5CC6">
        <w:rPr>
          <w:rFonts w:cs="Times New Roman"/>
        </w:rPr>
        <w:t>2</w:t>
      </w:r>
    </w:p>
    <w:p w:rsidR="00CE1456" w:rsidRDefault="00CE1456" w:rsidP="00216505">
      <w:pPr>
        <w:spacing w:after="120" w:line="312" w:lineRule="auto"/>
        <w:rPr>
          <w:rFonts w:cs="Times New Roman"/>
        </w:rPr>
      </w:pPr>
      <w:r w:rsidRPr="00CE1456">
        <w:rPr>
          <w:rFonts w:cs="Times New Roman"/>
        </w:rPr>
        <w:t>§ 25 Inni pracownicy</w:t>
      </w:r>
      <w:r w:rsidR="00216505">
        <w:rPr>
          <w:rFonts w:cs="Times New Roman"/>
        </w:rPr>
        <w:t xml:space="preserve"> ………………………………………………………………………….. </w:t>
      </w:r>
      <w:r w:rsidR="009B5CC6">
        <w:rPr>
          <w:rFonts w:cs="Times New Roman"/>
        </w:rPr>
        <w:t>33</w:t>
      </w:r>
    </w:p>
    <w:p w:rsidR="00CE1456" w:rsidRDefault="00CE1456" w:rsidP="00216505">
      <w:pPr>
        <w:spacing w:after="120" w:line="312" w:lineRule="auto"/>
        <w:rPr>
          <w:rFonts w:cs="Times New Roman"/>
        </w:rPr>
      </w:pPr>
      <w:r w:rsidRPr="00CE1456">
        <w:rPr>
          <w:rFonts w:cs="Times New Roman"/>
        </w:rPr>
        <w:t>§ 26 Zespoły nauczycielskie</w:t>
      </w:r>
      <w:r w:rsidR="00216505">
        <w:rPr>
          <w:rFonts w:cs="Times New Roman"/>
        </w:rPr>
        <w:t xml:space="preserve"> ………………………………………………………………</w:t>
      </w:r>
      <w:r>
        <w:rPr>
          <w:rFonts w:cs="Times New Roman"/>
        </w:rPr>
        <w:t>….</w:t>
      </w:r>
      <w:r w:rsidR="00216505">
        <w:rPr>
          <w:rFonts w:cs="Times New Roman"/>
        </w:rPr>
        <w:t>..</w:t>
      </w:r>
      <w:r>
        <w:rPr>
          <w:rFonts w:cs="Times New Roman"/>
        </w:rPr>
        <w:t xml:space="preserve"> 35</w:t>
      </w:r>
    </w:p>
    <w:p w:rsidR="00CE1456" w:rsidRDefault="00CE1456" w:rsidP="00216505">
      <w:pPr>
        <w:spacing w:after="120" w:line="312" w:lineRule="auto"/>
        <w:rPr>
          <w:rFonts w:cs="Times New Roman"/>
        </w:rPr>
      </w:pPr>
      <w:r w:rsidRPr="00CE1456">
        <w:rPr>
          <w:rFonts w:cs="Times New Roman"/>
        </w:rPr>
        <w:t>§ 27 Zadania wychowawcy</w:t>
      </w:r>
      <w:r w:rsidR="00216505">
        <w:rPr>
          <w:rFonts w:cs="Times New Roman"/>
        </w:rPr>
        <w:t xml:space="preserve"> …………………………………………………………………</w:t>
      </w:r>
      <w:r>
        <w:rPr>
          <w:rFonts w:cs="Times New Roman"/>
        </w:rPr>
        <w:t>..... 35</w:t>
      </w:r>
    </w:p>
    <w:p w:rsidR="00CE1456" w:rsidRPr="00CE1456" w:rsidRDefault="00CE1456" w:rsidP="00216505">
      <w:pPr>
        <w:spacing w:after="120" w:line="312" w:lineRule="auto"/>
        <w:rPr>
          <w:rFonts w:cs="Times New Roman"/>
        </w:rPr>
      </w:pPr>
      <w:r>
        <w:rPr>
          <w:rFonts w:cs="Times New Roman"/>
        </w:rPr>
        <w:t>ROZDZIAŁ 8 – UC</w:t>
      </w:r>
      <w:r w:rsidR="00216505">
        <w:rPr>
          <w:rFonts w:cs="Times New Roman"/>
        </w:rPr>
        <w:t>ZNIOWIE ……………………………………………………………..</w:t>
      </w:r>
      <w:r w:rsidR="009B5CC6">
        <w:rPr>
          <w:rFonts w:cs="Times New Roman"/>
        </w:rPr>
        <w:t>…. 36</w:t>
      </w:r>
    </w:p>
    <w:p w:rsidR="00CE1456" w:rsidRDefault="00CE1456" w:rsidP="00216505">
      <w:pPr>
        <w:spacing w:after="120" w:line="312" w:lineRule="auto"/>
        <w:rPr>
          <w:rFonts w:cs="Times New Roman"/>
        </w:rPr>
      </w:pPr>
      <w:r w:rsidRPr="00CE1456">
        <w:rPr>
          <w:rFonts w:cs="Times New Roman"/>
        </w:rPr>
        <w:t>§ 28 Prawa i obowiązki ucznia</w:t>
      </w:r>
      <w:r w:rsidR="00216505">
        <w:rPr>
          <w:rFonts w:cs="Times New Roman"/>
        </w:rPr>
        <w:t xml:space="preserve"> ………………………………………………………………..</w:t>
      </w:r>
      <w:r w:rsidR="009B5CC6">
        <w:rPr>
          <w:rFonts w:cs="Times New Roman"/>
        </w:rPr>
        <w:t>.. 36</w:t>
      </w:r>
    </w:p>
    <w:p w:rsidR="00CE1456" w:rsidRDefault="00CE1456" w:rsidP="00216505">
      <w:pPr>
        <w:spacing w:after="120" w:line="312" w:lineRule="auto"/>
        <w:rPr>
          <w:rFonts w:cs="Times New Roman"/>
        </w:rPr>
      </w:pPr>
      <w:r w:rsidRPr="00CE1456">
        <w:rPr>
          <w:rFonts w:cs="Times New Roman"/>
        </w:rPr>
        <w:t>§ 29 Nagrody i kary</w:t>
      </w:r>
      <w:r>
        <w:rPr>
          <w:rFonts w:cs="Times New Roman"/>
        </w:rPr>
        <w:t xml:space="preserve"> </w:t>
      </w:r>
      <w:r w:rsidR="00216505">
        <w:rPr>
          <w:rFonts w:cs="Times New Roman"/>
        </w:rPr>
        <w:t xml:space="preserve">……………………………………………………………………….…… </w:t>
      </w:r>
      <w:r>
        <w:rPr>
          <w:rFonts w:cs="Times New Roman"/>
        </w:rPr>
        <w:t>40</w:t>
      </w:r>
    </w:p>
    <w:p w:rsidR="00CE1456" w:rsidRDefault="00CE1456" w:rsidP="00216505">
      <w:pPr>
        <w:spacing w:after="120" w:line="312" w:lineRule="auto"/>
        <w:rPr>
          <w:rFonts w:cs="Times New Roman"/>
        </w:rPr>
      </w:pPr>
      <w:r w:rsidRPr="00CE1456">
        <w:rPr>
          <w:rFonts w:cs="Times New Roman"/>
        </w:rPr>
        <w:t>§ 30 Odwołanie od kar</w:t>
      </w:r>
      <w:r w:rsidR="00216505">
        <w:rPr>
          <w:rFonts w:cs="Times New Roman"/>
        </w:rPr>
        <w:t xml:space="preserve"> ………………………………………………………………………</w:t>
      </w:r>
      <w:r>
        <w:rPr>
          <w:rFonts w:cs="Times New Roman"/>
        </w:rPr>
        <w:t>…. 41</w:t>
      </w:r>
    </w:p>
    <w:p w:rsidR="00684563" w:rsidRPr="00684563" w:rsidRDefault="00684563" w:rsidP="00216505">
      <w:pPr>
        <w:spacing w:after="120" w:line="312" w:lineRule="auto"/>
        <w:rPr>
          <w:rFonts w:cs="Times New Roman"/>
        </w:rPr>
      </w:pPr>
      <w:r>
        <w:rPr>
          <w:rFonts w:cs="Times New Roman"/>
        </w:rPr>
        <w:t>ROZDZIAŁ 9 – R</w:t>
      </w:r>
      <w:r w:rsidR="00216505">
        <w:rPr>
          <w:rFonts w:cs="Times New Roman"/>
        </w:rPr>
        <w:t>ODZICE ………………………………………………………………</w:t>
      </w:r>
      <w:r>
        <w:rPr>
          <w:rFonts w:cs="Times New Roman"/>
        </w:rPr>
        <w:t>…….. 42</w:t>
      </w:r>
    </w:p>
    <w:p w:rsidR="00684563" w:rsidRDefault="00684563" w:rsidP="00216505">
      <w:pPr>
        <w:spacing w:after="120" w:line="312" w:lineRule="auto"/>
        <w:rPr>
          <w:rFonts w:cs="Times New Roman"/>
        </w:rPr>
      </w:pPr>
      <w:r w:rsidRPr="00684563">
        <w:rPr>
          <w:rFonts w:cs="Times New Roman"/>
        </w:rPr>
        <w:t>§ 31 Prawa i obowiązki rodzica</w:t>
      </w:r>
      <w:r w:rsidR="00216505">
        <w:rPr>
          <w:rFonts w:cs="Times New Roman"/>
        </w:rPr>
        <w:t xml:space="preserve"> …………………………………………………………..</w:t>
      </w:r>
      <w:r>
        <w:rPr>
          <w:rFonts w:cs="Times New Roman"/>
        </w:rPr>
        <w:t>……. 42</w:t>
      </w:r>
    </w:p>
    <w:p w:rsidR="00D80995" w:rsidRPr="00D80995" w:rsidRDefault="00D80995" w:rsidP="00216505">
      <w:pPr>
        <w:spacing w:after="120" w:line="312" w:lineRule="auto"/>
        <w:rPr>
          <w:rFonts w:cs="Times New Roman"/>
        </w:rPr>
      </w:pPr>
      <w:r w:rsidRPr="00D80995">
        <w:rPr>
          <w:rFonts w:cs="Times New Roman"/>
        </w:rPr>
        <w:t>ROZDZIA</w:t>
      </w:r>
      <w:r>
        <w:rPr>
          <w:rFonts w:cs="Times New Roman"/>
        </w:rPr>
        <w:t>Ł10 - WEWNĄTRZ</w:t>
      </w:r>
      <w:r w:rsidR="00216505">
        <w:rPr>
          <w:rFonts w:cs="Times New Roman"/>
        </w:rPr>
        <w:t>SZKOLNE OCENIANIE ………………………………..</w:t>
      </w:r>
      <w:r>
        <w:rPr>
          <w:rFonts w:cs="Times New Roman"/>
        </w:rPr>
        <w:t>…… 43</w:t>
      </w:r>
    </w:p>
    <w:p w:rsidR="00D80995" w:rsidRDefault="00D80995" w:rsidP="00216505">
      <w:pPr>
        <w:spacing w:after="120" w:line="312" w:lineRule="auto"/>
        <w:rPr>
          <w:rFonts w:cs="Times New Roman"/>
        </w:rPr>
      </w:pPr>
      <w:r w:rsidRPr="00D80995">
        <w:rPr>
          <w:rFonts w:cs="Times New Roman"/>
        </w:rPr>
        <w:t>§ 32 Cele oceniania</w:t>
      </w:r>
      <w:r w:rsidR="00216505">
        <w:rPr>
          <w:rFonts w:cs="Times New Roman"/>
        </w:rPr>
        <w:t xml:space="preserve"> …………………………………………………………………………..</w:t>
      </w:r>
      <w:r>
        <w:rPr>
          <w:rFonts w:cs="Times New Roman"/>
        </w:rPr>
        <w:t>… 43</w:t>
      </w:r>
    </w:p>
    <w:p w:rsidR="00D80995" w:rsidRDefault="00D80995" w:rsidP="00216505">
      <w:pPr>
        <w:spacing w:after="120" w:line="312" w:lineRule="auto"/>
        <w:rPr>
          <w:rFonts w:cs="Times New Roman"/>
        </w:rPr>
      </w:pPr>
      <w:r w:rsidRPr="00D80995">
        <w:rPr>
          <w:rFonts w:cs="Times New Roman"/>
        </w:rPr>
        <w:t>§ 33 Skala i rodzaje ocen</w:t>
      </w:r>
      <w:r w:rsidR="00216505">
        <w:rPr>
          <w:rFonts w:cs="Times New Roman"/>
        </w:rPr>
        <w:t xml:space="preserve"> …………………………………………………………………….</w:t>
      </w:r>
      <w:r w:rsidR="00BB7378">
        <w:rPr>
          <w:rFonts w:cs="Times New Roman"/>
        </w:rPr>
        <w:t>… 46</w:t>
      </w:r>
    </w:p>
    <w:p w:rsidR="00BB7378" w:rsidRDefault="00BB7378" w:rsidP="00216505">
      <w:pPr>
        <w:spacing w:after="120" w:line="312" w:lineRule="auto"/>
        <w:rPr>
          <w:rFonts w:cs="Times New Roman"/>
        </w:rPr>
      </w:pPr>
      <w:r>
        <w:rPr>
          <w:rFonts w:cs="Times New Roman"/>
        </w:rPr>
        <w:t>§ 34 Kryteria oceny uczniów …………………………………………………………………... 47</w:t>
      </w:r>
    </w:p>
    <w:p w:rsidR="00D80995" w:rsidRDefault="00D80995" w:rsidP="00216505">
      <w:pPr>
        <w:spacing w:after="120" w:line="312" w:lineRule="auto"/>
        <w:rPr>
          <w:rFonts w:cs="Times New Roman"/>
        </w:rPr>
      </w:pPr>
      <w:r w:rsidRPr="00D80995">
        <w:rPr>
          <w:rFonts w:cs="Times New Roman"/>
        </w:rPr>
        <w:t>§ 35 Ocenianie</w:t>
      </w:r>
      <w:r w:rsidR="00216505">
        <w:rPr>
          <w:rFonts w:cs="Times New Roman"/>
        </w:rPr>
        <w:t xml:space="preserve"> …………………………………………………………………………….</w:t>
      </w:r>
      <w:r>
        <w:rPr>
          <w:rFonts w:cs="Times New Roman"/>
        </w:rPr>
        <w:t>…… 49</w:t>
      </w:r>
    </w:p>
    <w:p w:rsidR="00D80995" w:rsidRDefault="00D80995" w:rsidP="00216505">
      <w:pPr>
        <w:spacing w:after="120" w:line="312" w:lineRule="auto"/>
        <w:rPr>
          <w:rFonts w:cs="Times New Roman"/>
        </w:rPr>
      </w:pPr>
      <w:r w:rsidRPr="00D80995">
        <w:rPr>
          <w:rFonts w:cs="Times New Roman"/>
        </w:rPr>
        <w:t>§ 36 Ocena zachowania</w:t>
      </w:r>
      <w:r>
        <w:rPr>
          <w:rFonts w:cs="Times New Roman"/>
        </w:rPr>
        <w:t xml:space="preserve"> ………………………………………………………………</w:t>
      </w:r>
      <w:r w:rsidR="00216505">
        <w:rPr>
          <w:rFonts w:cs="Times New Roman"/>
        </w:rPr>
        <w:t>…..</w:t>
      </w:r>
      <w:r>
        <w:rPr>
          <w:rFonts w:cs="Times New Roman"/>
        </w:rPr>
        <w:t>……. 53</w:t>
      </w:r>
    </w:p>
    <w:p w:rsidR="00D80995" w:rsidRDefault="00D80995" w:rsidP="00216505">
      <w:pPr>
        <w:spacing w:after="120" w:line="312" w:lineRule="auto"/>
        <w:rPr>
          <w:rFonts w:cs="Times New Roman"/>
        </w:rPr>
      </w:pPr>
      <w:r w:rsidRPr="00D80995">
        <w:rPr>
          <w:rFonts w:cs="Times New Roman"/>
        </w:rPr>
        <w:t>§ 37 Klasyfikacja</w:t>
      </w:r>
      <w:r w:rsidR="00216505">
        <w:rPr>
          <w:rFonts w:cs="Times New Roman"/>
        </w:rPr>
        <w:t xml:space="preserve"> ………………………………………………………………………….</w:t>
      </w:r>
      <w:r>
        <w:rPr>
          <w:rFonts w:cs="Times New Roman"/>
        </w:rPr>
        <w:t>…… 61</w:t>
      </w:r>
    </w:p>
    <w:p w:rsidR="00141B9E" w:rsidRDefault="00141B9E" w:rsidP="00216505">
      <w:pPr>
        <w:spacing w:after="120" w:line="312" w:lineRule="auto"/>
        <w:rPr>
          <w:rFonts w:cs="Times New Roman"/>
        </w:rPr>
      </w:pPr>
      <w:r w:rsidRPr="00141B9E">
        <w:rPr>
          <w:rFonts w:cs="Times New Roman"/>
        </w:rPr>
        <w:t>§ 38 Egzaminy klasyfikacyjne</w:t>
      </w:r>
      <w:r>
        <w:rPr>
          <w:rFonts w:cs="Times New Roman"/>
        </w:rPr>
        <w:t xml:space="preserve"> ……………………………………………………</w:t>
      </w:r>
      <w:r w:rsidR="00216505">
        <w:rPr>
          <w:rFonts w:cs="Times New Roman"/>
        </w:rPr>
        <w:t>...……</w:t>
      </w:r>
      <w:r w:rsidR="00F207A6">
        <w:rPr>
          <w:rFonts w:cs="Times New Roman"/>
        </w:rPr>
        <w:t>.</w:t>
      </w:r>
      <w:r w:rsidR="00216505">
        <w:rPr>
          <w:rFonts w:cs="Times New Roman"/>
        </w:rPr>
        <w:t>..…...</w:t>
      </w:r>
      <w:r w:rsidR="000408E7">
        <w:rPr>
          <w:rFonts w:cs="Times New Roman"/>
        </w:rPr>
        <w:t xml:space="preserve"> 63</w:t>
      </w:r>
    </w:p>
    <w:p w:rsidR="00141B9E" w:rsidRDefault="00141B9E" w:rsidP="00F207A6">
      <w:pPr>
        <w:tabs>
          <w:tab w:val="left" w:pos="9498"/>
        </w:tabs>
        <w:spacing w:after="120" w:line="312" w:lineRule="auto"/>
        <w:rPr>
          <w:rFonts w:cs="Times New Roman"/>
        </w:rPr>
      </w:pPr>
      <w:r w:rsidRPr="00141B9E">
        <w:rPr>
          <w:rFonts w:cs="Times New Roman"/>
        </w:rPr>
        <w:t>§ 39 Egzaminy poprawkowe</w:t>
      </w:r>
      <w:r w:rsidR="00216505">
        <w:rPr>
          <w:rFonts w:cs="Times New Roman"/>
        </w:rPr>
        <w:t xml:space="preserve"> ………………………………………………………………</w:t>
      </w:r>
      <w:r w:rsidR="00F207A6">
        <w:rPr>
          <w:rFonts w:cs="Times New Roman"/>
        </w:rPr>
        <w:t>.</w:t>
      </w:r>
      <w:r w:rsidR="00216505">
        <w:rPr>
          <w:rFonts w:cs="Times New Roman"/>
        </w:rPr>
        <w:t>…..</w:t>
      </w:r>
      <w:r w:rsidR="000408E7">
        <w:rPr>
          <w:rFonts w:cs="Times New Roman"/>
        </w:rPr>
        <w:t xml:space="preserve"> 65</w:t>
      </w:r>
    </w:p>
    <w:p w:rsidR="00141B9E" w:rsidRDefault="00141B9E" w:rsidP="00216505">
      <w:pPr>
        <w:spacing w:after="120" w:line="312" w:lineRule="auto"/>
        <w:rPr>
          <w:rFonts w:cs="Times New Roman"/>
        </w:rPr>
      </w:pPr>
      <w:r w:rsidRPr="00141B9E">
        <w:rPr>
          <w:rFonts w:cs="Times New Roman"/>
        </w:rPr>
        <w:t>§ 40 Odwołanie od oceny</w:t>
      </w:r>
      <w:r w:rsidR="00216505">
        <w:rPr>
          <w:rFonts w:cs="Times New Roman"/>
        </w:rPr>
        <w:t xml:space="preserve"> ………………………………………………………………………</w:t>
      </w:r>
      <w:r>
        <w:rPr>
          <w:rFonts w:cs="Times New Roman"/>
        </w:rPr>
        <w:t xml:space="preserve"> 67</w:t>
      </w:r>
    </w:p>
    <w:p w:rsidR="00141B9E" w:rsidRDefault="00141B9E" w:rsidP="00216505">
      <w:pPr>
        <w:spacing w:after="120" w:line="312" w:lineRule="auto"/>
        <w:rPr>
          <w:rFonts w:cs="Times New Roman"/>
        </w:rPr>
      </w:pPr>
      <w:r w:rsidRPr="00141B9E">
        <w:rPr>
          <w:rFonts w:cs="Times New Roman"/>
        </w:rPr>
        <w:t>§ 41 Promocja</w:t>
      </w:r>
      <w:r w:rsidR="00216505">
        <w:rPr>
          <w:rFonts w:cs="Times New Roman"/>
        </w:rPr>
        <w:t xml:space="preserve"> ………………………………………………………………………………</w:t>
      </w:r>
      <w:r>
        <w:rPr>
          <w:rFonts w:cs="Times New Roman"/>
        </w:rPr>
        <w:t>….. 70</w:t>
      </w:r>
    </w:p>
    <w:p w:rsidR="00141B9E" w:rsidRPr="00141B9E" w:rsidRDefault="00141B9E" w:rsidP="00216505">
      <w:pPr>
        <w:spacing w:after="120" w:line="312" w:lineRule="auto"/>
        <w:rPr>
          <w:rFonts w:cs="Times New Roman"/>
        </w:rPr>
      </w:pPr>
      <w:r w:rsidRPr="00141B9E">
        <w:rPr>
          <w:rFonts w:cs="Times New Roman"/>
        </w:rPr>
        <w:t>ROZDZIAŁ 11 - POSTANOWIENIA KOŃCOWE</w:t>
      </w:r>
      <w:r w:rsidR="00216505">
        <w:rPr>
          <w:rFonts w:cs="Times New Roman"/>
        </w:rPr>
        <w:t xml:space="preserve"> ……………………………………………</w:t>
      </w:r>
      <w:r>
        <w:rPr>
          <w:rFonts w:cs="Times New Roman"/>
        </w:rPr>
        <w:t xml:space="preserve"> 72</w:t>
      </w:r>
    </w:p>
    <w:p w:rsidR="00DF1C4D" w:rsidRDefault="00141B9E" w:rsidP="00216505">
      <w:pPr>
        <w:spacing w:after="120" w:line="312" w:lineRule="auto"/>
        <w:rPr>
          <w:rFonts w:cs="Times New Roman"/>
        </w:rPr>
      </w:pPr>
      <w:r w:rsidRPr="00141B9E">
        <w:rPr>
          <w:rFonts w:cs="Times New Roman"/>
        </w:rPr>
        <w:t>§ 42 Ceremoniał szkolny</w:t>
      </w:r>
      <w:r w:rsidR="00216505">
        <w:rPr>
          <w:rFonts w:cs="Times New Roman"/>
        </w:rPr>
        <w:t xml:space="preserve"> ……………………………………………………………………….</w:t>
      </w:r>
      <w:r>
        <w:rPr>
          <w:rFonts w:cs="Times New Roman"/>
        </w:rPr>
        <w:t>.</w:t>
      </w:r>
      <w:r w:rsidR="00F207A6">
        <w:rPr>
          <w:rFonts w:cs="Times New Roman"/>
        </w:rPr>
        <w:t xml:space="preserve"> </w:t>
      </w:r>
      <w:r>
        <w:rPr>
          <w:rFonts w:cs="Times New Roman"/>
        </w:rPr>
        <w:t>72</w:t>
      </w:r>
    </w:p>
    <w:p w:rsidR="00DF1C4D" w:rsidRPr="00DF1C4D" w:rsidRDefault="00DF1C4D" w:rsidP="00216505">
      <w:pPr>
        <w:spacing w:after="120" w:line="312" w:lineRule="auto"/>
      </w:pPr>
      <w:r w:rsidRPr="00DF1C4D">
        <w:rPr>
          <w:rFonts w:cs="Times New Roman"/>
          <w:color w:val="000000"/>
        </w:rPr>
        <w:t>§ 43 Pieczęcie i dokumenty</w:t>
      </w:r>
      <w:r>
        <w:rPr>
          <w:rFonts w:cs="Times New Roman"/>
          <w:color w:val="000000"/>
        </w:rPr>
        <w:t xml:space="preserve"> ………………………</w:t>
      </w:r>
      <w:r w:rsidR="009F235F">
        <w:rPr>
          <w:rFonts w:cs="Times New Roman"/>
          <w:color w:val="000000"/>
        </w:rPr>
        <w:t>……………………………………….……. 72</w:t>
      </w:r>
    </w:p>
    <w:p w:rsidR="00D80995" w:rsidRDefault="00D80995" w:rsidP="00216505">
      <w:pPr>
        <w:spacing w:after="120" w:line="312" w:lineRule="auto"/>
        <w:rPr>
          <w:rFonts w:cs="Times New Roman"/>
        </w:rPr>
      </w:pPr>
    </w:p>
    <w:p w:rsidR="00DF1C4D" w:rsidRDefault="00DF1C4D" w:rsidP="00141B9E">
      <w:pPr>
        <w:spacing w:after="120" w:line="360" w:lineRule="auto"/>
        <w:rPr>
          <w:rFonts w:cs="Times New Roman"/>
        </w:rPr>
      </w:pPr>
    </w:p>
    <w:p w:rsidR="00DF1C4D" w:rsidRDefault="00DF1C4D" w:rsidP="00141B9E">
      <w:pPr>
        <w:spacing w:after="120" w:line="360" w:lineRule="auto"/>
        <w:rPr>
          <w:rFonts w:cs="Times New Roman"/>
        </w:rPr>
      </w:pPr>
    </w:p>
    <w:p w:rsidR="00DF1C4D" w:rsidRDefault="00DF1C4D" w:rsidP="00141B9E">
      <w:pPr>
        <w:spacing w:after="120" w:line="360" w:lineRule="auto"/>
        <w:rPr>
          <w:rFonts w:cs="Times New Roman"/>
        </w:rPr>
      </w:pPr>
    </w:p>
    <w:p w:rsidR="00281004" w:rsidRPr="000807ED" w:rsidRDefault="00D32AEF" w:rsidP="00F207A6">
      <w:pPr>
        <w:spacing w:after="120" w:line="360" w:lineRule="auto"/>
        <w:jc w:val="center"/>
        <w:rPr>
          <w:rFonts w:cs="Times New Roman"/>
          <w:b/>
          <w:bCs/>
        </w:rPr>
      </w:pPr>
      <w:r w:rsidRPr="00D32AEF">
        <w:rPr>
          <w:rFonts w:cs="Times New Roman"/>
          <w:b/>
        </w:rPr>
        <w:lastRenderedPageBreak/>
        <w:t>R</w:t>
      </w:r>
      <w:r w:rsidR="00281004" w:rsidRPr="000807ED">
        <w:rPr>
          <w:rFonts w:cs="Times New Roman"/>
          <w:b/>
          <w:bCs/>
        </w:rPr>
        <w:t>OZDZIAŁ I</w:t>
      </w:r>
      <w:r w:rsidR="00281004">
        <w:rPr>
          <w:rFonts w:cs="Times New Roman"/>
          <w:b/>
          <w:bCs/>
        </w:rPr>
        <w:t xml:space="preserve"> - </w:t>
      </w:r>
      <w:r w:rsidR="00281004" w:rsidRPr="000807ED">
        <w:rPr>
          <w:rFonts w:cs="Times New Roman"/>
          <w:b/>
          <w:bCs/>
        </w:rPr>
        <w:t>POSTANOWIENIA OGÓLNE</w:t>
      </w:r>
    </w:p>
    <w:p w:rsidR="00587895" w:rsidRPr="000807ED" w:rsidRDefault="00587895" w:rsidP="008A7AAB">
      <w:pPr>
        <w:spacing w:after="120" w:line="360" w:lineRule="auto"/>
        <w:jc w:val="center"/>
        <w:rPr>
          <w:rFonts w:cs="Times New Roman"/>
          <w:b/>
          <w:bCs/>
        </w:rPr>
      </w:pPr>
    </w:p>
    <w:p w:rsidR="00587895" w:rsidRDefault="00587895" w:rsidP="008A7AAB">
      <w:pPr>
        <w:spacing w:after="120" w:line="360" w:lineRule="auto"/>
        <w:jc w:val="center"/>
        <w:rPr>
          <w:rFonts w:cs="Times New Roman"/>
          <w:b/>
          <w:bCs/>
        </w:rPr>
      </w:pPr>
      <w:r w:rsidRPr="000807ED">
        <w:rPr>
          <w:rFonts w:cs="Times New Roman"/>
          <w:b/>
          <w:bCs/>
        </w:rPr>
        <w:t>§ 1</w:t>
      </w:r>
      <w:r w:rsidR="00D97389">
        <w:rPr>
          <w:rFonts w:cs="Times New Roman"/>
          <w:b/>
          <w:bCs/>
        </w:rPr>
        <w:t>.</w:t>
      </w:r>
    </w:p>
    <w:p w:rsidR="00803EA0" w:rsidRPr="00803EA0" w:rsidRDefault="00803EA0" w:rsidP="00F207A6">
      <w:pPr>
        <w:numPr>
          <w:ilvl w:val="0"/>
          <w:numId w:val="3"/>
        </w:numPr>
        <w:spacing w:line="360" w:lineRule="auto"/>
        <w:jc w:val="both"/>
        <w:rPr>
          <w:rFonts w:cs="Times New Roman"/>
        </w:rPr>
      </w:pPr>
      <w:r>
        <w:rPr>
          <w:rFonts w:cs="Times New Roman"/>
        </w:rPr>
        <w:t xml:space="preserve"> </w:t>
      </w:r>
      <w:r w:rsidRPr="00803EA0">
        <w:rPr>
          <w:rFonts w:cs="Times New Roman"/>
        </w:rPr>
        <w:t>Szkoła Podstawowa nr 2 w Sławkowie jest ośmioletnią szkołą podstawową.</w:t>
      </w:r>
    </w:p>
    <w:p w:rsidR="00803EA0" w:rsidRPr="00803EA0" w:rsidRDefault="00803EA0" w:rsidP="00F207A6">
      <w:pPr>
        <w:numPr>
          <w:ilvl w:val="0"/>
          <w:numId w:val="3"/>
        </w:numPr>
        <w:spacing w:line="360" w:lineRule="auto"/>
        <w:jc w:val="both"/>
        <w:rPr>
          <w:rFonts w:cs="Times New Roman"/>
        </w:rPr>
      </w:pPr>
      <w:r w:rsidRPr="00803EA0">
        <w:rPr>
          <w:rFonts w:cs="Times New Roman"/>
        </w:rPr>
        <w:t xml:space="preserve">Szkoła Podstawowa nr 2 w Sławkowie wchodzi w skład Zespołu Szkół im. Jana Pawła II </w:t>
      </w:r>
      <w:r w:rsidR="008A7AAB">
        <w:rPr>
          <w:rFonts w:cs="Times New Roman"/>
        </w:rPr>
        <w:br/>
      </w:r>
      <w:r w:rsidRPr="00803EA0">
        <w:rPr>
          <w:rFonts w:cs="Times New Roman"/>
        </w:rPr>
        <w:t>w Sławkowie.</w:t>
      </w:r>
    </w:p>
    <w:p w:rsidR="00D97389" w:rsidRPr="00936EA2" w:rsidRDefault="00D97389" w:rsidP="00F207A6">
      <w:pPr>
        <w:numPr>
          <w:ilvl w:val="0"/>
          <w:numId w:val="3"/>
        </w:numPr>
        <w:tabs>
          <w:tab w:val="num" w:pos="284"/>
        </w:tabs>
        <w:spacing w:line="360" w:lineRule="auto"/>
        <w:ind w:left="284" w:hanging="284"/>
        <w:jc w:val="both"/>
      </w:pPr>
      <w:r w:rsidRPr="00936EA2">
        <w:t xml:space="preserve">W roku szkolnym 2017/2018 i 2018/2019 szkoła prowadzi klasy dotychczasowego Gimnazjum Publicznego w Sławkowie, aż do czasu likwidacji tych klas, zgodnie z art. 127 ustawy z 14 grudnia 2016 r. Przepisy wprowadzające ustawę – Prawo oświatowe (t. j. Dz. U. z 2017 r., poz. 60, </w:t>
      </w:r>
      <w:r w:rsidR="00F207A6">
        <w:br/>
      </w:r>
      <w:r w:rsidRPr="00936EA2">
        <w:t>z późn.zm.).</w:t>
      </w:r>
    </w:p>
    <w:p w:rsidR="00D97389" w:rsidRPr="00936EA2" w:rsidRDefault="00D97389" w:rsidP="00F207A6">
      <w:pPr>
        <w:pStyle w:val="Akapitzlist"/>
        <w:widowControl w:val="0"/>
        <w:numPr>
          <w:ilvl w:val="0"/>
          <w:numId w:val="3"/>
        </w:numPr>
        <w:tabs>
          <w:tab w:val="left" w:pos="660"/>
        </w:tabs>
        <w:suppressAutoHyphens w:val="0"/>
        <w:autoSpaceDE w:val="0"/>
        <w:autoSpaceDN w:val="0"/>
        <w:spacing w:line="360" w:lineRule="auto"/>
        <w:textAlignment w:val="auto"/>
      </w:pPr>
      <w:r w:rsidRPr="00936EA2">
        <w:t>Do klas, o których mowa w ust. 3, stosuje się dotychczasowe przepisy dotyczące</w:t>
      </w:r>
      <w:r w:rsidR="009619DA">
        <w:t xml:space="preserve"> </w:t>
      </w:r>
      <w:r w:rsidRPr="00936EA2">
        <w:t>gimnazjów.</w:t>
      </w:r>
    </w:p>
    <w:p w:rsidR="00D97389" w:rsidRPr="00936EA2" w:rsidRDefault="00D97389" w:rsidP="00F207A6">
      <w:pPr>
        <w:pStyle w:val="Akapitzlist"/>
        <w:widowControl w:val="0"/>
        <w:numPr>
          <w:ilvl w:val="0"/>
          <w:numId w:val="3"/>
        </w:numPr>
        <w:tabs>
          <w:tab w:val="left" w:pos="660"/>
        </w:tabs>
        <w:suppressAutoHyphens w:val="0"/>
        <w:autoSpaceDE w:val="0"/>
        <w:autoSpaceDN w:val="0"/>
        <w:spacing w:line="360" w:lineRule="auto"/>
        <w:ind w:right="307"/>
        <w:textAlignment w:val="auto"/>
      </w:pPr>
      <w:r w:rsidRPr="00936EA2">
        <w:t>Uczniowie klas, o których mowa w ust. 3, otrzymują świadectwa ustalone dla dotychczasowych gimnazjów, opatrzone pieczęcią</w:t>
      </w:r>
      <w:r w:rsidR="009619DA">
        <w:t xml:space="preserve"> </w:t>
      </w:r>
      <w:r w:rsidRPr="00936EA2">
        <w:t>gimnazjum.</w:t>
      </w:r>
    </w:p>
    <w:p w:rsidR="00D97389" w:rsidRPr="00936EA2" w:rsidRDefault="00D97389" w:rsidP="00F207A6">
      <w:pPr>
        <w:pStyle w:val="Akapitzlist"/>
        <w:widowControl w:val="0"/>
        <w:numPr>
          <w:ilvl w:val="0"/>
          <w:numId w:val="3"/>
        </w:numPr>
        <w:tabs>
          <w:tab w:val="left" w:pos="660"/>
        </w:tabs>
        <w:suppressAutoHyphens w:val="0"/>
        <w:autoSpaceDE w:val="0"/>
        <w:autoSpaceDN w:val="0"/>
        <w:spacing w:line="360" w:lineRule="auto"/>
        <w:ind w:right="167"/>
        <w:textAlignment w:val="auto"/>
      </w:pPr>
      <w:r w:rsidRPr="00936EA2">
        <w:t>W roku szkolnym 2017/2018 i 2018/2019 dla klas, o których mowa w ust. 2, zachowuje się obwód ustalony dla dotychczasowego Gimnazjum Publicznego w</w:t>
      </w:r>
      <w:r w:rsidR="009619DA">
        <w:t xml:space="preserve"> </w:t>
      </w:r>
      <w:r w:rsidRPr="00936EA2">
        <w:t>Sławkowie.</w:t>
      </w:r>
    </w:p>
    <w:p w:rsidR="00D97389" w:rsidRDefault="00D97389" w:rsidP="00F207A6">
      <w:pPr>
        <w:pStyle w:val="Akapitzlist"/>
        <w:widowControl w:val="0"/>
        <w:numPr>
          <w:ilvl w:val="0"/>
          <w:numId w:val="3"/>
        </w:numPr>
        <w:tabs>
          <w:tab w:val="left" w:pos="660"/>
        </w:tabs>
        <w:suppressAutoHyphens w:val="0"/>
        <w:autoSpaceDE w:val="0"/>
        <w:autoSpaceDN w:val="0"/>
        <w:spacing w:line="360" w:lineRule="auto"/>
        <w:textAlignment w:val="auto"/>
      </w:pPr>
      <w:r w:rsidRPr="00936EA2">
        <w:t xml:space="preserve">Szkoła ma siedzibę w Sławkowie przy ul. </w:t>
      </w:r>
      <w:r w:rsidR="008A7AAB">
        <w:t>G</w:t>
      </w:r>
      <w:r w:rsidRPr="00936EA2">
        <w:t xml:space="preserve">en. </w:t>
      </w:r>
      <w:r>
        <w:t>Władysława Sikorskiego</w:t>
      </w:r>
      <w:r w:rsidR="008A7AAB">
        <w:t xml:space="preserve"> </w:t>
      </w:r>
      <w:r>
        <w:t>4.</w:t>
      </w:r>
    </w:p>
    <w:p w:rsidR="00D97389" w:rsidRPr="00936EA2" w:rsidRDefault="00D97389" w:rsidP="00F207A6">
      <w:pPr>
        <w:pStyle w:val="Akapitzlist"/>
        <w:widowControl w:val="0"/>
        <w:numPr>
          <w:ilvl w:val="0"/>
          <w:numId w:val="3"/>
        </w:numPr>
        <w:tabs>
          <w:tab w:val="left" w:pos="660"/>
        </w:tabs>
        <w:suppressAutoHyphens w:val="0"/>
        <w:autoSpaceDE w:val="0"/>
        <w:autoSpaceDN w:val="0"/>
        <w:spacing w:line="360" w:lineRule="auto"/>
        <w:textAlignment w:val="auto"/>
      </w:pPr>
      <w:r w:rsidRPr="00936EA2">
        <w:t>Organem prowadzącym szkołę jest Gmina</w:t>
      </w:r>
      <w:r w:rsidR="009619DA">
        <w:t xml:space="preserve"> </w:t>
      </w:r>
      <w:r w:rsidRPr="00936EA2">
        <w:t>Sławków.</w:t>
      </w:r>
    </w:p>
    <w:p w:rsidR="00D97389" w:rsidRPr="00936EA2" w:rsidRDefault="00D97389" w:rsidP="00F207A6">
      <w:pPr>
        <w:pStyle w:val="Akapitzlist"/>
        <w:widowControl w:val="0"/>
        <w:numPr>
          <w:ilvl w:val="0"/>
          <w:numId w:val="3"/>
        </w:numPr>
        <w:tabs>
          <w:tab w:val="left" w:pos="660"/>
        </w:tabs>
        <w:suppressAutoHyphens w:val="0"/>
        <w:autoSpaceDE w:val="0"/>
        <w:autoSpaceDN w:val="0"/>
        <w:spacing w:line="360" w:lineRule="auto"/>
        <w:textAlignment w:val="auto"/>
      </w:pPr>
      <w:r w:rsidRPr="00936EA2">
        <w:t>Nadzór pedagogiczny nad szkołą sprawuje Śląski Kurator Oświaty w</w:t>
      </w:r>
      <w:r w:rsidR="009619DA">
        <w:t xml:space="preserve"> </w:t>
      </w:r>
      <w:r w:rsidRPr="00936EA2">
        <w:t>Katowicach.</w:t>
      </w:r>
    </w:p>
    <w:p w:rsidR="00D97389" w:rsidRDefault="00D97389" w:rsidP="00F207A6">
      <w:pPr>
        <w:pStyle w:val="Akapitzlist"/>
        <w:widowControl w:val="0"/>
        <w:numPr>
          <w:ilvl w:val="0"/>
          <w:numId w:val="3"/>
        </w:numPr>
        <w:tabs>
          <w:tab w:val="left" w:pos="770"/>
        </w:tabs>
        <w:suppressAutoHyphens w:val="0"/>
        <w:autoSpaceDE w:val="0"/>
        <w:autoSpaceDN w:val="0"/>
        <w:spacing w:line="360" w:lineRule="auto"/>
        <w:ind w:right="237"/>
        <w:textAlignment w:val="auto"/>
      </w:pPr>
      <w:r w:rsidRPr="00936EA2">
        <w:t>Szkoła działa na podstawie ustawy z dnia 14 grudnia 201</w:t>
      </w:r>
      <w:r w:rsidR="009619DA">
        <w:t>6 r. Prawo oświatowe</w:t>
      </w:r>
      <w:r w:rsidR="00281004">
        <w:t xml:space="preserve"> (Dz. U. </w:t>
      </w:r>
      <w:r w:rsidRPr="00936EA2">
        <w:t xml:space="preserve">z 2017 r., poz. 59, z </w:t>
      </w:r>
      <w:proofErr w:type="spellStart"/>
      <w:r w:rsidRPr="00936EA2">
        <w:t>późn</w:t>
      </w:r>
      <w:proofErr w:type="spellEnd"/>
      <w:r w:rsidRPr="00936EA2">
        <w:t>. zm.) oraz innych obowiązujących przepisów</w:t>
      </w:r>
      <w:r w:rsidR="009619DA">
        <w:t xml:space="preserve"> </w:t>
      </w:r>
      <w:r w:rsidRPr="00936EA2">
        <w:t>prawa.</w:t>
      </w:r>
    </w:p>
    <w:p w:rsidR="00281004" w:rsidRDefault="00281004" w:rsidP="00F207A6">
      <w:pPr>
        <w:pStyle w:val="Akapitzlist"/>
        <w:widowControl w:val="0"/>
        <w:tabs>
          <w:tab w:val="left" w:pos="770"/>
        </w:tabs>
        <w:suppressAutoHyphens w:val="0"/>
        <w:autoSpaceDE w:val="0"/>
        <w:autoSpaceDN w:val="0"/>
        <w:spacing w:line="360" w:lineRule="auto"/>
        <w:ind w:left="360" w:right="237"/>
        <w:textAlignment w:val="auto"/>
      </w:pPr>
    </w:p>
    <w:p w:rsidR="000C0075" w:rsidRDefault="000C0075" w:rsidP="00F207A6">
      <w:pPr>
        <w:spacing w:after="120" w:line="360" w:lineRule="auto"/>
        <w:jc w:val="center"/>
        <w:rPr>
          <w:rFonts w:cs="Times New Roman"/>
          <w:b/>
          <w:bCs/>
        </w:rPr>
      </w:pPr>
      <w:r w:rsidRPr="00F27F46">
        <w:rPr>
          <w:rFonts w:cs="Times New Roman"/>
          <w:b/>
          <w:bCs/>
        </w:rPr>
        <w:t xml:space="preserve">§ </w:t>
      </w:r>
      <w:r w:rsidR="000526FD">
        <w:rPr>
          <w:rFonts w:cs="Times New Roman"/>
          <w:b/>
          <w:bCs/>
        </w:rPr>
        <w:t>2 P</w:t>
      </w:r>
      <w:r w:rsidR="00281004" w:rsidRPr="00F27F46">
        <w:rPr>
          <w:rFonts w:cs="Times New Roman"/>
          <w:b/>
          <w:bCs/>
        </w:rPr>
        <w:t>ojęcia podstawowe</w:t>
      </w:r>
    </w:p>
    <w:p w:rsidR="00587895" w:rsidRPr="00D97389" w:rsidRDefault="00587895" w:rsidP="00F22EA5">
      <w:pPr>
        <w:pStyle w:val="Akapitzlist"/>
        <w:widowControl w:val="0"/>
        <w:numPr>
          <w:ilvl w:val="0"/>
          <w:numId w:val="28"/>
        </w:numPr>
        <w:tabs>
          <w:tab w:val="left" w:pos="770"/>
        </w:tabs>
        <w:suppressAutoHyphens w:val="0"/>
        <w:autoSpaceDE w:val="0"/>
        <w:autoSpaceDN w:val="0"/>
        <w:spacing w:line="360" w:lineRule="auto"/>
        <w:ind w:right="237"/>
        <w:textAlignment w:val="auto"/>
      </w:pPr>
      <w:r w:rsidRPr="00D97389">
        <w:t>Ilekroć w niniejszym statucie mowa jest o:</w:t>
      </w:r>
    </w:p>
    <w:p w:rsidR="00587895" w:rsidRPr="000807ED" w:rsidRDefault="00587895" w:rsidP="00F22EA5">
      <w:pPr>
        <w:numPr>
          <w:ilvl w:val="0"/>
          <w:numId w:val="12"/>
        </w:numPr>
        <w:tabs>
          <w:tab w:val="clear" w:pos="720"/>
          <w:tab w:val="num" w:pos="567"/>
        </w:tabs>
        <w:spacing w:line="360" w:lineRule="auto"/>
        <w:ind w:left="567" w:hanging="283"/>
        <w:jc w:val="both"/>
        <w:rPr>
          <w:rFonts w:cs="Times New Roman"/>
        </w:rPr>
      </w:pPr>
      <w:r w:rsidRPr="000807ED">
        <w:rPr>
          <w:rFonts w:cs="Times New Roman"/>
        </w:rPr>
        <w:t xml:space="preserve">szkole – należy przez to rozumieć Szkołę Podstawową </w:t>
      </w:r>
      <w:r w:rsidR="00B53FC7" w:rsidRPr="000807ED">
        <w:rPr>
          <w:rFonts w:cs="Times New Roman"/>
        </w:rPr>
        <w:t xml:space="preserve">nr 2 </w:t>
      </w:r>
      <w:r w:rsidRPr="000807ED">
        <w:rPr>
          <w:rFonts w:cs="Times New Roman"/>
        </w:rPr>
        <w:t>w Sławkowie;</w:t>
      </w:r>
    </w:p>
    <w:p w:rsidR="00587895" w:rsidRPr="000807ED" w:rsidRDefault="00587895" w:rsidP="00F22EA5">
      <w:pPr>
        <w:numPr>
          <w:ilvl w:val="0"/>
          <w:numId w:val="12"/>
        </w:numPr>
        <w:tabs>
          <w:tab w:val="clear" w:pos="720"/>
          <w:tab w:val="num" w:pos="567"/>
        </w:tabs>
        <w:spacing w:line="360" w:lineRule="auto"/>
        <w:ind w:left="567" w:hanging="283"/>
        <w:jc w:val="both"/>
        <w:rPr>
          <w:rFonts w:cs="Times New Roman"/>
        </w:rPr>
      </w:pPr>
      <w:r w:rsidRPr="000807ED">
        <w:rPr>
          <w:rFonts w:cs="Times New Roman"/>
        </w:rPr>
        <w:t>zespole – należy przez to rozumieć Zespół Szkół im. Jana Pawła II w Sławkowie;</w:t>
      </w:r>
    </w:p>
    <w:p w:rsidR="00587895" w:rsidRPr="000807ED" w:rsidRDefault="00587895" w:rsidP="00F22EA5">
      <w:pPr>
        <w:numPr>
          <w:ilvl w:val="0"/>
          <w:numId w:val="12"/>
        </w:numPr>
        <w:tabs>
          <w:tab w:val="clear" w:pos="720"/>
          <w:tab w:val="num" w:pos="567"/>
        </w:tabs>
        <w:spacing w:line="360" w:lineRule="auto"/>
        <w:ind w:left="567" w:hanging="283"/>
        <w:jc w:val="both"/>
        <w:rPr>
          <w:rFonts w:cs="Times New Roman"/>
        </w:rPr>
      </w:pPr>
      <w:r w:rsidRPr="000807ED">
        <w:rPr>
          <w:rFonts w:cs="Times New Roman"/>
        </w:rPr>
        <w:t>dyrektorze – należy przez to rozumieć dyrektora Ze</w:t>
      </w:r>
      <w:r w:rsidR="008D035B">
        <w:rPr>
          <w:rFonts w:cs="Times New Roman"/>
        </w:rPr>
        <w:t>społu Szkół im. Jana Pawła II w </w:t>
      </w:r>
      <w:r w:rsidRPr="000807ED">
        <w:rPr>
          <w:rFonts w:cs="Times New Roman"/>
        </w:rPr>
        <w:t>Sławkowie;</w:t>
      </w:r>
    </w:p>
    <w:p w:rsidR="00587895" w:rsidRPr="000807ED" w:rsidRDefault="00587895" w:rsidP="00F22EA5">
      <w:pPr>
        <w:numPr>
          <w:ilvl w:val="0"/>
          <w:numId w:val="11"/>
        </w:numPr>
        <w:tabs>
          <w:tab w:val="clear" w:pos="720"/>
          <w:tab w:val="num" w:pos="567"/>
        </w:tabs>
        <w:spacing w:line="360" w:lineRule="auto"/>
        <w:ind w:left="567" w:hanging="283"/>
        <w:jc w:val="both"/>
        <w:rPr>
          <w:rFonts w:cs="Times New Roman"/>
        </w:rPr>
      </w:pPr>
      <w:r w:rsidRPr="000807ED">
        <w:rPr>
          <w:rFonts w:cs="Times New Roman"/>
        </w:rPr>
        <w:t>radzie pedagogicznej – należy przez to rozumieć organ szkoły, w którego skład wchodzą wszyscy pracownicy pedagogiczni Zespołu Szkół im. Jana Pawła II w Sławkowie;</w:t>
      </w:r>
    </w:p>
    <w:p w:rsidR="008A7AAB" w:rsidRDefault="00587895" w:rsidP="00F22EA5">
      <w:pPr>
        <w:numPr>
          <w:ilvl w:val="0"/>
          <w:numId w:val="11"/>
        </w:numPr>
        <w:tabs>
          <w:tab w:val="clear" w:pos="720"/>
          <w:tab w:val="num" w:pos="567"/>
        </w:tabs>
        <w:spacing w:line="360" w:lineRule="auto"/>
        <w:ind w:left="567" w:hanging="283"/>
        <w:jc w:val="both"/>
        <w:rPr>
          <w:rFonts w:cs="Times New Roman"/>
        </w:rPr>
      </w:pPr>
      <w:r w:rsidRPr="000807ED">
        <w:rPr>
          <w:rFonts w:cs="Times New Roman"/>
        </w:rPr>
        <w:t xml:space="preserve"> radzie rodziców – należy przez to rozumieć organ szkoły, w którego skład wchodzą wszyscy przedstawiciele rodziców uczniów Zespołu Szkół im. Jana Pawła II w Sławkowie;</w:t>
      </w:r>
    </w:p>
    <w:p w:rsidR="008A7AAB" w:rsidRDefault="00587895" w:rsidP="00F22EA5">
      <w:pPr>
        <w:numPr>
          <w:ilvl w:val="0"/>
          <w:numId w:val="11"/>
        </w:numPr>
        <w:tabs>
          <w:tab w:val="clear" w:pos="720"/>
          <w:tab w:val="num" w:pos="567"/>
        </w:tabs>
        <w:spacing w:line="360" w:lineRule="auto"/>
        <w:ind w:left="567" w:hanging="283"/>
        <w:jc w:val="both"/>
        <w:rPr>
          <w:rFonts w:cs="Times New Roman"/>
        </w:rPr>
      </w:pPr>
      <w:r w:rsidRPr="008A7AAB">
        <w:rPr>
          <w:rFonts w:cs="Times New Roman"/>
        </w:rPr>
        <w:lastRenderedPageBreak/>
        <w:t>samorządzie uczniowskim - należy przez to rozumieć organ szkoły, w którego skład wchodzą przedstawiciele uczniów Zespołu Szkół im. Jana Pawła II w Sławkowie;</w:t>
      </w:r>
    </w:p>
    <w:p w:rsidR="008A7AAB" w:rsidRDefault="00587895" w:rsidP="00F22EA5">
      <w:pPr>
        <w:numPr>
          <w:ilvl w:val="0"/>
          <w:numId w:val="11"/>
        </w:numPr>
        <w:tabs>
          <w:tab w:val="clear" w:pos="720"/>
          <w:tab w:val="num" w:pos="567"/>
        </w:tabs>
        <w:spacing w:line="360" w:lineRule="auto"/>
        <w:ind w:left="567" w:hanging="283"/>
        <w:jc w:val="both"/>
        <w:rPr>
          <w:rFonts w:cs="Times New Roman"/>
        </w:rPr>
      </w:pPr>
      <w:r w:rsidRPr="008A7AAB">
        <w:rPr>
          <w:rFonts w:cs="Times New Roman"/>
        </w:rPr>
        <w:t>nauczycielu – należy przez to rozumieć nauczyciela, a także wychowawcę oraz innego pracownika pedagogicznego Szkoły Podstawowej</w:t>
      </w:r>
      <w:r w:rsidR="00B53FC7" w:rsidRPr="008A7AAB">
        <w:rPr>
          <w:rFonts w:cs="Times New Roman"/>
        </w:rPr>
        <w:t xml:space="preserve"> nr 2</w:t>
      </w:r>
      <w:r w:rsidRPr="008A7AAB">
        <w:rPr>
          <w:rFonts w:cs="Times New Roman"/>
        </w:rPr>
        <w:t xml:space="preserve"> w Sławkowie;</w:t>
      </w:r>
    </w:p>
    <w:p w:rsidR="008A7AAB" w:rsidRDefault="00587895" w:rsidP="00F22EA5">
      <w:pPr>
        <w:numPr>
          <w:ilvl w:val="0"/>
          <w:numId w:val="11"/>
        </w:numPr>
        <w:tabs>
          <w:tab w:val="clear" w:pos="720"/>
          <w:tab w:val="num" w:pos="567"/>
        </w:tabs>
        <w:spacing w:line="360" w:lineRule="auto"/>
        <w:ind w:left="567" w:hanging="283"/>
        <w:jc w:val="both"/>
        <w:rPr>
          <w:rFonts w:cs="Times New Roman"/>
        </w:rPr>
      </w:pPr>
      <w:r w:rsidRPr="008A7AAB">
        <w:rPr>
          <w:rFonts w:cs="Times New Roman"/>
        </w:rPr>
        <w:t>uczniu – należy przez to rozumieć ucznia Szkoły Podstawowej</w:t>
      </w:r>
      <w:r w:rsidR="00B53FC7" w:rsidRPr="008A7AAB">
        <w:rPr>
          <w:rFonts w:cs="Times New Roman"/>
        </w:rPr>
        <w:t xml:space="preserve"> nr 2</w:t>
      </w:r>
      <w:r w:rsidRPr="008A7AAB">
        <w:rPr>
          <w:rFonts w:cs="Times New Roman"/>
        </w:rPr>
        <w:t xml:space="preserve"> w Sławkowie;</w:t>
      </w:r>
    </w:p>
    <w:p w:rsidR="008A7AAB" w:rsidRDefault="00587895" w:rsidP="00F22EA5">
      <w:pPr>
        <w:numPr>
          <w:ilvl w:val="0"/>
          <w:numId w:val="11"/>
        </w:numPr>
        <w:tabs>
          <w:tab w:val="clear" w:pos="720"/>
          <w:tab w:val="num" w:pos="567"/>
        </w:tabs>
        <w:spacing w:line="360" w:lineRule="auto"/>
        <w:ind w:left="567" w:hanging="283"/>
        <w:jc w:val="both"/>
        <w:rPr>
          <w:rFonts w:cs="Times New Roman"/>
        </w:rPr>
      </w:pPr>
      <w:r w:rsidRPr="008A7AAB">
        <w:rPr>
          <w:rFonts w:cs="Times New Roman"/>
        </w:rPr>
        <w:t>rodzicach – należy przez to rozumieć także opiekunów prawnych oraz osoby sprawujące pieczę zastępczą nad dzieckiem;</w:t>
      </w:r>
    </w:p>
    <w:p w:rsidR="008A7AAB" w:rsidRDefault="00587895" w:rsidP="00F22EA5">
      <w:pPr>
        <w:numPr>
          <w:ilvl w:val="0"/>
          <w:numId w:val="11"/>
        </w:numPr>
        <w:tabs>
          <w:tab w:val="clear" w:pos="720"/>
          <w:tab w:val="num" w:pos="567"/>
        </w:tabs>
        <w:spacing w:line="360" w:lineRule="auto"/>
        <w:ind w:left="567" w:hanging="283"/>
        <w:jc w:val="both"/>
        <w:rPr>
          <w:rFonts w:cs="Times New Roman"/>
        </w:rPr>
      </w:pPr>
      <w:r w:rsidRPr="008A7AAB">
        <w:rPr>
          <w:rFonts w:cs="Times New Roman"/>
        </w:rPr>
        <w:t>statucie – należy przez to rozumieć niniejszy statut;</w:t>
      </w:r>
    </w:p>
    <w:p w:rsidR="00587895" w:rsidRPr="008A7AAB" w:rsidRDefault="00587895" w:rsidP="00F22EA5">
      <w:pPr>
        <w:numPr>
          <w:ilvl w:val="0"/>
          <w:numId w:val="11"/>
        </w:numPr>
        <w:tabs>
          <w:tab w:val="clear" w:pos="720"/>
          <w:tab w:val="num" w:pos="567"/>
        </w:tabs>
        <w:spacing w:line="360" w:lineRule="auto"/>
        <w:ind w:left="567" w:hanging="283"/>
        <w:jc w:val="both"/>
        <w:rPr>
          <w:rFonts w:cs="Times New Roman"/>
        </w:rPr>
      </w:pPr>
      <w:r w:rsidRPr="008A7AAB">
        <w:rPr>
          <w:rFonts w:cs="Times New Roman"/>
        </w:rPr>
        <w:t xml:space="preserve">wewnątrzszkolnym ocenianiu lub </w:t>
      </w:r>
      <w:proofErr w:type="spellStart"/>
      <w:r w:rsidRPr="008A7AAB">
        <w:rPr>
          <w:rFonts w:cs="Times New Roman"/>
        </w:rPr>
        <w:t>wzo</w:t>
      </w:r>
      <w:proofErr w:type="spellEnd"/>
      <w:r w:rsidRPr="008A7AAB">
        <w:rPr>
          <w:rFonts w:cs="Times New Roman"/>
        </w:rPr>
        <w:t xml:space="preserve"> – należy przez to rozumieć zasady oceniania </w:t>
      </w:r>
      <w:r w:rsidR="005126BB">
        <w:rPr>
          <w:rFonts w:cs="Times New Roman"/>
        </w:rPr>
        <w:t xml:space="preserve"> </w:t>
      </w:r>
      <w:r w:rsidRPr="008A7AAB">
        <w:rPr>
          <w:rFonts w:cs="Times New Roman"/>
        </w:rPr>
        <w:t>obowiązujące w Szkoły Podstawowej w Sławkowie.</w:t>
      </w:r>
    </w:p>
    <w:p w:rsidR="00587895" w:rsidRPr="000807ED" w:rsidRDefault="00587895" w:rsidP="00F207A6">
      <w:pPr>
        <w:spacing w:after="120" w:line="360" w:lineRule="auto"/>
        <w:jc w:val="both"/>
        <w:rPr>
          <w:rFonts w:cs="Times New Roman"/>
        </w:rPr>
      </w:pPr>
    </w:p>
    <w:p w:rsidR="00281004" w:rsidRPr="000807ED" w:rsidRDefault="00281004" w:rsidP="00F207A6">
      <w:pPr>
        <w:spacing w:after="120" w:line="360" w:lineRule="auto"/>
        <w:jc w:val="center"/>
        <w:rPr>
          <w:rFonts w:cs="Times New Roman"/>
        </w:rPr>
      </w:pPr>
      <w:r w:rsidRPr="000807ED">
        <w:rPr>
          <w:rFonts w:cs="Times New Roman"/>
          <w:b/>
          <w:bCs/>
        </w:rPr>
        <w:t>ROZDZIAŁ II</w:t>
      </w:r>
      <w:r>
        <w:rPr>
          <w:rFonts w:cs="Times New Roman"/>
          <w:b/>
          <w:bCs/>
        </w:rPr>
        <w:t xml:space="preserve"> - </w:t>
      </w:r>
      <w:r w:rsidRPr="000807ED">
        <w:rPr>
          <w:rFonts w:cs="Times New Roman"/>
          <w:b/>
          <w:bCs/>
        </w:rPr>
        <w:t>CELE I ZADANIA SZKOŁY</w:t>
      </w:r>
    </w:p>
    <w:p w:rsidR="00587895" w:rsidRPr="000C0075" w:rsidRDefault="00587895" w:rsidP="00F207A6">
      <w:pPr>
        <w:spacing w:after="120" w:line="360" w:lineRule="auto"/>
        <w:jc w:val="center"/>
        <w:rPr>
          <w:rFonts w:cs="Times New Roman"/>
        </w:rPr>
      </w:pPr>
    </w:p>
    <w:p w:rsidR="00281004" w:rsidRPr="000807ED" w:rsidRDefault="00281004" w:rsidP="00F207A6">
      <w:pPr>
        <w:spacing w:after="120" w:line="360" w:lineRule="auto"/>
        <w:jc w:val="center"/>
        <w:rPr>
          <w:rFonts w:cs="Times New Roman"/>
          <w:color w:val="000000"/>
        </w:rPr>
      </w:pPr>
      <w:r w:rsidRPr="00F27F46">
        <w:rPr>
          <w:rFonts w:cs="Times New Roman"/>
          <w:b/>
          <w:bCs/>
        </w:rPr>
        <w:t>§ 3 Ogólne cele i zadania szkoły</w:t>
      </w:r>
    </w:p>
    <w:p w:rsidR="00D97389" w:rsidRPr="00D97389" w:rsidRDefault="00D97389" w:rsidP="00F207A6">
      <w:pPr>
        <w:numPr>
          <w:ilvl w:val="0"/>
          <w:numId w:val="4"/>
        </w:numPr>
        <w:tabs>
          <w:tab w:val="clear" w:pos="720"/>
          <w:tab w:val="left" w:pos="284"/>
        </w:tabs>
        <w:spacing w:after="120" w:line="360" w:lineRule="auto"/>
        <w:ind w:left="284" w:hanging="284"/>
        <w:jc w:val="both"/>
        <w:rPr>
          <w:rFonts w:cs="Times New Roman"/>
          <w:color w:val="000000"/>
        </w:rPr>
      </w:pPr>
      <w:r w:rsidRPr="00D97389">
        <w:rPr>
          <w:rFonts w:cs="Times New Roman"/>
          <w:color w:val="000000"/>
        </w:rPr>
        <w:t xml:space="preserve">Szkoła realizuje cele i zadania wynikające z przepisów prawa oraz programu wychowawczo - profilaktycznego szkoły, o którym mowa w odrębnych przepisach, z uwzględnieniem optymalnych warunków rozwoju ucznia, zasad bezpieczeństwa oraz zasad </w:t>
      </w:r>
      <w:r w:rsidR="000E4D33">
        <w:rPr>
          <w:rFonts w:cs="Times New Roman"/>
          <w:color w:val="000000"/>
        </w:rPr>
        <w:t>promocji i ochrony zdrowia, a w </w:t>
      </w:r>
      <w:r w:rsidRPr="00D97389">
        <w:rPr>
          <w:rFonts w:cs="Times New Roman"/>
          <w:color w:val="000000"/>
        </w:rPr>
        <w:t>szczególności:</w:t>
      </w:r>
    </w:p>
    <w:p w:rsidR="00D97389" w:rsidRPr="0016430A" w:rsidRDefault="00D97389" w:rsidP="00F22EA5">
      <w:pPr>
        <w:numPr>
          <w:ilvl w:val="0"/>
          <w:numId w:val="62"/>
        </w:numPr>
        <w:tabs>
          <w:tab w:val="clear" w:pos="720"/>
          <w:tab w:val="num" w:pos="567"/>
        </w:tabs>
        <w:spacing w:line="360" w:lineRule="auto"/>
        <w:ind w:left="567"/>
        <w:jc w:val="both"/>
        <w:rPr>
          <w:rFonts w:cs="Times New Roman"/>
        </w:rPr>
      </w:pPr>
      <w:r w:rsidRPr="0016430A">
        <w:rPr>
          <w:rFonts w:cs="Times New Roman"/>
        </w:rPr>
        <w:t>udziela pomocy psychologicznej i pedagogicznej</w:t>
      </w:r>
      <w:r w:rsidR="003D7CE4" w:rsidRPr="0016430A">
        <w:rPr>
          <w:rFonts w:cs="Times New Roman"/>
        </w:rPr>
        <w:t xml:space="preserve"> oraz realizuje zadania związane z profilaktyką</w:t>
      </w:r>
      <w:r w:rsidRPr="0016430A">
        <w:rPr>
          <w:rFonts w:cs="Times New Roman"/>
        </w:rPr>
        <w:t>;</w:t>
      </w:r>
    </w:p>
    <w:p w:rsidR="00D97389" w:rsidRPr="0016430A" w:rsidRDefault="00D97389" w:rsidP="00F22EA5">
      <w:pPr>
        <w:numPr>
          <w:ilvl w:val="0"/>
          <w:numId w:val="62"/>
        </w:numPr>
        <w:tabs>
          <w:tab w:val="clear" w:pos="720"/>
          <w:tab w:val="num" w:pos="567"/>
        </w:tabs>
        <w:spacing w:line="360" w:lineRule="auto"/>
        <w:ind w:left="567"/>
        <w:jc w:val="both"/>
        <w:rPr>
          <w:rFonts w:cs="Times New Roman"/>
        </w:rPr>
      </w:pPr>
      <w:r w:rsidRPr="0016430A">
        <w:rPr>
          <w:rFonts w:cs="Times New Roman"/>
        </w:rPr>
        <w:t>zapewnia możliwość nauki religii oraz etyki;</w:t>
      </w:r>
    </w:p>
    <w:p w:rsidR="00D97389" w:rsidRPr="0016430A" w:rsidRDefault="00D97389" w:rsidP="00F22EA5">
      <w:pPr>
        <w:numPr>
          <w:ilvl w:val="0"/>
          <w:numId w:val="62"/>
        </w:numPr>
        <w:tabs>
          <w:tab w:val="clear" w:pos="720"/>
          <w:tab w:val="num" w:pos="567"/>
        </w:tabs>
        <w:spacing w:line="360" w:lineRule="auto"/>
        <w:ind w:left="567"/>
        <w:jc w:val="both"/>
        <w:rPr>
          <w:rFonts w:cs="Times New Roman"/>
        </w:rPr>
      </w:pPr>
      <w:r w:rsidRPr="0016430A">
        <w:rPr>
          <w:rFonts w:cs="Times New Roman"/>
        </w:rPr>
        <w:t>sprawuje opiekę nad uczniami podczas zajęć na terenie szkoły i poza nią;</w:t>
      </w:r>
    </w:p>
    <w:p w:rsidR="00D97389" w:rsidRPr="0016430A" w:rsidRDefault="00D97389" w:rsidP="00F22EA5">
      <w:pPr>
        <w:numPr>
          <w:ilvl w:val="0"/>
          <w:numId w:val="62"/>
        </w:numPr>
        <w:tabs>
          <w:tab w:val="clear" w:pos="720"/>
          <w:tab w:val="num" w:pos="567"/>
        </w:tabs>
        <w:spacing w:line="360" w:lineRule="auto"/>
        <w:ind w:left="567"/>
        <w:jc w:val="both"/>
        <w:rPr>
          <w:rFonts w:cs="Times New Roman"/>
        </w:rPr>
      </w:pPr>
      <w:r w:rsidRPr="0016430A">
        <w:rPr>
          <w:rFonts w:cs="Times New Roman"/>
        </w:rPr>
        <w:t>zapewnia opiekę i pomoc uczniom, którym z przyczyn rozwojowych, rodzinnych lub losowych jest potrzebna pomoc i wsparcie, w tym pomoc materialna;</w:t>
      </w:r>
    </w:p>
    <w:p w:rsidR="00D97389" w:rsidRPr="0016430A" w:rsidRDefault="00D97389" w:rsidP="00F22EA5">
      <w:pPr>
        <w:numPr>
          <w:ilvl w:val="0"/>
          <w:numId w:val="62"/>
        </w:numPr>
        <w:tabs>
          <w:tab w:val="clear" w:pos="720"/>
          <w:tab w:val="num" w:pos="567"/>
        </w:tabs>
        <w:spacing w:line="360" w:lineRule="auto"/>
        <w:ind w:left="567"/>
        <w:jc w:val="both"/>
        <w:rPr>
          <w:rFonts w:cs="Times New Roman"/>
        </w:rPr>
      </w:pPr>
      <w:r w:rsidRPr="0016430A">
        <w:rPr>
          <w:rFonts w:cs="Times New Roman"/>
        </w:rPr>
        <w:t>umożliwia rozwijanie umiejętności i zainteresowań ucznia poprzez organi</w:t>
      </w:r>
      <w:r w:rsidR="00281004" w:rsidRPr="0016430A">
        <w:rPr>
          <w:rFonts w:cs="Times New Roman"/>
        </w:rPr>
        <w:t xml:space="preserve">zowanie zajęć pozalekcyjnych </w:t>
      </w:r>
      <w:r w:rsidRPr="0016430A">
        <w:rPr>
          <w:rFonts w:cs="Times New Roman"/>
        </w:rPr>
        <w:t>i pozaszkolnych;</w:t>
      </w:r>
    </w:p>
    <w:p w:rsidR="003D7CE4" w:rsidRPr="0016430A" w:rsidRDefault="00D97389" w:rsidP="00F22EA5">
      <w:pPr>
        <w:numPr>
          <w:ilvl w:val="0"/>
          <w:numId w:val="62"/>
        </w:numPr>
        <w:tabs>
          <w:tab w:val="clear" w:pos="720"/>
          <w:tab w:val="num" w:pos="567"/>
        </w:tabs>
        <w:spacing w:line="360" w:lineRule="auto"/>
        <w:ind w:left="567"/>
        <w:jc w:val="both"/>
        <w:rPr>
          <w:rFonts w:cs="Times New Roman"/>
        </w:rPr>
      </w:pPr>
      <w:r w:rsidRPr="0016430A">
        <w:rPr>
          <w:rFonts w:cs="Times New Roman"/>
        </w:rPr>
        <w:t>upowszechnia wśród uczniów wiedzę o bezpieczeństwie oraz kształtuje właściwe postawy wobec zagrożeń</w:t>
      </w:r>
      <w:r w:rsidR="0016430A">
        <w:rPr>
          <w:rFonts w:cs="Times New Roman"/>
        </w:rPr>
        <w:t xml:space="preserve"> </w:t>
      </w:r>
      <w:r w:rsidRPr="0016430A">
        <w:rPr>
          <w:rFonts w:cs="Times New Roman"/>
        </w:rPr>
        <w:t>i sytuacji nadzwyczajnych;</w:t>
      </w:r>
    </w:p>
    <w:p w:rsidR="00D97389" w:rsidRPr="0016430A" w:rsidRDefault="00D97389" w:rsidP="00F22EA5">
      <w:pPr>
        <w:numPr>
          <w:ilvl w:val="0"/>
          <w:numId w:val="62"/>
        </w:numPr>
        <w:tabs>
          <w:tab w:val="clear" w:pos="720"/>
          <w:tab w:val="num" w:pos="567"/>
        </w:tabs>
        <w:spacing w:line="360" w:lineRule="auto"/>
        <w:ind w:left="567"/>
        <w:jc w:val="both"/>
        <w:rPr>
          <w:rFonts w:cs="Times New Roman"/>
        </w:rPr>
      </w:pPr>
      <w:r w:rsidRPr="0016430A">
        <w:rPr>
          <w:rFonts w:cs="Times New Roman"/>
        </w:rPr>
        <w:t>promuje zdrowy tryb życia.</w:t>
      </w:r>
    </w:p>
    <w:p w:rsidR="00D97389" w:rsidRPr="00D97389" w:rsidRDefault="00D97389" w:rsidP="00F207A6">
      <w:pPr>
        <w:numPr>
          <w:ilvl w:val="0"/>
          <w:numId w:val="4"/>
        </w:numPr>
        <w:tabs>
          <w:tab w:val="clear" w:pos="720"/>
          <w:tab w:val="left" w:pos="284"/>
        </w:tabs>
        <w:spacing w:after="120" w:line="360" w:lineRule="auto"/>
        <w:ind w:left="284" w:hanging="284"/>
        <w:jc w:val="both"/>
        <w:rPr>
          <w:rFonts w:cs="Times New Roman"/>
          <w:color w:val="000000"/>
        </w:rPr>
      </w:pPr>
      <w:r w:rsidRPr="00D97389">
        <w:rPr>
          <w:rFonts w:cs="Times New Roman"/>
          <w:color w:val="000000"/>
        </w:rPr>
        <w:t>Szkoła umożliwia uczniom korzystanie z:</w:t>
      </w:r>
    </w:p>
    <w:p w:rsidR="00D97389" w:rsidRPr="002C0788" w:rsidRDefault="00D97389" w:rsidP="00F22EA5">
      <w:pPr>
        <w:numPr>
          <w:ilvl w:val="0"/>
          <w:numId w:val="63"/>
        </w:numPr>
        <w:spacing w:line="360" w:lineRule="auto"/>
        <w:ind w:left="714" w:hanging="357"/>
        <w:jc w:val="both"/>
        <w:rPr>
          <w:rFonts w:cs="Times New Roman"/>
        </w:rPr>
      </w:pPr>
      <w:r w:rsidRPr="002C0788">
        <w:rPr>
          <w:rFonts w:cs="Times New Roman"/>
        </w:rPr>
        <w:t>sal lekcyjnych;</w:t>
      </w:r>
    </w:p>
    <w:p w:rsidR="00D97389" w:rsidRPr="002C0788" w:rsidRDefault="00D97389" w:rsidP="00F22EA5">
      <w:pPr>
        <w:numPr>
          <w:ilvl w:val="0"/>
          <w:numId w:val="63"/>
        </w:numPr>
        <w:spacing w:line="360" w:lineRule="auto"/>
        <w:ind w:left="714" w:hanging="357"/>
        <w:jc w:val="both"/>
        <w:rPr>
          <w:rFonts w:cs="Times New Roman"/>
        </w:rPr>
      </w:pPr>
      <w:r w:rsidRPr="002C0788">
        <w:rPr>
          <w:rFonts w:cs="Times New Roman"/>
        </w:rPr>
        <w:t>pracowni przedmiotowych;</w:t>
      </w:r>
    </w:p>
    <w:p w:rsidR="00D97389" w:rsidRPr="002C0788" w:rsidRDefault="00D97389" w:rsidP="00F22EA5">
      <w:pPr>
        <w:numPr>
          <w:ilvl w:val="0"/>
          <w:numId w:val="63"/>
        </w:numPr>
        <w:spacing w:line="360" w:lineRule="auto"/>
        <w:ind w:left="714" w:hanging="357"/>
        <w:jc w:val="both"/>
        <w:rPr>
          <w:rFonts w:cs="Times New Roman"/>
        </w:rPr>
      </w:pPr>
      <w:r w:rsidRPr="002C0788">
        <w:rPr>
          <w:rFonts w:cs="Times New Roman"/>
        </w:rPr>
        <w:lastRenderedPageBreak/>
        <w:t>sali gimnastycznej;</w:t>
      </w:r>
    </w:p>
    <w:p w:rsidR="00D97389" w:rsidRPr="002C0788" w:rsidRDefault="00D97389" w:rsidP="00F22EA5">
      <w:pPr>
        <w:numPr>
          <w:ilvl w:val="0"/>
          <w:numId w:val="63"/>
        </w:numPr>
        <w:spacing w:line="360" w:lineRule="auto"/>
        <w:ind w:left="714" w:hanging="357"/>
        <w:jc w:val="both"/>
        <w:rPr>
          <w:rFonts w:cs="Times New Roman"/>
        </w:rPr>
      </w:pPr>
      <w:r w:rsidRPr="002C0788">
        <w:rPr>
          <w:rFonts w:cs="Times New Roman"/>
        </w:rPr>
        <w:t>hali sportowej;</w:t>
      </w:r>
    </w:p>
    <w:p w:rsidR="00D97389" w:rsidRPr="002C0788" w:rsidRDefault="00D97389" w:rsidP="00F22EA5">
      <w:pPr>
        <w:numPr>
          <w:ilvl w:val="0"/>
          <w:numId w:val="63"/>
        </w:numPr>
        <w:spacing w:line="360" w:lineRule="auto"/>
        <w:ind w:left="714" w:hanging="357"/>
        <w:jc w:val="both"/>
        <w:rPr>
          <w:rFonts w:cs="Times New Roman"/>
        </w:rPr>
      </w:pPr>
      <w:r w:rsidRPr="002C0788">
        <w:rPr>
          <w:rFonts w:cs="Times New Roman"/>
        </w:rPr>
        <w:t>gabinetu profilaktyki zdrowotnej i pomocy przedlekarskiej;</w:t>
      </w:r>
    </w:p>
    <w:p w:rsidR="00D97389" w:rsidRPr="002C0788" w:rsidRDefault="00D97389" w:rsidP="00F22EA5">
      <w:pPr>
        <w:numPr>
          <w:ilvl w:val="0"/>
          <w:numId w:val="63"/>
        </w:numPr>
        <w:spacing w:line="360" w:lineRule="auto"/>
        <w:ind w:left="714" w:hanging="357"/>
        <w:jc w:val="both"/>
        <w:rPr>
          <w:rFonts w:cs="Times New Roman"/>
        </w:rPr>
      </w:pPr>
      <w:r w:rsidRPr="002C0788">
        <w:rPr>
          <w:rFonts w:cs="Times New Roman"/>
        </w:rPr>
        <w:t>biblioteki;</w:t>
      </w:r>
    </w:p>
    <w:p w:rsidR="00D97389" w:rsidRPr="002C0788" w:rsidRDefault="00D97389" w:rsidP="00F22EA5">
      <w:pPr>
        <w:numPr>
          <w:ilvl w:val="0"/>
          <w:numId w:val="63"/>
        </w:numPr>
        <w:spacing w:line="360" w:lineRule="auto"/>
        <w:ind w:left="714" w:hanging="357"/>
        <w:jc w:val="both"/>
        <w:rPr>
          <w:rFonts w:cs="Times New Roman"/>
        </w:rPr>
      </w:pPr>
      <w:r w:rsidRPr="002C0788">
        <w:rPr>
          <w:rFonts w:cs="Times New Roman"/>
        </w:rPr>
        <w:t>świetlicy;</w:t>
      </w:r>
    </w:p>
    <w:p w:rsidR="00D97389" w:rsidRPr="00C837B7" w:rsidRDefault="002C0788" w:rsidP="00F22EA5">
      <w:pPr>
        <w:numPr>
          <w:ilvl w:val="0"/>
          <w:numId w:val="63"/>
        </w:numPr>
        <w:spacing w:line="360" w:lineRule="auto"/>
        <w:ind w:left="714" w:hanging="357"/>
        <w:jc w:val="both"/>
        <w:rPr>
          <w:rFonts w:cs="Times New Roman"/>
        </w:rPr>
      </w:pPr>
      <w:r w:rsidRPr="00C837B7">
        <w:rPr>
          <w:rFonts w:cs="Times New Roman"/>
        </w:rPr>
        <w:t>jadalni</w:t>
      </w:r>
      <w:r w:rsidR="002A0453" w:rsidRPr="00C837B7">
        <w:rPr>
          <w:rFonts w:cs="Times New Roman"/>
        </w:rPr>
        <w:t>;</w:t>
      </w:r>
      <w:r w:rsidRPr="00C837B7">
        <w:rPr>
          <w:rFonts w:cs="Times New Roman"/>
        </w:rPr>
        <w:t xml:space="preserve"> </w:t>
      </w:r>
    </w:p>
    <w:p w:rsidR="00D97389" w:rsidRPr="00D97389" w:rsidRDefault="00D97389" w:rsidP="00F207A6">
      <w:pPr>
        <w:tabs>
          <w:tab w:val="left" w:pos="284"/>
        </w:tabs>
        <w:spacing w:after="120" w:line="360" w:lineRule="auto"/>
        <w:ind w:left="284"/>
        <w:jc w:val="both"/>
        <w:rPr>
          <w:rFonts w:cs="Times New Roman"/>
          <w:color w:val="000000"/>
          <w:lang w:val="en-US"/>
        </w:rPr>
      </w:pPr>
    </w:p>
    <w:p w:rsidR="00587895" w:rsidRDefault="0015723A" w:rsidP="00F207A6">
      <w:pPr>
        <w:spacing w:after="120" w:line="360" w:lineRule="auto"/>
        <w:jc w:val="center"/>
        <w:rPr>
          <w:rFonts w:cs="Times New Roman"/>
          <w:b/>
          <w:color w:val="000000"/>
        </w:rPr>
      </w:pPr>
      <w:r>
        <w:rPr>
          <w:rFonts w:cs="Times New Roman"/>
          <w:b/>
          <w:color w:val="000000"/>
        </w:rPr>
        <w:t>ROZDZIAŁ 3 - O</w:t>
      </w:r>
      <w:r w:rsidRPr="000807ED">
        <w:rPr>
          <w:rFonts w:cs="Times New Roman"/>
          <w:b/>
          <w:color w:val="000000"/>
        </w:rPr>
        <w:t>RGANY SZKOŁY</w:t>
      </w:r>
    </w:p>
    <w:p w:rsidR="005126BB" w:rsidRPr="000807ED" w:rsidRDefault="005126BB" w:rsidP="00F207A6">
      <w:pPr>
        <w:spacing w:after="120" w:line="360" w:lineRule="auto"/>
        <w:jc w:val="center"/>
        <w:rPr>
          <w:rFonts w:cs="Times New Roman"/>
          <w:b/>
          <w:color w:val="000000"/>
        </w:rPr>
      </w:pPr>
    </w:p>
    <w:p w:rsidR="00B72960" w:rsidRPr="000807ED" w:rsidRDefault="00A2521B" w:rsidP="00F207A6">
      <w:pPr>
        <w:spacing w:after="120" w:line="360" w:lineRule="auto"/>
        <w:jc w:val="center"/>
        <w:rPr>
          <w:rFonts w:cs="Times New Roman"/>
          <w:color w:val="000000"/>
        </w:rPr>
      </w:pPr>
      <w:r w:rsidRPr="00C837B7">
        <w:rPr>
          <w:rFonts w:cs="Times New Roman"/>
          <w:b/>
          <w:color w:val="000000"/>
        </w:rPr>
        <w:t>§</w:t>
      </w:r>
      <w:r w:rsidR="005126BB">
        <w:rPr>
          <w:rFonts w:cs="Times New Roman"/>
          <w:b/>
          <w:color w:val="000000"/>
        </w:rPr>
        <w:t xml:space="preserve"> </w:t>
      </w:r>
      <w:r w:rsidRPr="00C837B7">
        <w:rPr>
          <w:rFonts w:cs="Times New Roman"/>
          <w:b/>
          <w:color w:val="000000"/>
        </w:rPr>
        <w:t>4</w:t>
      </w:r>
      <w:r w:rsidR="00BC2ABB" w:rsidRPr="00C837B7">
        <w:rPr>
          <w:rFonts w:cs="Times New Roman"/>
          <w:b/>
          <w:color w:val="000000"/>
        </w:rPr>
        <w:t xml:space="preserve"> Organy szkoły</w:t>
      </w:r>
    </w:p>
    <w:p w:rsidR="00587895" w:rsidRPr="000807ED" w:rsidRDefault="00587895" w:rsidP="00F207A6">
      <w:pPr>
        <w:numPr>
          <w:ilvl w:val="0"/>
          <w:numId w:val="5"/>
        </w:numPr>
        <w:spacing w:after="120" w:line="360" w:lineRule="auto"/>
        <w:ind w:left="357" w:hanging="357"/>
        <w:jc w:val="both"/>
        <w:rPr>
          <w:rFonts w:cs="Times New Roman"/>
          <w:color w:val="000000"/>
        </w:rPr>
      </w:pPr>
      <w:r w:rsidRPr="000807ED">
        <w:rPr>
          <w:rFonts w:cs="Times New Roman"/>
          <w:color w:val="000000"/>
        </w:rPr>
        <w:t>Organami szkoły są:</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1) Dyrektor</w:t>
      </w:r>
      <w:r w:rsidR="009B1345" w:rsidRPr="000807ED">
        <w:rPr>
          <w:rFonts w:cs="Times New Roman"/>
          <w:color w:val="000000"/>
        </w:rPr>
        <w:t>;</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2) Rada Pedagogiczna</w:t>
      </w:r>
      <w:r w:rsidR="009B1345" w:rsidRPr="000807ED">
        <w:rPr>
          <w:rFonts w:cs="Times New Roman"/>
          <w:color w:val="000000"/>
        </w:rPr>
        <w:t>;</w:t>
      </w:r>
    </w:p>
    <w:p w:rsidR="00D03598" w:rsidRDefault="00587895" w:rsidP="00F207A6">
      <w:pPr>
        <w:spacing w:after="120" w:line="360" w:lineRule="auto"/>
        <w:ind w:left="568" w:hanging="284"/>
        <w:jc w:val="both"/>
        <w:rPr>
          <w:rFonts w:cs="Times New Roman"/>
          <w:color w:val="000000"/>
        </w:rPr>
      </w:pPr>
      <w:r w:rsidRPr="000807ED">
        <w:rPr>
          <w:rFonts w:cs="Times New Roman"/>
          <w:color w:val="000000"/>
        </w:rPr>
        <w:t>3)</w:t>
      </w:r>
      <w:r w:rsidR="00D03598" w:rsidRPr="000807ED">
        <w:rPr>
          <w:rFonts w:cs="Times New Roman"/>
          <w:color w:val="000000"/>
        </w:rPr>
        <w:t xml:space="preserve"> Samorząd Uczniowski.</w:t>
      </w:r>
    </w:p>
    <w:p w:rsidR="00587895" w:rsidRPr="000807ED" w:rsidRDefault="00D03598" w:rsidP="00F207A6">
      <w:pPr>
        <w:spacing w:after="120" w:line="360" w:lineRule="auto"/>
        <w:ind w:left="568" w:hanging="284"/>
        <w:jc w:val="both"/>
        <w:rPr>
          <w:rFonts w:cs="Times New Roman"/>
          <w:color w:val="000000"/>
        </w:rPr>
      </w:pPr>
      <w:r>
        <w:rPr>
          <w:rFonts w:cs="Times New Roman"/>
          <w:color w:val="000000"/>
        </w:rPr>
        <w:t xml:space="preserve">4) </w:t>
      </w:r>
      <w:r w:rsidR="00587895" w:rsidRPr="000807ED">
        <w:rPr>
          <w:rFonts w:cs="Times New Roman"/>
          <w:color w:val="000000"/>
        </w:rPr>
        <w:t>Rada Rodziców</w:t>
      </w:r>
      <w:r w:rsidR="009B1345" w:rsidRPr="000807ED">
        <w:rPr>
          <w:rFonts w:cs="Times New Roman"/>
          <w:color w:val="000000"/>
        </w:rPr>
        <w:t>;</w:t>
      </w:r>
    </w:p>
    <w:p w:rsidR="00587895" w:rsidRPr="000807ED" w:rsidRDefault="00587895" w:rsidP="00F207A6">
      <w:pPr>
        <w:numPr>
          <w:ilvl w:val="0"/>
          <w:numId w:val="5"/>
        </w:numPr>
        <w:tabs>
          <w:tab w:val="clear" w:pos="720"/>
          <w:tab w:val="num" w:pos="426"/>
        </w:tabs>
        <w:spacing w:after="120" w:line="360" w:lineRule="auto"/>
        <w:ind w:left="357" w:hanging="357"/>
        <w:jc w:val="both"/>
        <w:rPr>
          <w:rFonts w:cs="Times New Roman"/>
          <w:b/>
          <w:color w:val="000000"/>
        </w:rPr>
      </w:pPr>
      <w:r w:rsidRPr="000807ED">
        <w:rPr>
          <w:rFonts w:cs="Times New Roman"/>
          <w:color w:val="000000"/>
        </w:rPr>
        <w:t>Organy kolegialne funkcjonują według odrębnych regulaminów, uchwalonych przez te organy. Regulaminy te nie mogą być sprzeczne z przepisami prawa powszechnie obowiązującego oraz niniejszym statutem.</w:t>
      </w:r>
    </w:p>
    <w:p w:rsidR="00587895" w:rsidRPr="000807ED" w:rsidRDefault="00587895" w:rsidP="00F207A6">
      <w:pPr>
        <w:spacing w:after="120" w:line="360" w:lineRule="auto"/>
        <w:jc w:val="both"/>
        <w:rPr>
          <w:rFonts w:cs="Times New Roman"/>
          <w:b/>
          <w:color w:val="000000"/>
        </w:rPr>
      </w:pPr>
    </w:p>
    <w:p w:rsidR="00B72960" w:rsidRDefault="00587895" w:rsidP="00F207A6">
      <w:pPr>
        <w:spacing w:after="120" w:line="360" w:lineRule="auto"/>
        <w:jc w:val="center"/>
        <w:rPr>
          <w:rFonts w:cs="Times New Roman"/>
          <w:b/>
          <w:color w:val="000000"/>
        </w:rPr>
      </w:pPr>
      <w:r w:rsidRPr="00C837B7">
        <w:rPr>
          <w:rFonts w:cs="Times New Roman"/>
          <w:b/>
          <w:color w:val="000000"/>
        </w:rPr>
        <w:t>§</w:t>
      </w:r>
      <w:r w:rsidR="005126BB">
        <w:rPr>
          <w:rFonts w:cs="Times New Roman"/>
          <w:b/>
          <w:color w:val="000000"/>
        </w:rPr>
        <w:t xml:space="preserve"> </w:t>
      </w:r>
      <w:r w:rsidR="00A2521B" w:rsidRPr="00C837B7">
        <w:rPr>
          <w:rFonts w:cs="Times New Roman"/>
          <w:b/>
          <w:color w:val="000000"/>
        </w:rPr>
        <w:t>5</w:t>
      </w:r>
      <w:r w:rsidR="00BC2ABB" w:rsidRPr="00C837B7">
        <w:rPr>
          <w:rFonts w:cs="Times New Roman"/>
          <w:b/>
          <w:color w:val="000000"/>
        </w:rPr>
        <w:t xml:space="preserve"> Zadania </w:t>
      </w:r>
      <w:r w:rsidR="000526FD">
        <w:rPr>
          <w:rFonts w:cs="Times New Roman"/>
          <w:b/>
          <w:color w:val="000000"/>
        </w:rPr>
        <w:t>dyrektora</w:t>
      </w:r>
    </w:p>
    <w:p w:rsidR="00D03598" w:rsidRPr="00377B12" w:rsidRDefault="00D03598" w:rsidP="00F22EA5">
      <w:pPr>
        <w:numPr>
          <w:ilvl w:val="0"/>
          <w:numId w:val="64"/>
        </w:numPr>
        <w:tabs>
          <w:tab w:val="clear" w:pos="720"/>
          <w:tab w:val="num" w:pos="284"/>
        </w:tabs>
        <w:spacing w:after="120" w:line="360" w:lineRule="auto"/>
        <w:ind w:left="284"/>
        <w:jc w:val="both"/>
        <w:rPr>
          <w:rFonts w:cs="Times New Roman"/>
          <w:color w:val="000000"/>
        </w:rPr>
      </w:pPr>
      <w:r w:rsidRPr="00377B12">
        <w:rPr>
          <w:rFonts w:cs="Times New Roman"/>
          <w:color w:val="000000"/>
        </w:rPr>
        <w:t>Dyrektor jest kierownikiem zakładu pracy dla zatrudnionych w szkole nauczycieli i pracowników niebędących nauczycielami. W wykonywaniu swoich zadań dyrektor szkoły współpracuje z radą pedagogiczną, radą rodziców i samorządem uczniowskim.</w:t>
      </w:r>
    </w:p>
    <w:p w:rsidR="00D03598" w:rsidRPr="00377B12" w:rsidRDefault="00D03598" w:rsidP="00F22EA5">
      <w:pPr>
        <w:numPr>
          <w:ilvl w:val="0"/>
          <w:numId w:val="64"/>
        </w:numPr>
        <w:tabs>
          <w:tab w:val="clear" w:pos="720"/>
          <w:tab w:val="num" w:pos="284"/>
        </w:tabs>
        <w:spacing w:after="120" w:line="360" w:lineRule="auto"/>
        <w:ind w:left="284"/>
        <w:jc w:val="both"/>
        <w:rPr>
          <w:rFonts w:cs="Times New Roman"/>
          <w:color w:val="000000"/>
        </w:rPr>
      </w:pPr>
      <w:r w:rsidRPr="00377B12">
        <w:rPr>
          <w:rFonts w:cs="Times New Roman"/>
          <w:color w:val="000000"/>
        </w:rPr>
        <w:t>Dyrektor decyduje w szczególności w sprawach:</w:t>
      </w:r>
    </w:p>
    <w:p w:rsidR="00D03598" w:rsidRPr="00377B12" w:rsidRDefault="00D03598" w:rsidP="00F22EA5">
      <w:pPr>
        <w:pStyle w:val="Akapitzlist"/>
        <w:numPr>
          <w:ilvl w:val="0"/>
          <w:numId w:val="65"/>
        </w:numPr>
        <w:spacing w:after="120" w:line="360" w:lineRule="auto"/>
        <w:ind w:left="709"/>
        <w:rPr>
          <w:rFonts w:eastAsia="SimSun"/>
          <w:color w:val="000000"/>
        </w:rPr>
      </w:pPr>
      <w:r w:rsidRPr="00377B12">
        <w:rPr>
          <w:rFonts w:eastAsia="SimSun"/>
          <w:color w:val="000000"/>
        </w:rPr>
        <w:t>zatrudniania i zwalniania nauczycieli oraz innych pracowników szkoły;</w:t>
      </w:r>
    </w:p>
    <w:p w:rsidR="00D03598" w:rsidRPr="00377B12" w:rsidRDefault="00D03598" w:rsidP="00F22EA5">
      <w:pPr>
        <w:pStyle w:val="Akapitzlist"/>
        <w:numPr>
          <w:ilvl w:val="0"/>
          <w:numId w:val="65"/>
        </w:numPr>
        <w:spacing w:after="120" w:line="360" w:lineRule="auto"/>
        <w:ind w:left="709"/>
        <w:rPr>
          <w:rFonts w:eastAsia="SimSun"/>
          <w:color w:val="000000"/>
        </w:rPr>
      </w:pPr>
      <w:r w:rsidRPr="00377B12">
        <w:rPr>
          <w:rFonts w:eastAsia="SimSun"/>
          <w:color w:val="000000"/>
        </w:rPr>
        <w:t>przyznawania nagród oraz wymierzania kar porządkowych nauczycielom i innym pracownikom szkoły;</w:t>
      </w:r>
    </w:p>
    <w:p w:rsidR="00D03598" w:rsidRPr="00377B12" w:rsidRDefault="00D03598" w:rsidP="00F22EA5">
      <w:pPr>
        <w:pStyle w:val="Akapitzlist"/>
        <w:numPr>
          <w:ilvl w:val="0"/>
          <w:numId w:val="65"/>
        </w:numPr>
        <w:spacing w:after="120" w:line="360" w:lineRule="auto"/>
        <w:ind w:left="709"/>
        <w:rPr>
          <w:rFonts w:eastAsia="SimSun"/>
          <w:color w:val="000000"/>
        </w:rPr>
      </w:pPr>
      <w:r w:rsidRPr="00377B12">
        <w:rPr>
          <w:rFonts w:eastAsia="SimSun"/>
          <w:color w:val="000000"/>
        </w:rPr>
        <w:t>występowania z wnioskami o przyznanie odznaczeń, nagród i innych wyróżnień dla nauczycieli oraz pozostałych pracowników szkoły.</w:t>
      </w:r>
    </w:p>
    <w:p w:rsidR="00D03598" w:rsidRPr="00377B12" w:rsidRDefault="00D03598" w:rsidP="00F22EA5">
      <w:pPr>
        <w:numPr>
          <w:ilvl w:val="0"/>
          <w:numId w:val="64"/>
        </w:numPr>
        <w:tabs>
          <w:tab w:val="clear" w:pos="720"/>
          <w:tab w:val="num" w:pos="284"/>
        </w:tabs>
        <w:spacing w:after="120" w:line="360" w:lineRule="auto"/>
        <w:ind w:left="284"/>
        <w:jc w:val="both"/>
        <w:rPr>
          <w:rFonts w:cs="Times New Roman"/>
          <w:color w:val="000000"/>
        </w:rPr>
      </w:pPr>
      <w:r w:rsidRPr="00377B12">
        <w:rPr>
          <w:rFonts w:cs="Times New Roman"/>
          <w:color w:val="000000"/>
        </w:rPr>
        <w:lastRenderedPageBreak/>
        <w:t>Dyrektor szkoły w szczególności:</w:t>
      </w:r>
    </w:p>
    <w:p w:rsidR="00D03598" w:rsidRPr="00377B12" w:rsidRDefault="00D03598" w:rsidP="00F22EA5">
      <w:pPr>
        <w:pStyle w:val="Akapitzlist"/>
        <w:numPr>
          <w:ilvl w:val="0"/>
          <w:numId w:val="66"/>
        </w:numPr>
        <w:spacing w:after="120" w:line="360" w:lineRule="auto"/>
        <w:ind w:left="709"/>
        <w:rPr>
          <w:rFonts w:eastAsia="SimSun"/>
          <w:color w:val="000000"/>
        </w:rPr>
      </w:pPr>
      <w:r w:rsidRPr="00377B12">
        <w:rPr>
          <w:rFonts w:eastAsia="SimSun"/>
          <w:color w:val="000000"/>
        </w:rPr>
        <w:t>kieruje działalnością szkoły i reprezentuje ją na zewnątrz;</w:t>
      </w:r>
    </w:p>
    <w:p w:rsidR="00D03598" w:rsidRPr="00377B12" w:rsidRDefault="00D03598" w:rsidP="00F22EA5">
      <w:pPr>
        <w:pStyle w:val="Akapitzlist"/>
        <w:numPr>
          <w:ilvl w:val="0"/>
          <w:numId w:val="66"/>
        </w:numPr>
        <w:spacing w:after="120" w:line="360" w:lineRule="auto"/>
        <w:ind w:left="709"/>
        <w:rPr>
          <w:rFonts w:eastAsia="SimSun"/>
          <w:color w:val="000000"/>
        </w:rPr>
      </w:pPr>
      <w:r w:rsidRPr="00377B12">
        <w:rPr>
          <w:rFonts w:eastAsia="SimSun"/>
          <w:color w:val="000000"/>
        </w:rPr>
        <w:t>sprawuje nadzór pedagogiczny;</w:t>
      </w:r>
    </w:p>
    <w:p w:rsidR="00D03598" w:rsidRPr="00377B12" w:rsidRDefault="00D03598" w:rsidP="00F22EA5">
      <w:pPr>
        <w:pStyle w:val="Akapitzlist"/>
        <w:numPr>
          <w:ilvl w:val="0"/>
          <w:numId w:val="66"/>
        </w:numPr>
        <w:spacing w:after="120" w:line="360" w:lineRule="auto"/>
        <w:ind w:left="709"/>
        <w:rPr>
          <w:rFonts w:eastAsia="SimSun"/>
          <w:color w:val="000000"/>
        </w:rPr>
      </w:pPr>
      <w:r w:rsidRPr="00377B12">
        <w:rPr>
          <w:rFonts w:eastAsia="SimSun"/>
          <w:color w:val="000000"/>
        </w:rPr>
        <w:t>sprawuje opiekę nad uczniami oraz stwarza im warunki harmonijnego rozwoju psychofizycznego poprzez aktywne działania prozdrowotne;</w:t>
      </w:r>
    </w:p>
    <w:p w:rsidR="00D03598" w:rsidRPr="00377B12" w:rsidRDefault="00D03598" w:rsidP="00F22EA5">
      <w:pPr>
        <w:pStyle w:val="Akapitzlist"/>
        <w:numPr>
          <w:ilvl w:val="0"/>
          <w:numId w:val="66"/>
        </w:numPr>
        <w:spacing w:after="120" w:line="360" w:lineRule="auto"/>
        <w:ind w:left="709"/>
        <w:rPr>
          <w:rFonts w:eastAsia="SimSun"/>
          <w:color w:val="000000"/>
        </w:rPr>
      </w:pPr>
      <w:r w:rsidRPr="00377B12">
        <w:rPr>
          <w:rFonts w:eastAsia="SimSun"/>
          <w:color w:val="000000"/>
        </w:rPr>
        <w:t>realizuje uchwały rady pedagogicznej, podjęte w ramach jej kompetencji stanowiących;</w:t>
      </w:r>
    </w:p>
    <w:p w:rsidR="00D03598" w:rsidRPr="00377B12" w:rsidRDefault="00D03598" w:rsidP="00F22EA5">
      <w:pPr>
        <w:pStyle w:val="Akapitzlist"/>
        <w:numPr>
          <w:ilvl w:val="0"/>
          <w:numId w:val="66"/>
        </w:numPr>
        <w:spacing w:after="120" w:line="360" w:lineRule="auto"/>
        <w:ind w:left="709"/>
        <w:rPr>
          <w:rFonts w:eastAsia="SimSun"/>
          <w:color w:val="000000"/>
        </w:rPr>
      </w:pPr>
      <w:r w:rsidRPr="00377B12">
        <w:rPr>
          <w:rFonts w:eastAsia="SimSun"/>
          <w:color w:val="000000"/>
        </w:rPr>
        <w:t>dysponuje środkami określonymi w planie finansowym szkoły i ponosi odpowiedzialność za ich</w:t>
      </w:r>
      <w:r w:rsidR="00377B12">
        <w:rPr>
          <w:rFonts w:eastAsia="SimSun"/>
          <w:color w:val="000000"/>
        </w:rPr>
        <w:t xml:space="preserve"> </w:t>
      </w:r>
      <w:r w:rsidRPr="00377B12">
        <w:rPr>
          <w:rFonts w:eastAsia="SimSun"/>
          <w:color w:val="000000"/>
        </w:rPr>
        <w:t>prawidłowe wykorzystanie;</w:t>
      </w:r>
    </w:p>
    <w:p w:rsidR="00D03598" w:rsidRPr="00377B12" w:rsidRDefault="00D03598" w:rsidP="00F22EA5">
      <w:pPr>
        <w:pStyle w:val="Akapitzlist"/>
        <w:numPr>
          <w:ilvl w:val="0"/>
          <w:numId w:val="66"/>
        </w:numPr>
        <w:spacing w:after="120" w:line="360" w:lineRule="auto"/>
        <w:ind w:left="709"/>
        <w:rPr>
          <w:rFonts w:eastAsia="SimSun"/>
          <w:color w:val="000000"/>
        </w:rPr>
      </w:pPr>
      <w:r w:rsidRPr="00377B12">
        <w:rPr>
          <w:rFonts w:eastAsia="SimSun"/>
          <w:color w:val="000000"/>
        </w:rPr>
        <w:t>wykonuje zadania związane z zapewnieniem bezpieczeństwa uczniom i nauczycielom w czasie zajęć organizowanych przez szkołę;</w:t>
      </w:r>
    </w:p>
    <w:p w:rsidR="00D03598" w:rsidRPr="00377B12" w:rsidRDefault="00D03598" w:rsidP="00F22EA5">
      <w:pPr>
        <w:pStyle w:val="Akapitzlist"/>
        <w:numPr>
          <w:ilvl w:val="0"/>
          <w:numId w:val="66"/>
        </w:numPr>
        <w:spacing w:after="120" w:line="360" w:lineRule="auto"/>
        <w:ind w:left="709"/>
        <w:rPr>
          <w:rFonts w:eastAsia="SimSun"/>
          <w:color w:val="000000"/>
        </w:rPr>
      </w:pPr>
      <w:r w:rsidRPr="00377B12">
        <w:rPr>
          <w:rFonts w:eastAsia="SimSun"/>
          <w:color w:val="000000"/>
        </w:rPr>
        <w:t>odpowiada za właściwą organizację i przebieg egzaminów przeprowadzanych w szkole;</w:t>
      </w:r>
    </w:p>
    <w:p w:rsidR="00D03598" w:rsidRPr="00377B12" w:rsidRDefault="00D03598" w:rsidP="00F22EA5">
      <w:pPr>
        <w:pStyle w:val="Akapitzlist"/>
        <w:numPr>
          <w:ilvl w:val="0"/>
          <w:numId w:val="66"/>
        </w:numPr>
        <w:spacing w:after="120" w:line="360" w:lineRule="auto"/>
        <w:ind w:left="709"/>
        <w:rPr>
          <w:rFonts w:eastAsia="SimSun"/>
          <w:color w:val="000000"/>
        </w:rPr>
      </w:pPr>
      <w:r w:rsidRPr="00377B12">
        <w:rPr>
          <w:rFonts w:eastAsia="SimSun"/>
          <w:color w:val="000000"/>
        </w:rPr>
        <w:t>przygotowuje arkusz organizacji szkoły;</w:t>
      </w:r>
    </w:p>
    <w:p w:rsidR="00D03598" w:rsidRPr="00377B12" w:rsidRDefault="00D03598" w:rsidP="00F22EA5">
      <w:pPr>
        <w:pStyle w:val="Akapitzlist"/>
        <w:numPr>
          <w:ilvl w:val="0"/>
          <w:numId w:val="66"/>
        </w:numPr>
        <w:spacing w:after="120" w:line="360" w:lineRule="auto"/>
        <w:ind w:left="709"/>
        <w:rPr>
          <w:rFonts w:eastAsia="SimSun"/>
          <w:color w:val="000000"/>
        </w:rPr>
      </w:pPr>
      <w:r w:rsidRPr="00377B12">
        <w:rPr>
          <w:rFonts w:eastAsia="SimSun"/>
          <w:color w:val="000000"/>
        </w:rPr>
        <w:t xml:space="preserve">stwarza </w:t>
      </w:r>
      <w:r w:rsidR="00BC2ABB" w:rsidRPr="00377B12">
        <w:rPr>
          <w:rFonts w:eastAsia="SimSun"/>
          <w:color w:val="000000"/>
        </w:rPr>
        <w:t>warunki do działania w szkole: wolontariuszy, stowarzyszeń, a także innych</w:t>
      </w:r>
      <w:r w:rsidRPr="00377B12">
        <w:rPr>
          <w:rFonts w:eastAsia="SimSun"/>
          <w:color w:val="000000"/>
        </w:rPr>
        <w:t xml:space="preserve"> organizacji, w szczególności organizacji harcerskich, których celem statutowym jest działalność wychowawcza lub rozszerzanie i wzbogacanie form działalności dydaktycznej,</w:t>
      </w:r>
      <w:r w:rsidR="00377B12">
        <w:rPr>
          <w:rFonts w:eastAsia="SimSun"/>
          <w:color w:val="000000"/>
        </w:rPr>
        <w:t xml:space="preserve"> </w:t>
      </w:r>
      <w:r w:rsidRPr="00377B12">
        <w:rPr>
          <w:rFonts w:eastAsia="SimSun"/>
          <w:color w:val="000000"/>
        </w:rPr>
        <w:t>wychowawczej i opiekuńczej szkoły;</w:t>
      </w:r>
    </w:p>
    <w:p w:rsidR="00D03598" w:rsidRPr="00377B12" w:rsidRDefault="00D03598" w:rsidP="00F22EA5">
      <w:pPr>
        <w:pStyle w:val="Akapitzlist"/>
        <w:numPr>
          <w:ilvl w:val="0"/>
          <w:numId w:val="66"/>
        </w:numPr>
        <w:spacing w:after="120" w:line="360" w:lineRule="auto"/>
        <w:ind w:left="709"/>
        <w:rPr>
          <w:rFonts w:eastAsia="SimSun"/>
          <w:color w:val="000000"/>
        </w:rPr>
      </w:pPr>
      <w:r w:rsidRPr="00377B12">
        <w:rPr>
          <w:rFonts w:eastAsia="SimSun"/>
          <w:color w:val="000000"/>
        </w:rPr>
        <w:t>ustala grafik dyżurów nauczycieli oraz zastępstw w przypadku nieobecności nauczyciela;</w:t>
      </w:r>
    </w:p>
    <w:p w:rsidR="00D03598" w:rsidRPr="00377B12" w:rsidRDefault="00D03598" w:rsidP="00F22EA5">
      <w:pPr>
        <w:pStyle w:val="Akapitzlist"/>
        <w:numPr>
          <w:ilvl w:val="0"/>
          <w:numId w:val="66"/>
        </w:numPr>
        <w:spacing w:after="120" w:line="360" w:lineRule="auto"/>
        <w:ind w:left="709"/>
        <w:rPr>
          <w:rFonts w:eastAsia="SimSun"/>
          <w:color w:val="000000"/>
        </w:rPr>
      </w:pPr>
      <w:r w:rsidRPr="00377B12">
        <w:rPr>
          <w:rFonts w:eastAsia="SimSun"/>
          <w:color w:val="000000"/>
        </w:rPr>
        <w:t>po zasięgnięciu opinii rady pedagogicznej, dopuszcza do użytku w szkole przedstawione przez nauczyciela lub zespół nauczycieli programy nauczania;</w:t>
      </w:r>
    </w:p>
    <w:p w:rsidR="00BC2ABB" w:rsidRPr="00C837B7" w:rsidRDefault="00BC2ABB" w:rsidP="00F22EA5">
      <w:pPr>
        <w:pStyle w:val="Akapitzlist"/>
        <w:numPr>
          <w:ilvl w:val="0"/>
          <w:numId w:val="66"/>
        </w:numPr>
        <w:spacing w:after="120" w:line="360" w:lineRule="auto"/>
        <w:ind w:left="709"/>
        <w:rPr>
          <w:rFonts w:eastAsia="SimSun"/>
          <w:color w:val="000000"/>
        </w:rPr>
      </w:pPr>
      <w:r w:rsidRPr="00C837B7">
        <w:rPr>
          <w:rFonts w:eastAsia="SimSun"/>
          <w:color w:val="000000"/>
        </w:rPr>
        <w:t>Wykonuje zadania związane z organizowaniem i udzielaniem pomocy psychologiczno-pedagogicznej oraz realizowaniem programu wychowawczo-profilaktycznego</w:t>
      </w:r>
      <w:r w:rsidR="00377B12" w:rsidRPr="00C837B7">
        <w:rPr>
          <w:rFonts w:eastAsia="SimSun"/>
          <w:color w:val="000000"/>
        </w:rPr>
        <w:t>;</w:t>
      </w:r>
    </w:p>
    <w:p w:rsidR="00D03598" w:rsidRPr="00377B12" w:rsidRDefault="00D03598" w:rsidP="00F22EA5">
      <w:pPr>
        <w:pStyle w:val="Akapitzlist"/>
        <w:numPr>
          <w:ilvl w:val="0"/>
          <w:numId w:val="66"/>
        </w:numPr>
        <w:spacing w:after="120" w:line="360" w:lineRule="auto"/>
        <w:ind w:left="709"/>
        <w:rPr>
          <w:rFonts w:eastAsia="SimSun"/>
          <w:color w:val="000000"/>
        </w:rPr>
      </w:pPr>
      <w:r w:rsidRPr="00377B12">
        <w:rPr>
          <w:rFonts w:eastAsia="SimSun"/>
          <w:color w:val="000000"/>
        </w:rPr>
        <w:t>na podstawie propozycji zespołów nauczycieli, po zasięgnięciu opinii rady pedagogicznej i rady rodziców, ustala zestaw podręczników lub materiałów edukacyjnych obowiązujący we wszystkich oddziałach danej klasy przez co najmniej trzy lata szkolne oraz materiały ćwiczeniowe obowiązujące w poszczególnych oddziałach w danym roku szkolnym.</w:t>
      </w:r>
    </w:p>
    <w:p w:rsidR="00D03598" w:rsidRPr="00377B12" w:rsidRDefault="00D03598" w:rsidP="00F22EA5">
      <w:pPr>
        <w:numPr>
          <w:ilvl w:val="0"/>
          <w:numId w:val="64"/>
        </w:numPr>
        <w:tabs>
          <w:tab w:val="clear" w:pos="720"/>
          <w:tab w:val="num" w:pos="284"/>
        </w:tabs>
        <w:spacing w:after="120" w:line="360" w:lineRule="auto"/>
        <w:ind w:left="284"/>
        <w:jc w:val="both"/>
        <w:rPr>
          <w:rFonts w:cs="Times New Roman"/>
          <w:color w:val="000000"/>
        </w:rPr>
      </w:pPr>
      <w:r w:rsidRPr="00377B12">
        <w:rPr>
          <w:rFonts w:cs="Times New Roman"/>
          <w:color w:val="000000"/>
        </w:rPr>
        <w:t xml:space="preserve">Zadaniem dyrektora jest </w:t>
      </w:r>
      <w:r w:rsidR="00442ABB" w:rsidRPr="00C837B7">
        <w:rPr>
          <w:rFonts w:cs="Times New Roman"/>
        </w:rPr>
        <w:t>szerzenie idei wolontariatu wśród uczniów</w:t>
      </w:r>
      <w:r w:rsidRPr="00377B12">
        <w:rPr>
          <w:rFonts w:cs="Times New Roman"/>
          <w:color w:val="000000"/>
        </w:rPr>
        <w:t>, w szczególności poprzez przekazywanie przez wychowawców informacji dotyczących zasad i celów jego organizowania.</w:t>
      </w:r>
    </w:p>
    <w:p w:rsidR="00D03598" w:rsidRPr="00377B12" w:rsidRDefault="00D03598" w:rsidP="00F22EA5">
      <w:pPr>
        <w:numPr>
          <w:ilvl w:val="0"/>
          <w:numId w:val="64"/>
        </w:numPr>
        <w:tabs>
          <w:tab w:val="clear" w:pos="720"/>
          <w:tab w:val="num" w:pos="284"/>
        </w:tabs>
        <w:spacing w:after="120" w:line="360" w:lineRule="auto"/>
        <w:ind w:left="284"/>
        <w:jc w:val="both"/>
        <w:rPr>
          <w:rFonts w:cs="Times New Roman"/>
          <w:color w:val="000000"/>
        </w:rPr>
      </w:pPr>
      <w:r w:rsidRPr="00377B12">
        <w:rPr>
          <w:rFonts w:cs="Times New Roman"/>
          <w:color w:val="000000"/>
        </w:rPr>
        <w:t xml:space="preserve">Dyrektor wykonuje zadania przy pomocy wicedyrektora, którego powołuje i odwołuje </w:t>
      </w:r>
      <w:r w:rsidR="005126BB">
        <w:rPr>
          <w:rFonts w:cs="Times New Roman"/>
          <w:color w:val="000000"/>
        </w:rPr>
        <w:br/>
      </w:r>
      <w:r w:rsidRPr="00377B12">
        <w:rPr>
          <w:rFonts w:cs="Times New Roman"/>
          <w:color w:val="000000"/>
        </w:rPr>
        <w:t xml:space="preserve">po </w:t>
      </w:r>
      <w:r w:rsidR="005126BB" w:rsidRPr="00377B12">
        <w:rPr>
          <w:rFonts w:cs="Times New Roman"/>
          <w:color w:val="000000"/>
        </w:rPr>
        <w:t>zaopini</w:t>
      </w:r>
      <w:r w:rsidR="005126BB">
        <w:rPr>
          <w:rFonts w:cs="Times New Roman"/>
          <w:color w:val="000000"/>
        </w:rPr>
        <w:t>owaniu</w:t>
      </w:r>
      <w:r w:rsidR="001C1058">
        <w:rPr>
          <w:rFonts w:cs="Times New Roman"/>
          <w:color w:val="000000"/>
        </w:rPr>
        <w:t xml:space="preserve"> przez organ prowadzący i radę p</w:t>
      </w:r>
      <w:r w:rsidRPr="00377B12">
        <w:rPr>
          <w:rFonts w:cs="Times New Roman"/>
          <w:color w:val="000000"/>
        </w:rPr>
        <w:t>edagogiczną.</w:t>
      </w:r>
    </w:p>
    <w:p w:rsidR="00587895" w:rsidRPr="00377B12" w:rsidRDefault="00587895" w:rsidP="00F22EA5">
      <w:pPr>
        <w:numPr>
          <w:ilvl w:val="0"/>
          <w:numId w:val="64"/>
        </w:numPr>
        <w:tabs>
          <w:tab w:val="clear" w:pos="720"/>
          <w:tab w:val="num" w:pos="284"/>
        </w:tabs>
        <w:spacing w:after="120" w:line="360" w:lineRule="auto"/>
        <w:ind w:left="284"/>
        <w:jc w:val="both"/>
        <w:rPr>
          <w:rFonts w:cs="Times New Roman"/>
          <w:color w:val="000000"/>
        </w:rPr>
      </w:pPr>
      <w:r w:rsidRPr="00377B12">
        <w:rPr>
          <w:rFonts w:cs="Times New Roman"/>
          <w:color w:val="000000"/>
        </w:rPr>
        <w:lastRenderedPageBreak/>
        <w:t>W przypadku nieobecności dyrektora szkoły lub placówki zastępuje go wicedyrektor.</w:t>
      </w:r>
    </w:p>
    <w:p w:rsidR="00AD0AFC" w:rsidRPr="00377B12" w:rsidRDefault="00AD0AFC" w:rsidP="00F22EA5">
      <w:pPr>
        <w:numPr>
          <w:ilvl w:val="0"/>
          <w:numId w:val="64"/>
        </w:numPr>
        <w:tabs>
          <w:tab w:val="clear" w:pos="720"/>
          <w:tab w:val="num" w:pos="284"/>
        </w:tabs>
        <w:spacing w:after="120" w:line="360" w:lineRule="auto"/>
        <w:ind w:left="284"/>
        <w:jc w:val="both"/>
        <w:rPr>
          <w:rFonts w:cs="Times New Roman"/>
          <w:color w:val="000000"/>
        </w:rPr>
      </w:pPr>
      <w:r w:rsidRPr="00377B12">
        <w:rPr>
          <w:rFonts w:cs="Times New Roman"/>
          <w:color w:val="000000"/>
        </w:rPr>
        <w:t>W ramach swoich zadań wicedyrektor:</w:t>
      </w:r>
    </w:p>
    <w:p w:rsidR="00AD0AFC" w:rsidRPr="00377B12" w:rsidRDefault="00AD0AFC" w:rsidP="00F22EA5">
      <w:pPr>
        <w:pStyle w:val="Akapitzlist"/>
        <w:numPr>
          <w:ilvl w:val="0"/>
          <w:numId w:val="67"/>
        </w:numPr>
        <w:spacing w:after="120" w:line="360" w:lineRule="auto"/>
        <w:ind w:left="567"/>
        <w:rPr>
          <w:rFonts w:eastAsia="SimSun"/>
          <w:color w:val="000000"/>
        </w:rPr>
      </w:pPr>
      <w:r w:rsidRPr="00377B12">
        <w:rPr>
          <w:rFonts w:eastAsia="SimSun"/>
          <w:color w:val="000000"/>
        </w:rPr>
        <w:t>przejmuje obowiązki dyrektora w czasie jego nieobecności, a w szczególności:</w:t>
      </w:r>
    </w:p>
    <w:p w:rsidR="00AD0AFC" w:rsidRPr="00377B12" w:rsidRDefault="00AD0AFC" w:rsidP="00F22EA5">
      <w:pPr>
        <w:pStyle w:val="Akapitzlist"/>
        <w:numPr>
          <w:ilvl w:val="1"/>
          <w:numId w:val="68"/>
        </w:numPr>
        <w:spacing w:after="120" w:line="360" w:lineRule="auto"/>
        <w:ind w:left="993"/>
        <w:rPr>
          <w:color w:val="000000"/>
        </w:rPr>
      </w:pPr>
      <w:r w:rsidRPr="00377B12">
        <w:rPr>
          <w:color w:val="000000"/>
        </w:rPr>
        <w:t>podejmuje decyzje w sprawach pilnych,</w:t>
      </w:r>
    </w:p>
    <w:p w:rsidR="00AD0AFC" w:rsidRPr="00377B12" w:rsidRDefault="00AD0AFC" w:rsidP="00F22EA5">
      <w:pPr>
        <w:pStyle w:val="Akapitzlist"/>
        <w:numPr>
          <w:ilvl w:val="1"/>
          <w:numId w:val="68"/>
        </w:numPr>
        <w:tabs>
          <w:tab w:val="num" w:pos="567"/>
        </w:tabs>
        <w:spacing w:after="120" w:line="360" w:lineRule="auto"/>
        <w:ind w:left="993"/>
        <w:rPr>
          <w:color w:val="000000"/>
        </w:rPr>
      </w:pPr>
      <w:r w:rsidRPr="00377B12">
        <w:rPr>
          <w:color w:val="000000"/>
        </w:rPr>
        <w:t>podpisuje dokumenty w zastępstwie lub z upoważnienia dyrektora,</w:t>
      </w:r>
    </w:p>
    <w:p w:rsidR="00AD0AFC" w:rsidRPr="00377B12" w:rsidRDefault="00AD0AFC" w:rsidP="00F22EA5">
      <w:pPr>
        <w:pStyle w:val="Akapitzlist"/>
        <w:numPr>
          <w:ilvl w:val="1"/>
          <w:numId w:val="68"/>
        </w:numPr>
        <w:tabs>
          <w:tab w:val="num" w:pos="567"/>
        </w:tabs>
        <w:spacing w:after="120" w:line="360" w:lineRule="auto"/>
        <w:ind w:left="993"/>
        <w:rPr>
          <w:color w:val="000000"/>
        </w:rPr>
      </w:pPr>
      <w:r w:rsidRPr="00377B12">
        <w:rPr>
          <w:color w:val="000000"/>
        </w:rPr>
        <w:t>współdziała na bieżąco z organem prowadzącym szkołę, związkami zawodowymi (przedstawicielami pracowników) oraz innymi instytucjami,</w:t>
      </w:r>
    </w:p>
    <w:p w:rsidR="00AD0AFC" w:rsidRPr="00377B12" w:rsidRDefault="00AD0AFC" w:rsidP="00F22EA5">
      <w:pPr>
        <w:pStyle w:val="Akapitzlist"/>
        <w:numPr>
          <w:ilvl w:val="1"/>
          <w:numId w:val="68"/>
        </w:numPr>
        <w:tabs>
          <w:tab w:val="num" w:pos="567"/>
        </w:tabs>
        <w:spacing w:after="120" w:line="360" w:lineRule="auto"/>
        <w:ind w:left="993"/>
        <w:rPr>
          <w:color w:val="000000"/>
        </w:rPr>
      </w:pPr>
      <w:r w:rsidRPr="00377B12">
        <w:rPr>
          <w:color w:val="000000"/>
        </w:rPr>
        <w:t>kieruje pracą sekretariatu i personelu obsługowego.</w:t>
      </w:r>
    </w:p>
    <w:p w:rsidR="00AD0AFC" w:rsidRPr="00377B12" w:rsidRDefault="00AD0AFC" w:rsidP="00F22EA5">
      <w:pPr>
        <w:pStyle w:val="Akapitzlist"/>
        <w:numPr>
          <w:ilvl w:val="0"/>
          <w:numId w:val="67"/>
        </w:numPr>
        <w:spacing w:after="120" w:line="360" w:lineRule="auto"/>
        <w:ind w:left="567"/>
        <w:rPr>
          <w:rFonts w:eastAsia="SimSun"/>
          <w:color w:val="000000"/>
        </w:rPr>
      </w:pPr>
      <w:r w:rsidRPr="00377B12">
        <w:rPr>
          <w:rFonts w:eastAsia="SimSun"/>
          <w:color w:val="000000"/>
        </w:rPr>
        <w:t>obserwuje zajęcia, sesje naukowe i imprezy szkolne, a także nadzoruje pracę zespołów przedmiotowych – zgodnie z przydziałem obowiązków,</w:t>
      </w:r>
    </w:p>
    <w:p w:rsidR="00AD0AFC" w:rsidRPr="00377B12" w:rsidRDefault="00AD0AFC" w:rsidP="00F22EA5">
      <w:pPr>
        <w:pStyle w:val="Akapitzlist"/>
        <w:numPr>
          <w:ilvl w:val="0"/>
          <w:numId w:val="67"/>
        </w:numPr>
        <w:spacing w:after="120" w:line="360" w:lineRule="auto"/>
        <w:ind w:left="567"/>
        <w:rPr>
          <w:rFonts w:eastAsia="SimSun"/>
          <w:color w:val="000000"/>
        </w:rPr>
      </w:pPr>
      <w:r w:rsidRPr="00377B12">
        <w:rPr>
          <w:rFonts w:eastAsia="SimSun"/>
          <w:color w:val="000000"/>
        </w:rPr>
        <w:t>rozlicza systematycznie i na bieżąco nauczycieli z pełnienia dyżurów podczas przerw międzylekcyjnych,</w:t>
      </w:r>
    </w:p>
    <w:p w:rsidR="00AD0AFC" w:rsidRPr="00377B12" w:rsidRDefault="00AD0AFC" w:rsidP="00F22EA5">
      <w:pPr>
        <w:pStyle w:val="Akapitzlist"/>
        <w:numPr>
          <w:ilvl w:val="0"/>
          <w:numId w:val="67"/>
        </w:numPr>
        <w:spacing w:after="120" w:line="360" w:lineRule="auto"/>
        <w:ind w:left="567"/>
        <w:rPr>
          <w:rFonts w:eastAsia="SimSun"/>
          <w:color w:val="000000"/>
        </w:rPr>
      </w:pPr>
      <w:r w:rsidRPr="00377B12">
        <w:rPr>
          <w:rFonts w:eastAsia="SimSun"/>
          <w:color w:val="000000"/>
        </w:rPr>
        <w:t>czuwa nad prawidłową realizacją zadań wychowawczo-opiekuńczych szkoły,</w:t>
      </w:r>
    </w:p>
    <w:p w:rsidR="00AD0AFC" w:rsidRPr="00377B12" w:rsidRDefault="00AD0AFC" w:rsidP="00F22EA5">
      <w:pPr>
        <w:pStyle w:val="Akapitzlist"/>
        <w:numPr>
          <w:ilvl w:val="0"/>
          <w:numId w:val="67"/>
        </w:numPr>
        <w:spacing w:after="120" w:line="360" w:lineRule="auto"/>
        <w:ind w:left="567"/>
        <w:rPr>
          <w:rFonts w:eastAsia="SimSun"/>
          <w:color w:val="000000"/>
        </w:rPr>
      </w:pPr>
      <w:r w:rsidRPr="00377B12">
        <w:rPr>
          <w:rFonts w:eastAsia="SimSun"/>
          <w:color w:val="000000"/>
        </w:rPr>
        <w:t>czuwa nad prawidłowym funkcjonowaniem biblioteki szkolnej oraz właściwą realizacją zadań,</w:t>
      </w:r>
    </w:p>
    <w:p w:rsidR="00AD0AFC" w:rsidRPr="00377B12" w:rsidRDefault="00AD0AFC" w:rsidP="00F22EA5">
      <w:pPr>
        <w:pStyle w:val="Akapitzlist"/>
        <w:numPr>
          <w:ilvl w:val="0"/>
          <w:numId w:val="67"/>
        </w:numPr>
        <w:spacing w:after="120" w:line="360" w:lineRule="auto"/>
        <w:ind w:left="567"/>
        <w:rPr>
          <w:rFonts w:eastAsia="SimSun"/>
          <w:color w:val="000000"/>
        </w:rPr>
      </w:pPr>
      <w:r w:rsidRPr="00377B12">
        <w:rPr>
          <w:rFonts w:eastAsia="SimSun"/>
          <w:color w:val="000000"/>
        </w:rPr>
        <w:t>oddziałuje na nauczycieli, uczniów i rodziców w zakresie pełnej realizacji zadań zmierzających do właściwej organizacji pracy szkoły, ładu i porządku w budynku; dba o dyscyplinę pracy nauczycieli i uczniów, wypracowuje nowe metody w celu jej poprawienia, na bieżąco rozlicza niezdyscyplinowanych,</w:t>
      </w:r>
    </w:p>
    <w:p w:rsidR="00AD0AFC" w:rsidRPr="00377B12" w:rsidRDefault="00AD0AFC" w:rsidP="00F22EA5">
      <w:pPr>
        <w:pStyle w:val="Akapitzlist"/>
        <w:numPr>
          <w:ilvl w:val="0"/>
          <w:numId w:val="67"/>
        </w:numPr>
        <w:spacing w:after="120" w:line="360" w:lineRule="auto"/>
        <w:ind w:left="567"/>
        <w:rPr>
          <w:rFonts w:eastAsia="SimSun"/>
          <w:color w:val="000000"/>
        </w:rPr>
      </w:pPr>
      <w:r w:rsidRPr="00377B12">
        <w:rPr>
          <w:rFonts w:eastAsia="SimSun"/>
          <w:color w:val="000000"/>
        </w:rPr>
        <w:t>sporządza tygodniowy rozkład zajęć lekcyjnych zgodnie z higieną pracy umysłowej, dokonuje koniecznych popraw</w:t>
      </w:r>
      <w:r w:rsidR="00CC601A">
        <w:rPr>
          <w:rFonts w:eastAsia="SimSun"/>
          <w:color w:val="000000"/>
        </w:rPr>
        <w:t>ek, opiniuje go na posiedzeniu rady p</w:t>
      </w:r>
      <w:r w:rsidRPr="00377B12">
        <w:rPr>
          <w:rFonts w:eastAsia="SimSun"/>
          <w:color w:val="000000"/>
        </w:rPr>
        <w:t>edagogicznej – czuwa nad jego przestrzeganiem przez nauczycieli i uczniów,</w:t>
      </w:r>
    </w:p>
    <w:p w:rsidR="00AD0AFC" w:rsidRPr="00377B12" w:rsidRDefault="00AD0AFC" w:rsidP="00F22EA5">
      <w:pPr>
        <w:pStyle w:val="Akapitzlist"/>
        <w:numPr>
          <w:ilvl w:val="0"/>
          <w:numId w:val="67"/>
        </w:numPr>
        <w:spacing w:after="120" w:line="360" w:lineRule="auto"/>
        <w:ind w:left="567"/>
        <w:rPr>
          <w:rFonts w:eastAsia="SimSun"/>
          <w:color w:val="000000"/>
        </w:rPr>
      </w:pPr>
      <w:r w:rsidRPr="00377B12">
        <w:rPr>
          <w:rFonts w:eastAsia="SimSun"/>
          <w:color w:val="000000"/>
        </w:rPr>
        <w:t>organizuje zastępstwa za nieobecnych nauczycieli, prowadzi ich właściwą dokumentację, rozlicza nauczycieli zastępujących z ich prawidłowego odbycia i zapisu w dziennikach zajęć,</w:t>
      </w:r>
    </w:p>
    <w:p w:rsidR="00DC5D35" w:rsidRPr="00377B12" w:rsidRDefault="00AD0AFC" w:rsidP="00F22EA5">
      <w:pPr>
        <w:pStyle w:val="Akapitzlist"/>
        <w:numPr>
          <w:ilvl w:val="0"/>
          <w:numId w:val="67"/>
        </w:numPr>
        <w:spacing w:after="120" w:line="360" w:lineRule="auto"/>
        <w:ind w:left="567"/>
        <w:rPr>
          <w:rFonts w:eastAsia="SimSun"/>
          <w:color w:val="000000"/>
        </w:rPr>
      </w:pPr>
      <w:r w:rsidRPr="00377B12">
        <w:rPr>
          <w:rFonts w:eastAsia="SimSun"/>
          <w:color w:val="000000"/>
        </w:rPr>
        <w:t>inspiruje i organizuje pracę wychowawców klas, czuwa nad prawidłowym prowadzenie</w:t>
      </w:r>
      <w:r w:rsidR="00CC601A">
        <w:rPr>
          <w:rFonts w:eastAsia="SimSun"/>
          <w:color w:val="000000"/>
        </w:rPr>
        <w:t>m przez nich dokumentacji klasy,</w:t>
      </w:r>
    </w:p>
    <w:p w:rsidR="00AD0AFC" w:rsidRPr="00C837B7" w:rsidRDefault="00CC601A" w:rsidP="00F22EA5">
      <w:pPr>
        <w:pStyle w:val="Akapitzlist"/>
        <w:numPr>
          <w:ilvl w:val="0"/>
          <w:numId w:val="67"/>
        </w:numPr>
        <w:shd w:val="clear" w:color="auto" w:fill="FFFFFF"/>
        <w:spacing w:after="120" w:line="360" w:lineRule="auto"/>
        <w:ind w:left="567"/>
        <w:rPr>
          <w:rFonts w:eastAsia="SimSun"/>
          <w:color w:val="000000"/>
        </w:rPr>
      </w:pPr>
      <w:r w:rsidRPr="00C837B7">
        <w:rPr>
          <w:rFonts w:eastAsia="SimSun"/>
        </w:rPr>
        <w:t>w roku szkolnym 2017/2018 i 2018/2019</w:t>
      </w:r>
      <w:r w:rsidRPr="00C837B7">
        <w:rPr>
          <w:rFonts w:eastAsia="SimSun"/>
          <w:color w:val="000000"/>
        </w:rPr>
        <w:t xml:space="preserve"> </w:t>
      </w:r>
      <w:r w:rsidR="00377B12" w:rsidRPr="00C837B7">
        <w:rPr>
          <w:rFonts w:eastAsia="SimSun"/>
          <w:color w:val="000000"/>
        </w:rPr>
        <w:t>s</w:t>
      </w:r>
      <w:r w:rsidR="00AD0AFC" w:rsidRPr="00C837B7">
        <w:rPr>
          <w:rFonts w:eastAsia="SimSun"/>
          <w:color w:val="000000"/>
        </w:rPr>
        <w:t>prawuje nadzór nad realizacją projektów edukacyjnych w gimnazjum</w:t>
      </w:r>
      <w:r w:rsidRPr="00C837B7">
        <w:rPr>
          <w:rFonts w:eastAsia="SimSun"/>
          <w:color w:val="000000"/>
        </w:rPr>
        <w:t xml:space="preserve">, </w:t>
      </w:r>
    </w:p>
    <w:p w:rsidR="00AD0AFC" w:rsidRPr="00377B12" w:rsidRDefault="00AD0AFC" w:rsidP="00F22EA5">
      <w:pPr>
        <w:pStyle w:val="Akapitzlist"/>
        <w:numPr>
          <w:ilvl w:val="0"/>
          <w:numId w:val="67"/>
        </w:numPr>
        <w:spacing w:after="120" w:line="360" w:lineRule="auto"/>
        <w:ind w:left="567"/>
        <w:rPr>
          <w:rFonts w:eastAsia="SimSun"/>
          <w:color w:val="000000"/>
        </w:rPr>
      </w:pPr>
      <w:r w:rsidRPr="00C837B7">
        <w:rPr>
          <w:rFonts w:eastAsia="SimSun"/>
          <w:color w:val="000000"/>
        </w:rPr>
        <w:t>wykonuje bieżące zalecenia dyrektora.</w:t>
      </w:r>
    </w:p>
    <w:p w:rsidR="00DC5D35" w:rsidRDefault="00DC5D35" w:rsidP="00F207A6">
      <w:pPr>
        <w:shd w:val="clear" w:color="auto" w:fill="FFFFFF"/>
        <w:spacing w:after="60" w:line="360" w:lineRule="auto"/>
        <w:ind w:left="568" w:hanging="284"/>
        <w:jc w:val="both"/>
        <w:rPr>
          <w:color w:val="000000"/>
        </w:rPr>
      </w:pPr>
    </w:p>
    <w:p w:rsidR="006415EB" w:rsidRDefault="006415EB" w:rsidP="00F207A6">
      <w:pPr>
        <w:shd w:val="clear" w:color="auto" w:fill="FFFFFF"/>
        <w:spacing w:after="60" w:line="360" w:lineRule="auto"/>
        <w:ind w:left="568" w:hanging="284"/>
        <w:jc w:val="both"/>
        <w:rPr>
          <w:color w:val="000000"/>
        </w:rPr>
      </w:pPr>
    </w:p>
    <w:p w:rsidR="006415EB" w:rsidRDefault="006415EB" w:rsidP="00F207A6">
      <w:pPr>
        <w:shd w:val="clear" w:color="auto" w:fill="FFFFFF"/>
        <w:spacing w:after="60" w:line="360" w:lineRule="auto"/>
        <w:ind w:left="568" w:hanging="284"/>
        <w:jc w:val="both"/>
        <w:rPr>
          <w:color w:val="000000"/>
        </w:rPr>
      </w:pPr>
    </w:p>
    <w:p w:rsidR="00DC5D35" w:rsidRPr="002B6EC9" w:rsidRDefault="00DC5D35" w:rsidP="006415EB">
      <w:pPr>
        <w:shd w:val="clear" w:color="auto" w:fill="FFFFFF"/>
        <w:spacing w:after="60" w:line="360" w:lineRule="auto"/>
        <w:ind w:left="284" w:hanging="284"/>
        <w:jc w:val="center"/>
        <w:rPr>
          <w:b/>
          <w:bCs/>
          <w:color w:val="000000"/>
        </w:rPr>
      </w:pPr>
      <w:r w:rsidRPr="00C837B7">
        <w:rPr>
          <w:b/>
          <w:bCs/>
          <w:color w:val="000000"/>
        </w:rPr>
        <w:t xml:space="preserve">§ </w:t>
      </w:r>
      <w:r w:rsidR="00A2521B" w:rsidRPr="00C837B7">
        <w:rPr>
          <w:b/>
          <w:bCs/>
          <w:color w:val="000000"/>
        </w:rPr>
        <w:t>6</w:t>
      </w:r>
      <w:r w:rsidR="00CA6E23" w:rsidRPr="00C837B7">
        <w:rPr>
          <w:b/>
          <w:bCs/>
          <w:color w:val="000000"/>
        </w:rPr>
        <w:t xml:space="preserve"> Rada pedagogiczna</w:t>
      </w:r>
    </w:p>
    <w:p w:rsidR="00DC5D35" w:rsidRPr="00CD3091" w:rsidRDefault="00DC5D35" w:rsidP="00F22EA5">
      <w:pPr>
        <w:numPr>
          <w:ilvl w:val="0"/>
          <w:numId w:val="69"/>
        </w:numPr>
        <w:tabs>
          <w:tab w:val="clear" w:pos="720"/>
          <w:tab w:val="num" w:pos="284"/>
        </w:tabs>
        <w:spacing w:after="120" w:line="360" w:lineRule="auto"/>
        <w:ind w:left="284"/>
        <w:jc w:val="both"/>
        <w:rPr>
          <w:rFonts w:cs="Times New Roman"/>
          <w:color w:val="000000"/>
        </w:rPr>
      </w:pPr>
      <w:r w:rsidRPr="00CD3091">
        <w:rPr>
          <w:rFonts w:cs="Times New Roman"/>
          <w:color w:val="000000"/>
        </w:rPr>
        <w:t>Rada pedagogiczna jest kolegialnym organem szkoły w zakresie realizacji jej statutowych zadań dotyczących kształcenia, wychowania i opieki.</w:t>
      </w:r>
    </w:p>
    <w:p w:rsidR="00DC5D35" w:rsidRPr="00CD3091" w:rsidRDefault="00DC5D35" w:rsidP="00F22EA5">
      <w:pPr>
        <w:numPr>
          <w:ilvl w:val="0"/>
          <w:numId w:val="69"/>
        </w:numPr>
        <w:tabs>
          <w:tab w:val="clear" w:pos="720"/>
          <w:tab w:val="num" w:pos="284"/>
        </w:tabs>
        <w:spacing w:after="120" w:line="360" w:lineRule="auto"/>
        <w:ind w:left="284"/>
        <w:jc w:val="both"/>
        <w:rPr>
          <w:rFonts w:cs="Times New Roman"/>
          <w:color w:val="000000"/>
        </w:rPr>
      </w:pPr>
      <w:r w:rsidRPr="00CD3091">
        <w:rPr>
          <w:rFonts w:cs="Times New Roman"/>
          <w:color w:val="000000"/>
        </w:rPr>
        <w:t>W skład rady pedagogicznej wchodzą: dyrektor szkoły i wszyscy zatrudnieni w niej nauczyciele.</w:t>
      </w:r>
    </w:p>
    <w:p w:rsidR="00DC5D35" w:rsidRPr="00CD3091" w:rsidRDefault="00DC5D35" w:rsidP="00F22EA5">
      <w:pPr>
        <w:numPr>
          <w:ilvl w:val="0"/>
          <w:numId w:val="69"/>
        </w:numPr>
        <w:tabs>
          <w:tab w:val="clear" w:pos="720"/>
          <w:tab w:val="num" w:pos="284"/>
        </w:tabs>
        <w:spacing w:after="120" w:line="360" w:lineRule="auto"/>
        <w:ind w:left="284"/>
        <w:jc w:val="both"/>
        <w:rPr>
          <w:rFonts w:cs="Times New Roman"/>
          <w:color w:val="000000"/>
        </w:rPr>
      </w:pPr>
      <w:r w:rsidRPr="00CD3091">
        <w:rPr>
          <w:rFonts w:cs="Times New Roman"/>
          <w:color w:val="000000"/>
        </w:rPr>
        <w:t xml:space="preserve">W zebraniach rady pedagogicznej mogą również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w:t>
      </w:r>
      <w:r w:rsidR="00F207A6">
        <w:rPr>
          <w:rFonts w:cs="Times New Roman"/>
          <w:color w:val="000000"/>
        </w:rPr>
        <w:br/>
      </w:r>
      <w:r w:rsidRPr="00CD3091">
        <w:rPr>
          <w:rFonts w:cs="Times New Roman"/>
          <w:color w:val="000000"/>
        </w:rPr>
        <w:t>i opiekuńczej szkoły.</w:t>
      </w:r>
    </w:p>
    <w:p w:rsidR="00DC5D35" w:rsidRPr="00DC5D35" w:rsidRDefault="00DC5D35" w:rsidP="00F22EA5">
      <w:pPr>
        <w:numPr>
          <w:ilvl w:val="0"/>
          <w:numId w:val="69"/>
        </w:numPr>
        <w:tabs>
          <w:tab w:val="clear" w:pos="720"/>
          <w:tab w:val="num" w:pos="284"/>
        </w:tabs>
        <w:spacing w:after="120" w:line="360" w:lineRule="auto"/>
        <w:ind w:left="284"/>
        <w:jc w:val="both"/>
        <w:rPr>
          <w:color w:val="000000"/>
        </w:rPr>
      </w:pPr>
      <w:r w:rsidRPr="00CD3091">
        <w:rPr>
          <w:rFonts w:cs="Times New Roman"/>
          <w:color w:val="000000"/>
        </w:rPr>
        <w:t>Osoby biorące udział w zebraniu rady pedagogicznej są obowiązane do nieujawniania spraw</w:t>
      </w:r>
      <w:r w:rsidRPr="00DC5D35">
        <w:rPr>
          <w:color w:val="000000"/>
        </w:rPr>
        <w:t xml:space="preserve"> poruszanych na zebraniu rady pedagogicznej, które mogą naruszać dobra osobiste uczniów lub ich rodziców (prawnych opiekunów), a także nauczycieli i innych pracowników szkoły.</w:t>
      </w:r>
    </w:p>
    <w:p w:rsidR="00DC5D35" w:rsidRPr="00CD3091" w:rsidRDefault="00DC5D35" w:rsidP="00F22EA5">
      <w:pPr>
        <w:numPr>
          <w:ilvl w:val="0"/>
          <w:numId w:val="69"/>
        </w:numPr>
        <w:tabs>
          <w:tab w:val="clear" w:pos="720"/>
          <w:tab w:val="num" w:pos="284"/>
        </w:tabs>
        <w:spacing w:after="120" w:line="360" w:lineRule="auto"/>
        <w:ind w:left="284"/>
        <w:jc w:val="both"/>
        <w:rPr>
          <w:rFonts w:cs="Times New Roman"/>
          <w:color w:val="000000"/>
        </w:rPr>
      </w:pPr>
      <w:r w:rsidRPr="00CD3091">
        <w:rPr>
          <w:rFonts w:cs="Times New Roman"/>
          <w:color w:val="000000"/>
        </w:rPr>
        <w:t>Przewodniczącym rady pedagogicznej jest dyrektor szkoły.</w:t>
      </w:r>
    </w:p>
    <w:p w:rsidR="00DC5D35" w:rsidRPr="00CD3091" w:rsidRDefault="00DC5D35" w:rsidP="00F22EA5">
      <w:pPr>
        <w:numPr>
          <w:ilvl w:val="0"/>
          <w:numId w:val="69"/>
        </w:numPr>
        <w:tabs>
          <w:tab w:val="clear" w:pos="720"/>
          <w:tab w:val="num" w:pos="284"/>
        </w:tabs>
        <w:spacing w:after="120" w:line="360" w:lineRule="auto"/>
        <w:ind w:left="284"/>
        <w:jc w:val="both"/>
        <w:rPr>
          <w:rFonts w:cs="Times New Roman"/>
          <w:color w:val="000000"/>
        </w:rPr>
      </w:pPr>
      <w:r w:rsidRPr="00CD3091">
        <w:rPr>
          <w:rFonts w:cs="Times New Roman"/>
          <w:color w:val="000000"/>
        </w:rPr>
        <w:t>Zebrania rady pedagogicznej są organizowane przed rozpoczęciem r</w:t>
      </w:r>
      <w:r w:rsidR="00027B87">
        <w:rPr>
          <w:rFonts w:cs="Times New Roman"/>
          <w:color w:val="000000"/>
        </w:rPr>
        <w:t>oku szkolnego, w każdym okresie</w:t>
      </w:r>
      <w:r w:rsidRPr="00CD3091">
        <w:rPr>
          <w:rFonts w:cs="Times New Roman"/>
          <w:color w:val="000000"/>
        </w:rPr>
        <w:t xml:space="preserve"> w związku z klasyfikowaniem i promowaniem uczniów, po zakończeniu rocznych zajęć dydaktyczno- wychowawczych oraz w miarę bieżących potrzeb.</w:t>
      </w:r>
    </w:p>
    <w:p w:rsidR="00DC5D35" w:rsidRPr="00CD3091" w:rsidRDefault="00DC5D35" w:rsidP="00F22EA5">
      <w:pPr>
        <w:numPr>
          <w:ilvl w:val="0"/>
          <w:numId w:val="69"/>
        </w:numPr>
        <w:tabs>
          <w:tab w:val="clear" w:pos="720"/>
          <w:tab w:val="num" w:pos="284"/>
        </w:tabs>
        <w:spacing w:after="120" w:line="360" w:lineRule="auto"/>
        <w:ind w:left="284"/>
        <w:jc w:val="both"/>
        <w:rPr>
          <w:rFonts w:cs="Times New Roman"/>
          <w:color w:val="000000"/>
        </w:rPr>
      </w:pPr>
      <w:r w:rsidRPr="00CD3091">
        <w:rPr>
          <w:rFonts w:cs="Times New Roman"/>
          <w:color w:val="000000"/>
        </w:rPr>
        <w:t xml:space="preserve">Zebrania mogą być organizowane na wniosek organu sprawującego nadzór pedagogiczny, </w:t>
      </w:r>
      <w:r w:rsidR="00F207A6">
        <w:rPr>
          <w:rFonts w:cs="Times New Roman"/>
          <w:color w:val="000000"/>
        </w:rPr>
        <w:br/>
      </w:r>
      <w:r w:rsidRPr="00CD3091">
        <w:rPr>
          <w:rFonts w:cs="Times New Roman"/>
          <w:color w:val="000000"/>
        </w:rPr>
        <w:t>z inicjatywy dyrektora szkoły, organu prowadzącego szkołę albo co najmniej 1/3 członków rady pedagogicznej.</w:t>
      </w:r>
    </w:p>
    <w:p w:rsidR="00DC5D35" w:rsidRPr="00CD3091" w:rsidRDefault="00DC5D35" w:rsidP="00F22EA5">
      <w:pPr>
        <w:numPr>
          <w:ilvl w:val="0"/>
          <w:numId w:val="69"/>
        </w:numPr>
        <w:tabs>
          <w:tab w:val="clear" w:pos="720"/>
          <w:tab w:val="num" w:pos="284"/>
        </w:tabs>
        <w:spacing w:after="120" w:line="360" w:lineRule="auto"/>
        <w:ind w:left="284"/>
        <w:jc w:val="both"/>
        <w:rPr>
          <w:rFonts w:cs="Times New Roman"/>
          <w:color w:val="000000"/>
        </w:rPr>
      </w:pPr>
      <w:r w:rsidRPr="00CD3091">
        <w:rPr>
          <w:rFonts w:cs="Times New Roman"/>
          <w:color w:val="000000"/>
        </w:rPr>
        <w:t>Uchwały rady pedagogicznej są podejmowane zwykłą większością głosów w obecności co najmniej</w:t>
      </w:r>
      <w:r w:rsidR="004F3E41">
        <w:rPr>
          <w:rFonts w:cs="Times New Roman"/>
          <w:color w:val="000000"/>
        </w:rPr>
        <w:t xml:space="preserve"> </w:t>
      </w:r>
      <w:r w:rsidRPr="00CD3091">
        <w:rPr>
          <w:rFonts w:cs="Times New Roman"/>
          <w:color w:val="000000"/>
        </w:rPr>
        <w:t>połowy jej członków.</w:t>
      </w:r>
    </w:p>
    <w:p w:rsidR="00DC5D35" w:rsidRPr="00CD3091" w:rsidRDefault="00DC5D35" w:rsidP="00F22EA5">
      <w:pPr>
        <w:numPr>
          <w:ilvl w:val="0"/>
          <w:numId w:val="69"/>
        </w:numPr>
        <w:tabs>
          <w:tab w:val="clear" w:pos="720"/>
          <w:tab w:val="num" w:pos="284"/>
        </w:tabs>
        <w:spacing w:after="120" w:line="360" w:lineRule="auto"/>
        <w:ind w:left="284"/>
        <w:jc w:val="both"/>
        <w:rPr>
          <w:rFonts w:cs="Times New Roman"/>
          <w:color w:val="000000"/>
        </w:rPr>
      </w:pPr>
      <w:r w:rsidRPr="00CD3091">
        <w:rPr>
          <w:rFonts w:cs="Times New Roman"/>
          <w:color w:val="000000"/>
        </w:rPr>
        <w:t>Zebrania rady pedagogicznej są protokołowane.</w:t>
      </w:r>
    </w:p>
    <w:p w:rsidR="00DC5D35" w:rsidRPr="00CD3091" w:rsidRDefault="00DC5D35" w:rsidP="00F22EA5">
      <w:pPr>
        <w:numPr>
          <w:ilvl w:val="0"/>
          <w:numId w:val="69"/>
        </w:numPr>
        <w:tabs>
          <w:tab w:val="clear" w:pos="720"/>
          <w:tab w:val="num" w:pos="284"/>
        </w:tabs>
        <w:spacing w:after="120" w:line="360" w:lineRule="auto"/>
        <w:ind w:left="284"/>
        <w:jc w:val="both"/>
        <w:rPr>
          <w:rFonts w:cs="Times New Roman"/>
          <w:color w:val="000000"/>
        </w:rPr>
      </w:pPr>
      <w:r w:rsidRPr="00CD3091">
        <w:rPr>
          <w:rFonts w:cs="Times New Roman"/>
          <w:color w:val="000000"/>
        </w:rPr>
        <w:t>Rada pedagogiczna przyjmuje regulamin swojej działalności.</w:t>
      </w:r>
    </w:p>
    <w:p w:rsidR="00DC5D35" w:rsidRPr="00CD3091" w:rsidRDefault="00DC5D35" w:rsidP="00F22EA5">
      <w:pPr>
        <w:numPr>
          <w:ilvl w:val="0"/>
          <w:numId w:val="69"/>
        </w:numPr>
        <w:tabs>
          <w:tab w:val="clear" w:pos="720"/>
          <w:tab w:val="num" w:pos="284"/>
        </w:tabs>
        <w:spacing w:after="120" w:line="360" w:lineRule="auto"/>
        <w:ind w:left="284"/>
        <w:jc w:val="both"/>
        <w:rPr>
          <w:rFonts w:cs="Times New Roman"/>
          <w:color w:val="000000"/>
        </w:rPr>
      </w:pPr>
      <w:r w:rsidRPr="00CD3091">
        <w:rPr>
          <w:rFonts w:cs="Times New Roman"/>
          <w:color w:val="000000"/>
        </w:rPr>
        <w:t>Dyrektor szkoły lub placówki przedstawia radzie pedagogicznej, nie rzadziej niż dwa razy w roku szkolnym, ogólne wnioski wynikające ze sprawowanego nadzoru pedagogicznego oraz informacje</w:t>
      </w:r>
      <w:r w:rsidR="004F3E41">
        <w:rPr>
          <w:rFonts w:cs="Times New Roman"/>
          <w:color w:val="000000"/>
        </w:rPr>
        <w:t xml:space="preserve"> </w:t>
      </w:r>
      <w:r w:rsidR="00CA6E23" w:rsidRPr="00CD3091">
        <w:rPr>
          <w:rFonts w:cs="Times New Roman"/>
          <w:color w:val="000000"/>
        </w:rPr>
        <w:t>o działalności szkoły.</w:t>
      </w:r>
    </w:p>
    <w:p w:rsidR="00DC5D35" w:rsidRPr="00CD3091" w:rsidRDefault="00DC5D35" w:rsidP="00F22EA5">
      <w:pPr>
        <w:numPr>
          <w:ilvl w:val="0"/>
          <w:numId w:val="69"/>
        </w:numPr>
        <w:tabs>
          <w:tab w:val="clear" w:pos="720"/>
          <w:tab w:val="num" w:pos="284"/>
        </w:tabs>
        <w:spacing w:after="120" w:line="360" w:lineRule="auto"/>
        <w:ind w:left="284"/>
        <w:jc w:val="both"/>
        <w:rPr>
          <w:rFonts w:cs="Times New Roman"/>
          <w:color w:val="000000"/>
        </w:rPr>
      </w:pPr>
      <w:r w:rsidRPr="00CD3091">
        <w:rPr>
          <w:rFonts w:cs="Times New Roman"/>
          <w:color w:val="000000"/>
        </w:rPr>
        <w:t>Kompetencje stanowiące rady pedagogicznej obejmują w szczególności:</w:t>
      </w:r>
    </w:p>
    <w:p w:rsidR="00DC5D35" w:rsidRPr="004F3E41" w:rsidRDefault="00DC5D35" w:rsidP="00F22EA5">
      <w:pPr>
        <w:pStyle w:val="Akapitzlist"/>
        <w:numPr>
          <w:ilvl w:val="0"/>
          <w:numId w:val="70"/>
        </w:numPr>
        <w:spacing w:after="120" w:line="360" w:lineRule="auto"/>
        <w:ind w:left="567"/>
        <w:rPr>
          <w:rFonts w:eastAsia="SimSun"/>
          <w:color w:val="000000"/>
        </w:rPr>
      </w:pPr>
      <w:r w:rsidRPr="004F3E41">
        <w:rPr>
          <w:rFonts w:eastAsia="SimSun"/>
          <w:color w:val="000000"/>
        </w:rPr>
        <w:t>zatwierdzanie planów pracy szkoły;</w:t>
      </w:r>
    </w:p>
    <w:p w:rsidR="00DC5D35" w:rsidRPr="004F3E41" w:rsidRDefault="00DC5D35" w:rsidP="00F22EA5">
      <w:pPr>
        <w:pStyle w:val="Akapitzlist"/>
        <w:numPr>
          <w:ilvl w:val="0"/>
          <w:numId w:val="70"/>
        </w:numPr>
        <w:spacing w:after="120" w:line="360" w:lineRule="auto"/>
        <w:ind w:left="567"/>
        <w:rPr>
          <w:rFonts w:eastAsia="SimSun"/>
          <w:color w:val="000000"/>
        </w:rPr>
      </w:pPr>
      <w:r w:rsidRPr="004F3E41">
        <w:rPr>
          <w:rFonts w:eastAsia="SimSun"/>
          <w:color w:val="000000"/>
        </w:rPr>
        <w:lastRenderedPageBreak/>
        <w:t>podejmowanie uchwał w sprawie wyników klasyfikacji i promocji uczniów;</w:t>
      </w:r>
    </w:p>
    <w:p w:rsidR="00DC5D35" w:rsidRPr="004F3E41" w:rsidRDefault="00DC5D35" w:rsidP="00F22EA5">
      <w:pPr>
        <w:pStyle w:val="Akapitzlist"/>
        <w:numPr>
          <w:ilvl w:val="0"/>
          <w:numId w:val="70"/>
        </w:numPr>
        <w:spacing w:after="120" w:line="360" w:lineRule="auto"/>
        <w:ind w:left="567"/>
        <w:rPr>
          <w:rFonts w:eastAsia="SimSun"/>
          <w:color w:val="000000"/>
        </w:rPr>
      </w:pPr>
      <w:r w:rsidRPr="004F3E41">
        <w:rPr>
          <w:rFonts w:eastAsia="SimSun"/>
          <w:color w:val="000000"/>
        </w:rPr>
        <w:t>podejmowanie uchwał w sprawie innowacji i eksperymentów pedagogicznych w szkole;</w:t>
      </w:r>
    </w:p>
    <w:p w:rsidR="00DC5D35" w:rsidRPr="004F3E41" w:rsidRDefault="00DC5D35" w:rsidP="00F22EA5">
      <w:pPr>
        <w:pStyle w:val="Akapitzlist"/>
        <w:numPr>
          <w:ilvl w:val="0"/>
          <w:numId w:val="70"/>
        </w:numPr>
        <w:spacing w:after="120" w:line="360" w:lineRule="auto"/>
        <w:ind w:left="567"/>
        <w:rPr>
          <w:rFonts w:eastAsia="SimSun"/>
          <w:color w:val="000000"/>
        </w:rPr>
      </w:pPr>
      <w:r w:rsidRPr="004F3E41">
        <w:rPr>
          <w:rFonts w:eastAsia="SimSun"/>
          <w:color w:val="000000"/>
        </w:rPr>
        <w:t>ustalanie organizacji doskonalenia zawodowego nauczycieli szkoły;</w:t>
      </w:r>
    </w:p>
    <w:p w:rsidR="00DC5D35" w:rsidRPr="004F3E41" w:rsidRDefault="00DC5D35" w:rsidP="00F22EA5">
      <w:pPr>
        <w:pStyle w:val="Akapitzlist"/>
        <w:numPr>
          <w:ilvl w:val="0"/>
          <w:numId w:val="70"/>
        </w:numPr>
        <w:spacing w:after="120" w:line="360" w:lineRule="auto"/>
        <w:ind w:left="567"/>
        <w:rPr>
          <w:rFonts w:eastAsia="SimSun"/>
          <w:color w:val="000000"/>
        </w:rPr>
      </w:pPr>
      <w:r w:rsidRPr="004F3E41">
        <w:rPr>
          <w:rFonts w:eastAsia="SimSun"/>
          <w:color w:val="000000"/>
        </w:rPr>
        <w:t>podejmowanie uchwał w sprawach skreślenia z listy uczniów;</w:t>
      </w:r>
    </w:p>
    <w:p w:rsidR="00DC5D35" w:rsidRPr="004F3E41" w:rsidRDefault="00DC5D35" w:rsidP="00F22EA5">
      <w:pPr>
        <w:pStyle w:val="Akapitzlist"/>
        <w:numPr>
          <w:ilvl w:val="0"/>
          <w:numId w:val="70"/>
        </w:numPr>
        <w:spacing w:after="120" w:line="360" w:lineRule="auto"/>
        <w:ind w:left="567"/>
        <w:rPr>
          <w:rFonts w:eastAsia="SimSun"/>
          <w:color w:val="000000"/>
        </w:rPr>
      </w:pPr>
      <w:r w:rsidRPr="004F3E41">
        <w:rPr>
          <w:rFonts w:eastAsia="SimSun"/>
          <w:color w:val="000000"/>
        </w:rPr>
        <w:t>przygotowanie projektu statutu szkoły i jego zmian oraz przedstawianie ich do uchwalenia radzie rodziców.</w:t>
      </w:r>
    </w:p>
    <w:p w:rsidR="00DC5D35" w:rsidRPr="00027B87" w:rsidRDefault="00DC5D35" w:rsidP="00F22EA5">
      <w:pPr>
        <w:numPr>
          <w:ilvl w:val="0"/>
          <w:numId w:val="69"/>
        </w:numPr>
        <w:tabs>
          <w:tab w:val="clear" w:pos="720"/>
          <w:tab w:val="num" w:pos="284"/>
        </w:tabs>
        <w:spacing w:after="120" w:line="360" w:lineRule="auto"/>
        <w:ind w:left="284"/>
        <w:jc w:val="both"/>
        <w:rPr>
          <w:rFonts w:cs="Times New Roman"/>
          <w:color w:val="000000"/>
        </w:rPr>
      </w:pPr>
      <w:r w:rsidRPr="00027B87">
        <w:rPr>
          <w:rFonts w:cs="Times New Roman"/>
          <w:color w:val="000000"/>
        </w:rPr>
        <w:t>Rada pedagogiczna opiniuje w szczególności:</w:t>
      </w:r>
    </w:p>
    <w:p w:rsidR="00DC5D35" w:rsidRPr="00027B87" w:rsidRDefault="00DC5D35" w:rsidP="00F22EA5">
      <w:pPr>
        <w:pStyle w:val="Akapitzlist"/>
        <w:numPr>
          <w:ilvl w:val="0"/>
          <w:numId w:val="71"/>
        </w:numPr>
        <w:spacing w:after="120" w:line="360" w:lineRule="auto"/>
        <w:ind w:left="567"/>
        <w:rPr>
          <w:rFonts w:eastAsia="SimSun"/>
          <w:color w:val="000000"/>
        </w:rPr>
      </w:pPr>
      <w:r w:rsidRPr="00027B87">
        <w:rPr>
          <w:rFonts w:eastAsia="SimSun"/>
          <w:color w:val="000000"/>
        </w:rPr>
        <w:t>organizację pracy szkoły, w tym tygodniowy rozkład zajęć edukacyjnych;</w:t>
      </w:r>
    </w:p>
    <w:p w:rsidR="00DC5D35" w:rsidRPr="00027B87" w:rsidRDefault="00DC5D35" w:rsidP="00F22EA5">
      <w:pPr>
        <w:pStyle w:val="Akapitzlist"/>
        <w:numPr>
          <w:ilvl w:val="0"/>
          <w:numId w:val="71"/>
        </w:numPr>
        <w:spacing w:after="120" w:line="360" w:lineRule="auto"/>
        <w:ind w:left="567"/>
        <w:rPr>
          <w:rFonts w:eastAsia="SimSun"/>
          <w:color w:val="000000"/>
        </w:rPr>
      </w:pPr>
      <w:r w:rsidRPr="00027B87">
        <w:rPr>
          <w:rFonts w:eastAsia="SimSun"/>
          <w:color w:val="000000"/>
        </w:rPr>
        <w:t>projekt planu finansowego szkoły;</w:t>
      </w:r>
    </w:p>
    <w:p w:rsidR="00DC5D35" w:rsidRPr="00027B87" w:rsidRDefault="00DC5D35" w:rsidP="00F22EA5">
      <w:pPr>
        <w:pStyle w:val="Akapitzlist"/>
        <w:numPr>
          <w:ilvl w:val="0"/>
          <w:numId w:val="71"/>
        </w:numPr>
        <w:spacing w:after="120" w:line="360" w:lineRule="auto"/>
        <w:ind w:left="567"/>
        <w:rPr>
          <w:rFonts w:eastAsia="SimSun"/>
          <w:color w:val="000000"/>
        </w:rPr>
      </w:pPr>
      <w:r w:rsidRPr="00027B87">
        <w:rPr>
          <w:rFonts w:eastAsia="SimSun"/>
          <w:color w:val="000000"/>
        </w:rPr>
        <w:t>wnioski dyrektora o przyznanie nauczycielom odznaczeń, nagród i innych wyróżnień;</w:t>
      </w:r>
    </w:p>
    <w:p w:rsidR="00DC5D35" w:rsidRPr="00027B87" w:rsidRDefault="00DC5D35" w:rsidP="00F22EA5">
      <w:pPr>
        <w:pStyle w:val="Akapitzlist"/>
        <w:numPr>
          <w:ilvl w:val="0"/>
          <w:numId w:val="71"/>
        </w:numPr>
        <w:spacing w:after="120" w:line="360" w:lineRule="auto"/>
        <w:ind w:left="567"/>
        <w:rPr>
          <w:rFonts w:eastAsia="SimSun"/>
          <w:color w:val="000000"/>
        </w:rPr>
      </w:pPr>
      <w:r w:rsidRPr="00027B87">
        <w:rPr>
          <w:rFonts w:eastAsia="SimSun"/>
          <w:color w:val="000000"/>
        </w:rPr>
        <w:t>propozycje dyrektora szkoły w sprawach przydziału nauczycielom stałych prac i zajęć w ramach</w:t>
      </w:r>
      <w:r w:rsidR="00431420" w:rsidRPr="00027B87">
        <w:rPr>
          <w:rFonts w:eastAsia="SimSun"/>
          <w:color w:val="000000"/>
        </w:rPr>
        <w:t xml:space="preserve"> wynagrodzenia zasadniczego oraz dodatkowo płatnych zajęć dydaktycznych,</w:t>
      </w:r>
      <w:r w:rsidRPr="00027B87">
        <w:rPr>
          <w:rFonts w:eastAsia="SimSun"/>
          <w:color w:val="000000"/>
        </w:rPr>
        <w:t xml:space="preserve"> wychowawczych i opiekuńczych.</w:t>
      </w:r>
    </w:p>
    <w:p w:rsidR="00431420" w:rsidRDefault="00431420" w:rsidP="00F207A6">
      <w:pPr>
        <w:shd w:val="clear" w:color="auto" w:fill="FFFFFF"/>
        <w:spacing w:after="60" w:line="360" w:lineRule="auto"/>
        <w:ind w:left="440"/>
        <w:jc w:val="both"/>
        <w:rPr>
          <w:color w:val="000000"/>
        </w:rPr>
      </w:pPr>
    </w:p>
    <w:p w:rsidR="00DC5D35" w:rsidRDefault="00DC5D35" w:rsidP="00F207A6">
      <w:pPr>
        <w:pStyle w:val="Nagwek1"/>
        <w:spacing w:before="120" w:line="360" w:lineRule="auto"/>
        <w:rPr>
          <w:bCs/>
          <w:color w:val="000000"/>
          <w:sz w:val="24"/>
          <w:szCs w:val="24"/>
          <w:lang w:val="en-US"/>
        </w:rPr>
      </w:pPr>
      <w:r w:rsidRPr="00C837B7">
        <w:rPr>
          <w:bCs/>
          <w:color w:val="000000"/>
          <w:sz w:val="24"/>
          <w:szCs w:val="24"/>
          <w:lang w:val="en-US"/>
        </w:rPr>
        <w:t xml:space="preserve">§ </w:t>
      </w:r>
      <w:r w:rsidR="00A2521B" w:rsidRPr="00C837B7">
        <w:rPr>
          <w:bCs/>
          <w:color w:val="000000"/>
          <w:sz w:val="24"/>
          <w:szCs w:val="24"/>
          <w:lang w:val="en-US"/>
        </w:rPr>
        <w:t>7</w:t>
      </w:r>
      <w:r w:rsidR="00431420" w:rsidRPr="00C837B7">
        <w:rPr>
          <w:bCs/>
          <w:color w:val="000000"/>
          <w:sz w:val="24"/>
          <w:szCs w:val="24"/>
          <w:lang w:val="en-US"/>
        </w:rPr>
        <w:t xml:space="preserve"> </w:t>
      </w:r>
      <w:proofErr w:type="spellStart"/>
      <w:r w:rsidR="00431420" w:rsidRPr="00C837B7">
        <w:rPr>
          <w:bCs/>
          <w:color w:val="000000"/>
          <w:sz w:val="24"/>
          <w:szCs w:val="24"/>
          <w:lang w:val="en-US"/>
        </w:rPr>
        <w:t>Samorząd</w:t>
      </w:r>
      <w:proofErr w:type="spellEnd"/>
      <w:r w:rsidR="00431420" w:rsidRPr="00C837B7">
        <w:rPr>
          <w:bCs/>
          <w:color w:val="000000"/>
          <w:sz w:val="24"/>
          <w:szCs w:val="24"/>
          <w:lang w:val="en-US"/>
        </w:rPr>
        <w:t xml:space="preserve"> </w:t>
      </w:r>
      <w:proofErr w:type="spellStart"/>
      <w:r w:rsidR="00431420" w:rsidRPr="00C837B7">
        <w:rPr>
          <w:bCs/>
          <w:color w:val="000000"/>
          <w:sz w:val="24"/>
          <w:szCs w:val="24"/>
          <w:lang w:val="en-US"/>
        </w:rPr>
        <w:t>uczniowski</w:t>
      </w:r>
      <w:proofErr w:type="spellEnd"/>
    </w:p>
    <w:p w:rsidR="00DC5D35" w:rsidRPr="00027B87" w:rsidRDefault="00DC5D35" w:rsidP="00F22EA5">
      <w:pPr>
        <w:numPr>
          <w:ilvl w:val="0"/>
          <w:numId w:val="72"/>
        </w:numPr>
        <w:tabs>
          <w:tab w:val="clear" w:pos="720"/>
          <w:tab w:val="num" w:pos="284"/>
        </w:tabs>
        <w:spacing w:after="120" w:line="360" w:lineRule="auto"/>
        <w:ind w:left="284"/>
        <w:jc w:val="both"/>
        <w:rPr>
          <w:rFonts w:cs="Times New Roman"/>
          <w:color w:val="000000"/>
        </w:rPr>
      </w:pPr>
      <w:r w:rsidRPr="00027B87">
        <w:rPr>
          <w:rFonts w:cs="Times New Roman"/>
          <w:color w:val="000000"/>
        </w:rPr>
        <w:t>W szkole działa samorząd uczniowski.</w:t>
      </w:r>
    </w:p>
    <w:p w:rsidR="00DC5D35" w:rsidRPr="00027B87" w:rsidRDefault="00DC5D35" w:rsidP="00F22EA5">
      <w:pPr>
        <w:numPr>
          <w:ilvl w:val="0"/>
          <w:numId w:val="72"/>
        </w:numPr>
        <w:tabs>
          <w:tab w:val="clear" w:pos="720"/>
          <w:tab w:val="num" w:pos="284"/>
        </w:tabs>
        <w:spacing w:after="120" w:line="360" w:lineRule="auto"/>
        <w:ind w:left="284"/>
        <w:jc w:val="both"/>
        <w:rPr>
          <w:rFonts w:cs="Times New Roman"/>
          <w:color w:val="000000"/>
        </w:rPr>
      </w:pPr>
      <w:r w:rsidRPr="00027B87">
        <w:rPr>
          <w:rFonts w:cs="Times New Roman"/>
          <w:color w:val="000000"/>
        </w:rPr>
        <w:t>Samorząd tworzą wszyscy uczniowie szkoły.</w:t>
      </w:r>
    </w:p>
    <w:p w:rsidR="00DC5D35" w:rsidRPr="00027B87" w:rsidRDefault="00DC5D35" w:rsidP="00F22EA5">
      <w:pPr>
        <w:numPr>
          <w:ilvl w:val="0"/>
          <w:numId w:val="72"/>
        </w:numPr>
        <w:tabs>
          <w:tab w:val="clear" w:pos="720"/>
          <w:tab w:val="num" w:pos="284"/>
        </w:tabs>
        <w:spacing w:after="120" w:line="360" w:lineRule="auto"/>
        <w:ind w:left="284"/>
        <w:jc w:val="both"/>
        <w:rPr>
          <w:rFonts w:cs="Times New Roman"/>
          <w:color w:val="000000"/>
        </w:rPr>
      </w:pPr>
      <w:r w:rsidRPr="00027B87">
        <w:rPr>
          <w:rFonts w:cs="Times New Roman"/>
          <w:color w:val="000000"/>
        </w:rPr>
        <w:t>Zasady wybierania i działania organów samorządu określa regulamin</w:t>
      </w:r>
      <w:r w:rsidR="00431420" w:rsidRPr="00027B87">
        <w:rPr>
          <w:rFonts w:cs="Times New Roman"/>
          <w:color w:val="000000"/>
        </w:rPr>
        <w:t xml:space="preserve"> uchwalany przez ogół uczniów </w:t>
      </w:r>
      <w:r w:rsidRPr="00027B87">
        <w:rPr>
          <w:rFonts w:cs="Times New Roman"/>
          <w:color w:val="000000"/>
        </w:rPr>
        <w:t>w głosowaniu równym, tajnym i powszechnym. Organy samorządu są jedynymi reprezentantami ogółu uczniów.</w:t>
      </w:r>
    </w:p>
    <w:p w:rsidR="00DC5D35" w:rsidRPr="00027B87" w:rsidRDefault="00DC5D35" w:rsidP="00F22EA5">
      <w:pPr>
        <w:numPr>
          <w:ilvl w:val="0"/>
          <w:numId w:val="72"/>
        </w:numPr>
        <w:tabs>
          <w:tab w:val="clear" w:pos="720"/>
          <w:tab w:val="num" w:pos="284"/>
        </w:tabs>
        <w:spacing w:after="120" w:line="360" w:lineRule="auto"/>
        <w:ind w:left="284"/>
        <w:jc w:val="both"/>
        <w:rPr>
          <w:rFonts w:cs="Times New Roman"/>
          <w:color w:val="000000"/>
        </w:rPr>
      </w:pPr>
      <w:r w:rsidRPr="00027B87">
        <w:rPr>
          <w:rFonts w:cs="Times New Roman"/>
          <w:color w:val="000000"/>
        </w:rPr>
        <w:t>Regulamin samorządu nie może być sprzeczny ze statutem szkoły.</w:t>
      </w:r>
    </w:p>
    <w:p w:rsidR="00DC5D35" w:rsidRPr="00027B87" w:rsidRDefault="00DC5D35" w:rsidP="00F22EA5">
      <w:pPr>
        <w:numPr>
          <w:ilvl w:val="0"/>
          <w:numId w:val="72"/>
        </w:numPr>
        <w:tabs>
          <w:tab w:val="clear" w:pos="720"/>
          <w:tab w:val="num" w:pos="284"/>
        </w:tabs>
        <w:spacing w:after="120" w:line="360" w:lineRule="auto"/>
        <w:ind w:left="284"/>
        <w:jc w:val="both"/>
        <w:rPr>
          <w:rFonts w:cs="Times New Roman"/>
          <w:color w:val="000000"/>
        </w:rPr>
      </w:pPr>
      <w:r w:rsidRPr="00027B87">
        <w:rPr>
          <w:rFonts w:cs="Times New Roman"/>
          <w:color w:val="000000"/>
        </w:rPr>
        <w:t xml:space="preserve">Samorząd może przedstawiać radzie pedagogicznej oraz dyrektorowi wnioski i opinie </w:t>
      </w:r>
      <w:r w:rsidR="00F207A6">
        <w:rPr>
          <w:rFonts w:cs="Times New Roman"/>
          <w:color w:val="000000"/>
        </w:rPr>
        <w:br/>
      </w:r>
      <w:r w:rsidRPr="00027B87">
        <w:rPr>
          <w:rFonts w:cs="Times New Roman"/>
          <w:color w:val="000000"/>
        </w:rPr>
        <w:t>we wszystkich sprawach szkoły, w szczególności dotyczących realizacji podstawowych praw uczniów, takich jak:</w:t>
      </w:r>
    </w:p>
    <w:p w:rsidR="00DC5D35" w:rsidRPr="00A82D49" w:rsidRDefault="00DC5D35" w:rsidP="00F22EA5">
      <w:pPr>
        <w:pStyle w:val="Akapitzlist"/>
        <w:numPr>
          <w:ilvl w:val="0"/>
          <w:numId w:val="73"/>
        </w:numPr>
        <w:spacing w:after="120" w:line="360" w:lineRule="auto"/>
        <w:ind w:left="567"/>
        <w:rPr>
          <w:rFonts w:eastAsia="SimSun"/>
          <w:color w:val="000000"/>
        </w:rPr>
      </w:pPr>
      <w:r w:rsidRPr="00A82D49">
        <w:rPr>
          <w:rFonts w:eastAsia="SimSun"/>
          <w:color w:val="000000"/>
        </w:rPr>
        <w:t>prawo do zapoznawania się z programem nauczania, z jego treściami, celami i stawianymi wymaganiami;</w:t>
      </w:r>
    </w:p>
    <w:p w:rsidR="00DC5D35" w:rsidRPr="00A82D49" w:rsidRDefault="00DC5D35" w:rsidP="00F22EA5">
      <w:pPr>
        <w:pStyle w:val="Akapitzlist"/>
        <w:numPr>
          <w:ilvl w:val="0"/>
          <w:numId w:val="73"/>
        </w:numPr>
        <w:spacing w:after="120" w:line="360" w:lineRule="auto"/>
        <w:ind w:left="567"/>
        <w:rPr>
          <w:rFonts w:eastAsia="SimSun"/>
          <w:color w:val="000000"/>
        </w:rPr>
      </w:pPr>
      <w:r w:rsidRPr="00A82D49">
        <w:rPr>
          <w:rFonts w:eastAsia="SimSun"/>
          <w:color w:val="000000"/>
        </w:rPr>
        <w:t>prawo do jawnej i umotywowanej oceny postępów w nauce i zachowaniu;</w:t>
      </w:r>
    </w:p>
    <w:p w:rsidR="00DC5D35" w:rsidRPr="00E54303" w:rsidRDefault="00DC5D35" w:rsidP="00F22EA5">
      <w:pPr>
        <w:pStyle w:val="Akapitzlist"/>
        <w:numPr>
          <w:ilvl w:val="0"/>
          <w:numId w:val="73"/>
        </w:numPr>
        <w:spacing w:after="120" w:line="360" w:lineRule="auto"/>
        <w:ind w:left="567"/>
        <w:rPr>
          <w:rFonts w:eastAsia="SimSun"/>
          <w:color w:val="000000"/>
        </w:rPr>
      </w:pPr>
      <w:r w:rsidRPr="00E54303">
        <w:rPr>
          <w:rFonts w:eastAsia="SimSun"/>
          <w:color w:val="000000"/>
        </w:rPr>
        <w:lastRenderedPageBreak/>
        <w:t>prawo do organizacji życia szkolnego, umożliwiające zachowanie właściwych proporcji między wysiłkiem</w:t>
      </w:r>
      <w:r w:rsidR="00E54303" w:rsidRPr="00E54303">
        <w:rPr>
          <w:rFonts w:eastAsia="SimSun"/>
          <w:color w:val="000000"/>
        </w:rPr>
        <w:t xml:space="preserve"> </w:t>
      </w:r>
      <w:r w:rsidRPr="00E54303">
        <w:rPr>
          <w:rFonts w:eastAsia="SimSun"/>
          <w:color w:val="000000"/>
        </w:rPr>
        <w:t>szkolnym a możliwością rozwijania i zaspokajania własnych zainteresowań;</w:t>
      </w:r>
    </w:p>
    <w:p w:rsidR="00DC5D35" w:rsidRPr="00A82D49" w:rsidRDefault="00DC5D35" w:rsidP="00F22EA5">
      <w:pPr>
        <w:pStyle w:val="Akapitzlist"/>
        <w:numPr>
          <w:ilvl w:val="0"/>
          <w:numId w:val="73"/>
        </w:numPr>
        <w:spacing w:after="120" w:line="360" w:lineRule="auto"/>
        <w:ind w:left="567"/>
        <w:rPr>
          <w:rFonts w:eastAsia="SimSun"/>
          <w:color w:val="000000"/>
        </w:rPr>
      </w:pPr>
      <w:r w:rsidRPr="00A82D49">
        <w:rPr>
          <w:rFonts w:eastAsia="SimSun"/>
          <w:color w:val="000000"/>
        </w:rPr>
        <w:t>prawo redagowania i wydawania gazety szkolnej;</w:t>
      </w:r>
    </w:p>
    <w:p w:rsidR="00DC5D35" w:rsidRPr="00A82D49" w:rsidRDefault="00DC5D35" w:rsidP="00F22EA5">
      <w:pPr>
        <w:pStyle w:val="Akapitzlist"/>
        <w:numPr>
          <w:ilvl w:val="0"/>
          <w:numId w:val="73"/>
        </w:numPr>
        <w:spacing w:after="120" w:line="360" w:lineRule="auto"/>
        <w:ind w:left="567"/>
        <w:rPr>
          <w:rFonts w:eastAsia="SimSun"/>
          <w:color w:val="000000"/>
        </w:rPr>
      </w:pPr>
      <w:r w:rsidRPr="00A82D49">
        <w:rPr>
          <w:rFonts w:eastAsia="SimSun"/>
          <w:color w:val="000000"/>
        </w:rPr>
        <w:t>praw</w:t>
      </w:r>
      <w:r w:rsidR="00431420" w:rsidRPr="00A82D49">
        <w:rPr>
          <w:rFonts w:eastAsia="SimSun"/>
          <w:color w:val="000000"/>
        </w:rPr>
        <w:t>o organizowania działalności kulturalnej, oświatowej,</w:t>
      </w:r>
      <w:r w:rsidRPr="00A82D49">
        <w:rPr>
          <w:rFonts w:eastAsia="SimSun"/>
          <w:color w:val="000000"/>
        </w:rPr>
        <w:t xml:space="preserve"> sportowej </w:t>
      </w:r>
      <w:r w:rsidR="00431420" w:rsidRPr="00A82D49">
        <w:rPr>
          <w:rFonts w:eastAsia="SimSun"/>
          <w:color w:val="000000"/>
        </w:rPr>
        <w:t xml:space="preserve">oraz rozrywkowej zgodnie </w:t>
      </w:r>
      <w:r w:rsidRPr="00A82D49">
        <w:rPr>
          <w:rFonts w:eastAsia="SimSun"/>
          <w:color w:val="000000"/>
        </w:rPr>
        <w:t>z własnymi potrzebami i możliwościami organizacyjnymi, w porozumieniu z dyrektorem;</w:t>
      </w:r>
    </w:p>
    <w:p w:rsidR="00DC5D35" w:rsidRPr="00A82D49" w:rsidRDefault="00DC5D35" w:rsidP="00F22EA5">
      <w:pPr>
        <w:pStyle w:val="Akapitzlist"/>
        <w:numPr>
          <w:ilvl w:val="0"/>
          <w:numId w:val="73"/>
        </w:numPr>
        <w:spacing w:after="120" w:line="360" w:lineRule="auto"/>
        <w:ind w:left="567"/>
        <w:rPr>
          <w:rFonts w:eastAsia="SimSun"/>
          <w:color w:val="000000"/>
        </w:rPr>
      </w:pPr>
      <w:r w:rsidRPr="00A82D49">
        <w:rPr>
          <w:rFonts w:eastAsia="SimSun"/>
          <w:color w:val="000000"/>
        </w:rPr>
        <w:t>prawo wyboru nauczyciela pełniącego funkcję opiekuna samorządu.</w:t>
      </w:r>
    </w:p>
    <w:p w:rsidR="00DC5D35" w:rsidRPr="00A82D49" w:rsidRDefault="00DC5D35" w:rsidP="00F22EA5">
      <w:pPr>
        <w:numPr>
          <w:ilvl w:val="0"/>
          <w:numId w:val="72"/>
        </w:numPr>
        <w:tabs>
          <w:tab w:val="clear" w:pos="720"/>
          <w:tab w:val="num" w:pos="284"/>
        </w:tabs>
        <w:spacing w:after="120" w:line="360" w:lineRule="auto"/>
        <w:ind w:left="284"/>
        <w:jc w:val="both"/>
        <w:rPr>
          <w:rFonts w:cs="Times New Roman"/>
          <w:color w:val="000000"/>
        </w:rPr>
      </w:pPr>
      <w:r w:rsidRPr="00A82D49">
        <w:rPr>
          <w:rFonts w:cs="Times New Roman"/>
          <w:color w:val="000000"/>
        </w:rPr>
        <w:t>Samorząd w porozumieniu z dyrektorem szkoły może podejmować działania z zakresu wolontariatu.</w:t>
      </w:r>
    </w:p>
    <w:p w:rsidR="00F97976" w:rsidRPr="00DC5D35" w:rsidRDefault="00F97976" w:rsidP="00F207A6">
      <w:pPr>
        <w:shd w:val="clear" w:color="auto" w:fill="FFFFFF"/>
        <w:spacing w:after="60" w:line="360" w:lineRule="auto"/>
        <w:ind w:left="100"/>
        <w:jc w:val="both"/>
        <w:rPr>
          <w:color w:val="000000"/>
        </w:rPr>
      </w:pPr>
    </w:p>
    <w:p w:rsidR="00DC5D35" w:rsidRPr="00DC5D35" w:rsidRDefault="00DC5D35" w:rsidP="00F207A6">
      <w:pPr>
        <w:shd w:val="clear" w:color="auto" w:fill="FFFFFF"/>
        <w:spacing w:after="60" w:line="360" w:lineRule="auto"/>
        <w:ind w:left="284" w:hanging="284"/>
        <w:jc w:val="center"/>
        <w:rPr>
          <w:b/>
          <w:bCs/>
          <w:color w:val="000000"/>
          <w:lang w:val="en-US"/>
        </w:rPr>
      </w:pPr>
      <w:r w:rsidRPr="00DC5D35">
        <w:rPr>
          <w:b/>
          <w:bCs/>
          <w:color w:val="000000"/>
          <w:lang w:val="en-US"/>
        </w:rPr>
        <w:t xml:space="preserve">§ </w:t>
      </w:r>
      <w:r w:rsidR="00A2521B">
        <w:rPr>
          <w:b/>
          <w:bCs/>
          <w:color w:val="000000"/>
          <w:lang w:val="en-US"/>
        </w:rPr>
        <w:t>8</w:t>
      </w:r>
      <w:r w:rsidR="00431420">
        <w:rPr>
          <w:b/>
          <w:bCs/>
          <w:color w:val="000000"/>
          <w:lang w:val="en-US"/>
        </w:rPr>
        <w:t xml:space="preserve"> </w:t>
      </w:r>
      <w:proofErr w:type="spellStart"/>
      <w:r w:rsidR="00431420">
        <w:rPr>
          <w:b/>
          <w:bCs/>
          <w:color w:val="000000"/>
          <w:lang w:val="en-US"/>
        </w:rPr>
        <w:t>Rada</w:t>
      </w:r>
      <w:proofErr w:type="spellEnd"/>
      <w:r w:rsidR="00431420">
        <w:rPr>
          <w:b/>
          <w:bCs/>
          <w:color w:val="000000"/>
          <w:lang w:val="en-US"/>
        </w:rPr>
        <w:t xml:space="preserve"> </w:t>
      </w:r>
      <w:proofErr w:type="spellStart"/>
      <w:r w:rsidR="00431420">
        <w:rPr>
          <w:b/>
          <w:bCs/>
          <w:color w:val="000000"/>
          <w:lang w:val="en-US"/>
        </w:rPr>
        <w:t>rodziców</w:t>
      </w:r>
      <w:proofErr w:type="spellEnd"/>
    </w:p>
    <w:p w:rsidR="00DC5D35" w:rsidRPr="00BE6B67" w:rsidRDefault="00DC5D35" w:rsidP="00F22EA5">
      <w:pPr>
        <w:numPr>
          <w:ilvl w:val="0"/>
          <w:numId w:val="74"/>
        </w:numPr>
        <w:tabs>
          <w:tab w:val="clear" w:pos="720"/>
          <w:tab w:val="num" w:pos="284"/>
        </w:tabs>
        <w:spacing w:after="120" w:line="360" w:lineRule="auto"/>
        <w:ind w:left="284"/>
        <w:jc w:val="both"/>
        <w:rPr>
          <w:rFonts w:cs="Times New Roman"/>
          <w:color w:val="000000"/>
        </w:rPr>
      </w:pPr>
      <w:r w:rsidRPr="00BE6B67">
        <w:rPr>
          <w:rFonts w:cs="Times New Roman"/>
          <w:color w:val="000000"/>
        </w:rPr>
        <w:t>W szkole działa rada rodziców, która reprezentuje ogół rodziców uczniów.</w:t>
      </w:r>
    </w:p>
    <w:p w:rsidR="00DC5D35" w:rsidRPr="00BE6B67" w:rsidRDefault="00DC5D35" w:rsidP="00F22EA5">
      <w:pPr>
        <w:numPr>
          <w:ilvl w:val="0"/>
          <w:numId w:val="74"/>
        </w:numPr>
        <w:tabs>
          <w:tab w:val="clear" w:pos="720"/>
          <w:tab w:val="num" w:pos="284"/>
        </w:tabs>
        <w:spacing w:after="120" w:line="360" w:lineRule="auto"/>
        <w:ind w:left="284"/>
        <w:jc w:val="both"/>
        <w:rPr>
          <w:rFonts w:cs="Times New Roman"/>
          <w:color w:val="000000"/>
        </w:rPr>
      </w:pPr>
      <w:r w:rsidRPr="00BE6B67">
        <w:rPr>
          <w:rFonts w:cs="Times New Roman"/>
          <w:color w:val="000000"/>
        </w:rPr>
        <w:t xml:space="preserve">W skład rady rodziców wchodzi po jednym przedstawicielu rad oddziałowych, wybranych </w:t>
      </w:r>
      <w:r w:rsidR="005126BB">
        <w:rPr>
          <w:rFonts w:cs="Times New Roman"/>
          <w:color w:val="000000"/>
        </w:rPr>
        <w:br/>
      </w:r>
      <w:r w:rsidRPr="00BE6B67">
        <w:rPr>
          <w:rFonts w:cs="Times New Roman"/>
          <w:color w:val="000000"/>
        </w:rPr>
        <w:t>w tajnych wyborach przez zebranie rodziców uczniów danego oddziału.</w:t>
      </w:r>
    </w:p>
    <w:p w:rsidR="00DC5D35" w:rsidRPr="00BE6B67" w:rsidRDefault="00DC5D35" w:rsidP="00F22EA5">
      <w:pPr>
        <w:numPr>
          <w:ilvl w:val="0"/>
          <w:numId w:val="74"/>
        </w:numPr>
        <w:tabs>
          <w:tab w:val="clear" w:pos="720"/>
          <w:tab w:val="num" w:pos="284"/>
        </w:tabs>
        <w:spacing w:after="120" w:line="360" w:lineRule="auto"/>
        <w:ind w:left="284"/>
        <w:jc w:val="both"/>
        <w:rPr>
          <w:rFonts w:cs="Times New Roman"/>
          <w:color w:val="000000"/>
        </w:rPr>
      </w:pPr>
      <w:r w:rsidRPr="00BE6B67">
        <w:rPr>
          <w:rFonts w:cs="Times New Roman"/>
          <w:color w:val="000000"/>
        </w:rPr>
        <w:t>Rada rodziców uchwala regulamin swojej działalności.</w:t>
      </w:r>
    </w:p>
    <w:p w:rsidR="00DC5D35" w:rsidRPr="00BE6B67" w:rsidRDefault="00DC5D35" w:rsidP="00F22EA5">
      <w:pPr>
        <w:numPr>
          <w:ilvl w:val="0"/>
          <w:numId w:val="74"/>
        </w:numPr>
        <w:tabs>
          <w:tab w:val="clear" w:pos="720"/>
          <w:tab w:val="num" w:pos="284"/>
        </w:tabs>
        <w:spacing w:after="120" w:line="360" w:lineRule="auto"/>
        <w:ind w:left="284"/>
        <w:jc w:val="both"/>
        <w:rPr>
          <w:rFonts w:cs="Times New Roman"/>
          <w:color w:val="000000"/>
        </w:rPr>
      </w:pPr>
      <w:r w:rsidRPr="00BE6B67">
        <w:rPr>
          <w:rFonts w:cs="Times New Roman"/>
          <w:color w:val="000000"/>
        </w:rPr>
        <w:t xml:space="preserve">Do kompetencji rady rodziców </w:t>
      </w:r>
      <w:r w:rsidRPr="00C837B7">
        <w:rPr>
          <w:rFonts w:cs="Times New Roman"/>
          <w:color w:val="000000"/>
        </w:rPr>
        <w:t>należy</w:t>
      </w:r>
      <w:r w:rsidR="00BE6B67" w:rsidRPr="00C837B7">
        <w:rPr>
          <w:rFonts w:cs="Times New Roman"/>
          <w:color w:val="000000"/>
        </w:rPr>
        <w:t xml:space="preserve"> </w:t>
      </w:r>
      <w:r w:rsidR="00EF41C8" w:rsidRPr="00C837B7">
        <w:rPr>
          <w:rFonts w:cs="Times New Roman"/>
        </w:rPr>
        <w:t>w szczególności</w:t>
      </w:r>
      <w:r w:rsidR="00C837B7" w:rsidRPr="00C837B7">
        <w:rPr>
          <w:rFonts w:cs="Times New Roman"/>
        </w:rPr>
        <w:t>:</w:t>
      </w:r>
    </w:p>
    <w:p w:rsidR="00DC5D35" w:rsidRPr="00BE6B67" w:rsidRDefault="00526A55" w:rsidP="00F22EA5">
      <w:pPr>
        <w:pStyle w:val="Akapitzlist"/>
        <w:numPr>
          <w:ilvl w:val="0"/>
          <w:numId w:val="75"/>
        </w:numPr>
        <w:spacing w:after="120" w:line="360" w:lineRule="auto"/>
        <w:ind w:left="567"/>
        <w:rPr>
          <w:rFonts w:eastAsia="SimSun"/>
          <w:color w:val="000000"/>
        </w:rPr>
      </w:pPr>
      <w:r>
        <w:rPr>
          <w:rFonts w:eastAsia="SimSun"/>
          <w:color w:val="000000"/>
        </w:rPr>
        <w:t>uchwalanie</w:t>
      </w:r>
      <w:r w:rsidR="00DC5D35" w:rsidRPr="00526A55">
        <w:rPr>
          <w:rFonts w:eastAsia="SimSun"/>
          <w:color w:val="000000"/>
        </w:rPr>
        <w:t xml:space="preserve"> p</w:t>
      </w:r>
      <w:r w:rsidR="00DC5D35" w:rsidRPr="00BE6B67">
        <w:rPr>
          <w:rFonts w:eastAsia="SimSun"/>
          <w:color w:val="000000"/>
        </w:rPr>
        <w:t>rogramu wychowawczo – profilaktycznego szkoły;</w:t>
      </w:r>
    </w:p>
    <w:p w:rsidR="00DC5D35" w:rsidRPr="00BE6B67" w:rsidRDefault="00DC5D35" w:rsidP="00F22EA5">
      <w:pPr>
        <w:pStyle w:val="Akapitzlist"/>
        <w:numPr>
          <w:ilvl w:val="0"/>
          <w:numId w:val="75"/>
        </w:numPr>
        <w:spacing w:after="120" w:line="360" w:lineRule="auto"/>
        <w:ind w:left="567"/>
        <w:rPr>
          <w:rFonts w:eastAsia="SimSun"/>
          <w:color w:val="000000"/>
        </w:rPr>
      </w:pPr>
      <w:r w:rsidRPr="00BE6B67">
        <w:rPr>
          <w:rFonts w:eastAsia="SimSun"/>
          <w:color w:val="000000"/>
        </w:rPr>
        <w:t>opiniowanie programu i harmonogramu poprawy efektywności kształcenia lub wychowania szkoły;</w:t>
      </w:r>
    </w:p>
    <w:p w:rsidR="00DC5D35" w:rsidRPr="00BE6B67" w:rsidRDefault="00DC5D35" w:rsidP="00F22EA5">
      <w:pPr>
        <w:pStyle w:val="Akapitzlist"/>
        <w:numPr>
          <w:ilvl w:val="0"/>
          <w:numId w:val="75"/>
        </w:numPr>
        <w:spacing w:after="120" w:line="360" w:lineRule="auto"/>
        <w:ind w:left="567"/>
        <w:rPr>
          <w:rFonts w:eastAsia="SimSun"/>
          <w:color w:val="000000"/>
        </w:rPr>
      </w:pPr>
      <w:r w:rsidRPr="00BE6B67">
        <w:rPr>
          <w:rFonts w:eastAsia="SimSun"/>
          <w:color w:val="000000"/>
        </w:rPr>
        <w:t>opiniowanie projektu planu finansowego składanego przez dyrektora szkoły organowi sprawującemu</w:t>
      </w:r>
      <w:r w:rsidR="00BE6B67">
        <w:rPr>
          <w:rFonts w:eastAsia="SimSun"/>
          <w:color w:val="000000"/>
        </w:rPr>
        <w:t xml:space="preserve"> </w:t>
      </w:r>
      <w:r w:rsidRPr="00BE6B67">
        <w:rPr>
          <w:rFonts w:eastAsia="SimSun"/>
          <w:color w:val="000000"/>
        </w:rPr>
        <w:t>nadzór pedagogiczny.</w:t>
      </w:r>
    </w:p>
    <w:p w:rsidR="00DC5D35" w:rsidRPr="008170B2" w:rsidRDefault="00DC5D35" w:rsidP="00F207A6">
      <w:pPr>
        <w:shd w:val="clear" w:color="auto" w:fill="FFFFFF"/>
        <w:spacing w:after="60" w:line="360" w:lineRule="auto"/>
        <w:ind w:left="568" w:hanging="284"/>
        <w:jc w:val="both"/>
        <w:rPr>
          <w:color w:val="000000"/>
        </w:rPr>
      </w:pPr>
    </w:p>
    <w:p w:rsidR="00F97976" w:rsidRPr="00F97976" w:rsidRDefault="00F97976" w:rsidP="00F207A6">
      <w:pPr>
        <w:spacing w:after="120" w:line="360" w:lineRule="auto"/>
        <w:jc w:val="center"/>
        <w:rPr>
          <w:rFonts w:cs="Times New Roman"/>
          <w:b/>
          <w:bCs/>
          <w:color w:val="000000"/>
        </w:rPr>
      </w:pPr>
      <w:r w:rsidRPr="00F97976">
        <w:rPr>
          <w:rFonts w:cs="Times New Roman"/>
          <w:b/>
          <w:bCs/>
          <w:color w:val="000000"/>
        </w:rPr>
        <w:t xml:space="preserve">§ </w:t>
      </w:r>
      <w:r w:rsidR="00A2521B">
        <w:rPr>
          <w:rFonts w:cs="Times New Roman"/>
          <w:b/>
          <w:bCs/>
          <w:color w:val="000000"/>
        </w:rPr>
        <w:t>9</w:t>
      </w:r>
      <w:r w:rsidR="004F30F9">
        <w:rPr>
          <w:rFonts w:cs="Times New Roman"/>
          <w:b/>
          <w:bCs/>
          <w:color w:val="000000"/>
        </w:rPr>
        <w:t xml:space="preserve"> </w:t>
      </w:r>
      <w:r w:rsidR="006374D5">
        <w:rPr>
          <w:rFonts w:cs="Times New Roman"/>
          <w:b/>
          <w:bCs/>
          <w:color w:val="000000"/>
        </w:rPr>
        <w:t>Współpraca organów szkoły</w:t>
      </w:r>
    </w:p>
    <w:p w:rsidR="00F97976" w:rsidRPr="00F97976" w:rsidRDefault="00F97976" w:rsidP="00F22EA5">
      <w:pPr>
        <w:numPr>
          <w:ilvl w:val="0"/>
          <w:numId w:val="76"/>
        </w:numPr>
        <w:tabs>
          <w:tab w:val="clear" w:pos="720"/>
          <w:tab w:val="num" w:pos="284"/>
        </w:tabs>
        <w:spacing w:after="120" w:line="360" w:lineRule="auto"/>
        <w:ind w:left="284"/>
        <w:jc w:val="both"/>
        <w:rPr>
          <w:rFonts w:cs="Times New Roman"/>
          <w:color w:val="000000"/>
        </w:rPr>
      </w:pPr>
      <w:r w:rsidRPr="00F97976">
        <w:rPr>
          <w:rFonts w:cs="Times New Roman"/>
          <w:color w:val="000000"/>
        </w:rPr>
        <w:t xml:space="preserve">Organy szkoły współpracują ze sobą w celu prawidłowego wykonywania udzielonych </w:t>
      </w:r>
      <w:r w:rsidR="00F207A6">
        <w:rPr>
          <w:rFonts w:cs="Times New Roman"/>
          <w:color w:val="000000"/>
        </w:rPr>
        <w:br/>
      </w:r>
      <w:r w:rsidRPr="00F97976">
        <w:rPr>
          <w:rFonts w:cs="Times New Roman"/>
          <w:color w:val="000000"/>
        </w:rPr>
        <w:t>im kompetencji oraz stworzenia prawidłowych warunków do funkcjonowania szkoły oraz nauki uczniów, przepływu informacji i podejmowania decyzji.</w:t>
      </w:r>
    </w:p>
    <w:p w:rsidR="00F97976" w:rsidRPr="00F97976" w:rsidRDefault="00F97976" w:rsidP="00F22EA5">
      <w:pPr>
        <w:numPr>
          <w:ilvl w:val="0"/>
          <w:numId w:val="76"/>
        </w:numPr>
        <w:tabs>
          <w:tab w:val="clear" w:pos="720"/>
          <w:tab w:val="num" w:pos="284"/>
        </w:tabs>
        <w:spacing w:after="120" w:line="360" w:lineRule="auto"/>
        <w:ind w:left="284"/>
        <w:jc w:val="both"/>
        <w:rPr>
          <w:rFonts w:cs="Times New Roman"/>
          <w:color w:val="000000"/>
        </w:rPr>
      </w:pPr>
      <w:r w:rsidRPr="00F97976">
        <w:rPr>
          <w:rFonts w:cs="Times New Roman"/>
          <w:color w:val="000000"/>
        </w:rPr>
        <w:t>Do rozstrzygania sporów między organami dyrektor szkoły powołuje komisję.</w:t>
      </w:r>
    </w:p>
    <w:p w:rsidR="00F97976" w:rsidRPr="00F97976" w:rsidRDefault="00F97976" w:rsidP="00F22EA5">
      <w:pPr>
        <w:numPr>
          <w:ilvl w:val="0"/>
          <w:numId w:val="76"/>
        </w:numPr>
        <w:tabs>
          <w:tab w:val="clear" w:pos="720"/>
          <w:tab w:val="num" w:pos="284"/>
        </w:tabs>
        <w:spacing w:after="120" w:line="360" w:lineRule="auto"/>
        <w:ind w:left="284"/>
        <w:jc w:val="both"/>
        <w:rPr>
          <w:rFonts w:cs="Times New Roman"/>
          <w:color w:val="000000"/>
        </w:rPr>
      </w:pPr>
      <w:r w:rsidRPr="00F97976">
        <w:rPr>
          <w:rFonts w:cs="Times New Roman"/>
          <w:color w:val="000000"/>
        </w:rPr>
        <w:t>W skład komisji wchodzi po jednym przedstawicielu każdego organu.</w:t>
      </w:r>
    </w:p>
    <w:p w:rsidR="00F97976" w:rsidRDefault="00F97976" w:rsidP="00F22EA5">
      <w:pPr>
        <w:numPr>
          <w:ilvl w:val="0"/>
          <w:numId w:val="76"/>
        </w:numPr>
        <w:tabs>
          <w:tab w:val="clear" w:pos="720"/>
          <w:tab w:val="num" w:pos="284"/>
        </w:tabs>
        <w:spacing w:after="120" w:line="360" w:lineRule="auto"/>
        <w:ind w:left="284"/>
        <w:jc w:val="both"/>
        <w:rPr>
          <w:rFonts w:cs="Times New Roman"/>
          <w:color w:val="000000"/>
        </w:rPr>
      </w:pPr>
      <w:r w:rsidRPr="00F963B1">
        <w:rPr>
          <w:rFonts w:cs="Times New Roman"/>
          <w:color w:val="000000"/>
        </w:rPr>
        <w:lastRenderedPageBreak/>
        <w:t>Decyzje komisji są wiążące dla stron sporu, jeżeli w pracach komisji uczestniczyło co najmniej 2/3członków.</w:t>
      </w:r>
    </w:p>
    <w:p w:rsidR="000526FD" w:rsidRPr="00F963B1" w:rsidRDefault="000526FD" w:rsidP="00F22EA5">
      <w:pPr>
        <w:numPr>
          <w:ilvl w:val="0"/>
          <w:numId w:val="76"/>
        </w:numPr>
        <w:tabs>
          <w:tab w:val="clear" w:pos="720"/>
          <w:tab w:val="num" w:pos="284"/>
        </w:tabs>
        <w:spacing w:after="120" w:line="360" w:lineRule="auto"/>
        <w:ind w:left="284"/>
        <w:jc w:val="both"/>
        <w:rPr>
          <w:rFonts w:cs="Times New Roman"/>
          <w:color w:val="000000"/>
        </w:rPr>
      </w:pPr>
      <w:r>
        <w:rPr>
          <w:rFonts w:cs="Times New Roman"/>
          <w:color w:val="000000"/>
        </w:rPr>
        <w:t xml:space="preserve">Jeżeli dyrektor jest stroną sporu, każdy z pozostałych organów wybiera po dwóch przedstawicieli, którzy tworzą komisję do spraw rozstrzygnięcia </w:t>
      </w:r>
      <w:r w:rsidR="004F30F9">
        <w:rPr>
          <w:rFonts w:cs="Times New Roman"/>
          <w:color w:val="000000"/>
        </w:rPr>
        <w:t>danego sporu. Komisja rozstrzyga spór w formie pisemnej w terminie 14 dni od dnia jej powołania. Rozstrzygnięcie komisji jest ostateczne.</w:t>
      </w:r>
    </w:p>
    <w:p w:rsidR="00F97976" w:rsidRDefault="00F97976" w:rsidP="00F207A6">
      <w:pPr>
        <w:spacing w:after="120" w:line="360" w:lineRule="auto"/>
        <w:jc w:val="both"/>
        <w:rPr>
          <w:rFonts w:cs="Times New Roman"/>
          <w:b/>
          <w:bCs/>
          <w:color w:val="000000"/>
        </w:rPr>
      </w:pPr>
    </w:p>
    <w:p w:rsidR="00A2521B" w:rsidRDefault="003B7C0E" w:rsidP="00F207A6">
      <w:pPr>
        <w:spacing w:after="120" w:line="360" w:lineRule="auto"/>
        <w:jc w:val="center"/>
        <w:rPr>
          <w:rFonts w:cs="Times New Roman"/>
          <w:b/>
          <w:color w:val="000000"/>
        </w:rPr>
      </w:pPr>
      <w:r>
        <w:rPr>
          <w:rFonts w:cs="Times New Roman"/>
          <w:b/>
          <w:color w:val="000000"/>
        </w:rPr>
        <w:t>ROZDZIAŁ 4 – BEZPIECZEŃSTWO</w:t>
      </w:r>
    </w:p>
    <w:p w:rsidR="00F207A6" w:rsidRDefault="00F207A6" w:rsidP="00F207A6">
      <w:pPr>
        <w:spacing w:after="120" w:line="360" w:lineRule="auto"/>
        <w:jc w:val="center"/>
        <w:rPr>
          <w:rFonts w:cs="Times New Roman"/>
          <w:b/>
          <w:color w:val="000000"/>
        </w:rPr>
      </w:pPr>
    </w:p>
    <w:p w:rsidR="00663016" w:rsidRPr="000807ED" w:rsidRDefault="00A2521B" w:rsidP="00F207A6">
      <w:pPr>
        <w:spacing w:after="120" w:line="360" w:lineRule="auto"/>
        <w:jc w:val="center"/>
        <w:rPr>
          <w:rFonts w:cs="Times New Roman"/>
          <w:color w:val="000000"/>
        </w:rPr>
      </w:pPr>
      <w:r w:rsidRPr="00C837B7">
        <w:rPr>
          <w:rFonts w:cs="Times New Roman"/>
          <w:b/>
          <w:bCs/>
          <w:color w:val="000000"/>
        </w:rPr>
        <w:t>§ 10</w:t>
      </w:r>
      <w:r w:rsidR="00C837B7">
        <w:rPr>
          <w:rFonts w:cs="Times New Roman"/>
          <w:b/>
          <w:bCs/>
          <w:color w:val="000000"/>
        </w:rPr>
        <w:t xml:space="preserve"> </w:t>
      </w:r>
      <w:r w:rsidR="00663016" w:rsidRPr="00C837B7">
        <w:rPr>
          <w:rFonts w:cs="Times New Roman"/>
          <w:b/>
          <w:color w:val="000000"/>
        </w:rPr>
        <w:t>Bezpieczeństwo w czasie zajęć</w:t>
      </w:r>
    </w:p>
    <w:p w:rsidR="00587895" w:rsidRPr="000807ED" w:rsidRDefault="00587895" w:rsidP="00F22EA5">
      <w:pPr>
        <w:numPr>
          <w:ilvl w:val="0"/>
          <w:numId w:val="77"/>
        </w:numPr>
        <w:tabs>
          <w:tab w:val="clear" w:pos="720"/>
          <w:tab w:val="num" w:pos="284"/>
        </w:tabs>
        <w:spacing w:after="120" w:line="360" w:lineRule="auto"/>
        <w:ind w:left="284"/>
        <w:jc w:val="both"/>
        <w:rPr>
          <w:rFonts w:cs="Times New Roman"/>
          <w:color w:val="000000"/>
        </w:rPr>
      </w:pPr>
      <w:r w:rsidRPr="000807ED">
        <w:rPr>
          <w:rFonts w:cs="Times New Roman"/>
          <w:color w:val="000000"/>
        </w:rPr>
        <w:t xml:space="preserve">Szkoła zapewnia uczniom bezpieczeństwo w czasie zajęć organizowanych przez szkołę poprzez m.in. </w:t>
      </w:r>
    </w:p>
    <w:p w:rsidR="00587895" w:rsidRPr="00314823" w:rsidRDefault="00587895" w:rsidP="00F22EA5">
      <w:pPr>
        <w:pStyle w:val="Akapitzlist"/>
        <w:numPr>
          <w:ilvl w:val="0"/>
          <w:numId w:val="78"/>
        </w:numPr>
        <w:spacing w:after="120" w:line="360" w:lineRule="auto"/>
        <w:ind w:left="567"/>
        <w:rPr>
          <w:rFonts w:eastAsia="SimSun"/>
          <w:color w:val="000000"/>
        </w:rPr>
      </w:pPr>
      <w:r w:rsidRPr="00314823">
        <w:rPr>
          <w:rFonts w:eastAsia="SimSun"/>
          <w:color w:val="000000"/>
        </w:rPr>
        <w:t>uwzględnienie w tygodniowym rozkładzie zajęć dydaktyczno-wychowawczych równomiernego obciążenia zajęciami w poszczególnych dniach tygodnia;</w:t>
      </w:r>
    </w:p>
    <w:p w:rsidR="00587895" w:rsidRPr="00314823" w:rsidRDefault="00587895" w:rsidP="00F22EA5">
      <w:pPr>
        <w:pStyle w:val="Akapitzlist"/>
        <w:numPr>
          <w:ilvl w:val="0"/>
          <w:numId w:val="78"/>
        </w:numPr>
        <w:spacing w:after="120" w:line="360" w:lineRule="auto"/>
        <w:ind w:left="567"/>
        <w:rPr>
          <w:rFonts w:eastAsia="SimSun"/>
          <w:color w:val="000000"/>
        </w:rPr>
      </w:pPr>
      <w:r w:rsidRPr="00314823">
        <w:rPr>
          <w:rFonts w:eastAsia="SimSun"/>
          <w:color w:val="000000"/>
        </w:rPr>
        <w:t>odpowiednią organizację imprez i wycieczek poza terenem szkoły,</w:t>
      </w:r>
    </w:p>
    <w:p w:rsidR="008D31D6" w:rsidRDefault="00663016" w:rsidP="00F22EA5">
      <w:pPr>
        <w:pStyle w:val="Akapitzlist"/>
        <w:numPr>
          <w:ilvl w:val="0"/>
          <w:numId w:val="78"/>
        </w:numPr>
        <w:spacing w:after="120" w:line="360" w:lineRule="auto"/>
        <w:ind w:left="567"/>
        <w:rPr>
          <w:rFonts w:eastAsia="SimSun"/>
          <w:color w:val="000000"/>
        </w:rPr>
      </w:pPr>
      <w:r w:rsidRPr="008D31D6">
        <w:rPr>
          <w:rFonts w:eastAsia="SimSun"/>
          <w:color w:val="000000"/>
        </w:rPr>
        <w:t>dyżury nauczycieli w czasie przerw zgodnie z przyjętym harmonogramem dyżurów</w:t>
      </w:r>
      <w:r w:rsidR="008D31D6">
        <w:rPr>
          <w:rFonts w:eastAsia="SimSun"/>
          <w:color w:val="000000"/>
        </w:rPr>
        <w:t>,</w:t>
      </w:r>
    </w:p>
    <w:p w:rsidR="00587895" w:rsidRPr="008D31D6" w:rsidRDefault="00587895" w:rsidP="00F22EA5">
      <w:pPr>
        <w:pStyle w:val="Akapitzlist"/>
        <w:numPr>
          <w:ilvl w:val="0"/>
          <w:numId w:val="78"/>
        </w:numPr>
        <w:spacing w:after="120" w:line="360" w:lineRule="auto"/>
        <w:ind w:left="567"/>
        <w:rPr>
          <w:rFonts w:eastAsia="SimSun"/>
          <w:color w:val="000000"/>
        </w:rPr>
      </w:pPr>
      <w:r w:rsidRPr="008D31D6">
        <w:rPr>
          <w:rFonts w:eastAsia="SimSun"/>
          <w:color w:val="000000"/>
        </w:rPr>
        <w:t xml:space="preserve">prowadzenie zajęć z wychowania komunikacyjnego, współdziałanie z organizacjami zajmującymi się ruchem drogowym, </w:t>
      </w:r>
    </w:p>
    <w:p w:rsidR="00587895" w:rsidRPr="00314823" w:rsidRDefault="00587895" w:rsidP="00F22EA5">
      <w:pPr>
        <w:pStyle w:val="Akapitzlist"/>
        <w:numPr>
          <w:ilvl w:val="0"/>
          <w:numId w:val="78"/>
        </w:numPr>
        <w:spacing w:after="120" w:line="360" w:lineRule="auto"/>
        <w:ind w:left="567"/>
        <w:rPr>
          <w:rFonts w:eastAsia="SimSun"/>
          <w:color w:val="000000"/>
        </w:rPr>
      </w:pPr>
      <w:r w:rsidRPr="00314823">
        <w:rPr>
          <w:rFonts w:eastAsia="SimSun"/>
          <w:color w:val="000000"/>
        </w:rPr>
        <w:t>zapewnienie uczniom pobytu w świetlicy szkolnej,</w:t>
      </w:r>
    </w:p>
    <w:p w:rsidR="00587895" w:rsidRPr="00314823" w:rsidRDefault="00587895" w:rsidP="00F22EA5">
      <w:pPr>
        <w:pStyle w:val="Akapitzlist"/>
        <w:numPr>
          <w:ilvl w:val="0"/>
          <w:numId w:val="78"/>
        </w:numPr>
        <w:spacing w:after="120" w:line="360" w:lineRule="auto"/>
        <w:ind w:left="567"/>
        <w:rPr>
          <w:rFonts w:eastAsia="SimSun"/>
          <w:color w:val="000000"/>
        </w:rPr>
      </w:pPr>
      <w:r w:rsidRPr="00314823">
        <w:rPr>
          <w:rFonts w:eastAsia="SimSun"/>
          <w:color w:val="000000"/>
        </w:rPr>
        <w:t>obciążanie uczniów pracą domową zgodnie z zasadami higieny,</w:t>
      </w:r>
    </w:p>
    <w:p w:rsidR="00587895" w:rsidRPr="00314823" w:rsidRDefault="00587895" w:rsidP="00F22EA5">
      <w:pPr>
        <w:pStyle w:val="Akapitzlist"/>
        <w:numPr>
          <w:ilvl w:val="0"/>
          <w:numId w:val="78"/>
        </w:numPr>
        <w:spacing w:after="120" w:line="360" w:lineRule="auto"/>
        <w:ind w:left="567"/>
        <w:rPr>
          <w:rFonts w:eastAsia="SimSun"/>
          <w:color w:val="000000"/>
        </w:rPr>
      </w:pPr>
      <w:r w:rsidRPr="00314823">
        <w:rPr>
          <w:rFonts w:eastAsia="SimSun"/>
          <w:color w:val="000000"/>
        </w:rPr>
        <w:t>systematyczną kontrolę obiektów budowlanych należących do szkoły pod kątem zapewnienia bezpiecznych i higienicznych warunków korzystania z tych obiektów,</w:t>
      </w:r>
    </w:p>
    <w:p w:rsidR="00587895" w:rsidRPr="00314823" w:rsidRDefault="00587895" w:rsidP="00F22EA5">
      <w:pPr>
        <w:pStyle w:val="Akapitzlist"/>
        <w:numPr>
          <w:ilvl w:val="0"/>
          <w:numId w:val="78"/>
        </w:numPr>
        <w:spacing w:after="120" w:line="360" w:lineRule="auto"/>
        <w:ind w:left="567"/>
        <w:rPr>
          <w:rFonts w:eastAsia="SimSun"/>
          <w:color w:val="000000"/>
        </w:rPr>
      </w:pPr>
      <w:r w:rsidRPr="00314823">
        <w:rPr>
          <w:rFonts w:eastAsia="SimSun"/>
          <w:color w:val="000000"/>
        </w:rPr>
        <w:t>odpowiednie oświetlenie, wentylację i ogrzewanie pomieszczeń,</w:t>
      </w:r>
    </w:p>
    <w:p w:rsidR="00587895" w:rsidRPr="00314823" w:rsidRDefault="00587895" w:rsidP="00F22EA5">
      <w:pPr>
        <w:pStyle w:val="Akapitzlist"/>
        <w:numPr>
          <w:ilvl w:val="0"/>
          <w:numId w:val="78"/>
        </w:numPr>
        <w:spacing w:after="120" w:line="360" w:lineRule="auto"/>
        <w:ind w:left="567"/>
        <w:rPr>
          <w:rFonts w:eastAsia="SimSun"/>
          <w:color w:val="000000"/>
        </w:rPr>
      </w:pPr>
      <w:r w:rsidRPr="00314823">
        <w:rPr>
          <w:rFonts w:eastAsia="SimSun"/>
          <w:color w:val="000000"/>
        </w:rPr>
        <w:t>oznaczenie dróg ewakuacyjnych w sposób wyraźny i trwały</w:t>
      </w:r>
    </w:p>
    <w:p w:rsidR="00587895" w:rsidRPr="00314823" w:rsidRDefault="00587895" w:rsidP="00F22EA5">
      <w:pPr>
        <w:pStyle w:val="Akapitzlist"/>
        <w:numPr>
          <w:ilvl w:val="0"/>
          <w:numId w:val="78"/>
        </w:numPr>
        <w:spacing w:after="120" w:line="360" w:lineRule="auto"/>
        <w:ind w:left="567"/>
        <w:rPr>
          <w:rFonts w:eastAsia="SimSun"/>
          <w:color w:val="000000"/>
        </w:rPr>
      </w:pPr>
      <w:r w:rsidRPr="00314823">
        <w:rPr>
          <w:rFonts w:eastAsia="SimSun"/>
          <w:color w:val="000000"/>
        </w:rPr>
        <w:t>organizację okresowych szkoleń bhp i udzielania pierwszej pomocy,</w:t>
      </w:r>
    </w:p>
    <w:p w:rsidR="00587895" w:rsidRPr="000807ED" w:rsidRDefault="00587895" w:rsidP="00F22EA5">
      <w:pPr>
        <w:numPr>
          <w:ilvl w:val="0"/>
          <w:numId w:val="77"/>
        </w:numPr>
        <w:tabs>
          <w:tab w:val="clear" w:pos="720"/>
          <w:tab w:val="num" w:pos="284"/>
        </w:tabs>
        <w:spacing w:after="120" w:line="360" w:lineRule="auto"/>
        <w:ind w:left="284"/>
        <w:jc w:val="both"/>
        <w:rPr>
          <w:rFonts w:cs="Times New Roman"/>
          <w:color w:val="000000"/>
        </w:rPr>
      </w:pPr>
      <w:r w:rsidRPr="000807ED">
        <w:rPr>
          <w:rFonts w:cs="Times New Roman"/>
          <w:color w:val="000000"/>
        </w:rPr>
        <w:t>Za bezpieczeństwo uczniów podczas zajęć o</w:t>
      </w:r>
      <w:r w:rsidR="00F207A6">
        <w:rPr>
          <w:rFonts w:cs="Times New Roman"/>
          <w:color w:val="000000"/>
        </w:rPr>
        <w:t xml:space="preserve">bowiązkowych, nadobowiązkowych </w:t>
      </w:r>
      <w:r w:rsidRPr="000807ED">
        <w:rPr>
          <w:rFonts w:cs="Times New Roman"/>
          <w:color w:val="000000"/>
        </w:rPr>
        <w:t>i pozalekcyjnych odpowiada nauczyciel prowadzący te zajęcia.</w:t>
      </w:r>
    </w:p>
    <w:p w:rsidR="00587895" w:rsidRPr="000807ED" w:rsidRDefault="00587895" w:rsidP="00F22EA5">
      <w:pPr>
        <w:numPr>
          <w:ilvl w:val="0"/>
          <w:numId w:val="77"/>
        </w:numPr>
        <w:tabs>
          <w:tab w:val="clear" w:pos="720"/>
          <w:tab w:val="num" w:pos="284"/>
        </w:tabs>
        <w:spacing w:after="120" w:line="360" w:lineRule="auto"/>
        <w:ind w:left="284"/>
        <w:jc w:val="both"/>
        <w:rPr>
          <w:rFonts w:cs="Times New Roman"/>
          <w:color w:val="000000"/>
        </w:rPr>
      </w:pPr>
      <w:r w:rsidRPr="000807ED">
        <w:rPr>
          <w:rFonts w:cs="Times New Roman"/>
          <w:color w:val="000000"/>
        </w:rPr>
        <w:t>Za bezpieczeństwo uczniów w czasie przerw międzylekcyjnych odpowiadają nauczyciele zgodnie z opracowanym planem dyżurów.</w:t>
      </w:r>
    </w:p>
    <w:p w:rsidR="00587895" w:rsidRPr="00314823" w:rsidRDefault="00587895" w:rsidP="00F22EA5">
      <w:pPr>
        <w:numPr>
          <w:ilvl w:val="0"/>
          <w:numId w:val="77"/>
        </w:numPr>
        <w:tabs>
          <w:tab w:val="clear" w:pos="720"/>
          <w:tab w:val="num" w:pos="284"/>
        </w:tabs>
        <w:spacing w:after="120" w:line="360" w:lineRule="auto"/>
        <w:ind w:left="284"/>
        <w:jc w:val="both"/>
        <w:rPr>
          <w:rFonts w:cs="Times New Roman"/>
          <w:color w:val="000000"/>
        </w:rPr>
      </w:pPr>
      <w:r w:rsidRPr="000807ED">
        <w:rPr>
          <w:rFonts w:cs="Times New Roman"/>
          <w:color w:val="000000"/>
        </w:rPr>
        <w:lastRenderedPageBreak/>
        <w:t xml:space="preserve">Nauczyciele pełniący dyżur odpowiadają za bezpieczeństwo uczniów na korytarzach, </w:t>
      </w:r>
      <w:r w:rsidRPr="000807ED">
        <w:rPr>
          <w:rFonts w:cs="Times New Roman"/>
          <w:color w:val="000000"/>
        </w:rPr>
        <w:br/>
        <w:t>w sanitariatach, na klatkach schodowych, w szatni przed salą gimnastyczną.</w:t>
      </w:r>
    </w:p>
    <w:p w:rsidR="00587895" w:rsidRPr="00314823" w:rsidRDefault="00587895" w:rsidP="00F22EA5">
      <w:pPr>
        <w:numPr>
          <w:ilvl w:val="0"/>
          <w:numId w:val="77"/>
        </w:numPr>
        <w:tabs>
          <w:tab w:val="clear" w:pos="720"/>
          <w:tab w:val="num" w:pos="284"/>
        </w:tabs>
        <w:spacing w:after="120" w:line="360" w:lineRule="auto"/>
        <w:ind w:left="284"/>
        <w:jc w:val="both"/>
        <w:rPr>
          <w:rFonts w:cs="Times New Roman"/>
          <w:color w:val="000000"/>
        </w:rPr>
      </w:pPr>
      <w:r w:rsidRPr="00314823">
        <w:rPr>
          <w:rFonts w:cs="Times New Roman"/>
          <w:color w:val="000000"/>
        </w:rPr>
        <w:t>Opieka nad uczniami przebywającymi w szkole sprawowana jest poprzez m.in: sumienne pełnienie dyżurów na przerwach międzylekcyjnych, otaczanie opieką dzieci z trudnościami, zintegrowanie zespołów klasowych, wdrażanie do wzajemnej pomocy koleżeńskiej.</w:t>
      </w:r>
    </w:p>
    <w:p w:rsidR="00587895" w:rsidRPr="00314823" w:rsidRDefault="00587895" w:rsidP="00F22EA5">
      <w:pPr>
        <w:numPr>
          <w:ilvl w:val="0"/>
          <w:numId w:val="77"/>
        </w:numPr>
        <w:tabs>
          <w:tab w:val="clear" w:pos="720"/>
          <w:tab w:val="num" w:pos="284"/>
        </w:tabs>
        <w:spacing w:after="120" w:line="360" w:lineRule="auto"/>
        <w:ind w:left="284"/>
        <w:jc w:val="both"/>
        <w:rPr>
          <w:rFonts w:cs="Times New Roman"/>
          <w:color w:val="000000"/>
        </w:rPr>
      </w:pPr>
      <w:r w:rsidRPr="00314823">
        <w:rPr>
          <w:rFonts w:cs="Times New Roman"/>
          <w:color w:val="000000"/>
        </w:rPr>
        <w:t>Podczas zajęć obowiązkowych, nadobowiązkowych i pozalekcyjnych w szkole opiekę nad uczniami sprawuje nauczyciel prowadzący zajęcia.</w:t>
      </w:r>
    </w:p>
    <w:p w:rsidR="00587895" w:rsidRPr="00314823" w:rsidRDefault="00587895" w:rsidP="00F22EA5">
      <w:pPr>
        <w:numPr>
          <w:ilvl w:val="0"/>
          <w:numId w:val="77"/>
        </w:numPr>
        <w:tabs>
          <w:tab w:val="clear" w:pos="720"/>
          <w:tab w:val="num" w:pos="284"/>
        </w:tabs>
        <w:spacing w:after="120" w:line="360" w:lineRule="auto"/>
        <w:ind w:left="284"/>
        <w:jc w:val="both"/>
        <w:rPr>
          <w:rFonts w:cs="Times New Roman"/>
          <w:color w:val="000000"/>
        </w:rPr>
      </w:pPr>
      <w:r w:rsidRPr="00314823">
        <w:rPr>
          <w:rFonts w:cs="Times New Roman"/>
          <w:color w:val="000000"/>
        </w:rPr>
        <w:t>Podczas przerw między zajęciami szkolnymi opiekę nad bezpieczeństwem uczniów sprawuje nauczyciel dyżurujący, a w kl. I-III wychowawca/nauczyciel.</w:t>
      </w:r>
    </w:p>
    <w:p w:rsidR="00587895" w:rsidRPr="008D31D6" w:rsidRDefault="00587895" w:rsidP="00F22EA5">
      <w:pPr>
        <w:numPr>
          <w:ilvl w:val="0"/>
          <w:numId w:val="77"/>
        </w:numPr>
        <w:tabs>
          <w:tab w:val="clear" w:pos="720"/>
          <w:tab w:val="num" w:pos="284"/>
        </w:tabs>
        <w:spacing w:after="120" w:line="360" w:lineRule="auto"/>
        <w:ind w:left="284"/>
        <w:jc w:val="both"/>
        <w:rPr>
          <w:rFonts w:cs="Times New Roman"/>
        </w:rPr>
      </w:pPr>
      <w:r w:rsidRPr="008D31D6">
        <w:rPr>
          <w:rFonts w:cs="Times New Roman"/>
        </w:rPr>
        <w:t>Szczegółowe obowiązki nauczyciela dyżurującego określa Regulamin Dyżurów Nauczycieli</w:t>
      </w:r>
      <w:r w:rsidR="000F4694" w:rsidRPr="008D31D6">
        <w:rPr>
          <w:rFonts w:cs="Times New Roman"/>
        </w:rPr>
        <w:t>.</w:t>
      </w:r>
    </w:p>
    <w:p w:rsidR="00F97976" w:rsidRPr="008D31D6" w:rsidRDefault="00F97976" w:rsidP="00F22EA5">
      <w:pPr>
        <w:numPr>
          <w:ilvl w:val="0"/>
          <w:numId w:val="77"/>
        </w:numPr>
        <w:tabs>
          <w:tab w:val="clear" w:pos="720"/>
          <w:tab w:val="num" w:pos="284"/>
        </w:tabs>
        <w:spacing w:after="120" w:line="360" w:lineRule="auto"/>
        <w:ind w:left="284"/>
        <w:jc w:val="both"/>
        <w:rPr>
          <w:rFonts w:cs="Times New Roman"/>
        </w:rPr>
      </w:pPr>
      <w:r w:rsidRPr="008D31D6">
        <w:rPr>
          <w:rFonts w:cs="Times New Roman"/>
        </w:rPr>
        <w:t>W celu zwiększenia bezpieczeństwa społeczności szkolnej oraz osób przebywających na terenie szkoły i w jej otoczeniu budynek wewnątrz oraz na zewnątrz jest objęty monitoringiem wizyjnym. Zasady jego użytkowania i udostępniania zbioru danych określają odrębne przepisy i zarządzenia wydawane na ich podstawie przez dyrektora.</w:t>
      </w:r>
    </w:p>
    <w:p w:rsidR="00587895" w:rsidRPr="00314823" w:rsidRDefault="00587895" w:rsidP="00F22EA5">
      <w:pPr>
        <w:numPr>
          <w:ilvl w:val="0"/>
          <w:numId w:val="77"/>
        </w:numPr>
        <w:tabs>
          <w:tab w:val="clear" w:pos="720"/>
          <w:tab w:val="num" w:pos="284"/>
        </w:tabs>
        <w:spacing w:after="120" w:line="360" w:lineRule="auto"/>
        <w:ind w:left="284"/>
        <w:jc w:val="both"/>
        <w:rPr>
          <w:rFonts w:cs="Times New Roman"/>
          <w:color w:val="000000"/>
        </w:rPr>
      </w:pPr>
      <w:r w:rsidRPr="00314823">
        <w:rPr>
          <w:rFonts w:cs="Times New Roman"/>
          <w:color w:val="000000"/>
        </w:rPr>
        <w:t xml:space="preserve">W celu zapewnienia bezpieczeństwa, ochrony przed przemocą, uzależnieniami, demoralizacją oraz innymi przejawami patologii społecznej w obiekcie </w:t>
      </w:r>
      <w:r w:rsidR="005C0DEA" w:rsidRPr="00314823">
        <w:rPr>
          <w:rFonts w:cs="Times New Roman"/>
          <w:color w:val="000000"/>
        </w:rPr>
        <w:t>zespołu o wejściu lub wyjściu z </w:t>
      </w:r>
      <w:r w:rsidRPr="00314823">
        <w:rPr>
          <w:rFonts w:cs="Times New Roman"/>
          <w:color w:val="000000"/>
        </w:rPr>
        <w:t>budynku zespołu decyduje wyznaczona osoba, która może zdecydować o zakazie wejścia na teren szkoły osoby, co do której poweźmie wątpliwość co do zachowania, intencji lub stanu.</w:t>
      </w:r>
    </w:p>
    <w:p w:rsidR="00587895" w:rsidRPr="00314823" w:rsidRDefault="00587895" w:rsidP="00F22EA5">
      <w:pPr>
        <w:numPr>
          <w:ilvl w:val="0"/>
          <w:numId w:val="77"/>
        </w:numPr>
        <w:tabs>
          <w:tab w:val="clear" w:pos="720"/>
          <w:tab w:val="num" w:pos="284"/>
        </w:tabs>
        <w:spacing w:after="120" w:line="360" w:lineRule="auto"/>
        <w:ind w:left="284"/>
        <w:jc w:val="both"/>
        <w:rPr>
          <w:rFonts w:cs="Times New Roman"/>
          <w:color w:val="000000"/>
        </w:rPr>
      </w:pPr>
      <w:r w:rsidRPr="00314823">
        <w:rPr>
          <w:rFonts w:cs="Times New Roman"/>
          <w:color w:val="000000"/>
        </w:rPr>
        <w:t>Szkoła zobowiązana jest zapewnić uczniom bezpieczeństwo podczas wycieczek, różnych form wypoczynku i rekreacji o</w:t>
      </w:r>
      <w:r w:rsidR="00DB14C3">
        <w:rPr>
          <w:rFonts w:cs="Times New Roman"/>
          <w:color w:val="000000"/>
        </w:rPr>
        <w:t>raz uroczystości szkolnych.</w:t>
      </w:r>
    </w:p>
    <w:p w:rsidR="00587895" w:rsidRPr="00314823" w:rsidRDefault="00587895" w:rsidP="00F22EA5">
      <w:pPr>
        <w:numPr>
          <w:ilvl w:val="0"/>
          <w:numId w:val="77"/>
        </w:numPr>
        <w:tabs>
          <w:tab w:val="clear" w:pos="720"/>
          <w:tab w:val="num" w:pos="284"/>
        </w:tabs>
        <w:spacing w:after="120" w:line="360" w:lineRule="auto"/>
        <w:ind w:left="284"/>
        <w:jc w:val="both"/>
        <w:rPr>
          <w:rFonts w:cs="Times New Roman"/>
          <w:color w:val="000000"/>
        </w:rPr>
      </w:pPr>
      <w:r w:rsidRPr="00314823">
        <w:rPr>
          <w:rFonts w:cs="Times New Roman"/>
          <w:color w:val="000000"/>
        </w:rPr>
        <w:t xml:space="preserve">Podczas zajęć poza terenem szkoły i w trakcie wycieczek organizowanych przez szkołę osobą odpowiedzialną za bezpieczeństwo uczniów jest nauczyciel tej szkoły. </w:t>
      </w:r>
    </w:p>
    <w:p w:rsidR="00587895" w:rsidRPr="00314823" w:rsidRDefault="00587895" w:rsidP="00F22EA5">
      <w:pPr>
        <w:numPr>
          <w:ilvl w:val="0"/>
          <w:numId w:val="77"/>
        </w:numPr>
        <w:tabs>
          <w:tab w:val="clear" w:pos="720"/>
          <w:tab w:val="num" w:pos="284"/>
        </w:tabs>
        <w:spacing w:after="120" w:line="360" w:lineRule="auto"/>
        <w:ind w:left="284"/>
        <w:jc w:val="both"/>
        <w:rPr>
          <w:rFonts w:cs="Times New Roman"/>
          <w:color w:val="000000"/>
        </w:rPr>
      </w:pPr>
      <w:r w:rsidRPr="00314823">
        <w:rPr>
          <w:rFonts w:cs="Times New Roman"/>
          <w:color w:val="000000"/>
        </w:rPr>
        <w:t>Szczegółowe zasady organizacji wycieczek określa Regulamin organizowania wycieczek.</w:t>
      </w:r>
    </w:p>
    <w:p w:rsidR="00587895" w:rsidRPr="00314823" w:rsidRDefault="00587895" w:rsidP="00F22EA5">
      <w:pPr>
        <w:numPr>
          <w:ilvl w:val="0"/>
          <w:numId w:val="77"/>
        </w:numPr>
        <w:tabs>
          <w:tab w:val="clear" w:pos="720"/>
          <w:tab w:val="num" w:pos="284"/>
        </w:tabs>
        <w:spacing w:after="120" w:line="360" w:lineRule="auto"/>
        <w:ind w:left="284"/>
        <w:jc w:val="both"/>
        <w:rPr>
          <w:rFonts w:cs="Times New Roman"/>
          <w:color w:val="000000"/>
        </w:rPr>
      </w:pPr>
      <w:r w:rsidRPr="00314823">
        <w:rPr>
          <w:rFonts w:cs="Times New Roman"/>
          <w:color w:val="000000"/>
        </w:rPr>
        <w:t>Szczegółowy plan ewakuacji określa „Instrukcja bezpieczeństwa przeciwpożarowego”</w:t>
      </w:r>
      <w:r w:rsidR="005C0DEA" w:rsidRPr="00314823">
        <w:rPr>
          <w:rFonts w:cs="Times New Roman"/>
          <w:color w:val="000000"/>
        </w:rPr>
        <w:t>.</w:t>
      </w:r>
    </w:p>
    <w:p w:rsidR="00587895" w:rsidRPr="00314823" w:rsidRDefault="00587895" w:rsidP="00F22EA5">
      <w:pPr>
        <w:numPr>
          <w:ilvl w:val="0"/>
          <w:numId w:val="77"/>
        </w:numPr>
        <w:tabs>
          <w:tab w:val="clear" w:pos="720"/>
          <w:tab w:val="num" w:pos="284"/>
        </w:tabs>
        <w:spacing w:after="120" w:line="360" w:lineRule="auto"/>
        <w:ind w:left="284"/>
        <w:jc w:val="both"/>
        <w:rPr>
          <w:rFonts w:cs="Times New Roman"/>
          <w:color w:val="000000"/>
        </w:rPr>
      </w:pPr>
      <w:r w:rsidRPr="00314823">
        <w:rPr>
          <w:rFonts w:cs="Times New Roman"/>
          <w:color w:val="000000"/>
        </w:rPr>
        <w:t>W celu zapewnienia bezpieczeństwa, ochrony przed przemocą, uzależnieniami,</w:t>
      </w:r>
      <w:r w:rsidR="00314823">
        <w:rPr>
          <w:rFonts w:cs="Times New Roman"/>
          <w:color w:val="000000"/>
        </w:rPr>
        <w:t xml:space="preserve"> </w:t>
      </w:r>
      <w:r w:rsidRPr="00314823">
        <w:rPr>
          <w:rFonts w:cs="Times New Roman"/>
          <w:color w:val="000000"/>
        </w:rPr>
        <w:t>demoralizacją oraz innymi przejawami patologii społecznej w placówce:</w:t>
      </w:r>
    </w:p>
    <w:p w:rsidR="00BE6CB9" w:rsidRDefault="00BE6CB9" w:rsidP="00F22EA5">
      <w:pPr>
        <w:pStyle w:val="Akapitzlist"/>
        <w:numPr>
          <w:ilvl w:val="0"/>
          <w:numId w:val="79"/>
        </w:numPr>
        <w:spacing w:after="120" w:line="360" w:lineRule="auto"/>
        <w:ind w:left="567"/>
        <w:rPr>
          <w:rFonts w:eastAsia="SimSun"/>
          <w:color w:val="000000"/>
        </w:rPr>
      </w:pPr>
      <w:r w:rsidRPr="00DB14C3">
        <w:rPr>
          <w:rFonts w:eastAsia="SimSun"/>
          <w:color w:val="000000"/>
        </w:rPr>
        <w:t xml:space="preserve">prowadzone są działania zawarte w </w:t>
      </w:r>
      <w:r w:rsidRPr="008D31D6">
        <w:rPr>
          <w:rFonts w:eastAsia="SimSun"/>
          <w:color w:val="000000"/>
        </w:rPr>
        <w:t>Szkolnym Programie Wychowawczo-Profilaktycznym</w:t>
      </w:r>
      <w:r w:rsidR="00DB14C3">
        <w:rPr>
          <w:rFonts w:eastAsia="SimSun"/>
          <w:color w:val="000000"/>
        </w:rPr>
        <w:t xml:space="preserve"> </w:t>
      </w:r>
    </w:p>
    <w:p w:rsidR="00587895" w:rsidRPr="00DB14C3" w:rsidRDefault="00587895" w:rsidP="00F22EA5">
      <w:pPr>
        <w:pStyle w:val="Akapitzlist"/>
        <w:numPr>
          <w:ilvl w:val="0"/>
          <w:numId w:val="79"/>
        </w:numPr>
        <w:spacing w:after="120" w:line="360" w:lineRule="auto"/>
        <w:ind w:left="567"/>
        <w:rPr>
          <w:rFonts w:eastAsia="SimSun"/>
          <w:color w:val="000000"/>
        </w:rPr>
      </w:pPr>
      <w:r w:rsidRPr="00DB14C3">
        <w:rPr>
          <w:rFonts w:eastAsia="SimSun"/>
          <w:color w:val="000000"/>
        </w:rPr>
        <w:t>organizowane są cykliczne spotkania z Policją, Strażą Gminną, Poradnią Psychologiczno-Pedagogiczną i innymi specjalistami i instytucjami wspierającymi działalność wych</w:t>
      </w:r>
      <w:r w:rsidR="00116699" w:rsidRPr="00DB14C3">
        <w:rPr>
          <w:rFonts w:eastAsia="SimSun"/>
          <w:color w:val="000000"/>
        </w:rPr>
        <w:t>owawczo-profilaktyczną placówki;</w:t>
      </w:r>
    </w:p>
    <w:p w:rsidR="00587895" w:rsidRPr="00DB14C3" w:rsidRDefault="00587895" w:rsidP="00F22EA5">
      <w:pPr>
        <w:pStyle w:val="Akapitzlist"/>
        <w:numPr>
          <w:ilvl w:val="0"/>
          <w:numId w:val="79"/>
        </w:numPr>
        <w:spacing w:after="120" w:line="360" w:lineRule="auto"/>
        <w:ind w:left="567"/>
        <w:rPr>
          <w:rFonts w:eastAsia="SimSun"/>
          <w:color w:val="000000"/>
        </w:rPr>
      </w:pPr>
      <w:r w:rsidRPr="00DB14C3">
        <w:rPr>
          <w:rFonts w:eastAsia="SimSun"/>
          <w:color w:val="000000"/>
        </w:rPr>
        <w:lastRenderedPageBreak/>
        <w:t xml:space="preserve">przeprowadzane są ankiety na temat poczucia bezpieczeństwa i zagrożenia uzależnieniami, demoralizacją oraz innymi </w:t>
      </w:r>
      <w:r w:rsidR="00116699" w:rsidRPr="00DB14C3">
        <w:rPr>
          <w:rFonts w:eastAsia="SimSun"/>
          <w:color w:val="000000"/>
        </w:rPr>
        <w:t>przejawami patologii społecznej;</w:t>
      </w:r>
    </w:p>
    <w:p w:rsidR="00587895" w:rsidRPr="00DB14C3" w:rsidRDefault="00587895" w:rsidP="00F22EA5">
      <w:pPr>
        <w:pStyle w:val="Akapitzlist"/>
        <w:numPr>
          <w:ilvl w:val="0"/>
          <w:numId w:val="79"/>
        </w:numPr>
        <w:spacing w:after="120" w:line="360" w:lineRule="auto"/>
        <w:ind w:left="567"/>
        <w:rPr>
          <w:rFonts w:eastAsia="SimSun"/>
          <w:color w:val="000000"/>
        </w:rPr>
      </w:pPr>
      <w:r w:rsidRPr="00DB14C3">
        <w:rPr>
          <w:rFonts w:eastAsia="SimSun"/>
          <w:color w:val="000000"/>
        </w:rPr>
        <w:t>nauczyciele i wszyscy pracownicy szkoły zobowiązani są do reagowania na wszelkie przejawy przemocy oraz inf</w:t>
      </w:r>
      <w:r w:rsidR="00116699" w:rsidRPr="00DB14C3">
        <w:rPr>
          <w:rFonts w:eastAsia="SimSun"/>
          <w:color w:val="000000"/>
        </w:rPr>
        <w:t>ormowania o tym dyrekcję szkoły;</w:t>
      </w:r>
    </w:p>
    <w:p w:rsidR="00587895" w:rsidRPr="00DB14C3" w:rsidRDefault="00587895" w:rsidP="00F22EA5">
      <w:pPr>
        <w:pStyle w:val="Akapitzlist"/>
        <w:numPr>
          <w:ilvl w:val="0"/>
          <w:numId w:val="79"/>
        </w:numPr>
        <w:spacing w:after="120" w:line="360" w:lineRule="auto"/>
        <w:ind w:left="567"/>
        <w:rPr>
          <w:rFonts w:eastAsia="SimSun"/>
          <w:color w:val="000000"/>
        </w:rPr>
      </w:pPr>
      <w:r w:rsidRPr="00DB14C3">
        <w:rPr>
          <w:rFonts w:eastAsia="SimSun"/>
          <w:color w:val="000000"/>
        </w:rPr>
        <w:t>w pracowniach, na sali gimnastycznej, boisku szkolnym, placach zabaw wywieszone są regulaminy bezpiecznego korzystania z</w:t>
      </w:r>
      <w:r w:rsidR="00116699" w:rsidRPr="00DB14C3">
        <w:rPr>
          <w:rFonts w:eastAsia="SimSun"/>
          <w:color w:val="000000"/>
        </w:rPr>
        <w:t xml:space="preserve"> obiektów;</w:t>
      </w:r>
    </w:p>
    <w:p w:rsidR="00587895" w:rsidRPr="00DB14C3" w:rsidRDefault="00587895" w:rsidP="00F22EA5">
      <w:pPr>
        <w:pStyle w:val="Akapitzlist"/>
        <w:numPr>
          <w:ilvl w:val="0"/>
          <w:numId w:val="79"/>
        </w:numPr>
        <w:spacing w:after="120" w:line="360" w:lineRule="auto"/>
        <w:ind w:left="567"/>
        <w:rPr>
          <w:rFonts w:eastAsia="SimSun"/>
          <w:color w:val="000000"/>
        </w:rPr>
      </w:pPr>
      <w:r w:rsidRPr="00DB14C3">
        <w:rPr>
          <w:rFonts w:eastAsia="SimSun"/>
          <w:color w:val="000000"/>
        </w:rPr>
        <w:t>w ramach zajęć wychowawczych nauczyciele zobowiązani są do systematycznego omawiania problematyki bezpieczeństwa</w:t>
      </w:r>
      <w:r w:rsidR="005A0E58" w:rsidRPr="00DB14C3">
        <w:rPr>
          <w:rFonts w:eastAsia="SimSun"/>
          <w:color w:val="000000"/>
        </w:rPr>
        <w:t>;</w:t>
      </w:r>
    </w:p>
    <w:p w:rsidR="00587895" w:rsidRPr="00DB14C3" w:rsidRDefault="00587895" w:rsidP="00F22EA5">
      <w:pPr>
        <w:pStyle w:val="Akapitzlist"/>
        <w:numPr>
          <w:ilvl w:val="0"/>
          <w:numId w:val="79"/>
        </w:numPr>
        <w:spacing w:after="120" w:line="360" w:lineRule="auto"/>
        <w:ind w:left="567"/>
        <w:rPr>
          <w:rFonts w:eastAsia="SimSun"/>
          <w:color w:val="000000"/>
        </w:rPr>
      </w:pPr>
      <w:r w:rsidRPr="00DB14C3">
        <w:rPr>
          <w:rFonts w:eastAsia="SimSun"/>
          <w:color w:val="000000"/>
        </w:rPr>
        <w:t>na zajęciach omawianie są regulaminy dotyczące bezpiecznego zachowania się w różnych miejscach na terenie szkoły i poza nią oraz zasady bezpieczeństwa i przepisy ruchu drogowego</w:t>
      </w:r>
      <w:r w:rsidR="000F4694" w:rsidRPr="00DB14C3">
        <w:rPr>
          <w:rFonts w:eastAsia="SimSun"/>
          <w:color w:val="000000"/>
        </w:rPr>
        <w:t>.</w:t>
      </w:r>
    </w:p>
    <w:p w:rsidR="00D527BF" w:rsidRPr="000807ED" w:rsidRDefault="00D527BF" w:rsidP="00F207A6">
      <w:pPr>
        <w:pStyle w:val="Tekstpodstawowy"/>
        <w:spacing w:line="360" w:lineRule="auto"/>
        <w:ind w:left="720"/>
        <w:jc w:val="both"/>
        <w:rPr>
          <w:rFonts w:cs="Times New Roman"/>
        </w:rPr>
      </w:pPr>
    </w:p>
    <w:p w:rsidR="00587895" w:rsidRDefault="003B7C0E" w:rsidP="00F207A6">
      <w:pPr>
        <w:spacing w:after="120" w:line="360" w:lineRule="auto"/>
        <w:jc w:val="center"/>
        <w:rPr>
          <w:rFonts w:cs="Times New Roman"/>
          <w:b/>
          <w:color w:val="000000"/>
        </w:rPr>
      </w:pPr>
      <w:r w:rsidRPr="000807ED">
        <w:rPr>
          <w:rFonts w:cs="Times New Roman"/>
          <w:b/>
          <w:color w:val="000000"/>
        </w:rPr>
        <w:t xml:space="preserve">ROZDZIAŁ </w:t>
      </w:r>
      <w:r>
        <w:rPr>
          <w:rFonts w:cs="Times New Roman"/>
          <w:b/>
          <w:color w:val="000000"/>
        </w:rPr>
        <w:t xml:space="preserve">5 - </w:t>
      </w:r>
      <w:r w:rsidRPr="000807ED">
        <w:rPr>
          <w:rFonts w:cs="Times New Roman"/>
          <w:b/>
          <w:color w:val="000000"/>
        </w:rPr>
        <w:t>POMOC PSYCHOLOGICZNO-PEDAGOGICZNA</w:t>
      </w:r>
    </w:p>
    <w:p w:rsidR="00D32AEF" w:rsidRPr="000807ED" w:rsidRDefault="00D32AEF" w:rsidP="00F207A6">
      <w:pPr>
        <w:spacing w:after="120" w:line="360" w:lineRule="auto"/>
        <w:jc w:val="center"/>
        <w:rPr>
          <w:rFonts w:cs="Times New Roman"/>
          <w:b/>
          <w:color w:val="000000"/>
        </w:rPr>
      </w:pPr>
    </w:p>
    <w:p w:rsidR="003D7CE4" w:rsidRPr="000807ED" w:rsidRDefault="00587895" w:rsidP="00F207A6">
      <w:pPr>
        <w:spacing w:after="120" w:line="360" w:lineRule="auto"/>
        <w:jc w:val="center"/>
        <w:rPr>
          <w:rFonts w:eastAsia="Times New Roman" w:cs="Times New Roman"/>
          <w:iCs/>
          <w:color w:val="000000"/>
        </w:rPr>
      </w:pPr>
      <w:r w:rsidRPr="000807ED">
        <w:rPr>
          <w:rFonts w:cs="Times New Roman"/>
          <w:b/>
          <w:color w:val="000000"/>
        </w:rPr>
        <w:t>§</w:t>
      </w:r>
      <w:r w:rsidR="00D32AEF">
        <w:rPr>
          <w:rFonts w:cs="Times New Roman"/>
          <w:b/>
          <w:color w:val="000000"/>
        </w:rPr>
        <w:t xml:space="preserve"> </w:t>
      </w:r>
      <w:r w:rsidRPr="000807ED">
        <w:rPr>
          <w:rFonts w:cs="Times New Roman"/>
          <w:b/>
          <w:color w:val="000000"/>
        </w:rPr>
        <w:t>1</w:t>
      </w:r>
      <w:r w:rsidR="00A2521B">
        <w:rPr>
          <w:rFonts w:cs="Times New Roman"/>
          <w:b/>
          <w:color w:val="000000"/>
        </w:rPr>
        <w:t>1</w:t>
      </w:r>
      <w:r w:rsidR="000A3241">
        <w:rPr>
          <w:rFonts w:cs="Times New Roman"/>
          <w:b/>
          <w:color w:val="000000"/>
        </w:rPr>
        <w:t xml:space="preserve"> </w:t>
      </w:r>
      <w:r w:rsidR="003D7CE4" w:rsidRPr="008D31D6">
        <w:rPr>
          <w:rFonts w:cs="Times New Roman"/>
          <w:b/>
          <w:color w:val="000000"/>
        </w:rPr>
        <w:t>Organizacja pomocy</w:t>
      </w:r>
      <w:r w:rsidR="00541BA4">
        <w:rPr>
          <w:rFonts w:cs="Times New Roman"/>
          <w:b/>
          <w:color w:val="000000"/>
        </w:rPr>
        <w:t xml:space="preserve"> </w:t>
      </w:r>
      <w:r w:rsidR="003D7CE4" w:rsidRPr="008D31D6">
        <w:rPr>
          <w:rFonts w:cs="Times New Roman"/>
          <w:b/>
          <w:color w:val="000000"/>
        </w:rPr>
        <w:t>psychologiczno-pedagogicznej</w:t>
      </w:r>
    </w:p>
    <w:p w:rsidR="00587895" w:rsidRPr="00AC17B2" w:rsidRDefault="00587895" w:rsidP="00F22EA5">
      <w:pPr>
        <w:numPr>
          <w:ilvl w:val="0"/>
          <w:numId w:val="80"/>
        </w:numPr>
        <w:tabs>
          <w:tab w:val="clear" w:pos="720"/>
          <w:tab w:val="num" w:pos="284"/>
        </w:tabs>
        <w:spacing w:after="120" w:line="360" w:lineRule="auto"/>
        <w:ind w:left="284"/>
        <w:jc w:val="both"/>
        <w:rPr>
          <w:rFonts w:cs="Times New Roman"/>
          <w:color w:val="000000"/>
        </w:rPr>
      </w:pPr>
      <w:r w:rsidRPr="00AC17B2">
        <w:rPr>
          <w:rFonts w:cs="Times New Roman"/>
          <w:color w:val="000000"/>
        </w:rPr>
        <w:t>Szkoła organizuje i udziela pomocy psychologiczno-pedagogicznej uczniom, ich rodzicom oraz nauczycielom zgodnie z przepisami powszechnie obowiązującymi.</w:t>
      </w:r>
    </w:p>
    <w:p w:rsidR="00587895" w:rsidRPr="00AC17B2" w:rsidRDefault="00587895" w:rsidP="00F22EA5">
      <w:pPr>
        <w:numPr>
          <w:ilvl w:val="0"/>
          <w:numId w:val="80"/>
        </w:numPr>
        <w:tabs>
          <w:tab w:val="clear" w:pos="720"/>
          <w:tab w:val="num" w:pos="284"/>
        </w:tabs>
        <w:spacing w:after="120" w:line="360" w:lineRule="auto"/>
        <w:ind w:left="284"/>
        <w:jc w:val="both"/>
        <w:rPr>
          <w:rFonts w:cs="Times New Roman"/>
          <w:color w:val="000000"/>
        </w:rPr>
      </w:pPr>
      <w:r w:rsidRPr="00AC17B2">
        <w:rPr>
          <w:rFonts w:cs="Times New Roman"/>
          <w:color w:val="000000"/>
        </w:rPr>
        <w:t>Pomoc psychologiczno-pedagogiczna udzielana uczniowi w s</w:t>
      </w:r>
      <w:r w:rsidR="002E533C" w:rsidRPr="00AC17B2">
        <w:rPr>
          <w:rFonts w:cs="Times New Roman"/>
          <w:color w:val="000000"/>
        </w:rPr>
        <w:t>zkole polega na rozpoznawaniu i </w:t>
      </w:r>
      <w:r w:rsidRPr="00AC17B2">
        <w:rPr>
          <w:rFonts w:cs="Times New Roman"/>
          <w:color w:val="000000"/>
        </w:rPr>
        <w:t>zaspokajaniu indywidualnych potrzeb rozwojowych i edukacyjnych ucznia oraz rozpoznawaniu indywidualnych możliwości psychofizycznych ucznia, czynników środowiskowych wpływających na jego funkcjonowanie w szkole, w celu wspierania potencjału rozwojowego ucznia i stwarzania warunków do aktywnego i pełnego ucz</w:t>
      </w:r>
      <w:r w:rsidR="002E533C" w:rsidRPr="00AC17B2">
        <w:rPr>
          <w:rFonts w:cs="Times New Roman"/>
          <w:color w:val="000000"/>
        </w:rPr>
        <w:t>estnictwa w życiu szkoły oraz w </w:t>
      </w:r>
      <w:r w:rsidRPr="00AC17B2">
        <w:rPr>
          <w:rFonts w:cs="Times New Roman"/>
          <w:color w:val="000000"/>
        </w:rPr>
        <w:t>ś</w:t>
      </w:r>
      <w:r w:rsidR="003D7CE4" w:rsidRPr="00AC17B2">
        <w:rPr>
          <w:rFonts w:cs="Times New Roman"/>
          <w:color w:val="000000"/>
        </w:rPr>
        <w:t xml:space="preserve">rodowisku społecznym. Potrzeby </w:t>
      </w:r>
      <w:r w:rsidRPr="00AC17B2">
        <w:rPr>
          <w:rFonts w:cs="Times New Roman"/>
          <w:color w:val="000000"/>
        </w:rPr>
        <w:t>objęcia ucznia pomocą psychologiczno-pedagogiczną wynikają w szczególności z:</w:t>
      </w:r>
    </w:p>
    <w:p w:rsidR="00587895" w:rsidRPr="00AC17B2" w:rsidRDefault="00587895" w:rsidP="00F22EA5">
      <w:pPr>
        <w:pStyle w:val="Akapitzlist"/>
        <w:numPr>
          <w:ilvl w:val="0"/>
          <w:numId w:val="81"/>
        </w:numPr>
        <w:spacing w:after="120" w:line="360" w:lineRule="auto"/>
        <w:ind w:left="709"/>
        <w:rPr>
          <w:rFonts w:eastAsia="SimSun"/>
          <w:color w:val="000000"/>
        </w:rPr>
      </w:pPr>
      <w:r w:rsidRPr="00AC17B2">
        <w:rPr>
          <w:rFonts w:eastAsia="SimSun"/>
          <w:color w:val="000000"/>
        </w:rPr>
        <w:t>niepełnosprawności;</w:t>
      </w:r>
    </w:p>
    <w:p w:rsidR="00587895" w:rsidRPr="00AC17B2" w:rsidRDefault="00587895" w:rsidP="00F22EA5">
      <w:pPr>
        <w:pStyle w:val="Akapitzlist"/>
        <w:numPr>
          <w:ilvl w:val="0"/>
          <w:numId w:val="81"/>
        </w:numPr>
        <w:spacing w:after="120" w:line="360" w:lineRule="auto"/>
        <w:ind w:left="709"/>
        <w:rPr>
          <w:rFonts w:eastAsia="SimSun"/>
          <w:color w:val="000000"/>
        </w:rPr>
      </w:pPr>
      <w:r w:rsidRPr="00AC17B2">
        <w:rPr>
          <w:rFonts w:eastAsia="SimSun"/>
          <w:color w:val="000000"/>
        </w:rPr>
        <w:t>niedostosowania społecznego;</w:t>
      </w:r>
    </w:p>
    <w:p w:rsidR="00587895" w:rsidRPr="00AC17B2" w:rsidRDefault="00587895" w:rsidP="00F22EA5">
      <w:pPr>
        <w:pStyle w:val="Akapitzlist"/>
        <w:numPr>
          <w:ilvl w:val="0"/>
          <w:numId w:val="81"/>
        </w:numPr>
        <w:spacing w:after="120" w:line="360" w:lineRule="auto"/>
        <w:ind w:left="709"/>
        <w:rPr>
          <w:rFonts w:eastAsia="SimSun"/>
          <w:color w:val="000000"/>
        </w:rPr>
      </w:pPr>
      <w:r w:rsidRPr="00AC17B2">
        <w:rPr>
          <w:rFonts w:eastAsia="SimSun"/>
          <w:color w:val="000000"/>
        </w:rPr>
        <w:t>zagrożenia niedostosowaniem społecznym;</w:t>
      </w:r>
    </w:p>
    <w:p w:rsidR="00587895" w:rsidRPr="00AC17B2" w:rsidRDefault="00587895" w:rsidP="00F22EA5">
      <w:pPr>
        <w:pStyle w:val="Akapitzlist"/>
        <w:numPr>
          <w:ilvl w:val="0"/>
          <w:numId w:val="81"/>
        </w:numPr>
        <w:spacing w:after="120" w:line="360" w:lineRule="auto"/>
        <w:ind w:left="709"/>
        <w:rPr>
          <w:rFonts w:eastAsia="SimSun"/>
          <w:color w:val="000000"/>
        </w:rPr>
      </w:pPr>
      <w:r w:rsidRPr="00AC17B2">
        <w:rPr>
          <w:rFonts w:eastAsia="SimSun"/>
          <w:color w:val="000000"/>
        </w:rPr>
        <w:t>zaburzenia zachowania lub emocji</w:t>
      </w:r>
      <w:r w:rsidR="005A0E58" w:rsidRPr="00AC17B2">
        <w:rPr>
          <w:rFonts w:eastAsia="SimSun"/>
          <w:color w:val="000000"/>
        </w:rPr>
        <w:t>;</w:t>
      </w:r>
    </w:p>
    <w:p w:rsidR="00587895" w:rsidRPr="00AC17B2" w:rsidRDefault="00587895" w:rsidP="00F22EA5">
      <w:pPr>
        <w:pStyle w:val="Akapitzlist"/>
        <w:numPr>
          <w:ilvl w:val="0"/>
          <w:numId w:val="81"/>
        </w:numPr>
        <w:spacing w:after="120" w:line="360" w:lineRule="auto"/>
        <w:ind w:left="709"/>
        <w:rPr>
          <w:rFonts w:eastAsia="SimSun"/>
          <w:color w:val="000000"/>
        </w:rPr>
      </w:pPr>
      <w:r w:rsidRPr="00AC17B2">
        <w:rPr>
          <w:rFonts w:eastAsia="SimSun"/>
          <w:color w:val="000000"/>
        </w:rPr>
        <w:t>szczególnych uzdolnień;</w:t>
      </w:r>
    </w:p>
    <w:p w:rsidR="00587895" w:rsidRPr="00AC17B2" w:rsidRDefault="00587895" w:rsidP="00F22EA5">
      <w:pPr>
        <w:pStyle w:val="Akapitzlist"/>
        <w:numPr>
          <w:ilvl w:val="0"/>
          <w:numId w:val="81"/>
        </w:numPr>
        <w:spacing w:after="120" w:line="360" w:lineRule="auto"/>
        <w:ind w:left="709"/>
        <w:rPr>
          <w:rFonts w:eastAsia="SimSun"/>
          <w:color w:val="000000"/>
        </w:rPr>
      </w:pPr>
      <w:r w:rsidRPr="00AC17B2">
        <w:rPr>
          <w:rFonts w:eastAsia="SimSun"/>
          <w:color w:val="000000"/>
        </w:rPr>
        <w:lastRenderedPageBreak/>
        <w:t>specyficznych trudności w uczeniu się;</w:t>
      </w:r>
    </w:p>
    <w:p w:rsidR="00587895" w:rsidRPr="00AC17B2" w:rsidRDefault="00587895" w:rsidP="00F22EA5">
      <w:pPr>
        <w:pStyle w:val="Akapitzlist"/>
        <w:numPr>
          <w:ilvl w:val="0"/>
          <w:numId w:val="81"/>
        </w:numPr>
        <w:spacing w:after="120" w:line="360" w:lineRule="auto"/>
        <w:ind w:left="709"/>
        <w:rPr>
          <w:rFonts w:eastAsia="SimSun"/>
          <w:color w:val="000000"/>
        </w:rPr>
      </w:pPr>
      <w:r w:rsidRPr="00AC17B2">
        <w:rPr>
          <w:rFonts w:eastAsia="SimSun"/>
          <w:color w:val="000000"/>
        </w:rPr>
        <w:t>deficytów kompetencji i</w:t>
      </w:r>
      <w:r w:rsidR="00AC17B2">
        <w:rPr>
          <w:rFonts w:eastAsia="SimSun"/>
          <w:color w:val="000000"/>
        </w:rPr>
        <w:t xml:space="preserve"> </w:t>
      </w:r>
      <w:r w:rsidRPr="00AC17B2">
        <w:rPr>
          <w:rFonts w:eastAsia="SimSun"/>
          <w:color w:val="000000"/>
        </w:rPr>
        <w:t>zaburzeń komunikacji językowej;</w:t>
      </w:r>
    </w:p>
    <w:p w:rsidR="00587895" w:rsidRPr="00AC17B2" w:rsidRDefault="00587895" w:rsidP="00F22EA5">
      <w:pPr>
        <w:pStyle w:val="Akapitzlist"/>
        <w:numPr>
          <w:ilvl w:val="0"/>
          <w:numId w:val="81"/>
        </w:numPr>
        <w:spacing w:after="120" w:line="360" w:lineRule="auto"/>
        <w:ind w:left="709"/>
        <w:rPr>
          <w:rFonts w:eastAsia="SimSun"/>
          <w:color w:val="000000"/>
        </w:rPr>
      </w:pPr>
      <w:r w:rsidRPr="00AC17B2">
        <w:rPr>
          <w:rFonts w:eastAsia="SimSun"/>
          <w:color w:val="000000"/>
        </w:rPr>
        <w:t>choroby przewlekłej;</w:t>
      </w:r>
    </w:p>
    <w:p w:rsidR="00587895" w:rsidRPr="00AC17B2" w:rsidRDefault="00587895" w:rsidP="00F22EA5">
      <w:pPr>
        <w:pStyle w:val="Akapitzlist"/>
        <w:numPr>
          <w:ilvl w:val="0"/>
          <w:numId w:val="81"/>
        </w:numPr>
        <w:spacing w:after="120" w:line="360" w:lineRule="auto"/>
        <w:ind w:left="709"/>
        <w:rPr>
          <w:rFonts w:eastAsia="SimSun"/>
          <w:color w:val="000000"/>
        </w:rPr>
      </w:pPr>
      <w:r w:rsidRPr="00AC17B2">
        <w:rPr>
          <w:rFonts w:eastAsia="SimSun"/>
          <w:color w:val="000000"/>
        </w:rPr>
        <w:t>sytuacji kryzysowych lub traumatycznych;</w:t>
      </w:r>
    </w:p>
    <w:p w:rsidR="00587895" w:rsidRPr="00AC17B2" w:rsidRDefault="00587895" w:rsidP="00F22EA5">
      <w:pPr>
        <w:pStyle w:val="Akapitzlist"/>
        <w:numPr>
          <w:ilvl w:val="0"/>
          <w:numId w:val="81"/>
        </w:numPr>
        <w:spacing w:after="120" w:line="360" w:lineRule="auto"/>
        <w:ind w:left="709"/>
        <w:rPr>
          <w:rFonts w:eastAsia="SimSun"/>
          <w:color w:val="000000"/>
        </w:rPr>
      </w:pPr>
      <w:r w:rsidRPr="00AC17B2">
        <w:rPr>
          <w:rFonts w:eastAsia="SimSun"/>
          <w:color w:val="000000"/>
        </w:rPr>
        <w:t>niepowodzeń edukacyjnych;</w:t>
      </w:r>
    </w:p>
    <w:p w:rsidR="00587895" w:rsidRPr="00AC17B2" w:rsidRDefault="00587895" w:rsidP="00F22EA5">
      <w:pPr>
        <w:pStyle w:val="Akapitzlist"/>
        <w:numPr>
          <w:ilvl w:val="0"/>
          <w:numId w:val="81"/>
        </w:numPr>
        <w:spacing w:after="120" w:line="360" w:lineRule="auto"/>
        <w:ind w:left="709"/>
        <w:rPr>
          <w:rFonts w:eastAsia="SimSun"/>
          <w:color w:val="000000"/>
        </w:rPr>
      </w:pPr>
      <w:r w:rsidRPr="00AC17B2">
        <w:rPr>
          <w:rFonts w:eastAsia="SimSun"/>
          <w:color w:val="000000"/>
        </w:rPr>
        <w:t>zaniedbań środowiskowych związanych z sytuacją bytową ucznia i jego rodziny, sposobem spędzania czasu wolnego, kontaktami środowiskowymi;</w:t>
      </w:r>
    </w:p>
    <w:p w:rsidR="00587895" w:rsidRPr="00AC17B2" w:rsidRDefault="00587895" w:rsidP="00F22EA5">
      <w:pPr>
        <w:pStyle w:val="Akapitzlist"/>
        <w:numPr>
          <w:ilvl w:val="0"/>
          <w:numId w:val="81"/>
        </w:numPr>
        <w:spacing w:after="120" w:line="360" w:lineRule="auto"/>
        <w:ind w:left="709"/>
        <w:rPr>
          <w:rFonts w:eastAsia="SimSun"/>
          <w:color w:val="000000"/>
        </w:rPr>
      </w:pPr>
      <w:r w:rsidRPr="00AC17B2">
        <w:rPr>
          <w:rFonts w:eastAsia="SimSun"/>
          <w:color w:val="000000"/>
        </w:rPr>
        <w:t>trudności adaptacyjnych związanych z różnicami kulturowymi lub ze zmianą środowiska edukacyjnego, w tym związanych z wcześniejszym kształceniem za granicą.</w:t>
      </w:r>
    </w:p>
    <w:p w:rsidR="00587895" w:rsidRPr="00AC17B2" w:rsidRDefault="00587895" w:rsidP="00F22EA5">
      <w:pPr>
        <w:numPr>
          <w:ilvl w:val="0"/>
          <w:numId w:val="80"/>
        </w:numPr>
        <w:tabs>
          <w:tab w:val="clear" w:pos="720"/>
          <w:tab w:val="num" w:pos="284"/>
        </w:tabs>
        <w:spacing w:after="120" w:line="360" w:lineRule="auto"/>
        <w:ind w:left="284"/>
        <w:jc w:val="both"/>
        <w:rPr>
          <w:rFonts w:cs="Times New Roman"/>
          <w:color w:val="000000"/>
        </w:rPr>
      </w:pPr>
      <w:r w:rsidRPr="00AC17B2">
        <w:rPr>
          <w:rFonts w:cs="Times New Roman"/>
          <w:color w:val="000000"/>
        </w:rPr>
        <w:t>Pomoc psychologiczno-pedagogiczna udzielana w szkole rodzicom uczniów i nauczycielom polega na wspieraniu rodziców i nauczycieli w rozwiązyw</w:t>
      </w:r>
      <w:r w:rsidR="000C7BA8" w:rsidRPr="00AC17B2">
        <w:rPr>
          <w:rFonts w:cs="Times New Roman"/>
          <w:color w:val="000000"/>
        </w:rPr>
        <w:t xml:space="preserve">aniu problemów wychowawczych </w:t>
      </w:r>
      <w:r w:rsidR="002E533C" w:rsidRPr="00AC17B2">
        <w:rPr>
          <w:rFonts w:cs="Times New Roman"/>
          <w:color w:val="000000"/>
        </w:rPr>
        <w:t>i </w:t>
      </w:r>
      <w:r w:rsidRPr="00AC17B2">
        <w:rPr>
          <w:rFonts w:cs="Times New Roman"/>
          <w:color w:val="000000"/>
        </w:rPr>
        <w:t>dydaktycznych oraz rozwijaniu ich umiejętności wychowawczych w celu zwiększania efektywności pomocy psychologiczno-pedagogicznej dla uczniów.</w:t>
      </w:r>
    </w:p>
    <w:p w:rsidR="00587895" w:rsidRPr="00AC17B2" w:rsidRDefault="00587895" w:rsidP="00F22EA5">
      <w:pPr>
        <w:numPr>
          <w:ilvl w:val="0"/>
          <w:numId w:val="80"/>
        </w:numPr>
        <w:tabs>
          <w:tab w:val="clear" w:pos="720"/>
          <w:tab w:val="num" w:pos="284"/>
        </w:tabs>
        <w:spacing w:after="120" w:line="360" w:lineRule="auto"/>
        <w:ind w:left="284"/>
        <w:jc w:val="both"/>
        <w:rPr>
          <w:rFonts w:cs="Times New Roman"/>
          <w:color w:val="000000"/>
        </w:rPr>
      </w:pPr>
      <w:r w:rsidRPr="00AC17B2">
        <w:rPr>
          <w:rFonts w:cs="Times New Roman"/>
          <w:color w:val="000000"/>
        </w:rPr>
        <w:t>Korzystanie z pomocy psychologiczno-pedagogicznej w szkole jest dobrowolne i nieodpłatne.</w:t>
      </w:r>
    </w:p>
    <w:p w:rsidR="00587895" w:rsidRPr="00AC17B2" w:rsidRDefault="00587895" w:rsidP="00F22EA5">
      <w:pPr>
        <w:numPr>
          <w:ilvl w:val="0"/>
          <w:numId w:val="80"/>
        </w:numPr>
        <w:tabs>
          <w:tab w:val="clear" w:pos="720"/>
          <w:tab w:val="num" w:pos="284"/>
        </w:tabs>
        <w:spacing w:after="120" w:line="360" w:lineRule="auto"/>
        <w:ind w:left="284"/>
        <w:jc w:val="both"/>
        <w:rPr>
          <w:rFonts w:cs="Times New Roman"/>
          <w:color w:val="000000"/>
        </w:rPr>
      </w:pPr>
      <w:r w:rsidRPr="00AC17B2">
        <w:rPr>
          <w:rFonts w:cs="Times New Roman"/>
          <w:color w:val="000000"/>
        </w:rPr>
        <w:t>Pomoc psychologiczno-pedagogiczną organizuje dyrektor szkoły.</w:t>
      </w:r>
    </w:p>
    <w:p w:rsidR="00587895" w:rsidRPr="00AC17B2" w:rsidRDefault="00587895" w:rsidP="00F22EA5">
      <w:pPr>
        <w:numPr>
          <w:ilvl w:val="0"/>
          <w:numId w:val="80"/>
        </w:numPr>
        <w:tabs>
          <w:tab w:val="clear" w:pos="720"/>
          <w:tab w:val="num" w:pos="284"/>
        </w:tabs>
        <w:spacing w:after="120" w:line="360" w:lineRule="auto"/>
        <w:ind w:left="284"/>
        <w:jc w:val="both"/>
        <w:rPr>
          <w:rFonts w:cs="Times New Roman"/>
          <w:color w:val="000000"/>
        </w:rPr>
      </w:pPr>
      <w:r w:rsidRPr="00AC17B2">
        <w:rPr>
          <w:rFonts w:cs="Times New Roman"/>
          <w:color w:val="000000"/>
        </w:rPr>
        <w:t>Pomocy psychologiczno-pedagogicznej w szkole udzielają uczniom nauczyciele, wychowawcy grup wychowawczych oraz specjaliści wykonujący w szkole zadania z zakresu pomocy psychologiczno-pedagogicznej, w szczególności psycholodzy, pedagodzy, logopedzi, doradcy zawodowi oraz terapeuci pedagogiczni.</w:t>
      </w:r>
    </w:p>
    <w:p w:rsidR="00587895" w:rsidRPr="00AC17B2" w:rsidRDefault="00587895" w:rsidP="00F22EA5">
      <w:pPr>
        <w:numPr>
          <w:ilvl w:val="0"/>
          <w:numId w:val="80"/>
        </w:numPr>
        <w:tabs>
          <w:tab w:val="clear" w:pos="720"/>
          <w:tab w:val="num" w:pos="284"/>
        </w:tabs>
        <w:spacing w:after="120" w:line="360" w:lineRule="auto"/>
        <w:ind w:left="284"/>
        <w:jc w:val="both"/>
        <w:rPr>
          <w:rFonts w:cs="Times New Roman"/>
          <w:color w:val="000000"/>
        </w:rPr>
      </w:pPr>
      <w:r w:rsidRPr="00AC17B2">
        <w:rPr>
          <w:rFonts w:cs="Times New Roman"/>
          <w:color w:val="000000"/>
        </w:rPr>
        <w:t>Pomoc psychologiczno-pedagogiczna jest organizowana i udzielana we współpracy z:</w:t>
      </w:r>
    </w:p>
    <w:p w:rsidR="00587895" w:rsidRPr="00AC17B2" w:rsidRDefault="00587895" w:rsidP="00F22EA5">
      <w:pPr>
        <w:pStyle w:val="Akapitzlist"/>
        <w:numPr>
          <w:ilvl w:val="0"/>
          <w:numId w:val="82"/>
        </w:numPr>
        <w:spacing w:after="120" w:line="360" w:lineRule="auto"/>
        <w:ind w:left="709"/>
        <w:rPr>
          <w:rFonts w:eastAsia="SimSun"/>
          <w:color w:val="000000"/>
        </w:rPr>
      </w:pPr>
      <w:r w:rsidRPr="00AC17B2">
        <w:rPr>
          <w:rFonts w:eastAsia="SimSun"/>
          <w:color w:val="000000"/>
        </w:rPr>
        <w:t>rodzicami uczniów;</w:t>
      </w:r>
    </w:p>
    <w:p w:rsidR="00587895" w:rsidRPr="00AC17B2" w:rsidRDefault="00587895" w:rsidP="00F22EA5">
      <w:pPr>
        <w:pStyle w:val="Akapitzlist"/>
        <w:numPr>
          <w:ilvl w:val="0"/>
          <w:numId w:val="82"/>
        </w:numPr>
        <w:spacing w:after="120" w:line="360" w:lineRule="auto"/>
        <w:ind w:left="709"/>
        <w:rPr>
          <w:rFonts w:eastAsia="SimSun"/>
          <w:color w:val="000000"/>
        </w:rPr>
      </w:pPr>
      <w:r w:rsidRPr="00AC17B2">
        <w:rPr>
          <w:rFonts w:eastAsia="SimSun"/>
          <w:color w:val="000000"/>
        </w:rPr>
        <w:t>poradniami psychologiczno-pedagogicznymi, w tym poradniami specjalistycznymi;</w:t>
      </w:r>
    </w:p>
    <w:p w:rsidR="00587895" w:rsidRPr="00AC17B2" w:rsidRDefault="00587895" w:rsidP="00F22EA5">
      <w:pPr>
        <w:pStyle w:val="Akapitzlist"/>
        <w:numPr>
          <w:ilvl w:val="0"/>
          <w:numId w:val="82"/>
        </w:numPr>
        <w:spacing w:after="120" w:line="360" w:lineRule="auto"/>
        <w:ind w:left="709"/>
        <w:rPr>
          <w:rFonts w:eastAsia="SimSun"/>
          <w:color w:val="000000"/>
        </w:rPr>
      </w:pPr>
      <w:r w:rsidRPr="00AC17B2">
        <w:rPr>
          <w:rFonts w:eastAsia="SimSun"/>
          <w:color w:val="000000"/>
        </w:rPr>
        <w:t>placówkami doskonalenia nauczycieli;</w:t>
      </w:r>
    </w:p>
    <w:p w:rsidR="00587895" w:rsidRPr="00AC17B2" w:rsidRDefault="00587895" w:rsidP="00F22EA5">
      <w:pPr>
        <w:pStyle w:val="Akapitzlist"/>
        <w:numPr>
          <w:ilvl w:val="0"/>
          <w:numId w:val="82"/>
        </w:numPr>
        <w:spacing w:after="120" w:line="360" w:lineRule="auto"/>
        <w:ind w:left="709"/>
        <w:rPr>
          <w:rFonts w:eastAsia="SimSun"/>
          <w:color w:val="000000"/>
        </w:rPr>
      </w:pPr>
      <w:r w:rsidRPr="00AC17B2">
        <w:rPr>
          <w:rFonts w:eastAsia="SimSun"/>
          <w:color w:val="000000"/>
        </w:rPr>
        <w:t>innymi przedszkolami, szkołami i placówkami;</w:t>
      </w:r>
    </w:p>
    <w:p w:rsidR="00587895" w:rsidRPr="00AC17B2" w:rsidRDefault="00587895" w:rsidP="00F22EA5">
      <w:pPr>
        <w:pStyle w:val="Akapitzlist"/>
        <w:numPr>
          <w:ilvl w:val="0"/>
          <w:numId w:val="82"/>
        </w:numPr>
        <w:spacing w:after="120" w:line="360" w:lineRule="auto"/>
        <w:ind w:left="709"/>
        <w:rPr>
          <w:rFonts w:eastAsia="SimSun"/>
          <w:color w:val="000000"/>
        </w:rPr>
      </w:pPr>
      <w:r w:rsidRPr="00AC17B2">
        <w:rPr>
          <w:rFonts w:eastAsia="SimSun"/>
          <w:color w:val="000000"/>
        </w:rPr>
        <w:t>organizacjami pozarządowymi oraz innymi instytucjami działają</w:t>
      </w:r>
      <w:r w:rsidR="00F207A6">
        <w:rPr>
          <w:rFonts w:eastAsia="SimSun"/>
          <w:color w:val="000000"/>
        </w:rPr>
        <w:t xml:space="preserve">cymi na rzecz rodziny, dzieci i </w:t>
      </w:r>
      <w:r w:rsidRPr="00AC17B2">
        <w:rPr>
          <w:rFonts w:eastAsia="SimSun"/>
          <w:color w:val="000000"/>
        </w:rPr>
        <w:t>młodzieży.</w:t>
      </w:r>
    </w:p>
    <w:p w:rsidR="00587895" w:rsidRPr="00AC17B2" w:rsidRDefault="00587895" w:rsidP="00F22EA5">
      <w:pPr>
        <w:numPr>
          <w:ilvl w:val="0"/>
          <w:numId w:val="80"/>
        </w:numPr>
        <w:tabs>
          <w:tab w:val="clear" w:pos="720"/>
          <w:tab w:val="num" w:pos="284"/>
        </w:tabs>
        <w:spacing w:after="120" w:line="360" w:lineRule="auto"/>
        <w:ind w:left="284"/>
        <w:jc w:val="both"/>
        <w:rPr>
          <w:rFonts w:cs="Times New Roman"/>
          <w:color w:val="000000"/>
        </w:rPr>
      </w:pPr>
      <w:r w:rsidRPr="000807ED">
        <w:rPr>
          <w:rFonts w:cs="Times New Roman"/>
          <w:color w:val="000000"/>
        </w:rPr>
        <w:t>Pomoc psychologiczno-pedagogiczna w szkole jest udzielana z inicjatywy:</w:t>
      </w:r>
    </w:p>
    <w:p w:rsidR="00587895" w:rsidRPr="00AC17B2" w:rsidRDefault="00587895" w:rsidP="00F22EA5">
      <w:pPr>
        <w:pStyle w:val="Akapitzlist"/>
        <w:numPr>
          <w:ilvl w:val="0"/>
          <w:numId w:val="83"/>
        </w:numPr>
        <w:spacing w:after="120" w:line="360" w:lineRule="auto"/>
        <w:ind w:left="709"/>
        <w:rPr>
          <w:rFonts w:eastAsia="SimSun"/>
          <w:color w:val="000000"/>
        </w:rPr>
      </w:pPr>
      <w:r w:rsidRPr="00AC17B2">
        <w:rPr>
          <w:rFonts w:eastAsia="SimSun"/>
          <w:color w:val="000000"/>
        </w:rPr>
        <w:t>ucznia;</w:t>
      </w:r>
    </w:p>
    <w:p w:rsidR="00587895" w:rsidRPr="00AC17B2" w:rsidRDefault="00587895" w:rsidP="00F22EA5">
      <w:pPr>
        <w:pStyle w:val="Akapitzlist"/>
        <w:numPr>
          <w:ilvl w:val="0"/>
          <w:numId w:val="83"/>
        </w:numPr>
        <w:spacing w:after="120" w:line="360" w:lineRule="auto"/>
        <w:ind w:left="709"/>
        <w:rPr>
          <w:rFonts w:eastAsia="SimSun"/>
          <w:color w:val="000000"/>
        </w:rPr>
      </w:pPr>
      <w:r w:rsidRPr="00AC17B2">
        <w:rPr>
          <w:rFonts w:eastAsia="SimSun"/>
          <w:color w:val="000000"/>
        </w:rPr>
        <w:lastRenderedPageBreak/>
        <w:t>rodziców ucznia;</w:t>
      </w:r>
    </w:p>
    <w:p w:rsidR="00587895" w:rsidRPr="00AC17B2" w:rsidRDefault="00587895" w:rsidP="00F22EA5">
      <w:pPr>
        <w:pStyle w:val="Akapitzlist"/>
        <w:numPr>
          <w:ilvl w:val="0"/>
          <w:numId w:val="83"/>
        </w:numPr>
        <w:spacing w:after="120" w:line="360" w:lineRule="auto"/>
        <w:ind w:left="709"/>
        <w:rPr>
          <w:rFonts w:eastAsia="SimSun"/>
          <w:color w:val="000000"/>
        </w:rPr>
      </w:pPr>
      <w:r w:rsidRPr="00AC17B2">
        <w:rPr>
          <w:rFonts w:eastAsia="SimSun"/>
          <w:color w:val="000000"/>
        </w:rPr>
        <w:t>dyrektora szkoły;</w:t>
      </w:r>
    </w:p>
    <w:p w:rsidR="00587895" w:rsidRPr="00AC17B2" w:rsidRDefault="00587895" w:rsidP="00F22EA5">
      <w:pPr>
        <w:pStyle w:val="Akapitzlist"/>
        <w:numPr>
          <w:ilvl w:val="0"/>
          <w:numId w:val="83"/>
        </w:numPr>
        <w:spacing w:after="120" w:line="360" w:lineRule="auto"/>
        <w:ind w:left="709"/>
        <w:rPr>
          <w:rFonts w:eastAsia="SimSun"/>
          <w:color w:val="000000"/>
        </w:rPr>
      </w:pPr>
      <w:r w:rsidRPr="00AC17B2">
        <w:rPr>
          <w:rFonts w:eastAsia="SimSun"/>
          <w:color w:val="000000"/>
        </w:rPr>
        <w:t>nauczyciela, wychowawcy grupy wychowawczej lub spe</w:t>
      </w:r>
      <w:r w:rsidR="007C0EA4" w:rsidRPr="00AC17B2">
        <w:rPr>
          <w:rFonts w:eastAsia="SimSun"/>
          <w:color w:val="000000"/>
        </w:rPr>
        <w:t>cjalisty prowadzącego zajęcia z </w:t>
      </w:r>
      <w:r w:rsidRPr="00AC17B2">
        <w:rPr>
          <w:rFonts w:eastAsia="SimSun"/>
          <w:color w:val="000000"/>
        </w:rPr>
        <w:t>uczniem;</w:t>
      </w:r>
    </w:p>
    <w:p w:rsidR="00587895" w:rsidRPr="00AC17B2" w:rsidRDefault="00587895" w:rsidP="00F22EA5">
      <w:pPr>
        <w:pStyle w:val="Akapitzlist"/>
        <w:numPr>
          <w:ilvl w:val="0"/>
          <w:numId w:val="83"/>
        </w:numPr>
        <w:spacing w:after="120" w:line="360" w:lineRule="auto"/>
        <w:ind w:left="709"/>
        <w:rPr>
          <w:rFonts w:eastAsia="SimSun"/>
          <w:color w:val="000000"/>
        </w:rPr>
      </w:pPr>
      <w:r w:rsidRPr="00AC17B2">
        <w:rPr>
          <w:rFonts w:eastAsia="SimSun"/>
          <w:color w:val="000000"/>
        </w:rPr>
        <w:t>higienistki szkolnej;</w:t>
      </w:r>
    </w:p>
    <w:p w:rsidR="00587895" w:rsidRPr="00AC17B2" w:rsidRDefault="00587895" w:rsidP="00F22EA5">
      <w:pPr>
        <w:pStyle w:val="Akapitzlist"/>
        <w:numPr>
          <w:ilvl w:val="0"/>
          <w:numId w:val="83"/>
        </w:numPr>
        <w:spacing w:after="120" w:line="360" w:lineRule="auto"/>
        <w:ind w:left="709"/>
        <w:rPr>
          <w:rFonts w:eastAsia="SimSun"/>
          <w:color w:val="000000"/>
        </w:rPr>
      </w:pPr>
      <w:r w:rsidRPr="00AC17B2">
        <w:rPr>
          <w:rFonts w:eastAsia="SimSun"/>
          <w:color w:val="000000"/>
        </w:rPr>
        <w:t>poradni psychologiczno-pedagogicznej, w tym poradni specjalistycznej;</w:t>
      </w:r>
    </w:p>
    <w:p w:rsidR="00587895" w:rsidRPr="00AC17B2" w:rsidRDefault="00587895" w:rsidP="00F22EA5">
      <w:pPr>
        <w:pStyle w:val="Akapitzlist"/>
        <w:numPr>
          <w:ilvl w:val="0"/>
          <w:numId w:val="83"/>
        </w:numPr>
        <w:spacing w:after="120" w:line="360" w:lineRule="auto"/>
        <w:ind w:left="709"/>
        <w:rPr>
          <w:rFonts w:eastAsia="SimSun"/>
          <w:color w:val="000000"/>
        </w:rPr>
      </w:pPr>
      <w:r w:rsidRPr="00AC17B2">
        <w:rPr>
          <w:rFonts w:eastAsia="SimSun"/>
          <w:color w:val="000000"/>
        </w:rPr>
        <w:t>asystenta edukacji romskiej;</w:t>
      </w:r>
    </w:p>
    <w:p w:rsidR="00587895" w:rsidRPr="00AC17B2" w:rsidRDefault="00587895" w:rsidP="00F22EA5">
      <w:pPr>
        <w:pStyle w:val="Akapitzlist"/>
        <w:numPr>
          <w:ilvl w:val="0"/>
          <w:numId w:val="83"/>
        </w:numPr>
        <w:spacing w:after="120" w:line="360" w:lineRule="auto"/>
        <w:ind w:left="709"/>
        <w:rPr>
          <w:rFonts w:eastAsia="SimSun"/>
          <w:color w:val="000000"/>
        </w:rPr>
      </w:pPr>
      <w:r w:rsidRPr="00AC17B2">
        <w:rPr>
          <w:rFonts w:eastAsia="SimSun"/>
          <w:color w:val="000000"/>
        </w:rPr>
        <w:t>pomocy nauczyciela;</w:t>
      </w:r>
    </w:p>
    <w:p w:rsidR="00587895" w:rsidRPr="00AC17B2" w:rsidRDefault="00587895" w:rsidP="00F22EA5">
      <w:pPr>
        <w:pStyle w:val="Akapitzlist"/>
        <w:numPr>
          <w:ilvl w:val="0"/>
          <w:numId w:val="83"/>
        </w:numPr>
        <w:spacing w:after="120" w:line="360" w:lineRule="auto"/>
        <w:ind w:left="709"/>
        <w:rPr>
          <w:rFonts w:eastAsia="SimSun"/>
          <w:color w:val="000000"/>
        </w:rPr>
      </w:pPr>
      <w:r w:rsidRPr="00AC17B2">
        <w:rPr>
          <w:rFonts w:eastAsia="SimSun"/>
          <w:color w:val="000000"/>
        </w:rPr>
        <w:t>asystenta nauczyciela lub osoby niebędącej nauczycielem, posiadającej przygotowanie uznane przez dyrektora szkoły za odpowiednie do prowadzenia danych zajęć</w:t>
      </w:r>
      <w:r w:rsidR="00033909" w:rsidRPr="00AC17B2">
        <w:rPr>
          <w:rFonts w:eastAsia="SimSun"/>
          <w:color w:val="000000"/>
        </w:rPr>
        <w:t>,</w:t>
      </w:r>
      <w:r w:rsidRPr="00AC17B2">
        <w:rPr>
          <w:rFonts w:eastAsia="SimSun"/>
          <w:color w:val="000000"/>
        </w:rPr>
        <w:t xml:space="preserve"> lub asystenta wychowawcy świetlicy;</w:t>
      </w:r>
    </w:p>
    <w:p w:rsidR="00587895" w:rsidRPr="00AC17B2" w:rsidRDefault="00587895" w:rsidP="00F22EA5">
      <w:pPr>
        <w:pStyle w:val="Akapitzlist"/>
        <w:numPr>
          <w:ilvl w:val="0"/>
          <w:numId w:val="83"/>
        </w:numPr>
        <w:spacing w:after="120" w:line="360" w:lineRule="auto"/>
        <w:ind w:left="709"/>
        <w:rPr>
          <w:rFonts w:eastAsia="SimSun"/>
          <w:color w:val="000000"/>
        </w:rPr>
      </w:pPr>
      <w:r w:rsidRPr="00AC17B2">
        <w:rPr>
          <w:rFonts w:eastAsia="SimSun"/>
          <w:color w:val="000000"/>
        </w:rPr>
        <w:t>pracownika socjalnego;</w:t>
      </w:r>
    </w:p>
    <w:p w:rsidR="00587895" w:rsidRPr="00AC17B2" w:rsidRDefault="00587895" w:rsidP="00F22EA5">
      <w:pPr>
        <w:pStyle w:val="Akapitzlist"/>
        <w:numPr>
          <w:ilvl w:val="0"/>
          <w:numId w:val="83"/>
        </w:numPr>
        <w:spacing w:after="120" w:line="360" w:lineRule="auto"/>
        <w:ind w:left="709"/>
        <w:rPr>
          <w:rFonts w:eastAsia="SimSun"/>
          <w:color w:val="000000"/>
        </w:rPr>
      </w:pPr>
      <w:r w:rsidRPr="00AC17B2">
        <w:rPr>
          <w:rFonts w:eastAsia="SimSun"/>
          <w:color w:val="000000"/>
        </w:rPr>
        <w:t>asystenta rodziny;</w:t>
      </w:r>
    </w:p>
    <w:p w:rsidR="00587895" w:rsidRPr="00AC17B2" w:rsidRDefault="00587895" w:rsidP="00F22EA5">
      <w:pPr>
        <w:pStyle w:val="Akapitzlist"/>
        <w:numPr>
          <w:ilvl w:val="0"/>
          <w:numId w:val="83"/>
        </w:numPr>
        <w:spacing w:after="120" w:line="360" w:lineRule="auto"/>
        <w:ind w:left="709"/>
        <w:rPr>
          <w:rFonts w:eastAsia="SimSun"/>
          <w:color w:val="000000"/>
        </w:rPr>
      </w:pPr>
      <w:r w:rsidRPr="00AC17B2">
        <w:rPr>
          <w:rFonts w:eastAsia="SimSun"/>
          <w:color w:val="000000"/>
        </w:rPr>
        <w:t>kuratora sądowego</w:t>
      </w:r>
      <w:r w:rsidR="00033909" w:rsidRPr="00AC17B2">
        <w:rPr>
          <w:rFonts w:eastAsia="SimSun"/>
          <w:color w:val="000000"/>
        </w:rPr>
        <w:t>;</w:t>
      </w:r>
    </w:p>
    <w:p w:rsidR="00587895" w:rsidRPr="00AC17B2" w:rsidRDefault="00587895" w:rsidP="00F22EA5">
      <w:pPr>
        <w:pStyle w:val="Akapitzlist"/>
        <w:numPr>
          <w:ilvl w:val="0"/>
          <w:numId w:val="83"/>
        </w:numPr>
        <w:spacing w:after="120" w:line="360" w:lineRule="auto"/>
        <w:ind w:left="709"/>
        <w:rPr>
          <w:rFonts w:eastAsia="SimSun"/>
          <w:color w:val="000000"/>
        </w:rPr>
      </w:pPr>
      <w:r w:rsidRPr="00AC17B2">
        <w:rPr>
          <w:rFonts w:eastAsia="SimSun"/>
          <w:color w:val="000000"/>
        </w:rPr>
        <w:t>organizacji pozarządowej, innej instytucji lub podmiotu działają</w:t>
      </w:r>
      <w:r w:rsidR="007C0EA4" w:rsidRPr="00AC17B2">
        <w:rPr>
          <w:rFonts w:eastAsia="SimSun"/>
          <w:color w:val="000000"/>
        </w:rPr>
        <w:t>cych na rzecz rodziny, dzieci i </w:t>
      </w:r>
      <w:r w:rsidRPr="00AC17B2">
        <w:rPr>
          <w:rFonts w:eastAsia="SimSun"/>
          <w:color w:val="000000"/>
        </w:rPr>
        <w:t>młodzieży.</w:t>
      </w:r>
    </w:p>
    <w:p w:rsidR="00587895" w:rsidRPr="00AC17B2" w:rsidRDefault="00587895" w:rsidP="00F22EA5">
      <w:pPr>
        <w:numPr>
          <w:ilvl w:val="0"/>
          <w:numId w:val="80"/>
        </w:numPr>
        <w:tabs>
          <w:tab w:val="clear" w:pos="720"/>
          <w:tab w:val="num" w:pos="284"/>
        </w:tabs>
        <w:spacing w:after="120" w:line="360" w:lineRule="auto"/>
        <w:ind w:left="284"/>
        <w:jc w:val="both"/>
        <w:rPr>
          <w:rFonts w:cs="Times New Roman"/>
          <w:color w:val="000000"/>
        </w:rPr>
      </w:pPr>
      <w:r w:rsidRPr="00AC17B2">
        <w:rPr>
          <w:rFonts w:cs="Times New Roman"/>
          <w:color w:val="000000"/>
        </w:rPr>
        <w:t>Pomoc psychologiczno-pedagogiczna jest udzielana w trakcie b</w:t>
      </w:r>
      <w:r w:rsidR="003D7CE4" w:rsidRPr="00AC17B2">
        <w:rPr>
          <w:rFonts w:cs="Times New Roman"/>
          <w:color w:val="000000"/>
        </w:rPr>
        <w:t>ieżącej pracy z uczniem</w:t>
      </w:r>
      <w:r w:rsidR="007C0EA4" w:rsidRPr="00AC17B2">
        <w:rPr>
          <w:rFonts w:cs="Times New Roman"/>
          <w:color w:val="000000"/>
        </w:rPr>
        <w:t xml:space="preserve"> oraz w </w:t>
      </w:r>
      <w:r w:rsidRPr="00AC17B2">
        <w:rPr>
          <w:rFonts w:cs="Times New Roman"/>
          <w:color w:val="000000"/>
        </w:rPr>
        <w:t>formie:</w:t>
      </w:r>
    </w:p>
    <w:p w:rsidR="00587895" w:rsidRPr="00AC17B2" w:rsidRDefault="00587895" w:rsidP="00F22EA5">
      <w:pPr>
        <w:pStyle w:val="Akapitzlist"/>
        <w:numPr>
          <w:ilvl w:val="0"/>
          <w:numId w:val="84"/>
        </w:numPr>
        <w:spacing w:after="120" w:line="360" w:lineRule="auto"/>
        <w:ind w:left="567"/>
        <w:rPr>
          <w:rFonts w:eastAsia="SimSun"/>
          <w:color w:val="000000"/>
        </w:rPr>
      </w:pPr>
      <w:r w:rsidRPr="00AC17B2">
        <w:rPr>
          <w:rFonts w:eastAsia="SimSun"/>
          <w:color w:val="000000"/>
        </w:rPr>
        <w:t>zajęć rozwijających uzdolnienia;</w:t>
      </w:r>
    </w:p>
    <w:p w:rsidR="00587895" w:rsidRPr="00AC17B2" w:rsidRDefault="00587895" w:rsidP="00F22EA5">
      <w:pPr>
        <w:pStyle w:val="Akapitzlist"/>
        <w:numPr>
          <w:ilvl w:val="0"/>
          <w:numId w:val="84"/>
        </w:numPr>
        <w:spacing w:after="120" w:line="360" w:lineRule="auto"/>
        <w:ind w:left="567"/>
        <w:rPr>
          <w:rFonts w:eastAsia="SimSun"/>
          <w:color w:val="000000"/>
        </w:rPr>
      </w:pPr>
      <w:r w:rsidRPr="00AC17B2">
        <w:rPr>
          <w:rFonts w:eastAsia="SimSun"/>
          <w:color w:val="000000"/>
        </w:rPr>
        <w:t xml:space="preserve"> zajęć rozwijających umiejętności uczenia się;</w:t>
      </w:r>
    </w:p>
    <w:p w:rsidR="00587895" w:rsidRPr="00AC17B2" w:rsidRDefault="00587895" w:rsidP="00F22EA5">
      <w:pPr>
        <w:pStyle w:val="Akapitzlist"/>
        <w:numPr>
          <w:ilvl w:val="0"/>
          <w:numId w:val="84"/>
        </w:numPr>
        <w:spacing w:after="120" w:line="360" w:lineRule="auto"/>
        <w:ind w:left="567"/>
        <w:rPr>
          <w:rFonts w:eastAsia="SimSun"/>
          <w:color w:val="000000"/>
        </w:rPr>
      </w:pPr>
      <w:r w:rsidRPr="00AC17B2">
        <w:rPr>
          <w:rFonts w:eastAsia="SimSun"/>
          <w:color w:val="000000"/>
        </w:rPr>
        <w:t>zajęć specjalistycznych: korekcyjno-kompensacyjnych, logopedycznych, rozwijaj</w:t>
      </w:r>
      <w:r w:rsidR="000C7BA8" w:rsidRPr="00AC17B2">
        <w:rPr>
          <w:rFonts w:eastAsia="SimSun"/>
          <w:color w:val="000000"/>
        </w:rPr>
        <w:t>ących kompetencje emocjonalno-</w:t>
      </w:r>
      <w:r w:rsidRPr="00AC17B2">
        <w:rPr>
          <w:rFonts w:eastAsia="SimSun"/>
          <w:color w:val="000000"/>
        </w:rPr>
        <w:t xml:space="preserve">społeczne oraz innych zajęć o charakterze terapeutycznym; </w:t>
      </w:r>
    </w:p>
    <w:p w:rsidR="00587895" w:rsidRPr="00AC17B2" w:rsidRDefault="00587895" w:rsidP="00F22EA5">
      <w:pPr>
        <w:pStyle w:val="Akapitzlist"/>
        <w:numPr>
          <w:ilvl w:val="0"/>
          <w:numId w:val="84"/>
        </w:numPr>
        <w:spacing w:after="120" w:line="360" w:lineRule="auto"/>
        <w:ind w:left="567"/>
        <w:rPr>
          <w:rFonts w:eastAsia="SimSun"/>
          <w:color w:val="000000"/>
        </w:rPr>
      </w:pPr>
      <w:r w:rsidRPr="00AC17B2">
        <w:rPr>
          <w:rFonts w:eastAsia="SimSun"/>
          <w:color w:val="000000"/>
        </w:rPr>
        <w:t>zajęć związanych z wyborem kierunku kształcenia i zawodu</w:t>
      </w:r>
      <w:r w:rsidR="00033909" w:rsidRPr="00AC17B2">
        <w:rPr>
          <w:rFonts w:eastAsia="SimSun"/>
          <w:color w:val="000000"/>
        </w:rPr>
        <w:t>;</w:t>
      </w:r>
    </w:p>
    <w:p w:rsidR="00587895" w:rsidRPr="00AC17B2" w:rsidRDefault="00587895" w:rsidP="00F22EA5">
      <w:pPr>
        <w:pStyle w:val="Akapitzlist"/>
        <w:numPr>
          <w:ilvl w:val="0"/>
          <w:numId w:val="84"/>
        </w:numPr>
        <w:spacing w:after="120" w:line="360" w:lineRule="auto"/>
        <w:ind w:left="567"/>
        <w:rPr>
          <w:rFonts w:eastAsia="SimSun"/>
          <w:color w:val="000000"/>
        </w:rPr>
      </w:pPr>
      <w:r w:rsidRPr="00AC17B2">
        <w:rPr>
          <w:rFonts w:eastAsia="SimSun"/>
          <w:color w:val="000000"/>
        </w:rPr>
        <w:t>porad i konsultacji;</w:t>
      </w:r>
    </w:p>
    <w:p w:rsidR="00587895" w:rsidRPr="00AC17B2" w:rsidRDefault="00587895" w:rsidP="00F22EA5">
      <w:pPr>
        <w:pStyle w:val="Akapitzlist"/>
        <w:numPr>
          <w:ilvl w:val="0"/>
          <w:numId w:val="84"/>
        </w:numPr>
        <w:spacing w:after="120" w:line="360" w:lineRule="auto"/>
        <w:ind w:left="567"/>
        <w:rPr>
          <w:rFonts w:eastAsia="SimSun"/>
          <w:color w:val="000000"/>
        </w:rPr>
      </w:pPr>
      <w:r w:rsidRPr="00AC17B2">
        <w:rPr>
          <w:rFonts w:eastAsia="SimSun"/>
          <w:color w:val="000000"/>
        </w:rPr>
        <w:t xml:space="preserve">warsztatów. </w:t>
      </w:r>
    </w:p>
    <w:p w:rsidR="00F207A6" w:rsidRDefault="00587895" w:rsidP="00F22EA5">
      <w:pPr>
        <w:numPr>
          <w:ilvl w:val="0"/>
          <w:numId w:val="80"/>
        </w:numPr>
        <w:tabs>
          <w:tab w:val="clear" w:pos="720"/>
          <w:tab w:val="num" w:pos="284"/>
        </w:tabs>
        <w:spacing w:after="120" w:line="360" w:lineRule="auto"/>
        <w:ind w:left="284"/>
        <w:jc w:val="both"/>
        <w:rPr>
          <w:rFonts w:cs="Times New Roman"/>
          <w:color w:val="000000"/>
        </w:rPr>
      </w:pPr>
      <w:r w:rsidRPr="00AC17B2">
        <w:rPr>
          <w:rFonts w:cs="Times New Roman"/>
          <w:color w:val="000000"/>
        </w:rPr>
        <w:t>Pomoc psychologiczno-pedagogiczna jest udzielana rodzicom uczniów i nauczycielom w formie porad, konsultacji, warsztatów i szkoleń, które prowadz</w:t>
      </w:r>
      <w:r w:rsidR="00033909" w:rsidRPr="00AC17B2">
        <w:rPr>
          <w:rFonts w:cs="Times New Roman"/>
          <w:color w:val="000000"/>
        </w:rPr>
        <w:t>ą</w:t>
      </w:r>
      <w:r w:rsidRPr="00AC17B2">
        <w:rPr>
          <w:rFonts w:cs="Times New Roman"/>
          <w:color w:val="000000"/>
        </w:rPr>
        <w:t xml:space="preserve"> nauczyciele, wychowawcy grup wychowawczych i specjaliści</w:t>
      </w:r>
      <w:r w:rsidR="00033909" w:rsidRPr="00AC17B2">
        <w:rPr>
          <w:rFonts w:cs="Times New Roman"/>
          <w:color w:val="000000"/>
        </w:rPr>
        <w:t>.</w:t>
      </w:r>
    </w:p>
    <w:p w:rsidR="003D7CE4" w:rsidRPr="00F207A6" w:rsidRDefault="003D7CE4" w:rsidP="00F22EA5">
      <w:pPr>
        <w:numPr>
          <w:ilvl w:val="0"/>
          <w:numId w:val="80"/>
        </w:numPr>
        <w:tabs>
          <w:tab w:val="clear" w:pos="720"/>
          <w:tab w:val="num" w:pos="284"/>
        </w:tabs>
        <w:spacing w:after="120" w:line="360" w:lineRule="auto"/>
        <w:ind w:left="284"/>
        <w:jc w:val="both"/>
        <w:rPr>
          <w:rFonts w:cs="Times New Roman"/>
          <w:color w:val="000000"/>
        </w:rPr>
      </w:pPr>
      <w:r w:rsidRPr="00F207A6">
        <w:rPr>
          <w:rFonts w:cs="Times New Roman"/>
          <w:iCs/>
        </w:rPr>
        <w:lastRenderedPageBreak/>
        <w:t>Szczegółowe zasady organizowanie pomocy psychologiczno-pedagogicznej na terenie szkoły określa Procedura Organizowania i Udzielania Pomocy Psychologiczno-Pedagogicznej.</w:t>
      </w:r>
    </w:p>
    <w:p w:rsidR="00587895" w:rsidRPr="000807ED" w:rsidRDefault="00587895" w:rsidP="00F207A6">
      <w:pPr>
        <w:spacing w:after="120" w:line="360" w:lineRule="auto"/>
        <w:jc w:val="center"/>
        <w:rPr>
          <w:rFonts w:cs="Times New Roman"/>
          <w:iCs/>
          <w:color w:val="000000"/>
        </w:rPr>
      </w:pPr>
      <w:r w:rsidRPr="008D31D6">
        <w:rPr>
          <w:rFonts w:cs="Times New Roman"/>
          <w:b/>
          <w:bCs/>
          <w:iCs/>
          <w:color w:val="000000"/>
        </w:rPr>
        <w:t>§ 1</w:t>
      </w:r>
      <w:r w:rsidR="00DE0672" w:rsidRPr="008D31D6">
        <w:rPr>
          <w:rFonts w:cs="Times New Roman"/>
          <w:b/>
          <w:bCs/>
          <w:iCs/>
          <w:color w:val="000000"/>
        </w:rPr>
        <w:t>2</w:t>
      </w:r>
      <w:r w:rsidR="0099593D" w:rsidRPr="008D31D6">
        <w:rPr>
          <w:rFonts w:cs="Times New Roman"/>
          <w:b/>
          <w:bCs/>
          <w:iCs/>
          <w:color w:val="000000"/>
        </w:rPr>
        <w:t xml:space="preserve"> Zadania pedagoga i psychologa szkolnego</w:t>
      </w:r>
    </w:p>
    <w:p w:rsidR="00587895" w:rsidRPr="00AC368E" w:rsidRDefault="00587895" w:rsidP="00F22EA5">
      <w:pPr>
        <w:numPr>
          <w:ilvl w:val="0"/>
          <w:numId w:val="85"/>
        </w:numPr>
        <w:tabs>
          <w:tab w:val="clear" w:pos="720"/>
          <w:tab w:val="num" w:pos="426"/>
        </w:tabs>
        <w:spacing w:after="120" w:line="360" w:lineRule="auto"/>
        <w:ind w:left="284"/>
        <w:jc w:val="both"/>
        <w:rPr>
          <w:rFonts w:cs="Times New Roman"/>
          <w:color w:val="000000"/>
        </w:rPr>
      </w:pPr>
      <w:r w:rsidRPr="000807ED">
        <w:rPr>
          <w:rFonts w:cs="Times New Roman"/>
          <w:color w:val="000000"/>
        </w:rPr>
        <w:t xml:space="preserve">Do zadań pedagoga i psychologa należy w </w:t>
      </w:r>
      <w:r w:rsidRPr="00AC368E">
        <w:rPr>
          <w:rFonts w:cs="Times New Roman"/>
          <w:color w:val="000000"/>
        </w:rPr>
        <w:t>szczególności:</w:t>
      </w:r>
    </w:p>
    <w:p w:rsidR="00587895" w:rsidRPr="00AC368E" w:rsidRDefault="00587895" w:rsidP="00F22EA5">
      <w:pPr>
        <w:pStyle w:val="Akapitzlist"/>
        <w:numPr>
          <w:ilvl w:val="0"/>
          <w:numId w:val="86"/>
        </w:numPr>
        <w:spacing w:after="120" w:line="360" w:lineRule="auto"/>
        <w:ind w:left="567"/>
        <w:rPr>
          <w:rFonts w:eastAsia="SimSun"/>
          <w:color w:val="000000"/>
        </w:rPr>
      </w:pPr>
      <w:r w:rsidRPr="00AC368E">
        <w:rPr>
          <w:rFonts w:eastAsia="SimSun"/>
          <w:color w:val="000000"/>
        </w:rPr>
        <w:t>prowadzenie badań i działań diagnostycznych uczniów, w tym diagnozowanie indywidualnych potrzeb rozwojowych i edukacyjnych oraz możliwości psychofizycznych uczniów w celu określenia przyczyn niepowodzeń edukacyjnych oraz ws</w:t>
      </w:r>
      <w:r w:rsidR="00A60F77" w:rsidRPr="00AC368E">
        <w:rPr>
          <w:rFonts w:eastAsia="SimSun"/>
          <w:color w:val="000000"/>
        </w:rPr>
        <w:t>pierania mocnych stron uczniów;</w:t>
      </w:r>
    </w:p>
    <w:p w:rsidR="00587895" w:rsidRPr="00AC368E" w:rsidRDefault="00587895" w:rsidP="00F22EA5">
      <w:pPr>
        <w:pStyle w:val="Akapitzlist"/>
        <w:numPr>
          <w:ilvl w:val="0"/>
          <w:numId w:val="86"/>
        </w:numPr>
        <w:spacing w:after="120" w:line="360" w:lineRule="auto"/>
        <w:ind w:left="567"/>
        <w:rPr>
          <w:rFonts w:eastAsia="SimSun"/>
          <w:color w:val="000000"/>
        </w:rPr>
      </w:pPr>
      <w:r w:rsidRPr="00AC368E">
        <w:rPr>
          <w:rFonts w:eastAsia="SimSun"/>
          <w:color w:val="000000"/>
        </w:rPr>
        <w:t>diagnozowanie sytuacji wychowawczych w przedszkolu, szkole lub placówce w celu rozwiązywania problemów wychowawczych oraz wspierania rozwoju uczniów;</w:t>
      </w:r>
    </w:p>
    <w:p w:rsidR="00587895" w:rsidRPr="00AC368E" w:rsidRDefault="00587895" w:rsidP="00F22EA5">
      <w:pPr>
        <w:pStyle w:val="Akapitzlist"/>
        <w:numPr>
          <w:ilvl w:val="0"/>
          <w:numId w:val="86"/>
        </w:numPr>
        <w:spacing w:after="120" w:line="360" w:lineRule="auto"/>
        <w:ind w:left="567"/>
        <w:rPr>
          <w:rFonts w:eastAsia="SimSun"/>
          <w:color w:val="000000"/>
        </w:rPr>
      </w:pPr>
      <w:r w:rsidRPr="00AC368E">
        <w:rPr>
          <w:rFonts w:eastAsia="SimSun"/>
          <w:color w:val="000000"/>
        </w:rPr>
        <w:t xml:space="preserve">udzielanie pomocy psychologiczno-pedagogicznej w formach odpowiednich do rozpoznanych potrzeb; </w:t>
      </w:r>
    </w:p>
    <w:p w:rsidR="00587895" w:rsidRPr="00AC368E" w:rsidRDefault="00587895" w:rsidP="00F22EA5">
      <w:pPr>
        <w:pStyle w:val="Akapitzlist"/>
        <w:numPr>
          <w:ilvl w:val="0"/>
          <w:numId w:val="86"/>
        </w:numPr>
        <w:spacing w:after="120" w:line="360" w:lineRule="auto"/>
        <w:ind w:left="567"/>
        <w:rPr>
          <w:rFonts w:eastAsia="SimSun"/>
          <w:color w:val="000000"/>
        </w:rPr>
      </w:pPr>
      <w:r w:rsidRPr="00AC368E">
        <w:rPr>
          <w:rFonts w:eastAsia="SimSun"/>
          <w:color w:val="000000"/>
        </w:rPr>
        <w:t>podejmowanie działań z zakresu profilaktyki uzależn</w:t>
      </w:r>
      <w:r w:rsidR="007C0EA4" w:rsidRPr="00AC368E">
        <w:rPr>
          <w:rFonts w:eastAsia="SimSun"/>
          <w:color w:val="000000"/>
        </w:rPr>
        <w:t>ień i innych problemów dzieci i </w:t>
      </w:r>
      <w:r w:rsidRPr="00AC368E">
        <w:rPr>
          <w:rFonts w:eastAsia="SimSun"/>
          <w:color w:val="000000"/>
        </w:rPr>
        <w:t xml:space="preserve">młodzieży; </w:t>
      </w:r>
    </w:p>
    <w:p w:rsidR="00587895" w:rsidRPr="00AC368E" w:rsidRDefault="00587895" w:rsidP="00F22EA5">
      <w:pPr>
        <w:pStyle w:val="Akapitzlist"/>
        <w:numPr>
          <w:ilvl w:val="0"/>
          <w:numId w:val="86"/>
        </w:numPr>
        <w:spacing w:after="120" w:line="360" w:lineRule="auto"/>
        <w:ind w:left="567"/>
        <w:rPr>
          <w:rFonts w:eastAsia="SimSun"/>
          <w:color w:val="000000"/>
        </w:rPr>
      </w:pPr>
      <w:r w:rsidRPr="00AC368E">
        <w:rPr>
          <w:rFonts w:eastAsia="SimSun"/>
          <w:color w:val="000000"/>
        </w:rPr>
        <w:t xml:space="preserve">minimalizowanie skutków zaburzeń rozwojowych, zapobieganie zaburzeniom zachowania oraz inicjowanie różnych form pomocy w środowisku szkolnym i pozaszkolnym uczniów; </w:t>
      </w:r>
    </w:p>
    <w:p w:rsidR="00587895" w:rsidRPr="00AC368E" w:rsidRDefault="00587895" w:rsidP="00F22EA5">
      <w:pPr>
        <w:pStyle w:val="Akapitzlist"/>
        <w:numPr>
          <w:ilvl w:val="0"/>
          <w:numId w:val="86"/>
        </w:numPr>
        <w:spacing w:after="120" w:line="360" w:lineRule="auto"/>
        <w:ind w:left="567"/>
        <w:rPr>
          <w:rFonts w:eastAsia="SimSun"/>
          <w:color w:val="000000"/>
        </w:rPr>
      </w:pPr>
      <w:r w:rsidRPr="00AC368E">
        <w:rPr>
          <w:rFonts w:eastAsia="SimSun"/>
          <w:color w:val="000000"/>
        </w:rPr>
        <w:t>inicjowanie i prowadzenie działań mediacyjnych i interwency</w:t>
      </w:r>
      <w:r w:rsidR="00AC368E">
        <w:rPr>
          <w:rFonts w:eastAsia="SimSun"/>
          <w:color w:val="000000"/>
        </w:rPr>
        <w:t>jnych w sytuacjach kryzysowych;</w:t>
      </w:r>
    </w:p>
    <w:p w:rsidR="00587895" w:rsidRPr="00AC368E" w:rsidRDefault="00587895" w:rsidP="00F22EA5">
      <w:pPr>
        <w:pStyle w:val="Akapitzlist"/>
        <w:numPr>
          <w:ilvl w:val="0"/>
          <w:numId w:val="86"/>
        </w:numPr>
        <w:spacing w:after="120" w:line="360" w:lineRule="auto"/>
        <w:ind w:left="567"/>
        <w:rPr>
          <w:rFonts w:eastAsia="SimSun"/>
          <w:color w:val="000000"/>
        </w:rPr>
      </w:pPr>
      <w:r w:rsidRPr="00AC368E">
        <w:rPr>
          <w:rFonts w:eastAsia="SimSun"/>
          <w:color w:val="000000"/>
        </w:rPr>
        <w:t xml:space="preserve">pomoc rodzicom i nauczycielom w rozpoznawaniu i rozwijaniu indywidualnych możliwości, predyspozycji i uzdolnień uczniów; </w:t>
      </w:r>
    </w:p>
    <w:p w:rsidR="00587895" w:rsidRDefault="00587895" w:rsidP="00F22EA5">
      <w:pPr>
        <w:pStyle w:val="Akapitzlist"/>
        <w:numPr>
          <w:ilvl w:val="0"/>
          <w:numId w:val="86"/>
        </w:numPr>
        <w:spacing w:after="120" w:line="360" w:lineRule="auto"/>
        <w:ind w:left="567"/>
        <w:rPr>
          <w:rFonts w:eastAsia="SimSun"/>
          <w:color w:val="000000"/>
        </w:rPr>
      </w:pPr>
      <w:r w:rsidRPr="00AC368E">
        <w:rPr>
          <w:rFonts w:eastAsia="SimSun"/>
          <w:color w:val="000000"/>
        </w:rPr>
        <w:t>wspieranie nauczycieli, wychowawców grup wychow</w:t>
      </w:r>
      <w:r w:rsidR="007C0EA4" w:rsidRPr="00AC368E">
        <w:rPr>
          <w:rFonts w:eastAsia="SimSun"/>
          <w:color w:val="000000"/>
        </w:rPr>
        <w:t>awczych i innych specjalistów w </w:t>
      </w:r>
      <w:r w:rsidRPr="00AC368E">
        <w:rPr>
          <w:rFonts w:eastAsia="SimSun"/>
          <w:color w:val="000000"/>
        </w:rPr>
        <w:t>udzielaniu pomocy psychologiczno-pedagogiczne.</w:t>
      </w:r>
    </w:p>
    <w:p w:rsidR="00D32AEF" w:rsidRPr="00AC368E" w:rsidRDefault="00D32AEF" w:rsidP="00F207A6">
      <w:pPr>
        <w:pStyle w:val="Akapitzlist"/>
        <w:spacing w:after="120" w:line="360" w:lineRule="auto"/>
        <w:ind w:left="567"/>
        <w:rPr>
          <w:rFonts w:eastAsia="SimSun"/>
          <w:color w:val="000000"/>
        </w:rPr>
      </w:pPr>
    </w:p>
    <w:p w:rsidR="00587895" w:rsidRPr="000807ED" w:rsidRDefault="00587895" w:rsidP="00F207A6">
      <w:pPr>
        <w:spacing w:after="120" w:line="360" w:lineRule="auto"/>
        <w:jc w:val="center"/>
        <w:rPr>
          <w:rFonts w:cs="Times New Roman"/>
        </w:rPr>
      </w:pPr>
      <w:r w:rsidRPr="008D31D6">
        <w:rPr>
          <w:rFonts w:cs="Times New Roman"/>
          <w:b/>
        </w:rPr>
        <w:t>§</w:t>
      </w:r>
      <w:r w:rsidR="00D32AEF">
        <w:rPr>
          <w:rFonts w:cs="Times New Roman"/>
          <w:b/>
        </w:rPr>
        <w:t xml:space="preserve"> </w:t>
      </w:r>
      <w:r w:rsidR="00DE0672" w:rsidRPr="008D31D6">
        <w:rPr>
          <w:rFonts w:cs="Times New Roman"/>
          <w:b/>
          <w:bCs/>
        </w:rPr>
        <w:t>13</w:t>
      </w:r>
      <w:r w:rsidR="000738C4">
        <w:rPr>
          <w:rFonts w:cs="Times New Roman"/>
          <w:b/>
          <w:bCs/>
        </w:rPr>
        <w:t xml:space="preserve"> </w:t>
      </w:r>
      <w:r w:rsidR="00A60F77" w:rsidRPr="008D31D6">
        <w:rPr>
          <w:rFonts w:cs="Times New Roman"/>
          <w:b/>
          <w:bCs/>
        </w:rPr>
        <w:t>Współpraca z innymi jednostkami</w:t>
      </w:r>
    </w:p>
    <w:p w:rsidR="00587895" w:rsidRPr="000807ED" w:rsidRDefault="00587895" w:rsidP="00F22EA5">
      <w:pPr>
        <w:numPr>
          <w:ilvl w:val="0"/>
          <w:numId w:val="87"/>
        </w:numPr>
        <w:tabs>
          <w:tab w:val="clear" w:pos="720"/>
          <w:tab w:val="num" w:pos="284"/>
        </w:tabs>
        <w:spacing w:after="120" w:line="360" w:lineRule="auto"/>
        <w:ind w:left="284"/>
        <w:jc w:val="both"/>
        <w:rPr>
          <w:rFonts w:cs="Times New Roman"/>
          <w:color w:val="000000"/>
        </w:rPr>
      </w:pPr>
      <w:r w:rsidRPr="000807ED">
        <w:rPr>
          <w:rFonts w:cs="Times New Roman"/>
          <w:color w:val="000000"/>
        </w:rPr>
        <w:t>Szkoła współpracuje z Poradniami Psychologiczno-Pedagogicznymi w zakresie wspomagania wszechstronnego rozwoju dziecka, efektywności uczenia się, wspomagania wychowawczej funkcji szkoły i rodziny, diagnozy i terapii zaburzeń rozwojowych, orzekania i opiniowania poprzez m.in.: bieżącą wymianę informacji, spotkania przedstawicieli jednostek; możliwość składania stosownych wniosków w sytuacjach określonych w odrębnych przepisach prawa powszechnie obowiązującego.</w:t>
      </w:r>
    </w:p>
    <w:p w:rsidR="00587895" w:rsidRPr="00AC368E" w:rsidRDefault="00587895" w:rsidP="00F22EA5">
      <w:pPr>
        <w:numPr>
          <w:ilvl w:val="0"/>
          <w:numId w:val="87"/>
        </w:numPr>
        <w:tabs>
          <w:tab w:val="clear" w:pos="720"/>
          <w:tab w:val="num" w:pos="284"/>
        </w:tabs>
        <w:spacing w:after="120" w:line="360" w:lineRule="auto"/>
        <w:ind w:left="284"/>
        <w:jc w:val="both"/>
        <w:rPr>
          <w:rFonts w:cs="Times New Roman"/>
          <w:color w:val="000000"/>
        </w:rPr>
      </w:pPr>
      <w:r w:rsidRPr="000807ED">
        <w:rPr>
          <w:rFonts w:cs="Times New Roman"/>
          <w:color w:val="000000"/>
        </w:rPr>
        <w:lastRenderedPageBreak/>
        <w:t>Szkoła w miarę posiadanych środków udziela uczniom pomocy w tym pomocy materialnej dla uczniów, których sytuacja tego wymaga</w:t>
      </w:r>
      <w:r w:rsidR="00BA2E3E" w:rsidRPr="000807ED">
        <w:rPr>
          <w:rFonts w:cs="Times New Roman"/>
          <w:color w:val="000000"/>
        </w:rPr>
        <w:t>,</w:t>
      </w:r>
      <w:r w:rsidRPr="000807ED">
        <w:rPr>
          <w:rFonts w:cs="Times New Roman"/>
          <w:color w:val="000000"/>
        </w:rPr>
        <w:t xml:space="preserve"> poprzez m.in. współpracę z wyspecjalizowanymi instytucjami.</w:t>
      </w:r>
    </w:p>
    <w:p w:rsidR="00587895" w:rsidRPr="00AC368E" w:rsidRDefault="00587895" w:rsidP="00F22EA5">
      <w:pPr>
        <w:numPr>
          <w:ilvl w:val="0"/>
          <w:numId w:val="87"/>
        </w:numPr>
        <w:tabs>
          <w:tab w:val="clear" w:pos="720"/>
          <w:tab w:val="num" w:pos="284"/>
        </w:tabs>
        <w:spacing w:after="120" w:line="360" w:lineRule="auto"/>
        <w:ind w:left="284"/>
        <w:jc w:val="both"/>
        <w:rPr>
          <w:rFonts w:cs="Times New Roman"/>
          <w:color w:val="000000"/>
        </w:rPr>
      </w:pPr>
      <w:r w:rsidRPr="00AC368E">
        <w:rPr>
          <w:rFonts w:cs="Times New Roman"/>
          <w:color w:val="000000"/>
        </w:rPr>
        <w:t>Szkoła organizuje wsparcie i pomoc w rozwoju psychospołecznym poszczególnym uczniom poprzez:</w:t>
      </w:r>
    </w:p>
    <w:p w:rsidR="008D31D6" w:rsidRDefault="00A60F77" w:rsidP="00F22EA5">
      <w:pPr>
        <w:pStyle w:val="Akapitzlist"/>
        <w:numPr>
          <w:ilvl w:val="0"/>
          <w:numId w:val="88"/>
        </w:numPr>
        <w:spacing w:after="120" w:line="360" w:lineRule="auto"/>
        <w:ind w:left="567"/>
        <w:rPr>
          <w:rFonts w:eastAsia="SimSun"/>
          <w:color w:val="000000"/>
        </w:rPr>
      </w:pPr>
      <w:r w:rsidRPr="008D31D6">
        <w:rPr>
          <w:rFonts w:eastAsia="SimSun"/>
          <w:color w:val="000000"/>
        </w:rPr>
        <w:t>organizację kół</w:t>
      </w:r>
      <w:r w:rsidR="008D31D6" w:rsidRPr="008D31D6">
        <w:rPr>
          <w:rFonts w:eastAsia="SimSun"/>
          <w:color w:val="000000"/>
        </w:rPr>
        <w:t>ek</w:t>
      </w:r>
      <w:r w:rsidRPr="008D31D6">
        <w:rPr>
          <w:rFonts w:eastAsia="SimSun"/>
          <w:color w:val="000000"/>
        </w:rPr>
        <w:t xml:space="preserve"> zainteresowań,</w:t>
      </w:r>
    </w:p>
    <w:p w:rsidR="00587895" w:rsidRPr="008D31D6" w:rsidRDefault="00587895" w:rsidP="00F22EA5">
      <w:pPr>
        <w:pStyle w:val="Akapitzlist"/>
        <w:numPr>
          <w:ilvl w:val="0"/>
          <w:numId w:val="88"/>
        </w:numPr>
        <w:spacing w:after="120" w:line="360" w:lineRule="auto"/>
        <w:ind w:left="567"/>
        <w:rPr>
          <w:rFonts w:eastAsia="SimSun"/>
          <w:color w:val="000000"/>
        </w:rPr>
      </w:pPr>
      <w:r w:rsidRPr="008D31D6">
        <w:rPr>
          <w:rFonts w:eastAsia="SimSun"/>
          <w:color w:val="000000"/>
        </w:rPr>
        <w:t>organizację zajęć korekcyjno – kompensacyjnych,</w:t>
      </w:r>
    </w:p>
    <w:p w:rsidR="00587895" w:rsidRPr="00AC368E" w:rsidRDefault="00587895" w:rsidP="00F22EA5">
      <w:pPr>
        <w:pStyle w:val="Akapitzlist"/>
        <w:numPr>
          <w:ilvl w:val="0"/>
          <w:numId w:val="88"/>
        </w:numPr>
        <w:spacing w:after="120" w:line="360" w:lineRule="auto"/>
        <w:ind w:left="567"/>
        <w:rPr>
          <w:rFonts w:eastAsia="SimSun"/>
          <w:color w:val="000000"/>
        </w:rPr>
      </w:pPr>
      <w:r w:rsidRPr="00AC368E">
        <w:rPr>
          <w:rFonts w:eastAsia="SimSun"/>
          <w:color w:val="000000"/>
        </w:rPr>
        <w:t>organizację zajęć logopedycznych,</w:t>
      </w:r>
    </w:p>
    <w:p w:rsidR="00587895" w:rsidRPr="00AC368E" w:rsidRDefault="00587895" w:rsidP="00F22EA5">
      <w:pPr>
        <w:pStyle w:val="Akapitzlist"/>
        <w:numPr>
          <w:ilvl w:val="0"/>
          <w:numId w:val="88"/>
        </w:numPr>
        <w:spacing w:after="120" w:line="360" w:lineRule="auto"/>
        <w:ind w:left="567"/>
        <w:rPr>
          <w:rFonts w:eastAsia="SimSun"/>
          <w:color w:val="000000"/>
        </w:rPr>
      </w:pPr>
      <w:r w:rsidRPr="00AC368E">
        <w:rPr>
          <w:rFonts w:eastAsia="SimSun"/>
          <w:color w:val="000000"/>
        </w:rPr>
        <w:t>organizację zajęć wyrównawczych,</w:t>
      </w:r>
    </w:p>
    <w:p w:rsidR="00587895" w:rsidRPr="00AC368E" w:rsidRDefault="00587895" w:rsidP="00F22EA5">
      <w:pPr>
        <w:pStyle w:val="Akapitzlist"/>
        <w:numPr>
          <w:ilvl w:val="0"/>
          <w:numId w:val="88"/>
        </w:numPr>
        <w:spacing w:after="120" w:line="360" w:lineRule="auto"/>
        <w:ind w:left="567"/>
        <w:rPr>
          <w:rFonts w:eastAsia="SimSun"/>
          <w:color w:val="000000"/>
        </w:rPr>
      </w:pPr>
      <w:r w:rsidRPr="00AC368E">
        <w:rPr>
          <w:rFonts w:eastAsia="SimSun"/>
          <w:color w:val="000000"/>
        </w:rPr>
        <w:t>organizację spotkań ze specjalistami,</w:t>
      </w:r>
    </w:p>
    <w:p w:rsidR="00587895" w:rsidRPr="00AC368E" w:rsidRDefault="00587895" w:rsidP="00F22EA5">
      <w:pPr>
        <w:pStyle w:val="Akapitzlist"/>
        <w:numPr>
          <w:ilvl w:val="0"/>
          <w:numId w:val="88"/>
        </w:numPr>
        <w:spacing w:after="120" w:line="360" w:lineRule="auto"/>
        <w:ind w:left="567"/>
        <w:rPr>
          <w:rFonts w:eastAsia="SimSun"/>
          <w:color w:val="000000"/>
        </w:rPr>
      </w:pPr>
      <w:r w:rsidRPr="00AC368E">
        <w:rPr>
          <w:rFonts w:eastAsia="SimSun"/>
          <w:color w:val="000000"/>
        </w:rPr>
        <w:t>współpracę z poradnią psychologiczno</w:t>
      </w:r>
      <w:r w:rsidR="00BA2E3E" w:rsidRPr="00AC368E">
        <w:rPr>
          <w:rFonts w:eastAsia="SimSun"/>
          <w:color w:val="000000"/>
        </w:rPr>
        <w:t>-</w:t>
      </w:r>
      <w:r w:rsidRPr="00AC368E">
        <w:rPr>
          <w:rFonts w:eastAsia="SimSun"/>
          <w:color w:val="000000"/>
        </w:rPr>
        <w:t>pedagogiczną,</w:t>
      </w:r>
    </w:p>
    <w:p w:rsidR="00587895" w:rsidRPr="00AC368E" w:rsidRDefault="00587895" w:rsidP="00F22EA5">
      <w:pPr>
        <w:pStyle w:val="Akapitzlist"/>
        <w:numPr>
          <w:ilvl w:val="0"/>
          <w:numId w:val="88"/>
        </w:numPr>
        <w:spacing w:after="120" w:line="360" w:lineRule="auto"/>
        <w:ind w:left="567"/>
        <w:rPr>
          <w:rFonts w:eastAsia="SimSun"/>
          <w:color w:val="000000"/>
        </w:rPr>
      </w:pPr>
      <w:r w:rsidRPr="00AC368E">
        <w:rPr>
          <w:rFonts w:eastAsia="SimSun"/>
          <w:color w:val="000000"/>
        </w:rPr>
        <w:t>współpracę z Sądem Rodzinnym,</w:t>
      </w:r>
    </w:p>
    <w:p w:rsidR="00587895" w:rsidRPr="00AC368E" w:rsidRDefault="00587895" w:rsidP="00F22EA5">
      <w:pPr>
        <w:pStyle w:val="Akapitzlist"/>
        <w:numPr>
          <w:ilvl w:val="0"/>
          <w:numId w:val="88"/>
        </w:numPr>
        <w:spacing w:after="120" w:line="360" w:lineRule="auto"/>
        <w:ind w:left="567"/>
        <w:rPr>
          <w:rFonts w:eastAsia="SimSun"/>
          <w:color w:val="000000"/>
        </w:rPr>
      </w:pPr>
      <w:r w:rsidRPr="00AC368E">
        <w:rPr>
          <w:rFonts w:eastAsia="SimSun"/>
          <w:color w:val="000000"/>
        </w:rPr>
        <w:t>współpracę z kuratorami sądowymi,</w:t>
      </w:r>
    </w:p>
    <w:p w:rsidR="00587895" w:rsidRPr="00AC368E" w:rsidRDefault="00587895" w:rsidP="00F22EA5">
      <w:pPr>
        <w:pStyle w:val="Akapitzlist"/>
        <w:numPr>
          <w:ilvl w:val="0"/>
          <w:numId w:val="88"/>
        </w:numPr>
        <w:spacing w:after="120" w:line="360" w:lineRule="auto"/>
        <w:ind w:left="567"/>
        <w:rPr>
          <w:rFonts w:eastAsia="SimSun"/>
          <w:color w:val="000000"/>
        </w:rPr>
      </w:pPr>
      <w:r w:rsidRPr="00AC368E">
        <w:rPr>
          <w:rFonts w:eastAsia="SimSun"/>
          <w:color w:val="000000"/>
        </w:rPr>
        <w:t>współpracę z organizacjami pozarządowymi,</w:t>
      </w:r>
    </w:p>
    <w:p w:rsidR="00587895" w:rsidRPr="00AC368E" w:rsidRDefault="00587895" w:rsidP="00F22EA5">
      <w:pPr>
        <w:numPr>
          <w:ilvl w:val="0"/>
          <w:numId w:val="87"/>
        </w:numPr>
        <w:tabs>
          <w:tab w:val="clear" w:pos="720"/>
          <w:tab w:val="num" w:pos="284"/>
        </w:tabs>
        <w:spacing w:after="120" w:line="360" w:lineRule="auto"/>
        <w:ind w:left="284"/>
        <w:jc w:val="both"/>
        <w:rPr>
          <w:rFonts w:cs="Times New Roman"/>
          <w:color w:val="000000"/>
        </w:rPr>
      </w:pPr>
      <w:r w:rsidRPr="00AC368E">
        <w:rPr>
          <w:rFonts w:cs="Times New Roman"/>
          <w:color w:val="000000"/>
        </w:rPr>
        <w:t>Szkoła współpracuje z poradnią psychologiczno</w:t>
      </w:r>
      <w:r w:rsidR="00585E48" w:rsidRPr="00AC368E">
        <w:rPr>
          <w:rFonts w:cs="Times New Roman"/>
          <w:color w:val="000000"/>
        </w:rPr>
        <w:t>-</w:t>
      </w:r>
      <w:r w:rsidRPr="00AC368E">
        <w:rPr>
          <w:rFonts w:cs="Times New Roman"/>
          <w:color w:val="000000"/>
        </w:rPr>
        <w:t>pedagog</w:t>
      </w:r>
      <w:r w:rsidR="00F207A6">
        <w:rPr>
          <w:rFonts w:cs="Times New Roman"/>
          <w:color w:val="000000"/>
        </w:rPr>
        <w:t xml:space="preserve">iczną w celu uzyskania opinii </w:t>
      </w:r>
      <w:r w:rsidR="00F207A6">
        <w:rPr>
          <w:rFonts w:cs="Times New Roman"/>
          <w:color w:val="000000"/>
        </w:rPr>
        <w:br/>
        <w:t xml:space="preserve">w </w:t>
      </w:r>
      <w:r w:rsidRPr="00AC368E">
        <w:rPr>
          <w:rFonts w:cs="Times New Roman"/>
          <w:color w:val="000000"/>
        </w:rPr>
        <w:t>sprawach:</w:t>
      </w:r>
    </w:p>
    <w:p w:rsidR="00587895" w:rsidRPr="00AC368E" w:rsidRDefault="00587895" w:rsidP="00F22EA5">
      <w:pPr>
        <w:pStyle w:val="Akapitzlist"/>
        <w:numPr>
          <w:ilvl w:val="0"/>
          <w:numId w:val="89"/>
        </w:numPr>
        <w:spacing w:after="120" w:line="360" w:lineRule="auto"/>
        <w:ind w:left="567"/>
        <w:rPr>
          <w:rFonts w:eastAsia="SimSun"/>
          <w:color w:val="000000"/>
        </w:rPr>
      </w:pPr>
      <w:r w:rsidRPr="00AC368E">
        <w:rPr>
          <w:rFonts w:eastAsia="SimSun"/>
          <w:color w:val="000000"/>
        </w:rPr>
        <w:t>wcześniejszego przyjęcia dziecka do szkoły podstawowej oraz odroczenia spełniania obowiązku szkolnego,</w:t>
      </w:r>
    </w:p>
    <w:p w:rsidR="00587895" w:rsidRPr="00AC368E" w:rsidRDefault="00587895" w:rsidP="00F22EA5">
      <w:pPr>
        <w:pStyle w:val="Akapitzlist"/>
        <w:numPr>
          <w:ilvl w:val="0"/>
          <w:numId w:val="89"/>
        </w:numPr>
        <w:spacing w:after="120" w:line="360" w:lineRule="auto"/>
        <w:ind w:left="567"/>
        <w:rPr>
          <w:rFonts w:eastAsia="SimSun"/>
          <w:color w:val="000000"/>
        </w:rPr>
      </w:pPr>
      <w:r w:rsidRPr="00AC368E">
        <w:rPr>
          <w:rFonts w:eastAsia="SimSun"/>
          <w:color w:val="000000"/>
        </w:rPr>
        <w:t>pozostawienia ucznia z klasy I – III szkoły podstawowej na drugi rok w tej samej klasie,</w:t>
      </w:r>
    </w:p>
    <w:p w:rsidR="00587895" w:rsidRPr="00AC368E" w:rsidRDefault="00587895" w:rsidP="00F22EA5">
      <w:pPr>
        <w:pStyle w:val="Akapitzlist"/>
        <w:numPr>
          <w:ilvl w:val="0"/>
          <w:numId w:val="89"/>
        </w:numPr>
        <w:spacing w:after="120" w:line="360" w:lineRule="auto"/>
        <w:ind w:left="567"/>
        <w:rPr>
          <w:rFonts w:eastAsia="SimSun"/>
          <w:color w:val="000000"/>
        </w:rPr>
      </w:pPr>
      <w:r w:rsidRPr="00AC368E">
        <w:rPr>
          <w:rFonts w:eastAsia="SimSun"/>
          <w:color w:val="000000"/>
        </w:rPr>
        <w:t>dostosowania wymagań edukacyjnych wynikających z programu nauczania do indywidualnych potrzeb ucznia, u którego stwierdzono specyficzne trudności w uczeniu się,</w:t>
      </w:r>
    </w:p>
    <w:p w:rsidR="00587895" w:rsidRPr="00AC368E" w:rsidRDefault="00587895" w:rsidP="00F22EA5">
      <w:pPr>
        <w:pStyle w:val="Akapitzlist"/>
        <w:numPr>
          <w:ilvl w:val="0"/>
          <w:numId w:val="89"/>
        </w:numPr>
        <w:spacing w:after="120" w:line="360" w:lineRule="auto"/>
        <w:ind w:left="567"/>
        <w:rPr>
          <w:rFonts w:eastAsia="SimSun"/>
          <w:color w:val="000000"/>
        </w:rPr>
      </w:pPr>
      <w:r w:rsidRPr="00AC368E">
        <w:rPr>
          <w:rFonts w:eastAsia="SimSun"/>
          <w:color w:val="000000"/>
        </w:rPr>
        <w:t>udzielania zezwolenia na indywidualny program lub tok nauki,</w:t>
      </w:r>
    </w:p>
    <w:p w:rsidR="00587895" w:rsidRPr="00AC368E" w:rsidRDefault="00587895" w:rsidP="00F22EA5">
      <w:pPr>
        <w:pStyle w:val="Akapitzlist"/>
        <w:numPr>
          <w:ilvl w:val="0"/>
          <w:numId w:val="89"/>
        </w:numPr>
        <w:spacing w:after="120" w:line="360" w:lineRule="auto"/>
        <w:ind w:left="567"/>
        <w:rPr>
          <w:rFonts w:eastAsia="SimSun"/>
          <w:color w:val="000000"/>
        </w:rPr>
      </w:pPr>
      <w:r w:rsidRPr="00AC368E">
        <w:rPr>
          <w:rFonts w:eastAsia="SimSun"/>
          <w:color w:val="000000"/>
        </w:rPr>
        <w:t>zaburzeń zachowania występujących u dziecka</w:t>
      </w:r>
      <w:r w:rsidR="00585E48" w:rsidRPr="00AC368E">
        <w:rPr>
          <w:rFonts w:eastAsia="SimSun"/>
          <w:color w:val="000000"/>
        </w:rPr>
        <w:t>.</w:t>
      </w:r>
    </w:p>
    <w:p w:rsidR="00587895" w:rsidRPr="000807ED" w:rsidRDefault="00587895" w:rsidP="00F22EA5">
      <w:pPr>
        <w:numPr>
          <w:ilvl w:val="0"/>
          <w:numId w:val="87"/>
        </w:numPr>
        <w:tabs>
          <w:tab w:val="clear" w:pos="720"/>
          <w:tab w:val="num" w:pos="284"/>
        </w:tabs>
        <w:spacing w:after="120" w:line="360" w:lineRule="auto"/>
        <w:ind w:left="284"/>
        <w:jc w:val="both"/>
        <w:rPr>
          <w:rFonts w:cs="Times New Roman"/>
          <w:color w:val="000000"/>
        </w:rPr>
      </w:pPr>
      <w:r w:rsidRPr="00AC368E">
        <w:rPr>
          <w:rFonts w:cs="Times New Roman"/>
          <w:color w:val="000000"/>
        </w:rPr>
        <w:t>Na prośbę rodziców wychowawca i nauczyciele wystawiają opinię o uczniu</w:t>
      </w:r>
      <w:r w:rsidR="00585E48" w:rsidRPr="00AC368E">
        <w:rPr>
          <w:rFonts w:cs="Times New Roman"/>
          <w:color w:val="000000"/>
        </w:rPr>
        <w:t>.</w:t>
      </w:r>
    </w:p>
    <w:p w:rsidR="00587895" w:rsidRPr="00AC368E" w:rsidRDefault="00587895" w:rsidP="00F22EA5">
      <w:pPr>
        <w:numPr>
          <w:ilvl w:val="0"/>
          <w:numId w:val="87"/>
        </w:numPr>
        <w:tabs>
          <w:tab w:val="clear" w:pos="720"/>
          <w:tab w:val="num" w:pos="284"/>
        </w:tabs>
        <w:spacing w:after="120" w:line="360" w:lineRule="auto"/>
        <w:ind w:left="284"/>
        <w:jc w:val="both"/>
        <w:rPr>
          <w:rFonts w:cs="Times New Roman"/>
          <w:color w:val="000000"/>
        </w:rPr>
      </w:pPr>
      <w:r w:rsidRPr="000807ED">
        <w:rPr>
          <w:rFonts w:cs="Times New Roman"/>
          <w:color w:val="000000"/>
        </w:rPr>
        <w:t>Kierowanie uczniów na badanie do poradni psychologiczno</w:t>
      </w:r>
      <w:r w:rsidR="00585E48" w:rsidRPr="000807ED">
        <w:rPr>
          <w:rFonts w:cs="Times New Roman"/>
          <w:color w:val="000000"/>
        </w:rPr>
        <w:t>-</w:t>
      </w:r>
      <w:r w:rsidRPr="000807ED">
        <w:rPr>
          <w:rFonts w:cs="Times New Roman"/>
          <w:color w:val="000000"/>
        </w:rPr>
        <w:t>pedagogicznej odbywa się po rozpoznaniu ich trudności w nauce przez nauczyciela, wychowawcę, pedagoga.</w:t>
      </w:r>
    </w:p>
    <w:p w:rsidR="00AC368E" w:rsidRDefault="00AC368E" w:rsidP="00F207A6">
      <w:pPr>
        <w:spacing w:after="120" w:line="360" w:lineRule="auto"/>
        <w:ind w:hanging="284"/>
        <w:jc w:val="both"/>
        <w:rPr>
          <w:rFonts w:cs="Times New Roman"/>
          <w:b/>
          <w:color w:val="000000"/>
        </w:rPr>
      </w:pPr>
    </w:p>
    <w:p w:rsidR="00004E3D" w:rsidRDefault="00080640" w:rsidP="00F207A6">
      <w:pPr>
        <w:spacing w:after="120" w:line="360" w:lineRule="auto"/>
        <w:ind w:hanging="284"/>
        <w:jc w:val="center"/>
        <w:rPr>
          <w:rFonts w:cs="Times New Roman"/>
          <w:b/>
          <w:color w:val="000000"/>
        </w:rPr>
      </w:pPr>
      <w:r>
        <w:rPr>
          <w:rFonts w:cs="Times New Roman"/>
          <w:b/>
          <w:color w:val="000000"/>
        </w:rPr>
        <w:t>ROZDZIAŁ 6 -O</w:t>
      </w:r>
      <w:r w:rsidRPr="000807ED">
        <w:rPr>
          <w:rFonts w:cs="Times New Roman"/>
          <w:b/>
          <w:color w:val="000000"/>
        </w:rPr>
        <w:t>RGANIZACJA PRACY SZKOŁY</w:t>
      </w:r>
    </w:p>
    <w:p w:rsidR="00587895" w:rsidRPr="000807ED" w:rsidRDefault="00587895" w:rsidP="00F207A6">
      <w:pPr>
        <w:spacing w:after="120" w:line="360" w:lineRule="auto"/>
        <w:jc w:val="center"/>
        <w:rPr>
          <w:rFonts w:cs="Times New Roman"/>
          <w:b/>
          <w:color w:val="000000"/>
        </w:rPr>
      </w:pPr>
    </w:p>
    <w:p w:rsidR="000807ED" w:rsidRPr="00DE0672" w:rsidRDefault="00585E48" w:rsidP="00F207A6">
      <w:pPr>
        <w:spacing w:after="120" w:line="360" w:lineRule="auto"/>
        <w:ind w:hanging="284"/>
        <w:jc w:val="center"/>
        <w:rPr>
          <w:rFonts w:cs="Times New Roman"/>
          <w:b/>
          <w:color w:val="000000"/>
        </w:rPr>
      </w:pPr>
      <w:r w:rsidRPr="008D31D6">
        <w:rPr>
          <w:rFonts w:cs="Times New Roman"/>
          <w:b/>
        </w:rPr>
        <w:t xml:space="preserve">§ </w:t>
      </w:r>
      <w:r w:rsidR="00587895" w:rsidRPr="008D31D6">
        <w:rPr>
          <w:rFonts w:cs="Times New Roman"/>
          <w:b/>
          <w:color w:val="000000"/>
        </w:rPr>
        <w:t>1</w:t>
      </w:r>
      <w:r w:rsidR="00DE0672" w:rsidRPr="008D31D6">
        <w:rPr>
          <w:rFonts w:cs="Times New Roman"/>
          <w:b/>
          <w:color w:val="000000"/>
        </w:rPr>
        <w:t>4</w:t>
      </w:r>
      <w:r w:rsidR="00080640" w:rsidRPr="008D31D6">
        <w:rPr>
          <w:rFonts w:cs="Times New Roman"/>
          <w:b/>
          <w:color w:val="000000"/>
        </w:rPr>
        <w:t xml:space="preserve"> Zasady ogólne organizacji pracy szkoły</w:t>
      </w:r>
    </w:p>
    <w:p w:rsidR="00DE0672" w:rsidRPr="000807ED" w:rsidRDefault="00DE0672" w:rsidP="00F22EA5">
      <w:pPr>
        <w:numPr>
          <w:ilvl w:val="0"/>
          <w:numId w:val="90"/>
        </w:numPr>
        <w:tabs>
          <w:tab w:val="clear" w:pos="720"/>
          <w:tab w:val="num" w:pos="284"/>
        </w:tabs>
        <w:spacing w:after="120" w:line="360" w:lineRule="auto"/>
        <w:ind w:left="284"/>
        <w:jc w:val="both"/>
        <w:rPr>
          <w:rFonts w:cs="Times New Roman"/>
          <w:color w:val="000000"/>
        </w:rPr>
      </w:pPr>
      <w:r w:rsidRPr="000807ED">
        <w:rPr>
          <w:rFonts w:cs="Times New Roman"/>
          <w:color w:val="000000"/>
        </w:rPr>
        <w:t>Podstawową jednostką organizacyjną szkoły jest oddział.</w:t>
      </w:r>
    </w:p>
    <w:p w:rsidR="00DE0672" w:rsidRPr="000807ED" w:rsidRDefault="00DE0672" w:rsidP="00F22EA5">
      <w:pPr>
        <w:numPr>
          <w:ilvl w:val="0"/>
          <w:numId w:val="90"/>
        </w:numPr>
        <w:tabs>
          <w:tab w:val="clear" w:pos="720"/>
          <w:tab w:val="num" w:pos="284"/>
        </w:tabs>
        <w:spacing w:after="120" w:line="360" w:lineRule="auto"/>
        <w:ind w:left="284"/>
        <w:jc w:val="both"/>
        <w:rPr>
          <w:rFonts w:cs="Times New Roman"/>
          <w:color w:val="000000"/>
        </w:rPr>
      </w:pPr>
      <w:r w:rsidRPr="000807ED">
        <w:rPr>
          <w:rFonts w:cs="Times New Roman"/>
          <w:color w:val="000000"/>
        </w:rPr>
        <w:t xml:space="preserve">Struktura organizacyjna szkoły podstawowej obejmuje klasy I-VIII. </w:t>
      </w:r>
    </w:p>
    <w:p w:rsidR="00DE0672" w:rsidRPr="000807ED" w:rsidRDefault="00DE0672" w:rsidP="00F22EA5">
      <w:pPr>
        <w:numPr>
          <w:ilvl w:val="0"/>
          <w:numId w:val="90"/>
        </w:numPr>
        <w:tabs>
          <w:tab w:val="clear" w:pos="720"/>
          <w:tab w:val="num" w:pos="284"/>
        </w:tabs>
        <w:spacing w:after="120" w:line="360" w:lineRule="auto"/>
        <w:ind w:left="284"/>
        <w:jc w:val="both"/>
        <w:rPr>
          <w:rFonts w:cs="Times New Roman"/>
          <w:color w:val="000000"/>
        </w:rPr>
      </w:pPr>
      <w:r w:rsidRPr="000807ED">
        <w:rPr>
          <w:rFonts w:cs="Times New Roman"/>
          <w:color w:val="000000"/>
        </w:rPr>
        <w:t xml:space="preserve">Zajęcia edukacyjne w klasach I-III szkoły podstawowej są prowadzone w oddziałach liczących </w:t>
      </w:r>
      <w:r w:rsidR="00D32AEF">
        <w:rPr>
          <w:rFonts w:cs="Times New Roman"/>
          <w:color w:val="000000"/>
        </w:rPr>
        <w:br/>
      </w:r>
      <w:r w:rsidRPr="000807ED">
        <w:rPr>
          <w:rFonts w:cs="Times New Roman"/>
          <w:color w:val="000000"/>
        </w:rPr>
        <w:t xml:space="preserve">nie więcej niż 25 uczniów. </w:t>
      </w:r>
    </w:p>
    <w:p w:rsidR="00DE0672" w:rsidRPr="000807ED" w:rsidRDefault="00DE0672" w:rsidP="00F22EA5">
      <w:pPr>
        <w:numPr>
          <w:ilvl w:val="0"/>
          <w:numId w:val="90"/>
        </w:numPr>
        <w:tabs>
          <w:tab w:val="clear" w:pos="720"/>
          <w:tab w:val="num" w:pos="284"/>
        </w:tabs>
        <w:spacing w:after="120" w:line="360" w:lineRule="auto"/>
        <w:ind w:left="284"/>
        <w:jc w:val="both"/>
        <w:rPr>
          <w:rFonts w:cs="Times New Roman"/>
          <w:color w:val="000000"/>
        </w:rPr>
      </w:pPr>
      <w:r w:rsidRPr="000807ED">
        <w:rPr>
          <w:rFonts w:cs="Times New Roman"/>
          <w:color w:val="000000"/>
        </w:rPr>
        <w:t>W przypadku przyjęcia z urzędu, w okresie od rozpoczęcia do zakończenia zajęć dydaktycznych do oddziału klasy I, II lub III szkoły podstawowej, ucznia zamieszkałego w obwodzie szkoły dyrektor szkoły po poinformowaniu rady oddziałowej dzieli dany oddział, jeżeli liczba uczniów jest zwiększona ponad liczbę określoną w ust. 3.</w:t>
      </w:r>
    </w:p>
    <w:p w:rsidR="00DE0672" w:rsidRPr="000807ED" w:rsidRDefault="00DE0672" w:rsidP="00F22EA5">
      <w:pPr>
        <w:numPr>
          <w:ilvl w:val="0"/>
          <w:numId w:val="90"/>
        </w:numPr>
        <w:tabs>
          <w:tab w:val="clear" w:pos="720"/>
          <w:tab w:val="num" w:pos="284"/>
        </w:tabs>
        <w:spacing w:after="120" w:line="360" w:lineRule="auto"/>
        <w:ind w:left="284"/>
        <w:jc w:val="both"/>
        <w:rPr>
          <w:rFonts w:cs="Times New Roman"/>
          <w:color w:val="000000"/>
        </w:rPr>
      </w:pPr>
      <w:r w:rsidRPr="000807ED">
        <w:rPr>
          <w:rFonts w:cs="Times New Roman"/>
          <w:color w:val="000000"/>
        </w:rPr>
        <w:t xml:space="preserve">Dyrektor szkoły może odstąpić od podziału, o którym mowa w ust. 4, zwiększając liczbę uczniów w oddziale ponad liczbę określoną w ust. 3 na wniosek rady oddziałowej oraz po uzyskaniu zgody organu prowadzącego. </w:t>
      </w:r>
    </w:p>
    <w:p w:rsidR="00DE0672" w:rsidRPr="000807ED" w:rsidRDefault="00DE0672" w:rsidP="00F22EA5">
      <w:pPr>
        <w:numPr>
          <w:ilvl w:val="0"/>
          <w:numId w:val="90"/>
        </w:numPr>
        <w:tabs>
          <w:tab w:val="clear" w:pos="720"/>
          <w:tab w:val="num" w:pos="284"/>
        </w:tabs>
        <w:spacing w:after="120" w:line="360" w:lineRule="auto"/>
        <w:ind w:left="284"/>
        <w:jc w:val="both"/>
        <w:rPr>
          <w:rFonts w:cs="Times New Roman"/>
          <w:color w:val="000000"/>
        </w:rPr>
      </w:pPr>
      <w:r w:rsidRPr="000807ED">
        <w:rPr>
          <w:rFonts w:cs="Times New Roman"/>
          <w:color w:val="000000"/>
        </w:rPr>
        <w:t>Liczba uczniów w oddziale klas I-III szkoły podstawowej może by</w:t>
      </w:r>
      <w:r w:rsidR="00247B4B">
        <w:rPr>
          <w:rFonts w:cs="Times New Roman"/>
          <w:color w:val="000000"/>
        </w:rPr>
        <w:t xml:space="preserve">ć zwiększona nie więcej niż </w:t>
      </w:r>
      <w:r w:rsidR="00247B4B">
        <w:rPr>
          <w:rFonts w:cs="Times New Roman"/>
          <w:color w:val="000000"/>
        </w:rPr>
        <w:br/>
        <w:t xml:space="preserve">o 2 </w:t>
      </w:r>
      <w:r w:rsidRPr="000807ED">
        <w:rPr>
          <w:rFonts w:cs="Times New Roman"/>
          <w:color w:val="000000"/>
        </w:rPr>
        <w:t xml:space="preserve">uczniów. </w:t>
      </w:r>
    </w:p>
    <w:p w:rsidR="00DE0672" w:rsidRPr="000807ED" w:rsidRDefault="00DE0672" w:rsidP="00F22EA5">
      <w:pPr>
        <w:numPr>
          <w:ilvl w:val="0"/>
          <w:numId w:val="90"/>
        </w:numPr>
        <w:tabs>
          <w:tab w:val="clear" w:pos="720"/>
          <w:tab w:val="num" w:pos="284"/>
        </w:tabs>
        <w:spacing w:after="120" w:line="360" w:lineRule="auto"/>
        <w:ind w:left="284"/>
        <w:jc w:val="both"/>
        <w:rPr>
          <w:rFonts w:cs="Times New Roman"/>
          <w:color w:val="000000"/>
        </w:rPr>
      </w:pPr>
      <w:r w:rsidRPr="000807ED">
        <w:rPr>
          <w:rFonts w:cs="Times New Roman"/>
          <w:color w:val="000000"/>
        </w:rPr>
        <w:t xml:space="preserve">Jeżeli liczba uczniów w oddziale klas I-III szkoły podstawowej zostanie zwiększona zgodnie </w:t>
      </w:r>
      <w:r>
        <w:rPr>
          <w:rFonts w:cs="Times New Roman"/>
          <w:color w:val="000000"/>
        </w:rPr>
        <w:t>z </w:t>
      </w:r>
      <w:r w:rsidRPr="000807ED">
        <w:rPr>
          <w:rFonts w:cs="Times New Roman"/>
          <w:color w:val="000000"/>
        </w:rPr>
        <w:t xml:space="preserve">powyższymi przepisami, w szkole zatrudnia się asystenta nauczyciela, który wspiera nauczyciela prowadzącego zajęcia dydaktyczne, wychowawcze i opiekuńcze w tym oddziale. </w:t>
      </w:r>
    </w:p>
    <w:p w:rsidR="00DE0672" w:rsidRPr="000807ED" w:rsidRDefault="00DE0672" w:rsidP="00F22EA5">
      <w:pPr>
        <w:numPr>
          <w:ilvl w:val="0"/>
          <w:numId w:val="90"/>
        </w:numPr>
        <w:tabs>
          <w:tab w:val="clear" w:pos="720"/>
          <w:tab w:val="num" w:pos="284"/>
        </w:tabs>
        <w:spacing w:after="120" w:line="360" w:lineRule="auto"/>
        <w:ind w:left="284"/>
        <w:jc w:val="both"/>
        <w:rPr>
          <w:rFonts w:cs="Times New Roman"/>
          <w:color w:val="000000"/>
        </w:rPr>
      </w:pPr>
      <w:r w:rsidRPr="000807ED">
        <w:rPr>
          <w:rFonts w:cs="Times New Roman"/>
          <w:color w:val="000000"/>
        </w:rPr>
        <w:t>Oddziałem opiekuje się nauczyciel wychowawca.</w:t>
      </w:r>
    </w:p>
    <w:p w:rsidR="00DE0672" w:rsidRPr="000807ED" w:rsidRDefault="00DE0672" w:rsidP="00F22EA5">
      <w:pPr>
        <w:numPr>
          <w:ilvl w:val="0"/>
          <w:numId w:val="90"/>
        </w:numPr>
        <w:tabs>
          <w:tab w:val="clear" w:pos="720"/>
          <w:tab w:val="num" w:pos="284"/>
        </w:tabs>
        <w:spacing w:after="120" w:line="360" w:lineRule="auto"/>
        <w:ind w:left="284"/>
        <w:jc w:val="both"/>
        <w:rPr>
          <w:rFonts w:cs="Times New Roman"/>
          <w:color w:val="000000"/>
        </w:rPr>
      </w:pPr>
      <w:r w:rsidRPr="000807ED">
        <w:rPr>
          <w:rFonts w:cs="Times New Roman"/>
          <w:color w:val="000000"/>
        </w:rPr>
        <w:t>Dla zapewnienia ciągłości i skuteczności pracy wychowawczej wskazane jest, aby nauczyciel wychowawca opiekował się danym oddziałem w ciągu całego etapu edukacyjnego.</w:t>
      </w:r>
    </w:p>
    <w:p w:rsidR="00DE0672" w:rsidRPr="000807ED" w:rsidRDefault="00DE0672" w:rsidP="00F22EA5">
      <w:pPr>
        <w:numPr>
          <w:ilvl w:val="0"/>
          <w:numId w:val="90"/>
        </w:numPr>
        <w:tabs>
          <w:tab w:val="clear" w:pos="720"/>
          <w:tab w:val="num" w:pos="284"/>
        </w:tabs>
        <w:spacing w:after="120" w:line="360" w:lineRule="auto"/>
        <w:ind w:left="284"/>
        <w:jc w:val="both"/>
        <w:rPr>
          <w:rFonts w:cs="Times New Roman"/>
          <w:color w:val="000000"/>
        </w:rPr>
      </w:pPr>
      <w:r w:rsidRPr="000807ED">
        <w:rPr>
          <w:rFonts w:cs="Times New Roman"/>
          <w:color w:val="000000"/>
        </w:rPr>
        <w:t>Formy spełniania zadań nauczyciela wychowawcy powinny być dostosowane do wieku uczniów, ich potrzeb oraz warunków środowiskowych szkoły.</w:t>
      </w:r>
    </w:p>
    <w:p w:rsidR="00DE0672" w:rsidRDefault="00DE0672" w:rsidP="00F22EA5">
      <w:pPr>
        <w:numPr>
          <w:ilvl w:val="0"/>
          <w:numId w:val="90"/>
        </w:numPr>
        <w:tabs>
          <w:tab w:val="clear" w:pos="720"/>
          <w:tab w:val="num" w:pos="284"/>
        </w:tabs>
        <w:spacing w:after="120" w:line="360" w:lineRule="auto"/>
        <w:ind w:left="284"/>
        <w:jc w:val="both"/>
        <w:rPr>
          <w:rFonts w:cs="Times New Roman"/>
          <w:color w:val="000000"/>
        </w:rPr>
      </w:pPr>
      <w:r w:rsidRPr="000807ED">
        <w:rPr>
          <w:rFonts w:cs="Times New Roman"/>
          <w:color w:val="000000"/>
        </w:rPr>
        <w:t>Podstawową formą pracy szkoły są zajęcia dydaktyczne i wychowawcze prowadzone w systemie klasowo-lekcyjnym.</w:t>
      </w:r>
    </w:p>
    <w:p w:rsidR="00D32AEF" w:rsidRDefault="00D32AEF" w:rsidP="00F207A6">
      <w:pPr>
        <w:spacing w:after="120" w:line="360" w:lineRule="auto"/>
        <w:jc w:val="both"/>
        <w:rPr>
          <w:rFonts w:cs="Times New Roman"/>
          <w:color w:val="000000"/>
        </w:rPr>
      </w:pPr>
    </w:p>
    <w:p w:rsidR="00DE0672" w:rsidRPr="00DE0672" w:rsidRDefault="00DE0672" w:rsidP="00247B4B">
      <w:pPr>
        <w:spacing w:after="120" w:line="360" w:lineRule="auto"/>
        <w:jc w:val="center"/>
        <w:rPr>
          <w:rFonts w:cs="Times New Roman"/>
          <w:b/>
          <w:color w:val="000000"/>
        </w:rPr>
      </w:pPr>
      <w:r w:rsidRPr="008D31D6">
        <w:rPr>
          <w:rFonts w:cs="Times New Roman"/>
          <w:b/>
        </w:rPr>
        <w:t xml:space="preserve">§ </w:t>
      </w:r>
      <w:r w:rsidRPr="008D31D6">
        <w:rPr>
          <w:rFonts w:cs="Times New Roman"/>
          <w:b/>
          <w:color w:val="000000"/>
        </w:rPr>
        <w:t>15</w:t>
      </w:r>
      <w:r w:rsidR="00366650" w:rsidRPr="008D31D6">
        <w:rPr>
          <w:rFonts w:cs="Times New Roman"/>
          <w:b/>
          <w:color w:val="000000"/>
        </w:rPr>
        <w:t xml:space="preserve"> Organizacja czasu nauki</w:t>
      </w:r>
    </w:p>
    <w:p w:rsidR="00587895" w:rsidRPr="00EF308E" w:rsidRDefault="00587895" w:rsidP="00F22EA5">
      <w:pPr>
        <w:numPr>
          <w:ilvl w:val="0"/>
          <w:numId w:val="91"/>
        </w:numPr>
        <w:tabs>
          <w:tab w:val="clear" w:pos="720"/>
          <w:tab w:val="num" w:pos="284"/>
        </w:tabs>
        <w:spacing w:after="120" w:line="360" w:lineRule="auto"/>
        <w:ind w:left="284"/>
        <w:jc w:val="both"/>
        <w:rPr>
          <w:rFonts w:cs="Times New Roman"/>
          <w:color w:val="000000"/>
        </w:rPr>
      </w:pPr>
      <w:r w:rsidRPr="00EF308E">
        <w:rPr>
          <w:rFonts w:cs="Times New Roman"/>
          <w:color w:val="000000"/>
        </w:rPr>
        <w:t>Rok szkolny rozpoczyna się z dniem 1 września każdego roku, a kończy z dniem 31 sierpnia następnego roku.</w:t>
      </w:r>
    </w:p>
    <w:p w:rsidR="00587895" w:rsidRPr="000807ED" w:rsidRDefault="00587895" w:rsidP="00F22EA5">
      <w:pPr>
        <w:numPr>
          <w:ilvl w:val="0"/>
          <w:numId w:val="91"/>
        </w:numPr>
        <w:tabs>
          <w:tab w:val="clear" w:pos="720"/>
          <w:tab w:val="num" w:pos="284"/>
        </w:tabs>
        <w:spacing w:after="120" w:line="360" w:lineRule="auto"/>
        <w:ind w:left="284"/>
        <w:jc w:val="both"/>
        <w:rPr>
          <w:rFonts w:cs="Times New Roman"/>
          <w:color w:val="000000"/>
        </w:rPr>
      </w:pPr>
      <w:r w:rsidRPr="000807ED">
        <w:rPr>
          <w:rFonts w:cs="Times New Roman"/>
          <w:color w:val="000000"/>
        </w:rPr>
        <w:lastRenderedPageBreak/>
        <w:t>Godzina lekcyjna trwa 45 minut.</w:t>
      </w:r>
    </w:p>
    <w:p w:rsidR="00587895" w:rsidRPr="000807ED" w:rsidRDefault="00587895" w:rsidP="00F22EA5">
      <w:pPr>
        <w:numPr>
          <w:ilvl w:val="0"/>
          <w:numId w:val="91"/>
        </w:numPr>
        <w:tabs>
          <w:tab w:val="clear" w:pos="720"/>
          <w:tab w:val="num" w:pos="284"/>
        </w:tabs>
        <w:spacing w:after="120" w:line="360" w:lineRule="auto"/>
        <w:ind w:left="284"/>
        <w:jc w:val="both"/>
        <w:rPr>
          <w:rFonts w:cs="Times New Roman"/>
          <w:color w:val="000000"/>
        </w:rPr>
      </w:pPr>
      <w:r w:rsidRPr="000807ED">
        <w:rPr>
          <w:rFonts w:cs="Times New Roman"/>
          <w:color w:val="000000"/>
        </w:rPr>
        <w:t>W uzasadnionych przypadkach dopuszcza się prowadzenie zajęć edukacyjnych w cza</w:t>
      </w:r>
      <w:r w:rsidR="00CC133F" w:rsidRPr="000807ED">
        <w:rPr>
          <w:rFonts w:cs="Times New Roman"/>
          <w:color w:val="000000"/>
        </w:rPr>
        <w:t>sie od 30 do 60 minut, przy zachowaniu ogólnego tygodniowego</w:t>
      </w:r>
      <w:r w:rsidRPr="000807ED">
        <w:rPr>
          <w:rFonts w:cs="Times New Roman"/>
          <w:color w:val="000000"/>
        </w:rPr>
        <w:t xml:space="preserve"> czas</w:t>
      </w:r>
      <w:r w:rsidR="00CC133F" w:rsidRPr="000807ED">
        <w:rPr>
          <w:rFonts w:cs="Times New Roman"/>
          <w:color w:val="000000"/>
        </w:rPr>
        <w:t>u zajęć ustalonego</w:t>
      </w:r>
      <w:r w:rsidRPr="000807ED">
        <w:rPr>
          <w:rFonts w:cs="Times New Roman"/>
          <w:color w:val="000000"/>
        </w:rPr>
        <w:t xml:space="preserve"> w tygodniowym rozkładzie zajęć, o którym mowa w odrębnych przepisach.</w:t>
      </w:r>
    </w:p>
    <w:p w:rsidR="00587895" w:rsidRPr="000807ED" w:rsidRDefault="00587895" w:rsidP="00F22EA5">
      <w:pPr>
        <w:numPr>
          <w:ilvl w:val="0"/>
          <w:numId w:val="91"/>
        </w:numPr>
        <w:tabs>
          <w:tab w:val="clear" w:pos="720"/>
          <w:tab w:val="num" w:pos="284"/>
        </w:tabs>
        <w:spacing w:after="120" w:line="360" w:lineRule="auto"/>
        <w:ind w:left="284"/>
        <w:jc w:val="both"/>
        <w:rPr>
          <w:rFonts w:cs="Times New Roman"/>
          <w:color w:val="000000"/>
        </w:rPr>
      </w:pPr>
      <w:r w:rsidRPr="000807ED">
        <w:rPr>
          <w:rFonts w:cs="Times New Roman"/>
          <w:color w:val="000000"/>
        </w:rPr>
        <w:t>Czas trwania poszczególnych zajęć edukacyjnych w klasach I - III ustala nauczyciel prowadzący te zajęcia, zachowując ogólny tygodniowy czas zajęć.</w:t>
      </w:r>
    </w:p>
    <w:p w:rsidR="00587895" w:rsidRPr="000807ED" w:rsidRDefault="00587895" w:rsidP="00F22EA5">
      <w:pPr>
        <w:numPr>
          <w:ilvl w:val="0"/>
          <w:numId w:val="91"/>
        </w:numPr>
        <w:tabs>
          <w:tab w:val="clear" w:pos="720"/>
          <w:tab w:val="num" w:pos="284"/>
        </w:tabs>
        <w:spacing w:after="120" w:line="360" w:lineRule="auto"/>
        <w:ind w:left="284"/>
        <w:jc w:val="both"/>
        <w:rPr>
          <w:rFonts w:cs="Times New Roman"/>
          <w:color w:val="000000"/>
        </w:rPr>
      </w:pPr>
      <w:r w:rsidRPr="000807ED">
        <w:rPr>
          <w:rFonts w:cs="Times New Roman"/>
          <w:color w:val="000000"/>
        </w:rPr>
        <w:t xml:space="preserve">Zajęcia dodatkowe prowadzone są w grupach </w:t>
      </w:r>
      <w:proofErr w:type="spellStart"/>
      <w:r w:rsidRPr="000807ED">
        <w:rPr>
          <w:rFonts w:cs="Times New Roman"/>
          <w:color w:val="000000"/>
        </w:rPr>
        <w:t>międzyklasowych</w:t>
      </w:r>
      <w:proofErr w:type="spellEnd"/>
      <w:r w:rsidRPr="000807ED">
        <w:rPr>
          <w:rFonts w:cs="Times New Roman"/>
          <w:color w:val="000000"/>
        </w:rPr>
        <w:t xml:space="preserve"> i </w:t>
      </w:r>
      <w:proofErr w:type="spellStart"/>
      <w:r w:rsidRPr="000807ED">
        <w:rPr>
          <w:rFonts w:cs="Times New Roman"/>
          <w:color w:val="000000"/>
        </w:rPr>
        <w:t>międzyoddziałowych</w:t>
      </w:r>
      <w:proofErr w:type="spellEnd"/>
      <w:r w:rsidRPr="000807ED">
        <w:rPr>
          <w:rFonts w:cs="Times New Roman"/>
          <w:color w:val="000000"/>
        </w:rPr>
        <w:t xml:space="preserve"> poza systemem klasowo-lekcyjnym.</w:t>
      </w:r>
    </w:p>
    <w:p w:rsidR="00EF308E" w:rsidRDefault="00587895" w:rsidP="00F22EA5">
      <w:pPr>
        <w:numPr>
          <w:ilvl w:val="0"/>
          <w:numId w:val="91"/>
        </w:numPr>
        <w:tabs>
          <w:tab w:val="clear" w:pos="720"/>
          <w:tab w:val="num" w:pos="284"/>
        </w:tabs>
        <w:spacing w:after="120" w:line="360" w:lineRule="auto"/>
        <w:ind w:left="284"/>
        <w:jc w:val="both"/>
        <w:rPr>
          <w:rFonts w:cs="Times New Roman"/>
          <w:color w:val="000000"/>
        </w:rPr>
      </w:pPr>
      <w:r w:rsidRPr="000807ED">
        <w:rPr>
          <w:rFonts w:cs="Times New Roman"/>
          <w:color w:val="000000"/>
        </w:rPr>
        <w:t>Zajęcia dodatkowe organizowane są w ramach posiadanych przez szkołę środków finansowych.</w:t>
      </w:r>
    </w:p>
    <w:p w:rsidR="00DE0672" w:rsidRDefault="00DE0672" w:rsidP="00F207A6">
      <w:pPr>
        <w:spacing w:after="120" w:line="360" w:lineRule="auto"/>
        <w:jc w:val="both"/>
        <w:rPr>
          <w:rFonts w:cs="Times New Roman"/>
          <w:color w:val="000000"/>
        </w:rPr>
      </w:pPr>
    </w:p>
    <w:p w:rsidR="00DE0672" w:rsidRPr="00DE0672" w:rsidRDefault="00DE0672" w:rsidP="00247B4B">
      <w:pPr>
        <w:spacing w:after="120" w:line="360" w:lineRule="auto"/>
        <w:jc w:val="center"/>
        <w:rPr>
          <w:rFonts w:cs="Times New Roman"/>
          <w:b/>
          <w:color w:val="000000"/>
        </w:rPr>
      </w:pPr>
      <w:r w:rsidRPr="008D31D6">
        <w:rPr>
          <w:rFonts w:cs="Times New Roman"/>
          <w:b/>
        </w:rPr>
        <w:t xml:space="preserve">§ </w:t>
      </w:r>
      <w:r w:rsidRPr="008D31D6">
        <w:rPr>
          <w:rFonts w:cs="Times New Roman"/>
          <w:b/>
          <w:color w:val="000000"/>
        </w:rPr>
        <w:t>16</w:t>
      </w:r>
      <w:r w:rsidR="00366650" w:rsidRPr="008D31D6">
        <w:rPr>
          <w:rFonts w:cs="Times New Roman"/>
          <w:b/>
          <w:color w:val="000000"/>
        </w:rPr>
        <w:t xml:space="preserve"> Działalność dydaktyczno-wychowawcza</w:t>
      </w:r>
    </w:p>
    <w:p w:rsidR="00587895" w:rsidRPr="00EF308E"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t>Szczegółową organizację nauczania, wychowania i opieki w danym roku szkolnym określa arkusz organizacji szkoły opracowany przez dyrektora szkoły, z uwzględnieniem szkolnego planu nauczania, o którym mowa w przepisach w sprawie ramowyc</w:t>
      </w:r>
      <w:r w:rsidR="00A23E3F" w:rsidRPr="00977C24">
        <w:rPr>
          <w:rFonts w:cs="Times New Roman"/>
          <w:color w:val="000000"/>
        </w:rPr>
        <w:t>h planów nauczania - do dnia 30 </w:t>
      </w:r>
      <w:r w:rsidRPr="00977C24">
        <w:rPr>
          <w:rFonts w:cs="Times New Roman"/>
          <w:color w:val="000000"/>
        </w:rPr>
        <w:t>kwietnia każdego roku. Arkusz organizacji szkoły zatwierdza organ prowadzący szkołę do dnia 30 maja danego roku.</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0807ED">
        <w:rPr>
          <w:rFonts w:cs="Times New Roman"/>
          <w:color w:val="000000"/>
        </w:rPr>
        <w:t xml:space="preserve">W arkuszu organizacji szkoły zamieszcza się w szczególności: liczbę pracowników szkoły, w tym pracowników zajmujących stanowiska kierownicze, ogólną liczbę godzin zajęć edukacyjnych finansowanych ze środków przydzielonych przez organ </w:t>
      </w:r>
      <w:r w:rsidRPr="00977C24">
        <w:rPr>
          <w:rFonts w:cs="Times New Roman"/>
          <w:color w:val="000000"/>
        </w:rPr>
        <w:t>prowadzący szkołę.</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t xml:space="preserve">Na podstawie zatwierdzonego arkusza organizacji szkoły dyrektor szkoły, z uwzględnieniem zasad ochrony zdrowia i higieny pracy, ustala tygodniowy rozkład zajęć określający organizację zajęć edukacyjnych. </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t>Podstawowymi formami działalności dydaktyczno-wychowawczej szkoły są:</w:t>
      </w:r>
    </w:p>
    <w:p w:rsidR="00587895" w:rsidRPr="00977C24" w:rsidRDefault="00587895" w:rsidP="00F22EA5">
      <w:pPr>
        <w:pStyle w:val="Akapitzlist"/>
        <w:numPr>
          <w:ilvl w:val="0"/>
          <w:numId w:val="93"/>
        </w:numPr>
        <w:spacing w:after="120" w:line="360" w:lineRule="auto"/>
        <w:ind w:left="567"/>
        <w:rPr>
          <w:rFonts w:eastAsia="SimSun"/>
          <w:color w:val="000000"/>
        </w:rPr>
      </w:pPr>
      <w:r w:rsidRPr="00977C24">
        <w:rPr>
          <w:rFonts w:eastAsia="SimSun"/>
          <w:color w:val="000000"/>
        </w:rPr>
        <w:t>obowiązkowe zajęcia edukacyjne;</w:t>
      </w:r>
    </w:p>
    <w:p w:rsidR="00587895" w:rsidRPr="00977C24" w:rsidRDefault="00587895" w:rsidP="00F22EA5">
      <w:pPr>
        <w:pStyle w:val="Akapitzlist"/>
        <w:numPr>
          <w:ilvl w:val="0"/>
          <w:numId w:val="93"/>
        </w:numPr>
        <w:spacing w:after="120" w:line="360" w:lineRule="auto"/>
        <w:ind w:left="567"/>
        <w:rPr>
          <w:rFonts w:eastAsia="SimSun"/>
          <w:color w:val="000000"/>
        </w:rPr>
      </w:pPr>
      <w:r w:rsidRPr="00977C24">
        <w:rPr>
          <w:rFonts w:eastAsia="SimSun"/>
          <w:color w:val="000000"/>
        </w:rPr>
        <w:t>dodatkowe zajęcia edukacyjne, do których zalicza się:</w:t>
      </w:r>
    </w:p>
    <w:p w:rsidR="00587895" w:rsidRPr="00C9067B" w:rsidRDefault="00587895" w:rsidP="00F22EA5">
      <w:pPr>
        <w:pStyle w:val="Akapitzlist"/>
        <w:numPr>
          <w:ilvl w:val="1"/>
          <w:numId w:val="94"/>
        </w:numPr>
        <w:spacing w:after="120" w:line="360" w:lineRule="auto"/>
        <w:ind w:left="993"/>
        <w:rPr>
          <w:rFonts w:eastAsia="Calibri"/>
          <w:color w:val="000000"/>
        </w:rPr>
      </w:pPr>
      <w:r w:rsidRPr="00C9067B">
        <w:rPr>
          <w:rFonts w:eastAsia="Calibri"/>
          <w:color w:val="000000"/>
        </w:rPr>
        <w:t>zajęcia z języka obcego nowożytnego innego niż język obcy nowożytny nauczany w ramach obowiązkowych zajęć edukacyjnych;</w:t>
      </w:r>
    </w:p>
    <w:p w:rsidR="00587895" w:rsidRPr="00C9067B" w:rsidRDefault="00587895" w:rsidP="00F22EA5">
      <w:pPr>
        <w:pStyle w:val="Akapitzlist"/>
        <w:numPr>
          <w:ilvl w:val="1"/>
          <w:numId w:val="94"/>
        </w:numPr>
        <w:spacing w:after="120" w:line="360" w:lineRule="auto"/>
        <w:ind w:left="993"/>
        <w:rPr>
          <w:rFonts w:eastAsia="Calibri"/>
          <w:color w:val="000000"/>
        </w:rPr>
      </w:pPr>
      <w:r w:rsidRPr="00C9067B">
        <w:rPr>
          <w:rFonts w:eastAsia="Calibri"/>
          <w:color w:val="000000"/>
        </w:rPr>
        <w:t xml:space="preserve">zajęcia, dla których nie została ustalona podstawa programowa, lecz program nauczania tych zajęć został włączony do szkolnego zestawu programów nauczania; </w:t>
      </w:r>
    </w:p>
    <w:p w:rsidR="00587895" w:rsidRPr="00C9067B" w:rsidRDefault="00587895" w:rsidP="00F22EA5">
      <w:pPr>
        <w:pStyle w:val="Akapitzlist"/>
        <w:numPr>
          <w:ilvl w:val="1"/>
          <w:numId w:val="94"/>
        </w:numPr>
        <w:spacing w:after="120" w:line="360" w:lineRule="auto"/>
        <w:ind w:left="993"/>
        <w:rPr>
          <w:rFonts w:eastAsia="Calibri"/>
          <w:color w:val="000000"/>
        </w:rPr>
      </w:pPr>
      <w:r w:rsidRPr="00C9067B">
        <w:rPr>
          <w:rFonts w:eastAsia="Calibri"/>
          <w:color w:val="000000"/>
        </w:rPr>
        <w:lastRenderedPageBreak/>
        <w:t xml:space="preserve">zajęcia rewalidacyjne dla uczniów niepełnosprawnych; </w:t>
      </w:r>
    </w:p>
    <w:p w:rsidR="00587895" w:rsidRPr="00C9067B" w:rsidRDefault="00587895" w:rsidP="00F22EA5">
      <w:pPr>
        <w:pStyle w:val="Akapitzlist"/>
        <w:numPr>
          <w:ilvl w:val="1"/>
          <w:numId w:val="94"/>
        </w:numPr>
        <w:spacing w:after="120" w:line="360" w:lineRule="auto"/>
        <w:ind w:left="993"/>
        <w:rPr>
          <w:rFonts w:eastAsia="Calibri"/>
          <w:color w:val="000000"/>
        </w:rPr>
      </w:pPr>
      <w:r w:rsidRPr="00C9067B">
        <w:rPr>
          <w:rFonts w:eastAsia="Calibri"/>
          <w:color w:val="000000"/>
        </w:rPr>
        <w:t>zajęcia prowadzone w ramach pomocy psychologiczno-pedagogicznej;</w:t>
      </w:r>
    </w:p>
    <w:p w:rsidR="00587895" w:rsidRPr="00C9067B" w:rsidRDefault="00587895" w:rsidP="00F22EA5">
      <w:pPr>
        <w:pStyle w:val="Akapitzlist"/>
        <w:numPr>
          <w:ilvl w:val="1"/>
          <w:numId w:val="94"/>
        </w:numPr>
        <w:spacing w:after="120" w:line="360" w:lineRule="auto"/>
        <w:ind w:left="993"/>
        <w:rPr>
          <w:rFonts w:eastAsia="Calibri"/>
          <w:color w:val="000000"/>
        </w:rPr>
      </w:pPr>
      <w:r w:rsidRPr="00C9067B">
        <w:rPr>
          <w:rFonts w:eastAsia="Calibri"/>
          <w:color w:val="000000"/>
        </w:rPr>
        <w:t>zajęcia rozwijające zainteresowania i uzdolnienia uczniów;</w:t>
      </w:r>
    </w:p>
    <w:p w:rsidR="00587895" w:rsidRPr="00C9067B" w:rsidRDefault="00587895" w:rsidP="00F22EA5">
      <w:pPr>
        <w:pStyle w:val="Akapitzlist"/>
        <w:numPr>
          <w:ilvl w:val="1"/>
          <w:numId w:val="94"/>
        </w:numPr>
        <w:spacing w:after="120" w:line="360" w:lineRule="auto"/>
        <w:ind w:left="993"/>
        <w:rPr>
          <w:rFonts w:eastAsia="Calibri"/>
          <w:color w:val="000000"/>
        </w:rPr>
      </w:pPr>
      <w:r w:rsidRPr="00C9067B">
        <w:rPr>
          <w:rFonts w:eastAsia="Calibri"/>
          <w:color w:val="000000"/>
        </w:rPr>
        <w:t>zajęcia z zakresu doradztwa zawodowego</w:t>
      </w:r>
      <w:r w:rsidR="00CB397C" w:rsidRPr="00C9067B">
        <w:rPr>
          <w:rFonts w:eastAsia="Calibri"/>
          <w:color w:val="000000"/>
        </w:rPr>
        <w:t>.</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t>Zajęcia edukacyjne, o których mowa w ust. 4 pkt 2, organizuje dyrektor szkoły, za zgodą organu prowadzącego szkołę i po zasięgnięciu opinii rady pedagogicznej i rady rodziców.</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t>Szkoła może prowadzić także inne zajęcia edukacyjne.</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t>Nauka religii i/lub etyki w szkole organizowana jest na podstawie odrębnych uregulowań prawnych.</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t>Uczeń zwolniony przez rodziców z udziału z zajęciach religii/ etyki przebywa na terenie szkoły pod opieką wychowawcy świetlicy lub innego wskazanego przez dyrektora pracownika szkoły. W przypadku gdy wspomniane zajęcia są pierwszymi lub ostatnimi lekcjami danego dnia</w:t>
      </w:r>
      <w:r w:rsidR="00CB397C" w:rsidRPr="00977C24">
        <w:rPr>
          <w:rFonts w:cs="Times New Roman"/>
          <w:color w:val="000000"/>
        </w:rPr>
        <w:t>,</w:t>
      </w:r>
      <w:r w:rsidRPr="00977C24">
        <w:rPr>
          <w:rFonts w:cs="Times New Roman"/>
          <w:color w:val="000000"/>
        </w:rPr>
        <w:t xml:space="preserve"> uczeń pozostaje pod opieką rodziców</w:t>
      </w:r>
      <w:r w:rsidR="00CB397C" w:rsidRPr="00977C24">
        <w:rPr>
          <w:rFonts w:cs="Times New Roman"/>
          <w:color w:val="000000"/>
        </w:rPr>
        <w:t>,</w:t>
      </w:r>
      <w:r w:rsidRPr="00977C24">
        <w:rPr>
          <w:rFonts w:cs="Times New Roman"/>
          <w:color w:val="000000"/>
        </w:rPr>
        <w:t xml:space="preserve"> jeśli nie jest zapisany do świetlicy.</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t xml:space="preserve">Obowiązek szkolny dziecka rozpoczyna się z początkiem roku szkolnego w roku kalendarzowym, w którym dziecko kończy 7 lat, oraz trwa do ukończenia </w:t>
      </w:r>
      <w:r w:rsidR="008D31D6">
        <w:rPr>
          <w:rFonts w:cs="Times New Roman"/>
          <w:color w:val="000000"/>
        </w:rPr>
        <w:t>szkoły/</w:t>
      </w:r>
      <w:r w:rsidRPr="00977C24">
        <w:rPr>
          <w:rFonts w:cs="Times New Roman"/>
          <w:color w:val="000000"/>
        </w:rPr>
        <w:t xml:space="preserve">gimnazjum, nie dłużej jednak niż do ukończenia 18 roku życia. </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t>Na wniosek rodziców naukę w szkole podstawowej może t</w:t>
      </w:r>
      <w:r w:rsidR="00612444" w:rsidRPr="00977C24">
        <w:rPr>
          <w:rFonts w:cs="Times New Roman"/>
          <w:color w:val="000000"/>
        </w:rPr>
        <w:t>akże rozpocząć dziecko, które w </w:t>
      </w:r>
      <w:r w:rsidRPr="00977C24">
        <w:rPr>
          <w:rFonts w:cs="Times New Roman"/>
          <w:color w:val="000000"/>
        </w:rPr>
        <w:t xml:space="preserve">danym roku kalendarzowym kończy 6 lat. </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t xml:space="preserve">Dyrektor publicznej szkoły podstawowej, w obwodzie której dziecko mieszka, na wniosek rodziców, odracza rozpoczęcie spełniania przez dziecko obowiązku szkolnego o jeden rok szkolny. </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t xml:space="preserve">Wniosek, o którym mowa w ust. 11, składa się w roku kalendarzowym, w którym dziecko kończy 7 lat, nie później niż do dnia 31 sierpnia. Odroczenie dotyczy roku szkolnego, w którym dziecko ma rozpocząć spełnianie obowiązku szkolnego. </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t>Na wniosek rodziców dyrektor szkoły może zezwolić, w drodze decyzji, na spełnianie przez dziecko obowiązku szkolnego lub obowiązku nauki poza szkołą.</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t>W przypadku dzieci posiadających orzeczenie o potrzebie kształcenia specjalnego rozpoczęcie spełniania obowiązku szkolnego może być odroczone nie dłuże</w:t>
      </w:r>
      <w:r w:rsidR="00612444" w:rsidRPr="00977C24">
        <w:rPr>
          <w:rFonts w:cs="Times New Roman"/>
          <w:color w:val="000000"/>
        </w:rPr>
        <w:t>j niż do końca roku szkolnego w </w:t>
      </w:r>
      <w:r w:rsidRPr="00977C24">
        <w:rPr>
          <w:rFonts w:cs="Times New Roman"/>
          <w:color w:val="000000"/>
        </w:rPr>
        <w:t>roku kalendarzowym, w którym dziecko kończy 9 lat.</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lastRenderedPageBreak/>
        <w:t>Dyrektor publicznej szkoły podstawowej, w obwodzie której dziecko mieszka, na wniosek rodziców, odracza rozpoczęcie spełniania przez dziecko obowiązku szkolnego w danym roku szkolnym.</w:t>
      </w:r>
    </w:p>
    <w:p w:rsidR="00587895" w:rsidRPr="00977C24"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977C24">
        <w:rPr>
          <w:rFonts w:cs="Times New Roman"/>
          <w:color w:val="000000"/>
        </w:rPr>
        <w:t>Szkoła organizuje zajęcia dodatkowe dla uczniów z uwzględnieniem ich potrzeb rozwojowych.</w:t>
      </w:r>
    </w:p>
    <w:p w:rsidR="00EE7401" w:rsidRDefault="00587895" w:rsidP="00F22EA5">
      <w:pPr>
        <w:numPr>
          <w:ilvl w:val="0"/>
          <w:numId w:val="92"/>
        </w:numPr>
        <w:tabs>
          <w:tab w:val="clear" w:pos="720"/>
          <w:tab w:val="num" w:pos="284"/>
        </w:tabs>
        <w:spacing w:after="120" w:line="360" w:lineRule="auto"/>
        <w:ind w:left="284"/>
        <w:jc w:val="both"/>
        <w:rPr>
          <w:rFonts w:cs="Times New Roman"/>
          <w:color w:val="000000"/>
        </w:rPr>
      </w:pPr>
      <w:r w:rsidRPr="008D31D6">
        <w:rPr>
          <w:rFonts w:cs="Times New Roman"/>
          <w:color w:val="000000"/>
        </w:rPr>
        <w:t>Zajęcia dodatkowe dla uczniów prowadzone są w ramach godzin do</w:t>
      </w:r>
      <w:r w:rsidR="00247B4B">
        <w:rPr>
          <w:rFonts w:cs="Times New Roman"/>
          <w:color w:val="000000"/>
        </w:rPr>
        <w:t xml:space="preserve"> dyspozycji dyrektora </w:t>
      </w:r>
      <w:r w:rsidR="00247B4B">
        <w:rPr>
          <w:rFonts w:cs="Times New Roman"/>
          <w:color w:val="000000"/>
        </w:rPr>
        <w:br/>
        <w:t xml:space="preserve">i </w:t>
      </w:r>
      <w:r w:rsidRPr="008D31D6">
        <w:rPr>
          <w:rFonts w:cs="Times New Roman"/>
          <w:color w:val="000000"/>
        </w:rPr>
        <w:t>przyznawanych przez organ prowadzący.</w:t>
      </w:r>
    </w:p>
    <w:p w:rsidR="008D31D6" w:rsidRPr="00EE7401" w:rsidRDefault="008D31D6" w:rsidP="00F22EA5">
      <w:pPr>
        <w:numPr>
          <w:ilvl w:val="0"/>
          <w:numId w:val="92"/>
        </w:numPr>
        <w:tabs>
          <w:tab w:val="clear" w:pos="720"/>
          <w:tab w:val="num" w:pos="284"/>
        </w:tabs>
        <w:spacing w:after="120" w:line="360" w:lineRule="auto"/>
        <w:ind w:left="284"/>
        <w:jc w:val="both"/>
        <w:rPr>
          <w:rFonts w:cs="Times New Roman"/>
          <w:color w:val="000000"/>
        </w:rPr>
      </w:pPr>
      <w:r w:rsidRPr="00EE7401">
        <w:rPr>
          <w:rFonts w:cs="Times New Roman"/>
          <w:color w:val="000000"/>
        </w:rPr>
        <w:t xml:space="preserve">W szkole realizowany jest program z zakresu doradztwa zawodowego. Do realizacji programu powołuje się Koordynatora. </w:t>
      </w:r>
    </w:p>
    <w:p w:rsidR="00587895" w:rsidRPr="000807ED" w:rsidRDefault="00587895" w:rsidP="00F22EA5">
      <w:pPr>
        <w:numPr>
          <w:ilvl w:val="0"/>
          <w:numId w:val="92"/>
        </w:numPr>
        <w:tabs>
          <w:tab w:val="clear" w:pos="720"/>
        </w:tabs>
        <w:spacing w:after="120" w:line="360" w:lineRule="auto"/>
        <w:ind w:left="284"/>
        <w:jc w:val="both"/>
        <w:rPr>
          <w:rFonts w:cs="Times New Roman"/>
          <w:color w:val="000000"/>
        </w:rPr>
      </w:pPr>
      <w:r w:rsidRPr="00977C24">
        <w:rPr>
          <w:rFonts w:cs="Times New Roman"/>
          <w:color w:val="000000"/>
        </w:rPr>
        <w:t>W szkole prowadzone są zajęcia z zakresu doradztwa zawodowego, w ramach których:</w:t>
      </w:r>
    </w:p>
    <w:p w:rsidR="00587895" w:rsidRPr="00C9067B" w:rsidRDefault="00CB397C" w:rsidP="00F22EA5">
      <w:pPr>
        <w:pStyle w:val="Akapitzlist"/>
        <w:numPr>
          <w:ilvl w:val="0"/>
          <w:numId w:val="95"/>
        </w:numPr>
        <w:spacing w:after="120" w:line="360" w:lineRule="auto"/>
        <w:ind w:left="709"/>
        <w:rPr>
          <w:rFonts w:eastAsia="SimSun"/>
          <w:color w:val="000000"/>
        </w:rPr>
      </w:pPr>
      <w:r w:rsidRPr="00C9067B">
        <w:rPr>
          <w:rFonts w:eastAsia="SimSun"/>
          <w:color w:val="000000"/>
        </w:rPr>
        <w:t>o</w:t>
      </w:r>
      <w:r w:rsidR="00587895" w:rsidRPr="00C9067B">
        <w:rPr>
          <w:rFonts w:eastAsia="SimSun"/>
          <w:color w:val="000000"/>
        </w:rPr>
        <w:t xml:space="preserve">dbywa się systematyczna diagnoza wychowawcza w ramach zapotrzebowania uczniów na takie informacje </w:t>
      </w:r>
      <w:r w:rsidR="00CC133F" w:rsidRPr="00C9067B">
        <w:rPr>
          <w:rFonts w:eastAsia="SimSun"/>
          <w:color w:val="000000"/>
        </w:rPr>
        <w:t>–</w:t>
      </w:r>
      <w:r w:rsidR="00587895" w:rsidRPr="00C9067B">
        <w:rPr>
          <w:rFonts w:eastAsia="SimSun"/>
          <w:color w:val="000000"/>
        </w:rPr>
        <w:t xml:space="preserve"> prowadzi </w:t>
      </w:r>
      <w:r w:rsidRPr="00C9067B">
        <w:rPr>
          <w:rFonts w:eastAsia="SimSun"/>
          <w:color w:val="000000"/>
        </w:rPr>
        <w:t xml:space="preserve">ją </w:t>
      </w:r>
      <w:r w:rsidR="00587895" w:rsidRPr="00C9067B">
        <w:rPr>
          <w:rFonts w:eastAsia="SimSun"/>
          <w:color w:val="000000"/>
        </w:rPr>
        <w:t>wychowawca</w:t>
      </w:r>
      <w:r w:rsidRPr="00C9067B">
        <w:rPr>
          <w:rFonts w:eastAsia="SimSun"/>
          <w:color w:val="000000"/>
        </w:rPr>
        <w:t>;</w:t>
      </w:r>
    </w:p>
    <w:p w:rsidR="00587895" w:rsidRPr="00C9067B" w:rsidRDefault="00CB397C" w:rsidP="00F22EA5">
      <w:pPr>
        <w:pStyle w:val="Akapitzlist"/>
        <w:numPr>
          <w:ilvl w:val="0"/>
          <w:numId w:val="95"/>
        </w:numPr>
        <w:spacing w:after="120" w:line="360" w:lineRule="auto"/>
        <w:ind w:left="709"/>
        <w:rPr>
          <w:rFonts w:eastAsia="SimSun"/>
          <w:color w:val="000000"/>
        </w:rPr>
      </w:pPr>
      <w:r w:rsidRPr="00C9067B">
        <w:rPr>
          <w:rFonts w:eastAsia="SimSun"/>
          <w:color w:val="000000"/>
        </w:rPr>
        <w:t>g</w:t>
      </w:r>
      <w:r w:rsidR="00587895" w:rsidRPr="00C9067B">
        <w:rPr>
          <w:rFonts w:eastAsia="SimSun"/>
          <w:color w:val="000000"/>
        </w:rPr>
        <w:t>romadzi się i udostępnia informacje z zakresu oferty szkół z regionu – w gabinecie pedagoga szkolnego</w:t>
      </w:r>
      <w:r w:rsidRPr="00C9067B">
        <w:rPr>
          <w:rFonts w:eastAsia="SimSun"/>
          <w:color w:val="000000"/>
        </w:rPr>
        <w:t>;</w:t>
      </w:r>
    </w:p>
    <w:p w:rsidR="00587895" w:rsidRPr="00C9067B" w:rsidRDefault="00CB397C" w:rsidP="00F22EA5">
      <w:pPr>
        <w:pStyle w:val="Akapitzlist"/>
        <w:numPr>
          <w:ilvl w:val="0"/>
          <w:numId w:val="95"/>
        </w:numPr>
        <w:spacing w:after="120" w:line="360" w:lineRule="auto"/>
        <w:ind w:left="709"/>
        <w:rPr>
          <w:rFonts w:eastAsia="SimSun"/>
          <w:color w:val="000000"/>
        </w:rPr>
      </w:pPr>
      <w:r w:rsidRPr="00C9067B">
        <w:rPr>
          <w:rFonts w:eastAsia="SimSun"/>
          <w:color w:val="000000"/>
        </w:rPr>
        <w:t>d</w:t>
      </w:r>
      <w:r w:rsidR="00587895" w:rsidRPr="00C9067B">
        <w:rPr>
          <w:rFonts w:eastAsia="SimSun"/>
          <w:color w:val="000000"/>
        </w:rPr>
        <w:t>oradca zawodowy współpracuje z wychowawcami oraz nauczycielami w ramach wsparcia merytorycznego</w:t>
      </w:r>
      <w:r w:rsidRPr="00C9067B">
        <w:rPr>
          <w:rFonts w:eastAsia="SimSun"/>
          <w:color w:val="000000"/>
        </w:rPr>
        <w:t>;</w:t>
      </w:r>
    </w:p>
    <w:p w:rsidR="00587895" w:rsidRDefault="00CB397C" w:rsidP="00F22EA5">
      <w:pPr>
        <w:pStyle w:val="Akapitzlist"/>
        <w:numPr>
          <w:ilvl w:val="0"/>
          <w:numId w:val="95"/>
        </w:numPr>
        <w:spacing w:after="120" w:line="360" w:lineRule="auto"/>
        <w:ind w:left="709"/>
        <w:rPr>
          <w:rFonts w:eastAsia="SimSun"/>
          <w:color w:val="000000"/>
        </w:rPr>
      </w:pPr>
      <w:r w:rsidRPr="00C9067B">
        <w:rPr>
          <w:rFonts w:eastAsia="SimSun"/>
          <w:color w:val="000000"/>
        </w:rPr>
        <w:t>w</w:t>
      </w:r>
      <w:r w:rsidR="00587895" w:rsidRPr="00C9067B">
        <w:rPr>
          <w:rFonts w:eastAsia="SimSun"/>
          <w:color w:val="000000"/>
        </w:rPr>
        <w:t xml:space="preserve"> bieżącej pracy z uczniem wychowawcy, nauczyciele i specjaliści prowadzący zajęcia na podstawie obserwacji diagnozują uczniów pod kątem indywidualnych predyspozycji, mocnych stron, zainteresowań oraz trudności w funkcjonowaniu. Według potrzeb udzielana jest pomoc psychologiczno-pedagogiczna na ter</w:t>
      </w:r>
      <w:r w:rsidRPr="00C9067B">
        <w:rPr>
          <w:rFonts w:eastAsia="SimSun"/>
          <w:color w:val="000000"/>
        </w:rPr>
        <w:t>e</w:t>
      </w:r>
      <w:r w:rsidR="00587895" w:rsidRPr="00C9067B">
        <w:rPr>
          <w:rFonts w:eastAsia="SimSun"/>
          <w:color w:val="000000"/>
        </w:rPr>
        <w:t xml:space="preserve">nie szkoły mająca na celu poprawę funkcjonowania ucznia oraz rozwój jego umiejętności. </w:t>
      </w:r>
    </w:p>
    <w:p w:rsidR="00587895" w:rsidRPr="000807ED" w:rsidRDefault="00587895" w:rsidP="00F207A6">
      <w:pPr>
        <w:spacing w:after="120" w:line="360" w:lineRule="auto"/>
        <w:jc w:val="both"/>
        <w:rPr>
          <w:rFonts w:cs="Times New Roman"/>
          <w:b/>
          <w:bCs/>
          <w:color w:val="000000"/>
        </w:rPr>
      </w:pPr>
    </w:p>
    <w:p w:rsidR="00587895" w:rsidRPr="000807ED" w:rsidRDefault="00587895" w:rsidP="00247B4B">
      <w:pPr>
        <w:spacing w:after="120" w:line="360" w:lineRule="auto"/>
        <w:jc w:val="center"/>
        <w:rPr>
          <w:rFonts w:cs="Times New Roman"/>
          <w:color w:val="000000"/>
        </w:rPr>
      </w:pPr>
      <w:r w:rsidRPr="008D31D6">
        <w:rPr>
          <w:rFonts w:cs="Times New Roman"/>
          <w:b/>
          <w:bCs/>
          <w:color w:val="000000"/>
        </w:rPr>
        <w:t xml:space="preserve">§ </w:t>
      </w:r>
      <w:r w:rsidR="00EF308E" w:rsidRPr="008D31D6">
        <w:rPr>
          <w:rFonts w:cs="Times New Roman"/>
          <w:b/>
          <w:bCs/>
          <w:color w:val="000000"/>
        </w:rPr>
        <w:t>1</w:t>
      </w:r>
      <w:r w:rsidR="00DE0672" w:rsidRPr="008D31D6">
        <w:rPr>
          <w:rFonts w:cs="Times New Roman"/>
          <w:b/>
          <w:bCs/>
          <w:color w:val="000000"/>
        </w:rPr>
        <w:t>7</w:t>
      </w:r>
      <w:r w:rsidR="003E7F43" w:rsidRPr="008D31D6">
        <w:rPr>
          <w:rFonts w:cs="Times New Roman"/>
          <w:b/>
          <w:bCs/>
          <w:color w:val="000000"/>
        </w:rPr>
        <w:t xml:space="preserve"> Świetlica</w:t>
      </w:r>
    </w:p>
    <w:p w:rsidR="00587895" w:rsidRPr="000807ED" w:rsidRDefault="00587895" w:rsidP="00F22EA5">
      <w:pPr>
        <w:numPr>
          <w:ilvl w:val="0"/>
          <w:numId w:val="13"/>
        </w:numPr>
        <w:tabs>
          <w:tab w:val="clear" w:pos="720"/>
          <w:tab w:val="num" w:pos="284"/>
          <w:tab w:val="left" w:pos="426"/>
        </w:tabs>
        <w:spacing w:after="120" w:line="360" w:lineRule="auto"/>
        <w:ind w:left="357" w:hanging="357"/>
        <w:jc w:val="both"/>
        <w:rPr>
          <w:rFonts w:cs="Times New Roman"/>
          <w:color w:val="000000"/>
        </w:rPr>
      </w:pPr>
      <w:r w:rsidRPr="000807ED">
        <w:rPr>
          <w:rFonts w:cs="Times New Roman"/>
          <w:color w:val="000000"/>
        </w:rPr>
        <w:t>Dla uczniów, którzy muszą dłużej przebywać w szkole ze względu na czas pracy ich rodziców, organizację dojazdu do szkoły lub inne okoliczności wymagając</w:t>
      </w:r>
      <w:r w:rsidR="00221416">
        <w:rPr>
          <w:rFonts w:cs="Times New Roman"/>
          <w:color w:val="000000"/>
        </w:rPr>
        <w:t>e zapewnienia uczniowi opieki w </w:t>
      </w:r>
      <w:r w:rsidRPr="000807ED">
        <w:rPr>
          <w:rFonts w:cs="Times New Roman"/>
          <w:color w:val="000000"/>
        </w:rPr>
        <w:t>szkole, szkoła organizuje świetlicę.</w:t>
      </w:r>
    </w:p>
    <w:p w:rsidR="00587895" w:rsidRPr="000807ED" w:rsidRDefault="00587895" w:rsidP="00F22EA5">
      <w:pPr>
        <w:numPr>
          <w:ilvl w:val="0"/>
          <w:numId w:val="13"/>
        </w:numPr>
        <w:tabs>
          <w:tab w:val="clear" w:pos="720"/>
          <w:tab w:val="num" w:pos="284"/>
          <w:tab w:val="left" w:pos="426"/>
        </w:tabs>
        <w:spacing w:after="120" w:line="360" w:lineRule="auto"/>
        <w:ind w:left="357" w:hanging="357"/>
        <w:jc w:val="both"/>
        <w:rPr>
          <w:rFonts w:cs="Times New Roman"/>
          <w:color w:val="000000"/>
        </w:rPr>
      </w:pPr>
      <w:r w:rsidRPr="000807ED">
        <w:rPr>
          <w:rFonts w:cs="Times New Roman"/>
          <w:color w:val="000000"/>
        </w:rPr>
        <w:t>Pracownikami świetlicy są: nauczyciele – wychowawcy i kierownik świetlicy.</w:t>
      </w:r>
    </w:p>
    <w:p w:rsidR="00587895" w:rsidRDefault="00587895" w:rsidP="00F22EA5">
      <w:pPr>
        <w:numPr>
          <w:ilvl w:val="0"/>
          <w:numId w:val="13"/>
        </w:numPr>
        <w:tabs>
          <w:tab w:val="clear" w:pos="720"/>
          <w:tab w:val="num" w:pos="284"/>
          <w:tab w:val="left" w:pos="426"/>
        </w:tabs>
        <w:spacing w:after="120" w:line="360" w:lineRule="auto"/>
        <w:ind w:left="357" w:hanging="357"/>
        <w:jc w:val="both"/>
        <w:rPr>
          <w:rFonts w:cs="Times New Roman"/>
          <w:color w:val="000000"/>
        </w:rPr>
      </w:pPr>
      <w:r w:rsidRPr="000807ED">
        <w:rPr>
          <w:rFonts w:cs="Times New Roman"/>
          <w:color w:val="000000"/>
        </w:rPr>
        <w:t>Zajęcia świetlicowe organizowane są dla uczniów wszystkich oddziałów.</w:t>
      </w:r>
    </w:p>
    <w:p w:rsidR="00DC2C48" w:rsidRPr="00DC2C48" w:rsidRDefault="00DC2C48" w:rsidP="00F22EA5">
      <w:pPr>
        <w:numPr>
          <w:ilvl w:val="0"/>
          <w:numId w:val="13"/>
        </w:numPr>
        <w:tabs>
          <w:tab w:val="clear" w:pos="720"/>
          <w:tab w:val="num" w:pos="284"/>
          <w:tab w:val="left" w:pos="426"/>
        </w:tabs>
        <w:spacing w:after="120" w:line="360" w:lineRule="auto"/>
        <w:ind w:left="357" w:hanging="357"/>
        <w:jc w:val="both"/>
        <w:rPr>
          <w:rFonts w:cs="Times New Roman"/>
          <w:color w:val="000000"/>
        </w:rPr>
      </w:pPr>
      <w:r w:rsidRPr="00DC2C48">
        <w:rPr>
          <w:rFonts w:cs="Times New Roman"/>
          <w:color w:val="000000"/>
        </w:rPr>
        <w:t>Do świetlicy przyjmuje się uczniów, którzy pozostają w szkole dłużej ze względu na:</w:t>
      </w:r>
    </w:p>
    <w:p w:rsidR="00DC2C48" w:rsidRDefault="00DC2C48" w:rsidP="00F22EA5">
      <w:pPr>
        <w:numPr>
          <w:ilvl w:val="0"/>
          <w:numId w:val="34"/>
        </w:numPr>
        <w:tabs>
          <w:tab w:val="left" w:pos="426"/>
        </w:tabs>
        <w:spacing w:after="120" w:line="360" w:lineRule="auto"/>
        <w:jc w:val="both"/>
        <w:rPr>
          <w:rFonts w:cs="Times New Roman"/>
          <w:color w:val="000000"/>
        </w:rPr>
      </w:pPr>
      <w:r w:rsidRPr="00DC2C48">
        <w:rPr>
          <w:rFonts w:cs="Times New Roman"/>
          <w:color w:val="000000"/>
        </w:rPr>
        <w:t>czas pracy rodziców (prawnych opiekunów) – na wniosek rodziców (prawnych opiekunów);</w:t>
      </w:r>
    </w:p>
    <w:p w:rsidR="00DC2C48" w:rsidRPr="00DC2C48" w:rsidRDefault="00DC2C48" w:rsidP="00F22EA5">
      <w:pPr>
        <w:numPr>
          <w:ilvl w:val="0"/>
          <w:numId w:val="34"/>
        </w:numPr>
        <w:tabs>
          <w:tab w:val="left" w:pos="426"/>
        </w:tabs>
        <w:spacing w:after="120" w:line="360" w:lineRule="auto"/>
        <w:jc w:val="both"/>
        <w:rPr>
          <w:rFonts w:cs="Times New Roman"/>
          <w:color w:val="000000"/>
        </w:rPr>
      </w:pPr>
      <w:r w:rsidRPr="00DC2C48">
        <w:rPr>
          <w:rFonts w:cs="Times New Roman"/>
          <w:color w:val="000000"/>
        </w:rPr>
        <w:lastRenderedPageBreak/>
        <w:t>inne okoliczności wymagające zapewnienia opieki w szkole.</w:t>
      </w:r>
    </w:p>
    <w:p w:rsidR="00DC2C48" w:rsidRPr="00DC2C48" w:rsidRDefault="00DC2C48" w:rsidP="00F22EA5">
      <w:pPr>
        <w:numPr>
          <w:ilvl w:val="0"/>
          <w:numId w:val="13"/>
        </w:numPr>
        <w:tabs>
          <w:tab w:val="clear" w:pos="720"/>
          <w:tab w:val="num" w:pos="284"/>
          <w:tab w:val="left" w:pos="426"/>
        </w:tabs>
        <w:spacing w:after="120" w:line="360" w:lineRule="auto"/>
        <w:ind w:left="357" w:hanging="357"/>
        <w:jc w:val="both"/>
        <w:rPr>
          <w:rFonts w:cs="Times New Roman"/>
          <w:color w:val="000000"/>
        </w:rPr>
      </w:pPr>
      <w:r w:rsidRPr="00DC2C48">
        <w:rPr>
          <w:rFonts w:cs="Times New Roman"/>
          <w:color w:val="000000"/>
        </w:rPr>
        <w:t>Świetlica otwarta jest pięć dni w tygodniu, w godzinach pracy szkoły.</w:t>
      </w:r>
    </w:p>
    <w:p w:rsidR="00DC2C48" w:rsidRPr="00DC2C48" w:rsidRDefault="00DC2C48" w:rsidP="00F22EA5">
      <w:pPr>
        <w:numPr>
          <w:ilvl w:val="0"/>
          <w:numId w:val="13"/>
        </w:numPr>
        <w:tabs>
          <w:tab w:val="clear" w:pos="720"/>
          <w:tab w:val="num" w:pos="284"/>
          <w:tab w:val="left" w:pos="426"/>
        </w:tabs>
        <w:spacing w:after="120" w:line="360" w:lineRule="auto"/>
        <w:ind w:left="357" w:hanging="357"/>
        <w:jc w:val="both"/>
        <w:rPr>
          <w:rFonts w:cs="Times New Roman"/>
          <w:color w:val="000000"/>
        </w:rPr>
      </w:pPr>
      <w:r w:rsidRPr="00DC2C48">
        <w:rPr>
          <w:rFonts w:cs="Times New Roman"/>
          <w:color w:val="000000"/>
        </w:rPr>
        <w:t>Uczniowie przebywający w świetlicy mają zapewnioną opiekę wychowawczą, pomoc w nauce oraz odpowiednie warunki do nauki.</w:t>
      </w:r>
    </w:p>
    <w:p w:rsidR="00587895" w:rsidRPr="000807ED" w:rsidRDefault="00587895" w:rsidP="00F22EA5">
      <w:pPr>
        <w:numPr>
          <w:ilvl w:val="0"/>
          <w:numId w:val="13"/>
        </w:numPr>
        <w:tabs>
          <w:tab w:val="clear" w:pos="720"/>
          <w:tab w:val="num" w:pos="284"/>
          <w:tab w:val="left" w:pos="426"/>
        </w:tabs>
        <w:spacing w:after="120" w:line="360" w:lineRule="auto"/>
        <w:ind w:left="357" w:hanging="357"/>
        <w:jc w:val="both"/>
        <w:rPr>
          <w:rFonts w:cs="Times New Roman"/>
          <w:color w:val="000000"/>
        </w:rPr>
      </w:pPr>
      <w:r w:rsidRPr="000807ED">
        <w:rPr>
          <w:rFonts w:cs="Times New Roman"/>
          <w:color w:val="000000"/>
        </w:rPr>
        <w:t>Przed zajęciami dzieci do świetlicy doprowadzają rodzice, a po skończonych zajęciach nauczyciele.</w:t>
      </w:r>
    </w:p>
    <w:p w:rsidR="00587895" w:rsidRPr="000807ED" w:rsidRDefault="00587895" w:rsidP="00F22EA5">
      <w:pPr>
        <w:numPr>
          <w:ilvl w:val="0"/>
          <w:numId w:val="13"/>
        </w:numPr>
        <w:tabs>
          <w:tab w:val="clear" w:pos="720"/>
          <w:tab w:val="num" w:pos="284"/>
          <w:tab w:val="left" w:pos="426"/>
        </w:tabs>
        <w:spacing w:after="120" w:line="360" w:lineRule="auto"/>
        <w:ind w:left="357" w:hanging="357"/>
        <w:jc w:val="both"/>
        <w:rPr>
          <w:rFonts w:cs="Times New Roman"/>
          <w:color w:val="000000"/>
        </w:rPr>
      </w:pPr>
      <w:r w:rsidRPr="000807ED">
        <w:rPr>
          <w:rFonts w:cs="Times New Roman"/>
          <w:color w:val="000000"/>
        </w:rPr>
        <w:t>Dzieci ze świetlicy odbierane są przez rodziców lub osoby przez nich upoważnione.</w:t>
      </w:r>
    </w:p>
    <w:p w:rsidR="00587895" w:rsidRPr="000807ED" w:rsidRDefault="00587895" w:rsidP="00F22EA5">
      <w:pPr>
        <w:numPr>
          <w:ilvl w:val="0"/>
          <w:numId w:val="13"/>
        </w:numPr>
        <w:tabs>
          <w:tab w:val="clear" w:pos="720"/>
          <w:tab w:val="num" w:pos="284"/>
          <w:tab w:val="left" w:pos="426"/>
        </w:tabs>
        <w:spacing w:after="120" w:line="360" w:lineRule="auto"/>
        <w:ind w:left="357" w:hanging="357"/>
        <w:jc w:val="both"/>
        <w:rPr>
          <w:rFonts w:cs="Times New Roman"/>
          <w:color w:val="000000"/>
        </w:rPr>
      </w:pPr>
      <w:r w:rsidRPr="000807ED">
        <w:rPr>
          <w:rFonts w:cs="Times New Roman"/>
          <w:color w:val="000000"/>
        </w:rPr>
        <w:t>Samodzielny powrót ucznia do domu jest możliwy tylko za pisemną zgodą rodziców.</w:t>
      </w:r>
    </w:p>
    <w:p w:rsidR="00587895" w:rsidRPr="000807ED" w:rsidRDefault="00587895" w:rsidP="00F22EA5">
      <w:pPr>
        <w:numPr>
          <w:ilvl w:val="0"/>
          <w:numId w:val="13"/>
        </w:numPr>
        <w:tabs>
          <w:tab w:val="clear" w:pos="720"/>
          <w:tab w:val="num" w:pos="284"/>
          <w:tab w:val="left" w:pos="426"/>
        </w:tabs>
        <w:spacing w:after="120" w:line="360" w:lineRule="auto"/>
        <w:ind w:left="357" w:hanging="357"/>
        <w:jc w:val="both"/>
        <w:rPr>
          <w:rFonts w:cs="Times New Roman"/>
          <w:color w:val="000000"/>
        </w:rPr>
      </w:pPr>
      <w:r w:rsidRPr="000807ED">
        <w:rPr>
          <w:rFonts w:cs="Times New Roman"/>
          <w:color w:val="000000"/>
        </w:rPr>
        <w:t>Wychowawcy współpracują z nauczycielami, wych</w:t>
      </w:r>
      <w:r w:rsidR="00221416">
        <w:rPr>
          <w:rFonts w:cs="Times New Roman"/>
          <w:color w:val="000000"/>
        </w:rPr>
        <w:t>owawcami klas oraz pedagogiem i </w:t>
      </w:r>
      <w:r w:rsidRPr="000807ED">
        <w:rPr>
          <w:rFonts w:cs="Times New Roman"/>
          <w:color w:val="000000"/>
        </w:rPr>
        <w:t>psychologiem szkolnym, logopedą.</w:t>
      </w:r>
    </w:p>
    <w:p w:rsidR="00587895" w:rsidRPr="000807ED" w:rsidRDefault="00587895" w:rsidP="00F22EA5">
      <w:pPr>
        <w:numPr>
          <w:ilvl w:val="0"/>
          <w:numId w:val="13"/>
        </w:numPr>
        <w:tabs>
          <w:tab w:val="clear" w:pos="720"/>
          <w:tab w:val="num" w:pos="284"/>
          <w:tab w:val="left" w:pos="426"/>
        </w:tabs>
        <w:spacing w:after="120" w:line="360" w:lineRule="auto"/>
        <w:ind w:left="357" w:hanging="357"/>
        <w:jc w:val="both"/>
        <w:rPr>
          <w:rFonts w:cs="Times New Roman"/>
        </w:rPr>
      </w:pPr>
      <w:r w:rsidRPr="000807ED">
        <w:rPr>
          <w:rFonts w:cs="Times New Roman"/>
          <w:color w:val="000000"/>
        </w:rPr>
        <w:t>W świetlicy prowadzone są zajęcia wychowawcze</w:t>
      </w:r>
      <w:r w:rsidR="000D6E57" w:rsidRPr="000807ED">
        <w:rPr>
          <w:rFonts w:cs="Times New Roman"/>
          <w:color w:val="000000"/>
        </w:rPr>
        <w:t xml:space="preserve"> w grupach</w:t>
      </w:r>
      <w:r w:rsidRPr="000807ED">
        <w:rPr>
          <w:rFonts w:cs="Times New Roman"/>
          <w:color w:val="000000"/>
        </w:rPr>
        <w:t xml:space="preserve">. Liczba uczniów </w:t>
      </w:r>
      <w:r w:rsidR="000D6E57" w:rsidRPr="000807ED">
        <w:rPr>
          <w:rFonts w:cs="Times New Roman"/>
          <w:color w:val="000000"/>
        </w:rPr>
        <w:t xml:space="preserve">w grupie </w:t>
      </w:r>
      <w:r w:rsidRPr="000807ED">
        <w:rPr>
          <w:rFonts w:cs="Times New Roman"/>
          <w:color w:val="000000"/>
        </w:rPr>
        <w:t>nie powinna przekraczać 25</w:t>
      </w:r>
      <w:r w:rsidR="000D6E57" w:rsidRPr="000807ED">
        <w:rPr>
          <w:rFonts w:cs="Times New Roman"/>
          <w:color w:val="000000"/>
        </w:rPr>
        <w:t xml:space="preserve"> osób</w:t>
      </w:r>
      <w:r w:rsidRPr="000807ED">
        <w:rPr>
          <w:rFonts w:cs="Times New Roman"/>
          <w:color w:val="000000"/>
        </w:rPr>
        <w:t>.</w:t>
      </w:r>
    </w:p>
    <w:p w:rsidR="00587895" w:rsidRPr="00DC2C48" w:rsidRDefault="00587895" w:rsidP="00F22EA5">
      <w:pPr>
        <w:numPr>
          <w:ilvl w:val="0"/>
          <w:numId w:val="13"/>
        </w:numPr>
        <w:tabs>
          <w:tab w:val="clear" w:pos="720"/>
          <w:tab w:val="left" w:pos="0"/>
          <w:tab w:val="num" w:pos="284"/>
          <w:tab w:val="left" w:pos="426"/>
        </w:tabs>
        <w:spacing w:after="120" w:line="360" w:lineRule="auto"/>
        <w:ind w:left="357" w:hanging="357"/>
        <w:jc w:val="both"/>
        <w:rPr>
          <w:rFonts w:cs="Times New Roman"/>
          <w:color w:val="000000"/>
        </w:rPr>
      </w:pPr>
      <w:r w:rsidRPr="00DC2C48">
        <w:rPr>
          <w:rFonts w:cs="Times New Roman"/>
        </w:rPr>
        <w:t>Do za</w:t>
      </w:r>
      <w:r w:rsidR="00DC2C48">
        <w:rPr>
          <w:rFonts w:cs="Times New Roman"/>
        </w:rPr>
        <w:t>dań wychowawcy świetlicy należy:</w:t>
      </w:r>
    </w:p>
    <w:p w:rsidR="00DC2C48" w:rsidRDefault="00DC2C48" w:rsidP="00F22EA5">
      <w:pPr>
        <w:pStyle w:val="Akapitzlist"/>
        <w:widowControl w:val="0"/>
        <w:numPr>
          <w:ilvl w:val="0"/>
          <w:numId w:val="35"/>
        </w:numPr>
        <w:tabs>
          <w:tab w:val="left" w:pos="452"/>
        </w:tabs>
        <w:suppressAutoHyphens w:val="0"/>
        <w:autoSpaceDE w:val="0"/>
        <w:autoSpaceDN w:val="0"/>
        <w:spacing w:before="120" w:line="360" w:lineRule="auto"/>
        <w:ind w:hanging="238"/>
        <w:textAlignment w:val="auto"/>
      </w:pPr>
      <w:r>
        <w:t>udzielenie pomocy w</w:t>
      </w:r>
      <w:r w:rsidR="008D31D6">
        <w:t xml:space="preserve"> </w:t>
      </w:r>
      <w:r>
        <w:t>nauce;</w:t>
      </w:r>
    </w:p>
    <w:p w:rsidR="00DC2C48" w:rsidRDefault="00DC2C48" w:rsidP="00F22EA5">
      <w:pPr>
        <w:pStyle w:val="Akapitzlist"/>
        <w:widowControl w:val="0"/>
        <w:numPr>
          <w:ilvl w:val="0"/>
          <w:numId w:val="35"/>
        </w:numPr>
        <w:tabs>
          <w:tab w:val="left" w:pos="452"/>
        </w:tabs>
        <w:suppressAutoHyphens w:val="0"/>
        <w:autoSpaceDE w:val="0"/>
        <w:autoSpaceDN w:val="0"/>
        <w:spacing w:before="120" w:line="360" w:lineRule="auto"/>
        <w:ind w:hanging="238"/>
        <w:textAlignment w:val="auto"/>
      </w:pPr>
      <w:r>
        <w:t>organizowanie zabaw, gier w pomieszczeniu i na wolnym</w:t>
      </w:r>
      <w:r w:rsidR="008D31D6">
        <w:t xml:space="preserve"> </w:t>
      </w:r>
      <w:r>
        <w:t>powietrzu;</w:t>
      </w:r>
    </w:p>
    <w:p w:rsidR="00DC2C48" w:rsidRDefault="00DC2C48" w:rsidP="00F22EA5">
      <w:pPr>
        <w:pStyle w:val="Akapitzlist"/>
        <w:widowControl w:val="0"/>
        <w:numPr>
          <w:ilvl w:val="0"/>
          <w:numId w:val="35"/>
        </w:numPr>
        <w:tabs>
          <w:tab w:val="left" w:pos="452"/>
        </w:tabs>
        <w:suppressAutoHyphens w:val="0"/>
        <w:autoSpaceDE w:val="0"/>
        <w:autoSpaceDN w:val="0"/>
        <w:spacing w:before="120" w:line="360" w:lineRule="auto"/>
        <w:ind w:hanging="238"/>
        <w:textAlignment w:val="auto"/>
      </w:pPr>
      <w:r>
        <w:t>współdziałanie z rodzicami (prawnymi opiekunami) ucznia, pedagogiem szkolnym, wychowawcą</w:t>
      </w:r>
      <w:r w:rsidR="008D31D6">
        <w:t xml:space="preserve"> </w:t>
      </w:r>
      <w:r>
        <w:t>klasy;</w:t>
      </w:r>
    </w:p>
    <w:p w:rsidR="00DC2C48" w:rsidRDefault="00DC2C48" w:rsidP="00F22EA5">
      <w:pPr>
        <w:pStyle w:val="Akapitzlist"/>
        <w:widowControl w:val="0"/>
        <w:numPr>
          <w:ilvl w:val="0"/>
          <w:numId w:val="35"/>
        </w:numPr>
        <w:tabs>
          <w:tab w:val="left" w:pos="452"/>
        </w:tabs>
        <w:suppressAutoHyphens w:val="0"/>
        <w:autoSpaceDE w:val="0"/>
        <w:autoSpaceDN w:val="0"/>
        <w:spacing w:before="120" w:line="360" w:lineRule="auto"/>
        <w:ind w:hanging="238"/>
        <w:textAlignment w:val="auto"/>
      </w:pPr>
      <w:r>
        <w:t>zapewnienie uczniom</w:t>
      </w:r>
      <w:r w:rsidR="008D31D6">
        <w:t xml:space="preserve"> </w:t>
      </w:r>
      <w:r>
        <w:t>bezpieczeństwa;</w:t>
      </w:r>
    </w:p>
    <w:p w:rsidR="00DC2C48" w:rsidRDefault="00DC2C48" w:rsidP="00F22EA5">
      <w:pPr>
        <w:pStyle w:val="Akapitzlist"/>
        <w:widowControl w:val="0"/>
        <w:numPr>
          <w:ilvl w:val="0"/>
          <w:numId w:val="35"/>
        </w:numPr>
        <w:tabs>
          <w:tab w:val="left" w:pos="452"/>
        </w:tabs>
        <w:suppressAutoHyphens w:val="0"/>
        <w:autoSpaceDE w:val="0"/>
        <w:autoSpaceDN w:val="0"/>
        <w:spacing w:before="120" w:line="360" w:lineRule="auto"/>
        <w:ind w:hanging="238"/>
        <w:textAlignment w:val="auto"/>
      </w:pPr>
      <w:r>
        <w:t>rozwijanie zainteresowań</w:t>
      </w:r>
      <w:r w:rsidR="008D31D6">
        <w:t xml:space="preserve"> </w:t>
      </w:r>
      <w:r>
        <w:t>uczniów</w:t>
      </w:r>
    </w:p>
    <w:p w:rsidR="00587895" w:rsidRDefault="00587895" w:rsidP="00F22EA5">
      <w:pPr>
        <w:numPr>
          <w:ilvl w:val="0"/>
          <w:numId w:val="13"/>
        </w:numPr>
        <w:tabs>
          <w:tab w:val="clear" w:pos="720"/>
          <w:tab w:val="num" w:pos="284"/>
          <w:tab w:val="left" w:pos="426"/>
        </w:tabs>
        <w:spacing w:after="120" w:line="360" w:lineRule="auto"/>
        <w:ind w:left="357" w:hanging="357"/>
        <w:jc w:val="both"/>
        <w:rPr>
          <w:rFonts w:cs="Times New Roman"/>
          <w:color w:val="000000"/>
        </w:rPr>
      </w:pPr>
      <w:r w:rsidRPr="00DC2C48">
        <w:rPr>
          <w:rFonts w:cs="Times New Roman"/>
          <w:color w:val="000000"/>
        </w:rPr>
        <w:t>Szczegółowe kwestie związane z funkcjonowaniem świetlicy określa Regulamin świetlicy.</w:t>
      </w:r>
    </w:p>
    <w:p w:rsidR="003E7F43" w:rsidRDefault="003E7F43" w:rsidP="00F207A6">
      <w:pPr>
        <w:tabs>
          <w:tab w:val="left" w:pos="426"/>
        </w:tabs>
        <w:spacing w:after="120" w:line="360" w:lineRule="auto"/>
        <w:ind w:left="357"/>
        <w:jc w:val="both"/>
        <w:rPr>
          <w:rFonts w:cs="Times New Roman"/>
          <w:color w:val="000000"/>
        </w:rPr>
      </w:pPr>
    </w:p>
    <w:p w:rsidR="00DC2C48" w:rsidRPr="000807ED" w:rsidRDefault="00DC2C48" w:rsidP="00247B4B">
      <w:pPr>
        <w:spacing w:after="120" w:line="360" w:lineRule="auto"/>
        <w:jc w:val="center"/>
        <w:rPr>
          <w:rFonts w:cs="Times New Roman"/>
          <w:color w:val="000000"/>
        </w:rPr>
      </w:pPr>
      <w:r w:rsidRPr="008D31D6">
        <w:rPr>
          <w:rFonts w:cs="Times New Roman"/>
          <w:b/>
          <w:bCs/>
          <w:color w:val="000000"/>
        </w:rPr>
        <w:t>§ 18</w:t>
      </w:r>
      <w:r w:rsidR="003E7F43" w:rsidRPr="008D31D6">
        <w:rPr>
          <w:rFonts w:cs="Times New Roman"/>
          <w:b/>
          <w:bCs/>
          <w:color w:val="000000"/>
        </w:rPr>
        <w:t xml:space="preserve"> Jadalnia</w:t>
      </w:r>
    </w:p>
    <w:p w:rsidR="006415EB" w:rsidRDefault="00587895" w:rsidP="00F22EA5">
      <w:pPr>
        <w:numPr>
          <w:ilvl w:val="0"/>
          <w:numId w:val="36"/>
        </w:numPr>
        <w:tabs>
          <w:tab w:val="left" w:pos="0"/>
          <w:tab w:val="left" w:pos="426"/>
        </w:tabs>
        <w:spacing w:after="120" w:line="360" w:lineRule="auto"/>
        <w:ind w:hanging="720"/>
        <w:jc w:val="both"/>
        <w:rPr>
          <w:rFonts w:cs="Times New Roman"/>
          <w:color w:val="000000"/>
        </w:rPr>
      </w:pPr>
      <w:r w:rsidRPr="000807ED">
        <w:rPr>
          <w:rFonts w:cs="Times New Roman"/>
          <w:color w:val="000000"/>
        </w:rPr>
        <w:t xml:space="preserve">Szkoła zapewnia uczniom możliwość spożycia </w:t>
      </w:r>
      <w:r w:rsidR="003E7F43">
        <w:rPr>
          <w:rFonts w:cs="Times New Roman"/>
          <w:color w:val="000000"/>
        </w:rPr>
        <w:t>co najmniej jednego ciepł</w:t>
      </w:r>
      <w:r w:rsidR="000738C4">
        <w:rPr>
          <w:rFonts w:cs="Times New Roman"/>
          <w:color w:val="000000"/>
        </w:rPr>
        <w:t>ego posiłku w jadalni</w:t>
      </w:r>
    </w:p>
    <w:p w:rsidR="00587895" w:rsidRPr="000807ED" w:rsidRDefault="00EF308E" w:rsidP="006415EB">
      <w:pPr>
        <w:tabs>
          <w:tab w:val="left" w:pos="0"/>
          <w:tab w:val="left" w:pos="426"/>
        </w:tabs>
        <w:spacing w:after="120" w:line="360" w:lineRule="auto"/>
        <w:ind w:left="720" w:hanging="294"/>
        <w:jc w:val="both"/>
        <w:rPr>
          <w:rFonts w:cs="Times New Roman"/>
          <w:color w:val="000000"/>
        </w:rPr>
      </w:pPr>
      <w:r>
        <w:rPr>
          <w:rFonts w:cs="Times New Roman"/>
          <w:color w:val="000000"/>
        </w:rPr>
        <w:t>szkolnej.</w:t>
      </w:r>
    </w:p>
    <w:p w:rsidR="003E7F43" w:rsidRDefault="00587895" w:rsidP="00F22EA5">
      <w:pPr>
        <w:numPr>
          <w:ilvl w:val="0"/>
          <w:numId w:val="36"/>
        </w:numPr>
        <w:tabs>
          <w:tab w:val="left" w:pos="0"/>
          <w:tab w:val="left" w:pos="426"/>
        </w:tabs>
        <w:spacing w:after="120" w:line="360" w:lineRule="auto"/>
        <w:ind w:left="357" w:hanging="357"/>
        <w:jc w:val="both"/>
        <w:rPr>
          <w:rFonts w:cs="Times New Roman"/>
          <w:color w:val="000000"/>
        </w:rPr>
      </w:pPr>
      <w:r w:rsidRPr="000807ED">
        <w:rPr>
          <w:rFonts w:cs="Times New Roman"/>
          <w:color w:val="000000"/>
        </w:rPr>
        <w:t>Zasady funkcjonowania jadalni szkolnej i odpłatności za p</w:t>
      </w:r>
      <w:r w:rsidR="00C31BD4">
        <w:rPr>
          <w:rFonts w:cs="Times New Roman"/>
          <w:color w:val="000000"/>
        </w:rPr>
        <w:t>osiłki ustala d</w:t>
      </w:r>
      <w:r w:rsidR="00221416">
        <w:rPr>
          <w:rFonts w:cs="Times New Roman"/>
          <w:color w:val="000000"/>
        </w:rPr>
        <w:t>yrektor szkoły w </w:t>
      </w:r>
      <w:r w:rsidRPr="000807ED">
        <w:rPr>
          <w:rFonts w:cs="Times New Roman"/>
          <w:color w:val="000000"/>
        </w:rPr>
        <w:t xml:space="preserve">porozumieniu z </w:t>
      </w:r>
      <w:r w:rsidR="00DC2C48">
        <w:t>organem prowadzącym</w:t>
      </w:r>
      <w:r w:rsidRPr="000807ED">
        <w:rPr>
          <w:rFonts w:cs="Times New Roman"/>
          <w:color w:val="000000"/>
        </w:rPr>
        <w:t>.</w:t>
      </w:r>
    </w:p>
    <w:p w:rsidR="00247B4B" w:rsidRPr="00EE7401" w:rsidRDefault="00247B4B" w:rsidP="00247B4B">
      <w:pPr>
        <w:tabs>
          <w:tab w:val="left" w:pos="0"/>
          <w:tab w:val="left" w:pos="426"/>
        </w:tabs>
        <w:spacing w:after="120" w:line="360" w:lineRule="auto"/>
        <w:ind w:left="357"/>
        <w:jc w:val="both"/>
        <w:rPr>
          <w:rFonts w:cs="Times New Roman"/>
          <w:color w:val="000000"/>
        </w:rPr>
      </w:pPr>
    </w:p>
    <w:p w:rsidR="000807ED" w:rsidRPr="000807ED" w:rsidRDefault="00587895" w:rsidP="00247B4B">
      <w:pPr>
        <w:spacing w:after="120" w:line="360" w:lineRule="auto"/>
        <w:jc w:val="center"/>
        <w:rPr>
          <w:rFonts w:cs="Times New Roman"/>
          <w:color w:val="000000"/>
        </w:rPr>
      </w:pPr>
      <w:r w:rsidRPr="008D31D6">
        <w:rPr>
          <w:rFonts w:cs="Times New Roman"/>
          <w:b/>
          <w:bCs/>
          <w:color w:val="000000"/>
        </w:rPr>
        <w:t xml:space="preserve">§ </w:t>
      </w:r>
      <w:r w:rsidR="005B3DBA" w:rsidRPr="008D31D6">
        <w:rPr>
          <w:rFonts w:cs="Times New Roman"/>
          <w:b/>
          <w:bCs/>
          <w:color w:val="000000"/>
        </w:rPr>
        <w:t>1</w:t>
      </w:r>
      <w:r w:rsidR="00DC2C48" w:rsidRPr="008D31D6">
        <w:rPr>
          <w:rFonts w:cs="Times New Roman"/>
          <w:b/>
          <w:bCs/>
          <w:color w:val="000000"/>
        </w:rPr>
        <w:t>9</w:t>
      </w:r>
      <w:r w:rsidR="003E7F43" w:rsidRPr="008D31D6">
        <w:rPr>
          <w:rFonts w:cs="Times New Roman"/>
          <w:b/>
          <w:bCs/>
          <w:color w:val="000000"/>
        </w:rPr>
        <w:t xml:space="preserve"> Biblioteka</w:t>
      </w:r>
    </w:p>
    <w:p w:rsidR="00587895" w:rsidRPr="000807ED" w:rsidRDefault="00587895" w:rsidP="00F22EA5">
      <w:pPr>
        <w:numPr>
          <w:ilvl w:val="0"/>
          <w:numId w:val="14"/>
        </w:numPr>
        <w:tabs>
          <w:tab w:val="clear" w:pos="720"/>
          <w:tab w:val="num" w:pos="284"/>
        </w:tabs>
        <w:spacing w:after="120" w:line="360" w:lineRule="auto"/>
        <w:ind w:left="357" w:hanging="357"/>
        <w:jc w:val="both"/>
        <w:rPr>
          <w:rFonts w:cs="Times New Roman"/>
          <w:color w:val="000000"/>
        </w:rPr>
      </w:pPr>
      <w:r w:rsidRPr="000807ED">
        <w:rPr>
          <w:rFonts w:cs="Times New Roman"/>
          <w:color w:val="000000"/>
        </w:rPr>
        <w:lastRenderedPageBreak/>
        <w:t>W szkole funkcjonuje biblioteka szkolna z czytelnią.</w:t>
      </w:r>
    </w:p>
    <w:p w:rsidR="00587895" w:rsidRPr="000807ED" w:rsidRDefault="00587895" w:rsidP="00F22EA5">
      <w:pPr>
        <w:numPr>
          <w:ilvl w:val="0"/>
          <w:numId w:val="14"/>
        </w:numPr>
        <w:tabs>
          <w:tab w:val="clear" w:pos="720"/>
          <w:tab w:val="num" w:pos="284"/>
        </w:tabs>
        <w:spacing w:after="120" w:line="360" w:lineRule="auto"/>
        <w:ind w:left="357" w:hanging="357"/>
        <w:jc w:val="both"/>
        <w:rPr>
          <w:rFonts w:cs="Times New Roman"/>
          <w:color w:val="000000"/>
        </w:rPr>
      </w:pPr>
      <w:r w:rsidRPr="000807ED">
        <w:rPr>
          <w:rFonts w:cs="Times New Roman"/>
          <w:color w:val="000000"/>
        </w:rPr>
        <w:t>Nadzór nad biblioteką pełni dyrektor.</w:t>
      </w:r>
    </w:p>
    <w:p w:rsidR="00587895" w:rsidRDefault="00587895" w:rsidP="00F22EA5">
      <w:pPr>
        <w:numPr>
          <w:ilvl w:val="0"/>
          <w:numId w:val="14"/>
        </w:numPr>
        <w:tabs>
          <w:tab w:val="clear" w:pos="720"/>
          <w:tab w:val="num" w:pos="284"/>
        </w:tabs>
        <w:spacing w:after="120" w:line="360" w:lineRule="auto"/>
        <w:ind w:left="357" w:hanging="357"/>
        <w:jc w:val="both"/>
        <w:rPr>
          <w:rFonts w:cs="Times New Roman"/>
          <w:color w:val="000000"/>
        </w:rPr>
      </w:pPr>
      <w:r w:rsidRPr="000807ED">
        <w:rPr>
          <w:rFonts w:cs="Times New Roman"/>
          <w:color w:val="000000"/>
        </w:rPr>
        <w:t>Biblioteka jest szkolną pracownią interdyscyplinarną służącą do realizacji zadań dydaktyczno-wychowawczych, doskonaleniu warsztatu pracy nauczyciela oraz popularyzacji wiedzy wśród rodziców i uczniów.</w:t>
      </w:r>
    </w:p>
    <w:p w:rsidR="005E50CC" w:rsidRPr="005E50CC" w:rsidRDefault="005E50CC" w:rsidP="00F22EA5">
      <w:pPr>
        <w:numPr>
          <w:ilvl w:val="0"/>
          <w:numId w:val="14"/>
        </w:numPr>
        <w:shd w:val="clear" w:color="auto" w:fill="FFFFFF"/>
        <w:tabs>
          <w:tab w:val="left" w:pos="284"/>
        </w:tabs>
        <w:spacing w:after="120" w:line="360" w:lineRule="auto"/>
        <w:ind w:hanging="720"/>
        <w:jc w:val="both"/>
        <w:rPr>
          <w:rFonts w:cs="Times New Roman"/>
          <w:color w:val="000000"/>
        </w:rPr>
      </w:pPr>
      <w:r w:rsidRPr="005E50CC">
        <w:rPr>
          <w:rFonts w:cs="Times New Roman"/>
          <w:color w:val="000000"/>
        </w:rPr>
        <w:t>Biblioteka otwarta jest przez pięć dni w tygodniu, w godzinach pracy szkoły.</w:t>
      </w:r>
    </w:p>
    <w:p w:rsidR="005E50CC" w:rsidRPr="005E50CC" w:rsidRDefault="005E50CC" w:rsidP="006415EB">
      <w:pPr>
        <w:numPr>
          <w:ilvl w:val="0"/>
          <w:numId w:val="14"/>
        </w:numPr>
        <w:shd w:val="clear" w:color="auto" w:fill="FFFFFF"/>
        <w:tabs>
          <w:tab w:val="clear" w:pos="720"/>
          <w:tab w:val="left" w:pos="284"/>
          <w:tab w:val="num" w:pos="426"/>
        </w:tabs>
        <w:spacing w:after="120" w:line="360" w:lineRule="auto"/>
        <w:ind w:hanging="720"/>
        <w:jc w:val="both"/>
        <w:rPr>
          <w:rFonts w:cs="Times New Roman"/>
          <w:color w:val="000000"/>
        </w:rPr>
      </w:pPr>
      <w:r w:rsidRPr="005E50CC">
        <w:rPr>
          <w:rFonts w:cs="Times New Roman"/>
          <w:color w:val="000000"/>
        </w:rPr>
        <w:t>Wypożyczone książki należy zwróc</w:t>
      </w:r>
      <w:r w:rsidR="00C31BD4">
        <w:rPr>
          <w:rFonts w:cs="Times New Roman"/>
          <w:color w:val="000000"/>
        </w:rPr>
        <w:t>ić w terminie  14 dni. Możliwe</w:t>
      </w:r>
      <w:r w:rsidR="00247B4B">
        <w:rPr>
          <w:rFonts w:cs="Times New Roman"/>
          <w:color w:val="000000"/>
        </w:rPr>
        <w:t xml:space="preserve"> </w:t>
      </w:r>
      <w:r w:rsidR="00C31BD4">
        <w:rPr>
          <w:rFonts w:cs="Times New Roman"/>
          <w:color w:val="000000"/>
        </w:rPr>
        <w:t xml:space="preserve">jest przedłużenie  korzystania </w:t>
      </w:r>
      <w:r w:rsidR="006415EB">
        <w:rPr>
          <w:rFonts w:cs="Times New Roman"/>
          <w:color w:val="000000"/>
        </w:rPr>
        <w:br/>
      </w:r>
      <w:r w:rsidRPr="005E50CC">
        <w:rPr>
          <w:rFonts w:cs="Times New Roman"/>
          <w:color w:val="000000"/>
        </w:rPr>
        <w:t>z konkretnej książki na czas nie dłuższy niż 14 dni.</w:t>
      </w:r>
    </w:p>
    <w:p w:rsidR="005E50CC" w:rsidRPr="005E50CC" w:rsidRDefault="005E50CC" w:rsidP="00F22EA5">
      <w:pPr>
        <w:numPr>
          <w:ilvl w:val="0"/>
          <w:numId w:val="14"/>
        </w:numPr>
        <w:shd w:val="clear" w:color="auto" w:fill="FFFFFF"/>
        <w:tabs>
          <w:tab w:val="left" w:pos="284"/>
        </w:tabs>
        <w:spacing w:after="120" w:line="360" w:lineRule="auto"/>
        <w:ind w:left="284" w:hanging="284"/>
        <w:jc w:val="both"/>
        <w:rPr>
          <w:rFonts w:cs="Times New Roman"/>
          <w:color w:val="000000"/>
        </w:rPr>
      </w:pPr>
      <w:r w:rsidRPr="005E50CC">
        <w:rPr>
          <w:rFonts w:cs="Times New Roman"/>
          <w:color w:val="000000"/>
        </w:rPr>
        <w:t>W przypadku zagubienia książki konieczne jest odkupienie takiej samej książki lub innej, wskazanej przez nauczyciela bibliotekarza.</w:t>
      </w:r>
    </w:p>
    <w:p w:rsidR="005E50CC" w:rsidRPr="005E50CC" w:rsidRDefault="005E50CC" w:rsidP="00F22EA5">
      <w:pPr>
        <w:numPr>
          <w:ilvl w:val="0"/>
          <w:numId w:val="14"/>
        </w:numPr>
        <w:shd w:val="clear" w:color="auto" w:fill="FFFFFF"/>
        <w:tabs>
          <w:tab w:val="left" w:pos="284"/>
        </w:tabs>
        <w:spacing w:after="120" w:line="360" w:lineRule="auto"/>
        <w:ind w:left="284" w:hanging="284"/>
        <w:jc w:val="both"/>
        <w:rPr>
          <w:rFonts w:cs="Times New Roman"/>
          <w:color w:val="000000"/>
        </w:rPr>
      </w:pPr>
      <w:r w:rsidRPr="005E50CC">
        <w:rPr>
          <w:rFonts w:cs="Times New Roman"/>
          <w:color w:val="000000"/>
        </w:rPr>
        <w:t>W pomieszczeniu biblioteki udostępnia się korzystanie z prasy i Internetu.</w:t>
      </w:r>
    </w:p>
    <w:p w:rsidR="00587895" w:rsidRPr="000807ED" w:rsidRDefault="00587895" w:rsidP="00F22EA5">
      <w:pPr>
        <w:numPr>
          <w:ilvl w:val="0"/>
          <w:numId w:val="14"/>
        </w:numPr>
        <w:tabs>
          <w:tab w:val="clear" w:pos="720"/>
          <w:tab w:val="num" w:pos="284"/>
        </w:tabs>
        <w:spacing w:after="120" w:line="360" w:lineRule="auto"/>
        <w:ind w:left="357" w:hanging="357"/>
        <w:jc w:val="both"/>
        <w:rPr>
          <w:rFonts w:cs="Times New Roman"/>
          <w:color w:val="000000"/>
        </w:rPr>
      </w:pPr>
      <w:r w:rsidRPr="000807ED">
        <w:rPr>
          <w:rFonts w:cs="Times New Roman"/>
          <w:color w:val="000000"/>
        </w:rPr>
        <w:t>Biblioteka</w:t>
      </w:r>
      <w:r w:rsidR="00CB397C" w:rsidRPr="000807ED">
        <w:rPr>
          <w:rFonts w:cs="Times New Roman"/>
          <w:color w:val="000000"/>
        </w:rPr>
        <w:t>,</w:t>
      </w:r>
      <w:r w:rsidRPr="000807ED">
        <w:rPr>
          <w:rFonts w:cs="Times New Roman"/>
          <w:color w:val="000000"/>
        </w:rPr>
        <w:t xml:space="preserve"> stosując właściwe sobie metody i środki</w:t>
      </w:r>
      <w:r w:rsidR="00CB397C" w:rsidRPr="000807ED">
        <w:rPr>
          <w:rFonts w:cs="Times New Roman"/>
          <w:color w:val="000000"/>
        </w:rPr>
        <w:t>,</w:t>
      </w:r>
      <w:r w:rsidRPr="000807ED">
        <w:rPr>
          <w:rFonts w:cs="Times New Roman"/>
          <w:color w:val="000000"/>
        </w:rPr>
        <w:t xml:space="preserve"> pełni funkcję:</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1) kształcąco-wychowawczą poprzez m.in.:</w:t>
      </w:r>
    </w:p>
    <w:p w:rsidR="00587895" w:rsidRPr="000807ED" w:rsidRDefault="00587895" w:rsidP="00F207A6">
      <w:pPr>
        <w:spacing w:after="120" w:line="360" w:lineRule="auto"/>
        <w:ind w:left="567"/>
        <w:jc w:val="both"/>
        <w:rPr>
          <w:rFonts w:cs="Times New Roman"/>
          <w:color w:val="000000"/>
        </w:rPr>
      </w:pPr>
      <w:r w:rsidRPr="000807ED">
        <w:rPr>
          <w:rFonts w:cs="Times New Roman"/>
          <w:color w:val="000000"/>
        </w:rPr>
        <w:t>a) rozbudzanie i rozwijanie potrzeb i zainteresowań czytelniczych;</w:t>
      </w:r>
    </w:p>
    <w:p w:rsidR="00587895" w:rsidRPr="000807ED" w:rsidRDefault="00587895" w:rsidP="00F207A6">
      <w:pPr>
        <w:spacing w:after="120" w:line="360" w:lineRule="auto"/>
        <w:ind w:left="567"/>
        <w:jc w:val="both"/>
        <w:rPr>
          <w:rFonts w:cs="Times New Roman"/>
          <w:color w:val="000000"/>
        </w:rPr>
      </w:pPr>
      <w:r w:rsidRPr="000807ED">
        <w:rPr>
          <w:rFonts w:cs="Times New Roman"/>
          <w:color w:val="000000"/>
        </w:rPr>
        <w:t>b) przygotowanie do korzystania z różnych źródeł informacji;</w:t>
      </w:r>
    </w:p>
    <w:p w:rsidR="00587895" w:rsidRPr="000807ED" w:rsidRDefault="00587895" w:rsidP="00F207A6">
      <w:pPr>
        <w:spacing w:after="120" w:line="360" w:lineRule="auto"/>
        <w:ind w:left="567"/>
        <w:jc w:val="both"/>
        <w:rPr>
          <w:rFonts w:cs="Times New Roman"/>
          <w:color w:val="000000"/>
        </w:rPr>
      </w:pPr>
      <w:r w:rsidRPr="000807ED">
        <w:rPr>
          <w:rFonts w:cs="Times New Roman"/>
          <w:color w:val="000000"/>
        </w:rPr>
        <w:t>c) kształtowanie kultury czytelniczej;</w:t>
      </w:r>
    </w:p>
    <w:p w:rsidR="00587895" w:rsidRPr="000807ED" w:rsidRDefault="00587895" w:rsidP="00F207A6">
      <w:pPr>
        <w:spacing w:after="120" w:line="360" w:lineRule="auto"/>
        <w:ind w:left="567"/>
        <w:jc w:val="both"/>
        <w:rPr>
          <w:rFonts w:cs="Times New Roman"/>
          <w:color w:val="000000"/>
        </w:rPr>
      </w:pPr>
      <w:r w:rsidRPr="000807ED">
        <w:rPr>
          <w:rFonts w:cs="Times New Roman"/>
          <w:color w:val="000000"/>
        </w:rPr>
        <w:t>d) wdrażanie do poszanowanie książki;</w:t>
      </w:r>
    </w:p>
    <w:p w:rsidR="00587895" w:rsidRPr="000807ED" w:rsidRDefault="00587895" w:rsidP="00F207A6">
      <w:pPr>
        <w:spacing w:after="120" w:line="360" w:lineRule="auto"/>
        <w:ind w:left="567"/>
        <w:jc w:val="both"/>
        <w:rPr>
          <w:rFonts w:cs="Times New Roman"/>
          <w:color w:val="000000"/>
        </w:rPr>
      </w:pPr>
      <w:r w:rsidRPr="000807ED">
        <w:rPr>
          <w:rFonts w:cs="Times New Roman"/>
          <w:color w:val="000000"/>
        </w:rPr>
        <w:t>e) udzielanie pomocy nauczycielom w ich pracy i doskonaleniu zawodowym;</w:t>
      </w:r>
    </w:p>
    <w:p w:rsidR="00587895" w:rsidRPr="000807ED" w:rsidRDefault="00587895" w:rsidP="00F207A6">
      <w:pPr>
        <w:spacing w:after="120" w:line="360" w:lineRule="auto"/>
        <w:ind w:left="567"/>
        <w:jc w:val="both"/>
        <w:rPr>
          <w:rFonts w:cs="Times New Roman"/>
          <w:color w:val="000000"/>
        </w:rPr>
      </w:pPr>
      <w:r w:rsidRPr="000807ED">
        <w:rPr>
          <w:rFonts w:cs="Times New Roman"/>
          <w:color w:val="000000"/>
        </w:rPr>
        <w:t>f) przygotowanie do funkcjonowania w społeczeństwie informacyjnym;</w:t>
      </w:r>
    </w:p>
    <w:p w:rsidR="00587895" w:rsidRPr="000807ED" w:rsidRDefault="00587895" w:rsidP="00F207A6">
      <w:pPr>
        <w:spacing w:after="120" w:line="360" w:lineRule="auto"/>
        <w:ind w:left="567"/>
        <w:jc w:val="both"/>
        <w:rPr>
          <w:rFonts w:cs="Times New Roman"/>
          <w:color w:val="000000"/>
        </w:rPr>
      </w:pPr>
      <w:r w:rsidRPr="000807ED">
        <w:rPr>
          <w:rFonts w:cs="Times New Roman"/>
          <w:color w:val="000000"/>
        </w:rPr>
        <w:t>g) wyrabianie i pogłębianie nawyku uczenia się.</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2) opiekuńczo-wychowawczą poprzez m. in.:</w:t>
      </w:r>
    </w:p>
    <w:p w:rsidR="00587895" w:rsidRPr="000807ED" w:rsidRDefault="00587895" w:rsidP="00F207A6">
      <w:pPr>
        <w:spacing w:after="120" w:line="360" w:lineRule="auto"/>
        <w:ind w:left="567"/>
        <w:jc w:val="both"/>
        <w:rPr>
          <w:rFonts w:cs="Times New Roman"/>
          <w:color w:val="000000"/>
        </w:rPr>
      </w:pPr>
      <w:r w:rsidRPr="000807ED">
        <w:rPr>
          <w:rFonts w:cs="Times New Roman"/>
          <w:color w:val="000000"/>
        </w:rPr>
        <w:t>a) współdziałanie z nauczycielami;</w:t>
      </w:r>
    </w:p>
    <w:p w:rsidR="00587895" w:rsidRPr="000807ED" w:rsidRDefault="00587895" w:rsidP="00F207A6">
      <w:pPr>
        <w:spacing w:after="120" w:line="360" w:lineRule="auto"/>
        <w:ind w:left="567"/>
        <w:jc w:val="both"/>
        <w:rPr>
          <w:rFonts w:cs="Times New Roman"/>
          <w:color w:val="000000"/>
        </w:rPr>
      </w:pPr>
      <w:r w:rsidRPr="000807ED">
        <w:rPr>
          <w:rFonts w:cs="Times New Roman"/>
          <w:color w:val="000000"/>
        </w:rPr>
        <w:t>b) wspieranie prac mających na celu wyrównanie różnic intelektualnych;</w:t>
      </w:r>
    </w:p>
    <w:p w:rsidR="00587895" w:rsidRPr="000807ED" w:rsidRDefault="00587895" w:rsidP="00F207A6">
      <w:pPr>
        <w:spacing w:after="120" w:line="360" w:lineRule="auto"/>
        <w:ind w:left="567"/>
        <w:jc w:val="both"/>
        <w:rPr>
          <w:rFonts w:cs="Times New Roman"/>
          <w:color w:val="000000"/>
        </w:rPr>
      </w:pPr>
      <w:r w:rsidRPr="000807ED">
        <w:rPr>
          <w:rFonts w:cs="Times New Roman"/>
          <w:color w:val="000000"/>
        </w:rPr>
        <w:t>c) otaczanie opieką uczniów szczególnie uzdolnionych;</w:t>
      </w:r>
    </w:p>
    <w:p w:rsidR="00587895" w:rsidRPr="000807ED" w:rsidRDefault="00587895" w:rsidP="00F207A6">
      <w:pPr>
        <w:spacing w:after="120" w:line="360" w:lineRule="auto"/>
        <w:ind w:left="567"/>
        <w:jc w:val="both"/>
        <w:rPr>
          <w:rFonts w:cs="Times New Roman"/>
          <w:color w:val="000000"/>
        </w:rPr>
      </w:pPr>
      <w:r w:rsidRPr="000807ED">
        <w:rPr>
          <w:rFonts w:cs="Times New Roman"/>
          <w:color w:val="000000"/>
        </w:rPr>
        <w:t>d) pomoc uczniom mającym trudności w nauce.</w:t>
      </w:r>
    </w:p>
    <w:p w:rsidR="00587895" w:rsidRPr="000807ED" w:rsidRDefault="00587895" w:rsidP="00F207A6">
      <w:pPr>
        <w:spacing w:after="120" w:line="360" w:lineRule="auto"/>
        <w:ind w:left="568" w:hanging="284"/>
        <w:jc w:val="both"/>
        <w:rPr>
          <w:rFonts w:cs="Times New Roman"/>
        </w:rPr>
      </w:pPr>
      <w:r w:rsidRPr="000807ED">
        <w:rPr>
          <w:rFonts w:cs="Times New Roman"/>
          <w:color w:val="000000"/>
        </w:rPr>
        <w:t>3) kulturalno-rekreacyjną poprzez m.in.</w:t>
      </w:r>
      <w:r w:rsidR="008D31D6">
        <w:rPr>
          <w:rFonts w:cs="Times New Roman"/>
          <w:color w:val="000000"/>
        </w:rPr>
        <w:t xml:space="preserve"> </w:t>
      </w:r>
      <w:r w:rsidRPr="000807ED">
        <w:rPr>
          <w:rFonts w:cs="Times New Roman"/>
          <w:color w:val="000000"/>
        </w:rPr>
        <w:t>uczestniczenie i organizowanie różnorodnych działań rozwijających wrażliwość k</w:t>
      </w:r>
      <w:r w:rsidRPr="000807ED">
        <w:rPr>
          <w:rFonts w:eastAsia="Calibri" w:cs="Times New Roman"/>
          <w:color w:val="000000"/>
        </w:rPr>
        <w:t>ulturową i społeczną.</w:t>
      </w:r>
    </w:p>
    <w:p w:rsidR="00587895" w:rsidRPr="000807ED" w:rsidRDefault="00587895" w:rsidP="00F207A6">
      <w:pPr>
        <w:spacing w:after="120" w:line="360" w:lineRule="auto"/>
        <w:ind w:left="357" w:hanging="357"/>
        <w:jc w:val="both"/>
        <w:rPr>
          <w:rFonts w:cs="Times New Roman"/>
          <w:color w:val="000000"/>
          <w:spacing w:val="1"/>
        </w:rPr>
      </w:pPr>
      <w:r w:rsidRPr="000807ED">
        <w:rPr>
          <w:rFonts w:cs="Times New Roman"/>
        </w:rPr>
        <w:lastRenderedPageBreak/>
        <w:t>5. Do zadań nauczyciela bibliotekarza należy:</w:t>
      </w:r>
    </w:p>
    <w:p w:rsidR="00247B4B" w:rsidRDefault="00587895" w:rsidP="00F22EA5">
      <w:pPr>
        <w:pStyle w:val="Akapitzlist"/>
        <w:numPr>
          <w:ilvl w:val="2"/>
          <w:numId w:val="94"/>
        </w:numPr>
        <w:shd w:val="clear" w:color="auto" w:fill="FFFFFF"/>
        <w:tabs>
          <w:tab w:val="left" w:pos="418"/>
        </w:tabs>
        <w:spacing w:after="120" w:line="360" w:lineRule="auto"/>
        <w:ind w:left="709" w:hanging="425"/>
        <w:rPr>
          <w:color w:val="000000"/>
          <w:spacing w:val="1"/>
        </w:rPr>
      </w:pPr>
      <w:r w:rsidRPr="00247B4B">
        <w:rPr>
          <w:color w:val="000000"/>
          <w:spacing w:val="1"/>
        </w:rPr>
        <w:t>udostępnianie zbiorów,</w:t>
      </w:r>
    </w:p>
    <w:p w:rsidR="00247B4B" w:rsidRPr="00247B4B" w:rsidRDefault="00587895" w:rsidP="00F22EA5">
      <w:pPr>
        <w:pStyle w:val="Akapitzlist"/>
        <w:numPr>
          <w:ilvl w:val="2"/>
          <w:numId w:val="94"/>
        </w:numPr>
        <w:shd w:val="clear" w:color="auto" w:fill="FFFFFF"/>
        <w:tabs>
          <w:tab w:val="left" w:pos="418"/>
        </w:tabs>
        <w:spacing w:after="120" w:line="360" w:lineRule="auto"/>
        <w:ind w:left="709" w:hanging="425"/>
        <w:rPr>
          <w:color w:val="000000"/>
          <w:spacing w:val="1"/>
        </w:rPr>
      </w:pPr>
      <w:r w:rsidRPr="00247B4B">
        <w:rPr>
          <w:color w:val="000000"/>
        </w:rPr>
        <w:t>udzielanie informacji bibliotecznych, bibliograficznych, rzeczowych i tekstowych,</w:t>
      </w:r>
    </w:p>
    <w:p w:rsidR="00247B4B" w:rsidRPr="00247B4B" w:rsidRDefault="005E50CC" w:rsidP="00F22EA5">
      <w:pPr>
        <w:pStyle w:val="Akapitzlist"/>
        <w:numPr>
          <w:ilvl w:val="2"/>
          <w:numId w:val="94"/>
        </w:numPr>
        <w:shd w:val="clear" w:color="auto" w:fill="FFFFFF"/>
        <w:tabs>
          <w:tab w:val="left" w:pos="418"/>
        </w:tabs>
        <w:spacing w:after="120" w:line="360" w:lineRule="auto"/>
        <w:ind w:left="709" w:hanging="425"/>
        <w:rPr>
          <w:color w:val="000000"/>
          <w:spacing w:val="1"/>
        </w:rPr>
      </w:pPr>
      <w:proofErr w:type="spellStart"/>
      <w:r w:rsidRPr="00247B4B">
        <w:rPr>
          <w:color w:val="000000"/>
          <w:lang w:val="en-US"/>
        </w:rPr>
        <w:t>ustala</w:t>
      </w:r>
      <w:proofErr w:type="spellEnd"/>
      <w:r w:rsidRPr="00247B4B">
        <w:rPr>
          <w:color w:val="000000"/>
          <w:lang w:val="en-US"/>
        </w:rPr>
        <w:t xml:space="preserve"> </w:t>
      </w:r>
      <w:proofErr w:type="spellStart"/>
      <w:r w:rsidRPr="00247B4B">
        <w:rPr>
          <w:color w:val="000000"/>
          <w:lang w:val="en-US"/>
        </w:rPr>
        <w:t>stan</w:t>
      </w:r>
      <w:proofErr w:type="spellEnd"/>
      <w:r w:rsidRPr="00247B4B">
        <w:rPr>
          <w:color w:val="000000"/>
          <w:lang w:val="en-US"/>
        </w:rPr>
        <w:t xml:space="preserve"> </w:t>
      </w:r>
      <w:proofErr w:type="spellStart"/>
      <w:r w:rsidRPr="00247B4B">
        <w:rPr>
          <w:color w:val="000000"/>
          <w:lang w:val="en-US"/>
        </w:rPr>
        <w:t>majątkowy</w:t>
      </w:r>
      <w:proofErr w:type="spellEnd"/>
      <w:r w:rsidRPr="00247B4B">
        <w:rPr>
          <w:color w:val="000000"/>
          <w:lang w:val="en-US"/>
        </w:rPr>
        <w:t xml:space="preserve"> </w:t>
      </w:r>
      <w:proofErr w:type="spellStart"/>
      <w:r w:rsidRPr="00247B4B">
        <w:rPr>
          <w:color w:val="000000"/>
          <w:lang w:val="en-US"/>
        </w:rPr>
        <w:t>biblioteki</w:t>
      </w:r>
      <w:proofErr w:type="spellEnd"/>
      <w:r w:rsidRPr="00247B4B">
        <w:rPr>
          <w:color w:val="000000"/>
          <w:lang w:val="en-US"/>
        </w:rPr>
        <w:t>;</w:t>
      </w:r>
    </w:p>
    <w:p w:rsidR="00247B4B" w:rsidRPr="00247B4B" w:rsidRDefault="005E50CC" w:rsidP="00F22EA5">
      <w:pPr>
        <w:pStyle w:val="Akapitzlist"/>
        <w:numPr>
          <w:ilvl w:val="2"/>
          <w:numId w:val="94"/>
        </w:numPr>
        <w:shd w:val="clear" w:color="auto" w:fill="FFFFFF"/>
        <w:tabs>
          <w:tab w:val="left" w:pos="418"/>
        </w:tabs>
        <w:spacing w:after="120" w:line="360" w:lineRule="auto"/>
        <w:ind w:left="709" w:hanging="425"/>
        <w:rPr>
          <w:color w:val="000000"/>
          <w:spacing w:val="1"/>
        </w:rPr>
      </w:pPr>
      <w:r w:rsidRPr="00247B4B">
        <w:rPr>
          <w:color w:val="000000"/>
        </w:rPr>
        <w:t>przygotowuje sprawozdania z pracy biblioteki;</w:t>
      </w:r>
    </w:p>
    <w:p w:rsidR="00247B4B" w:rsidRPr="00247B4B" w:rsidRDefault="005E50CC" w:rsidP="00F22EA5">
      <w:pPr>
        <w:pStyle w:val="Akapitzlist"/>
        <w:numPr>
          <w:ilvl w:val="2"/>
          <w:numId w:val="94"/>
        </w:numPr>
        <w:shd w:val="clear" w:color="auto" w:fill="FFFFFF"/>
        <w:tabs>
          <w:tab w:val="left" w:pos="418"/>
        </w:tabs>
        <w:spacing w:after="120" w:line="360" w:lineRule="auto"/>
        <w:ind w:left="709" w:hanging="425"/>
        <w:rPr>
          <w:color w:val="000000"/>
          <w:spacing w:val="1"/>
        </w:rPr>
      </w:pPr>
      <w:r w:rsidRPr="00247B4B">
        <w:rPr>
          <w:color w:val="000000"/>
        </w:rPr>
        <w:t>ponosi odpowiedzialność</w:t>
      </w:r>
      <w:r w:rsidR="00247B4B">
        <w:rPr>
          <w:color w:val="000000"/>
        </w:rPr>
        <w:t xml:space="preserve"> </w:t>
      </w:r>
      <w:r w:rsidRPr="00247B4B">
        <w:rPr>
          <w:color w:val="000000"/>
        </w:rPr>
        <w:t>za</w:t>
      </w:r>
      <w:r w:rsidR="00247B4B">
        <w:rPr>
          <w:color w:val="000000"/>
        </w:rPr>
        <w:t xml:space="preserve"> </w:t>
      </w:r>
      <w:r w:rsidRPr="00247B4B">
        <w:rPr>
          <w:color w:val="000000"/>
        </w:rPr>
        <w:t>stan majątkowy, dokumentację</w:t>
      </w:r>
      <w:r w:rsidR="00247B4B">
        <w:rPr>
          <w:color w:val="000000"/>
        </w:rPr>
        <w:t xml:space="preserve"> </w:t>
      </w:r>
      <w:r w:rsidRPr="00247B4B">
        <w:rPr>
          <w:color w:val="000000"/>
        </w:rPr>
        <w:t>pracy</w:t>
      </w:r>
      <w:r w:rsidRPr="00247B4B">
        <w:rPr>
          <w:color w:val="000000"/>
        </w:rPr>
        <w:tab/>
        <w:t>biblioteki, ład</w:t>
      </w:r>
      <w:r w:rsidRPr="00247B4B">
        <w:rPr>
          <w:color w:val="000000"/>
        </w:rPr>
        <w:tab/>
      </w:r>
      <w:r w:rsidR="00247B4B">
        <w:rPr>
          <w:color w:val="000000"/>
        </w:rPr>
        <w:t xml:space="preserve">  </w:t>
      </w:r>
      <w:r w:rsidRPr="00247B4B">
        <w:rPr>
          <w:color w:val="000000"/>
        </w:rPr>
        <w:t xml:space="preserve">i porządek </w:t>
      </w:r>
      <w:r w:rsidR="00247B4B">
        <w:rPr>
          <w:color w:val="000000"/>
        </w:rPr>
        <w:br/>
      </w:r>
      <w:r w:rsidRPr="00247B4B">
        <w:rPr>
          <w:color w:val="000000"/>
        </w:rPr>
        <w:t>w bibliotece;</w:t>
      </w:r>
    </w:p>
    <w:p w:rsidR="00247B4B" w:rsidRPr="00247B4B" w:rsidRDefault="005E50CC" w:rsidP="00F22EA5">
      <w:pPr>
        <w:pStyle w:val="Akapitzlist"/>
        <w:numPr>
          <w:ilvl w:val="2"/>
          <w:numId w:val="94"/>
        </w:numPr>
        <w:shd w:val="clear" w:color="auto" w:fill="FFFFFF"/>
        <w:tabs>
          <w:tab w:val="left" w:pos="418"/>
        </w:tabs>
        <w:spacing w:after="120" w:line="360" w:lineRule="auto"/>
        <w:ind w:left="709" w:hanging="425"/>
        <w:rPr>
          <w:color w:val="000000"/>
          <w:spacing w:val="1"/>
        </w:rPr>
      </w:pPr>
      <w:r w:rsidRPr="00247B4B">
        <w:rPr>
          <w:color w:val="000000"/>
        </w:rPr>
        <w:t>udziela porad w wyborze książek;</w:t>
      </w:r>
    </w:p>
    <w:p w:rsidR="00247B4B" w:rsidRPr="00247B4B" w:rsidRDefault="005E50CC" w:rsidP="00F22EA5">
      <w:pPr>
        <w:pStyle w:val="Akapitzlist"/>
        <w:numPr>
          <w:ilvl w:val="2"/>
          <w:numId w:val="94"/>
        </w:numPr>
        <w:shd w:val="clear" w:color="auto" w:fill="FFFFFF"/>
        <w:tabs>
          <w:tab w:val="left" w:pos="418"/>
        </w:tabs>
        <w:spacing w:after="120" w:line="360" w:lineRule="auto"/>
        <w:ind w:left="709" w:hanging="425"/>
        <w:rPr>
          <w:color w:val="000000"/>
          <w:spacing w:val="1"/>
        </w:rPr>
      </w:pPr>
      <w:r w:rsidRPr="00247B4B">
        <w:rPr>
          <w:color w:val="000000"/>
        </w:rPr>
        <w:t>prowadzi zajęcia zachęcające do korzystania z biblioteki i czytania książek;</w:t>
      </w:r>
    </w:p>
    <w:p w:rsidR="00247B4B" w:rsidRPr="00247B4B" w:rsidRDefault="005E50CC" w:rsidP="00F22EA5">
      <w:pPr>
        <w:pStyle w:val="Akapitzlist"/>
        <w:numPr>
          <w:ilvl w:val="2"/>
          <w:numId w:val="94"/>
        </w:numPr>
        <w:shd w:val="clear" w:color="auto" w:fill="FFFFFF"/>
        <w:tabs>
          <w:tab w:val="left" w:pos="418"/>
        </w:tabs>
        <w:spacing w:after="120" w:line="360" w:lineRule="auto"/>
        <w:ind w:left="709" w:hanging="425"/>
        <w:rPr>
          <w:color w:val="000000"/>
          <w:spacing w:val="1"/>
        </w:rPr>
      </w:pPr>
      <w:r w:rsidRPr="00247B4B">
        <w:rPr>
          <w:color w:val="000000"/>
        </w:rPr>
        <w:t>informuje nauczycieli wychowawców o postępach czytelniczych uczniów;</w:t>
      </w:r>
    </w:p>
    <w:p w:rsidR="00247B4B" w:rsidRPr="00247B4B" w:rsidRDefault="005E50CC" w:rsidP="00F22EA5">
      <w:pPr>
        <w:pStyle w:val="Akapitzlist"/>
        <w:numPr>
          <w:ilvl w:val="2"/>
          <w:numId w:val="94"/>
        </w:numPr>
        <w:shd w:val="clear" w:color="auto" w:fill="FFFFFF"/>
        <w:tabs>
          <w:tab w:val="left" w:pos="418"/>
        </w:tabs>
        <w:spacing w:after="120" w:line="360" w:lineRule="auto"/>
        <w:ind w:left="709" w:hanging="425"/>
        <w:rPr>
          <w:color w:val="000000"/>
          <w:spacing w:val="1"/>
        </w:rPr>
      </w:pPr>
      <w:r w:rsidRPr="00247B4B">
        <w:rPr>
          <w:color w:val="000000"/>
        </w:rPr>
        <w:t>tworzy przyjazne warunki umożliwiające korzystanie z zasobów biblioteki</w:t>
      </w:r>
    </w:p>
    <w:p w:rsidR="00247B4B" w:rsidRPr="00247B4B" w:rsidRDefault="00587895" w:rsidP="00F22EA5">
      <w:pPr>
        <w:pStyle w:val="Akapitzlist"/>
        <w:numPr>
          <w:ilvl w:val="2"/>
          <w:numId w:val="94"/>
        </w:numPr>
        <w:shd w:val="clear" w:color="auto" w:fill="FFFFFF"/>
        <w:tabs>
          <w:tab w:val="left" w:pos="418"/>
        </w:tabs>
        <w:spacing w:after="120" w:line="360" w:lineRule="auto"/>
        <w:ind w:left="709" w:hanging="425"/>
        <w:rPr>
          <w:color w:val="000000"/>
          <w:spacing w:val="1"/>
        </w:rPr>
      </w:pPr>
      <w:r w:rsidRPr="00247B4B">
        <w:rPr>
          <w:color w:val="000000"/>
        </w:rPr>
        <w:t>poznawanie uczniów, ich potrzeb czytelniczych i zainteresowań,</w:t>
      </w:r>
    </w:p>
    <w:p w:rsidR="00247B4B" w:rsidRPr="00247B4B" w:rsidRDefault="00587895" w:rsidP="00F22EA5">
      <w:pPr>
        <w:pStyle w:val="Akapitzlist"/>
        <w:numPr>
          <w:ilvl w:val="2"/>
          <w:numId w:val="94"/>
        </w:numPr>
        <w:shd w:val="clear" w:color="auto" w:fill="FFFFFF"/>
        <w:tabs>
          <w:tab w:val="left" w:pos="418"/>
        </w:tabs>
        <w:spacing w:after="120" w:line="360" w:lineRule="auto"/>
        <w:ind w:left="709" w:hanging="425"/>
        <w:rPr>
          <w:color w:val="000000"/>
          <w:spacing w:val="1"/>
        </w:rPr>
      </w:pPr>
      <w:r w:rsidRPr="00247B4B">
        <w:rPr>
          <w:color w:val="000000"/>
          <w:spacing w:val="-2"/>
        </w:rPr>
        <w:t>prowadzenie przysposobienia czytelniczo-informacyjnego,</w:t>
      </w:r>
    </w:p>
    <w:p w:rsidR="00247B4B" w:rsidRPr="00247B4B" w:rsidRDefault="00587895" w:rsidP="00F22EA5">
      <w:pPr>
        <w:pStyle w:val="Akapitzlist"/>
        <w:numPr>
          <w:ilvl w:val="2"/>
          <w:numId w:val="94"/>
        </w:numPr>
        <w:shd w:val="clear" w:color="auto" w:fill="FFFFFF"/>
        <w:tabs>
          <w:tab w:val="left" w:pos="418"/>
        </w:tabs>
        <w:spacing w:after="120" w:line="360" w:lineRule="auto"/>
        <w:ind w:left="709" w:hanging="425"/>
        <w:rPr>
          <w:color w:val="000000"/>
          <w:spacing w:val="1"/>
        </w:rPr>
      </w:pPr>
      <w:r w:rsidRPr="00247B4B">
        <w:rPr>
          <w:color w:val="000000"/>
        </w:rPr>
        <w:t xml:space="preserve"> współpraca z bibliotekami pozaszkolnymi,</w:t>
      </w:r>
    </w:p>
    <w:p w:rsidR="00587895" w:rsidRPr="00247B4B" w:rsidRDefault="00587895" w:rsidP="00F22EA5">
      <w:pPr>
        <w:pStyle w:val="Akapitzlist"/>
        <w:numPr>
          <w:ilvl w:val="2"/>
          <w:numId w:val="94"/>
        </w:numPr>
        <w:shd w:val="clear" w:color="auto" w:fill="FFFFFF"/>
        <w:tabs>
          <w:tab w:val="left" w:pos="418"/>
        </w:tabs>
        <w:spacing w:after="120" w:line="360" w:lineRule="auto"/>
        <w:ind w:left="709" w:hanging="425"/>
        <w:rPr>
          <w:color w:val="000000"/>
          <w:spacing w:val="1"/>
        </w:rPr>
      </w:pPr>
      <w:r w:rsidRPr="00247B4B">
        <w:rPr>
          <w:color w:val="000000"/>
        </w:rPr>
        <w:t>planowanie, sprawozdawczość, statystyka biblioteczna.</w:t>
      </w:r>
    </w:p>
    <w:p w:rsidR="00587895" w:rsidRDefault="00587895" w:rsidP="00F207A6">
      <w:pPr>
        <w:shd w:val="clear" w:color="auto" w:fill="FFFFFF"/>
        <w:tabs>
          <w:tab w:val="left" w:pos="284"/>
        </w:tabs>
        <w:spacing w:after="120" w:line="360" w:lineRule="auto"/>
        <w:ind w:left="357" w:hanging="357"/>
        <w:jc w:val="both"/>
        <w:rPr>
          <w:rFonts w:eastAsia="Calibri" w:cs="Times New Roman"/>
          <w:color w:val="000000"/>
        </w:rPr>
      </w:pPr>
      <w:r w:rsidRPr="000807ED">
        <w:rPr>
          <w:rFonts w:cs="Times New Roman"/>
          <w:color w:val="000000"/>
        </w:rPr>
        <w:t xml:space="preserve">6. Biblioteka współpracuje z uczniami, rodzicami, nauczycielami i innymi bibliotekami poprzez m.in. </w:t>
      </w:r>
      <w:r w:rsidRPr="000807ED">
        <w:rPr>
          <w:rFonts w:eastAsia="Calibri" w:cs="Times New Roman"/>
          <w:color w:val="000000"/>
        </w:rPr>
        <w:t>organizowanie konkursów szkolnych i pozaszkolnych, wym</w:t>
      </w:r>
      <w:r w:rsidR="00247B4B">
        <w:rPr>
          <w:rFonts w:eastAsia="Calibri" w:cs="Times New Roman"/>
          <w:color w:val="000000"/>
        </w:rPr>
        <w:t xml:space="preserve">iany doświadczeń i informacji z </w:t>
      </w:r>
      <w:r w:rsidRPr="000807ED">
        <w:rPr>
          <w:rFonts w:eastAsia="Calibri" w:cs="Times New Roman"/>
          <w:color w:val="000000"/>
        </w:rPr>
        <w:t>zastrzeżeniem odrębnych przepisów.</w:t>
      </w:r>
    </w:p>
    <w:p w:rsidR="005E50CC" w:rsidRPr="005E50CC" w:rsidRDefault="00247B4B" w:rsidP="00247B4B">
      <w:pPr>
        <w:shd w:val="clear" w:color="auto" w:fill="FFFFFF"/>
        <w:tabs>
          <w:tab w:val="left" w:pos="284"/>
        </w:tabs>
        <w:spacing w:after="120" w:line="360" w:lineRule="auto"/>
        <w:ind w:left="284" w:hanging="284"/>
        <w:jc w:val="both"/>
        <w:rPr>
          <w:rFonts w:cs="Times New Roman"/>
          <w:color w:val="000000"/>
        </w:rPr>
      </w:pPr>
      <w:r>
        <w:rPr>
          <w:rFonts w:cs="Times New Roman"/>
          <w:color w:val="000000"/>
        </w:rPr>
        <w:t xml:space="preserve">7. </w:t>
      </w:r>
      <w:r w:rsidR="005E50CC" w:rsidRPr="005E50CC">
        <w:rPr>
          <w:rFonts w:cs="Times New Roman"/>
          <w:color w:val="000000"/>
        </w:rPr>
        <w:t>Biblioteka ewidencjonuje i wypożycza podręczniki przekazane szkole przez MEN oraz podręczniki lub materiały edukacyjne oraz materiały ćwiczeniowe zakupione ze środków dotacji celowej. Szczegółowe zasady zawarte są w odrębnej procedurze.</w:t>
      </w:r>
    </w:p>
    <w:p w:rsidR="005E50CC" w:rsidRPr="000807ED" w:rsidRDefault="005E50CC" w:rsidP="00F207A6">
      <w:pPr>
        <w:shd w:val="clear" w:color="auto" w:fill="FFFFFF"/>
        <w:tabs>
          <w:tab w:val="left" w:pos="284"/>
        </w:tabs>
        <w:spacing w:after="120" w:line="360" w:lineRule="auto"/>
        <w:ind w:left="357" w:hanging="357"/>
        <w:jc w:val="both"/>
        <w:rPr>
          <w:rFonts w:cs="Times New Roman"/>
          <w:color w:val="000000"/>
        </w:rPr>
      </w:pPr>
    </w:p>
    <w:p w:rsidR="00587895" w:rsidRPr="000807ED" w:rsidRDefault="00DC2C48" w:rsidP="00247B4B">
      <w:pPr>
        <w:spacing w:after="120" w:line="360" w:lineRule="auto"/>
        <w:jc w:val="center"/>
        <w:rPr>
          <w:rFonts w:eastAsia="Calibri" w:cs="Times New Roman"/>
          <w:b/>
          <w:bCs/>
          <w:color w:val="000000"/>
        </w:rPr>
      </w:pPr>
      <w:r>
        <w:rPr>
          <w:rFonts w:eastAsia="Calibri" w:cs="Times New Roman"/>
          <w:b/>
          <w:bCs/>
          <w:color w:val="000000"/>
        </w:rPr>
        <w:t>§ 20</w:t>
      </w:r>
      <w:r w:rsidR="00C31BD4">
        <w:rPr>
          <w:rFonts w:eastAsia="Calibri" w:cs="Times New Roman"/>
          <w:b/>
          <w:bCs/>
          <w:color w:val="000000"/>
        </w:rPr>
        <w:t xml:space="preserve"> </w:t>
      </w:r>
      <w:r w:rsidR="008D31D6">
        <w:rPr>
          <w:rFonts w:eastAsia="Calibri" w:cs="Times New Roman"/>
          <w:b/>
          <w:bCs/>
          <w:color w:val="000000"/>
        </w:rPr>
        <w:t>Klasy gimnazjalne</w:t>
      </w:r>
    </w:p>
    <w:p w:rsidR="00587895" w:rsidRPr="000807ED" w:rsidRDefault="00587895" w:rsidP="00F207A6">
      <w:pPr>
        <w:numPr>
          <w:ilvl w:val="0"/>
          <w:numId w:val="10"/>
        </w:numPr>
        <w:tabs>
          <w:tab w:val="clear" w:pos="720"/>
          <w:tab w:val="num" w:pos="284"/>
        </w:tabs>
        <w:spacing w:after="120" w:line="360" w:lineRule="auto"/>
        <w:ind w:left="357" w:hanging="357"/>
        <w:jc w:val="both"/>
        <w:rPr>
          <w:rFonts w:cs="Times New Roman"/>
          <w:color w:val="000000"/>
        </w:rPr>
      </w:pPr>
      <w:r w:rsidRPr="000807ED">
        <w:rPr>
          <w:rFonts w:eastAsia="Calibri" w:cs="Times New Roman"/>
          <w:color w:val="000000"/>
        </w:rPr>
        <w:t>W szkole funkcjonują oddziały gimnazjalne do roku szkolnego 2018/2019 włącznie.</w:t>
      </w:r>
    </w:p>
    <w:p w:rsidR="00587895" w:rsidRPr="000807ED" w:rsidRDefault="00587895" w:rsidP="00F207A6">
      <w:pPr>
        <w:numPr>
          <w:ilvl w:val="0"/>
          <w:numId w:val="10"/>
        </w:numPr>
        <w:tabs>
          <w:tab w:val="clear" w:pos="720"/>
          <w:tab w:val="num" w:pos="284"/>
        </w:tabs>
        <w:spacing w:after="120" w:line="360" w:lineRule="auto"/>
        <w:ind w:left="357" w:hanging="357"/>
        <w:jc w:val="both"/>
        <w:rPr>
          <w:rFonts w:cs="Times New Roman"/>
          <w:color w:val="000000"/>
        </w:rPr>
      </w:pPr>
      <w:r w:rsidRPr="000807ED">
        <w:rPr>
          <w:rFonts w:cs="Times New Roman"/>
          <w:color w:val="000000"/>
        </w:rPr>
        <w:t>Obowiązek szkolny i nauki realizują w oddziałach gimnazjalnych uczniowie, którzy ukończyli szkołę podstawową, nie dłużej jednak niż do 18 roku życia.</w:t>
      </w:r>
    </w:p>
    <w:p w:rsidR="00587895" w:rsidRPr="000807ED" w:rsidRDefault="00587895" w:rsidP="00F207A6">
      <w:pPr>
        <w:numPr>
          <w:ilvl w:val="0"/>
          <w:numId w:val="10"/>
        </w:numPr>
        <w:tabs>
          <w:tab w:val="clear" w:pos="720"/>
          <w:tab w:val="num" w:pos="284"/>
        </w:tabs>
        <w:spacing w:after="120" w:line="360" w:lineRule="auto"/>
        <w:ind w:left="357" w:hanging="357"/>
        <w:jc w:val="both"/>
        <w:rPr>
          <w:rFonts w:cs="Times New Roman"/>
          <w:color w:val="000000"/>
        </w:rPr>
      </w:pPr>
      <w:r w:rsidRPr="000807ED">
        <w:rPr>
          <w:rFonts w:cs="Times New Roman"/>
          <w:color w:val="000000"/>
        </w:rPr>
        <w:t>Uczniowie posiadający orzeczenia o niepełnosprawności, niedostosowani społecznie, zagrożeni niedostosowaniem społecznym mogą kontynuować naukę w</w:t>
      </w:r>
      <w:r w:rsidR="00AF4792">
        <w:rPr>
          <w:rFonts w:cs="Times New Roman"/>
          <w:color w:val="000000"/>
        </w:rPr>
        <w:t xml:space="preserve"> uzasadnionych sytuacjach do </w:t>
      </w:r>
      <w:r w:rsidR="00AF4792">
        <w:rPr>
          <w:rFonts w:cs="Times New Roman"/>
          <w:color w:val="000000"/>
        </w:rPr>
        <w:lastRenderedPageBreak/>
        <w:t>21 </w:t>
      </w:r>
      <w:r w:rsidRPr="000807ED">
        <w:rPr>
          <w:rFonts w:cs="Times New Roman"/>
          <w:color w:val="000000"/>
        </w:rPr>
        <w:t>roku życia.</w:t>
      </w:r>
    </w:p>
    <w:p w:rsidR="00587895" w:rsidRPr="000807ED" w:rsidRDefault="00587895" w:rsidP="00F207A6">
      <w:pPr>
        <w:numPr>
          <w:ilvl w:val="0"/>
          <w:numId w:val="10"/>
        </w:numPr>
        <w:tabs>
          <w:tab w:val="clear" w:pos="720"/>
          <w:tab w:val="num" w:pos="284"/>
        </w:tabs>
        <w:spacing w:after="120" w:line="360" w:lineRule="auto"/>
        <w:ind w:left="357" w:hanging="357"/>
        <w:jc w:val="both"/>
        <w:rPr>
          <w:rFonts w:cs="Times New Roman"/>
          <w:color w:val="000000"/>
        </w:rPr>
      </w:pPr>
      <w:r w:rsidRPr="000807ED">
        <w:rPr>
          <w:rFonts w:cs="Times New Roman"/>
          <w:color w:val="000000"/>
        </w:rPr>
        <w:t>Podstawową jednostką organizacyjną szkoły jest oddział złożony z uczniów, którzy w</w:t>
      </w:r>
      <w:r w:rsidR="00AF4792">
        <w:rPr>
          <w:rFonts w:cs="Times New Roman"/>
          <w:color w:val="000000"/>
        </w:rPr>
        <w:t> </w:t>
      </w:r>
      <w:r w:rsidRPr="000807ED">
        <w:rPr>
          <w:rFonts w:cs="Times New Roman"/>
          <w:color w:val="000000"/>
        </w:rPr>
        <w:t>jednorocznym kursie nauki danego roku szkolnego uczą się wszystkich przedmiotów określonych planem nauczania.</w:t>
      </w:r>
    </w:p>
    <w:p w:rsidR="00587895" w:rsidRPr="000807ED" w:rsidRDefault="00587895" w:rsidP="00F207A6">
      <w:pPr>
        <w:numPr>
          <w:ilvl w:val="0"/>
          <w:numId w:val="10"/>
        </w:numPr>
        <w:tabs>
          <w:tab w:val="clear" w:pos="720"/>
          <w:tab w:val="num" w:pos="284"/>
        </w:tabs>
        <w:spacing w:after="120" w:line="360" w:lineRule="auto"/>
        <w:ind w:left="357" w:hanging="357"/>
        <w:jc w:val="both"/>
        <w:rPr>
          <w:rFonts w:cs="Times New Roman"/>
          <w:color w:val="000000"/>
        </w:rPr>
      </w:pPr>
      <w:r w:rsidRPr="000807ED">
        <w:rPr>
          <w:rFonts w:cs="Times New Roman"/>
          <w:color w:val="000000"/>
        </w:rPr>
        <w:t>Liczba uczniów w oddziałach szkolnych powinna wynosić nie więcej niż 26 uczniów.</w:t>
      </w:r>
    </w:p>
    <w:p w:rsidR="00587895" w:rsidRPr="000807ED" w:rsidRDefault="00587895" w:rsidP="00F207A6">
      <w:pPr>
        <w:numPr>
          <w:ilvl w:val="0"/>
          <w:numId w:val="10"/>
        </w:numPr>
        <w:tabs>
          <w:tab w:val="clear" w:pos="720"/>
          <w:tab w:val="num" w:pos="284"/>
        </w:tabs>
        <w:spacing w:after="120" w:line="360" w:lineRule="auto"/>
        <w:ind w:left="357" w:hanging="357"/>
        <w:jc w:val="both"/>
        <w:rPr>
          <w:rFonts w:cs="Times New Roman"/>
          <w:color w:val="000000"/>
        </w:rPr>
      </w:pPr>
      <w:r w:rsidRPr="000807ED">
        <w:rPr>
          <w:rFonts w:cs="Times New Roman"/>
          <w:color w:val="000000"/>
        </w:rPr>
        <w:t>Podział na grupy dotyczy zajęć języków obcych i informatyki w odd</w:t>
      </w:r>
      <w:r w:rsidR="00AF4792">
        <w:rPr>
          <w:rFonts w:cs="Times New Roman"/>
          <w:color w:val="000000"/>
        </w:rPr>
        <w:t>zi</w:t>
      </w:r>
      <w:r w:rsidR="00247B4B">
        <w:rPr>
          <w:rFonts w:cs="Times New Roman"/>
          <w:color w:val="000000"/>
        </w:rPr>
        <w:t xml:space="preserve">ałach liczących powyżej 24 </w:t>
      </w:r>
      <w:r w:rsidRPr="000807ED">
        <w:rPr>
          <w:rFonts w:cs="Times New Roman"/>
          <w:color w:val="000000"/>
        </w:rPr>
        <w:t>uczniów.</w:t>
      </w:r>
    </w:p>
    <w:p w:rsidR="00587895" w:rsidRPr="000807ED" w:rsidRDefault="00587895" w:rsidP="00F207A6">
      <w:pPr>
        <w:numPr>
          <w:ilvl w:val="0"/>
          <w:numId w:val="10"/>
        </w:numPr>
        <w:tabs>
          <w:tab w:val="clear" w:pos="720"/>
          <w:tab w:val="num" w:pos="284"/>
        </w:tabs>
        <w:spacing w:after="120" w:line="360" w:lineRule="auto"/>
        <w:ind w:left="357" w:hanging="357"/>
        <w:jc w:val="both"/>
        <w:rPr>
          <w:rFonts w:eastAsia="Calibri" w:cs="Times New Roman"/>
          <w:color w:val="000000"/>
        </w:rPr>
      </w:pPr>
      <w:r w:rsidRPr="000807ED">
        <w:rPr>
          <w:rFonts w:cs="Times New Roman"/>
          <w:color w:val="000000"/>
        </w:rPr>
        <w:t>W przypadku oddziałów liczących mniej niż 24 uczniów podziału na grupy można dokonywać za zgodą organu prowadzącego.</w:t>
      </w:r>
    </w:p>
    <w:p w:rsidR="00587895" w:rsidRPr="000807ED" w:rsidRDefault="00587895" w:rsidP="00F207A6">
      <w:pPr>
        <w:numPr>
          <w:ilvl w:val="0"/>
          <w:numId w:val="10"/>
        </w:numPr>
        <w:shd w:val="clear" w:color="auto" w:fill="FFFFFF"/>
        <w:tabs>
          <w:tab w:val="clear" w:pos="720"/>
          <w:tab w:val="num" w:pos="284"/>
          <w:tab w:val="left" w:pos="418"/>
        </w:tabs>
        <w:spacing w:after="120" w:line="360" w:lineRule="auto"/>
        <w:ind w:left="357" w:hanging="357"/>
        <w:jc w:val="both"/>
        <w:rPr>
          <w:rFonts w:cs="Times New Roman"/>
          <w:color w:val="000000"/>
        </w:rPr>
      </w:pPr>
      <w:r w:rsidRPr="000807ED">
        <w:rPr>
          <w:rFonts w:eastAsia="Calibri" w:cs="Times New Roman"/>
          <w:color w:val="000000"/>
        </w:rPr>
        <w:t>Do funkcjonowania oddziałów gimnazjalnych w aspektach określonych przepisami prawa powszechnie obowiązującego stosuje się odpowiednio zasady organizacji oddziałów Szkoły Podstawowej.</w:t>
      </w:r>
    </w:p>
    <w:p w:rsidR="00DE0672" w:rsidRPr="000807ED" w:rsidRDefault="00DE0672" w:rsidP="00F207A6">
      <w:pPr>
        <w:shd w:val="clear" w:color="auto" w:fill="FFFFFF"/>
        <w:tabs>
          <w:tab w:val="left" w:pos="418"/>
        </w:tabs>
        <w:spacing w:after="120" w:line="360" w:lineRule="auto"/>
        <w:ind w:right="142"/>
        <w:jc w:val="both"/>
        <w:rPr>
          <w:rFonts w:cs="Times New Roman"/>
          <w:color w:val="000000"/>
        </w:rPr>
      </w:pPr>
    </w:p>
    <w:p w:rsidR="00DE0672" w:rsidRPr="000807ED" w:rsidRDefault="00DC2C48" w:rsidP="00247B4B">
      <w:pPr>
        <w:spacing w:after="120" w:line="360" w:lineRule="auto"/>
        <w:jc w:val="center"/>
        <w:rPr>
          <w:rFonts w:eastAsia="Calibri" w:cs="Times New Roman"/>
          <w:b/>
          <w:bCs/>
          <w:color w:val="000000"/>
        </w:rPr>
      </w:pPr>
      <w:r w:rsidRPr="008D31D6">
        <w:rPr>
          <w:rFonts w:eastAsia="Calibri" w:cs="Times New Roman"/>
          <w:b/>
          <w:bCs/>
          <w:color w:val="000000"/>
        </w:rPr>
        <w:t>§ 21</w:t>
      </w:r>
      <w:r w:rsidR="00C31BD4" w:rsidRPr="008D31D6">
        <w:rPr>
          <w:rFonts w:eastAsia="Calibri" w:cs="Times New Roman"/>
          <w:b/>
          <w:bCs/>
          <w:color w:val="000000"/>
        </w:rPr>
        <w:t xml:space="preserve"> Wolontariat</w:t>
      </w:r>
    </w:p>
    <w:p w:rsidR="00587895" w:rsidRPr="000807ED" w:rsidRDefault="00587895" w:rsidP="00F22EA5">
      <w:pPr>
        <w:numPr>
          <w:ilvl w:val="0"/>
          <w:numId w:val="21"/>
        </w:numPr>
        <w:tabs>
          <w:tab w:val="clear" w:pos="720"/>
          <w:tab w:val="num" w:pos="284"/>
        </w:tabs>
        <w:spacing w:after="120" w:line="360" w:lineRule="auto"/>
        <w:ind w:left="357" w:hanging="357"/>
        <w:jc w:val="both"/>
        <w:rPr>
          <w:rFonts w:eastAsia="Calibri" w:cs="Times New Roman"/>
          <w:bCs/>
          <w:color w:val="000000"/>
        </w:rPr>
      </w:pPr>
      <w:r w:rsidRPr="000807ED">
        <w:rPr>
          <w:rFonts w:eastAsia="Calibri" w:cs="Times New Roman"/>
          <w:bCs/>
          <w:color w:val="000000"/>
        </w:rPr>
        <w:t>W szkole funkcjonuje Szkolny Klub Wolontariusza</w:t>
      </w:r>
    </w:p>
    <w:p w:rsidR="00587895" w:rsidRPr="000807ED" w:rsidRDefault="00587895" w:rsidP="00F22EA5">
      <w:pPr>
        <w:numPr>
          <w:ilvl w:val="0"/>
          <w:numId w:val="21"/>
        </w:numPr>
        <w:tabs>
          <w:tab w:val="clear" w:pos="720"/>
          <w:tab w:val="num" w:pos="284"/>
        </w:tabs>
        <w:spacing w:after="120" w:line="360" w:lineRule="auto"/>
        <w:ind w:left="357" w:hanging="357"/>
        <w:jc w:val="both"/>
        <w:rPr>
          <w:rFonts w:eastAsia="Calibri" w:cs="Times New Roman"/>
          <w:bCs/>
          <w:color w:val="000000"/>
        </w:rPr>
      </w:pPr>
      <w:r w:rsidRPr="000807ED">
        <w:rPr>
          <w:rFonts w:eastAsia="Calibri" w:cs="Times New Roman"/>
          <w:bCs/>
          <w:color w:val="000000"/>
        </w:rPr>
        <w:t>Nadzór nad Szkolnym Klubem Wolontariusza sprawuje Dyrektor.</w:t>
      </w:r>
    </w:p>
    <w:p w:rsidR="00587895" w:rsidRPr="000807ED" w:rsidRDefault="00587895" w:rsidP="00F22EA5">
      <w:pPr>
        <w:numPr>
          <w:ilvl w:val="0"/>
          <w:numId w:val="21"/>
        </w:numPr>
        <w:tabs>
          <w:tab w:val="clear" w:pos="720"/>
          <w:tab w:val="num" w:pos="284"/>
        </w:tabs>
        <w:spacing w:after="120" w:line="360" w:lineRule="auto"/>
        <w:ind w:left="357" w:hanging="357"/>
        <w:jc w:val="both"/>
        <w:rPr>
          <w:rFonts w:eastAsia="Calibri" w:cs="Times New Roman"/>
          <w:bCs/>
          <w:color w:val="000000"/>
        </w:rPr>
      </w:pPr>
      <w:r w:rsidRPr="000807ED">
        <w:rPr>
          <w:rFonts w:eastAsia="Calibri" w:cs="Times New Roman"/>
          <w:bCs/>
          <w:color w:val="000000"/>
        </w:rPr>
        <w:t xml:space="preserve">Dyrektor szkoły wyznacza osoby odpowiedzialne za opiekę i koordynację Szkolnego Klubu Wolontariusza. </w:t>
      </w:r>
    </w:p>
    <w:p w:rsidR="00587895" w:rsidRPr="000807ED" w:rsidRDefault="00587895" w:rsidP="00F22EA5">
      <w:pPr>
        <w:numPr>
          <w:ilvl w:val="0"/>
          <w:numId w:val="21"/>
        </w:numPr>
        <w:tabs>
          <w:tab w:val="clear" w:pos="720"/>
          <w:tab w:val="num" w:pos="284"/>
        </w:tabs>
        <w:spacing w:after="120" w:line="360" w:lineRule="auto"/>
        <w:ind w:left="357" w:hanging="357"/>
        <w:jc w:val="both"/>
        <w:rPr>
          <w:rFonts w:cs="Times New Roman"/>
          <w:color w:val="000000"/>
        </w:rPr>
      </w:pPr>
      <w:r w:rsidRPr="000807ED">
        <w:rPr>
          <w:rFonts w:eastAsia="Calibri" w:cs="Times New Roman"/>
          <w:bCs/>
          <w:color w:val="000000"/>
        </w:rPr>
        <w:t xml:space="preserve">Działalność </w:t>
      </w:r>
      <w:r w:rsidRPr="000807ED">
        <w:rPr>
          <w:rFonts w:cs="Times New Roman"/>
          <w:color w:val="000000"/>
        </w:rPr>
        <w:t xml:space="preserve">Szkolnego Klubu Wolontariusza skierowana jest do uczniów i nauczycieli, którzy chcą bezpłatnie i bezinteresownie służyć innym ludziom.   </w:t>
      </w:r>
    </w:p>
    <w:p w:rsidR="00587895" w:rsidRPr="000807ED" w:rsidRDefault="00587895" w:rsidP="00F22EA5">
      <w:pPr>
        <w:numPr>
          <w:ilvl w:val="0"/>
          <w:numId w:val="21"/>
        </w:numPr>
        <w:tabs>
          <w:tab w:val="clear" w:pos="720"/>
          <w:tab w:val="num" w:pos="284"/>
        </w:tabs>
        <w:spacing w:after="120" w:line="360" w:lineRule="auto"/>
        <w:ind w:left="357" w:hanging="357"/>
        <w:jc w:val="both"/>
        <w:rPr>
          <w:rFonts w:cs="Times New Roman"/>
          <w:color w:val="000000"/>
        </w:rPr>
      </w:pPr>
      <w:r w:rsidRPr="000807ED">
        <w:rPr>
          <w:rFonts w:cs="Times New Roman"/>
          <w:color w:val="000000"/>
        </w:rPr>
        <w:t>Celami Szkolnego Klubu Wolontariusza są:</w:t>
      </w:r>
    </w:p>
    <w:p w:rsidR="00587895" w:rsidRPr="000807ED" w:rsidRDefault="00587895" w:rsidP="00F207A6">
      <w:pPr>
        <w:pStyle w:val="Akapitzlist"/>
        <w:suppressAutoHyphens w:val="0"/>
        <w:spacing w:after="120" w:line="360" w:lineRule="auto"/>
        <w:ind w:left="568" w:hanging="284"/>
        <w:textAlignment w:val="auto"/>
        <w:rPr>
          <w:color w:val="000000"/>
        </w:rPr>
      </w:pPr>
      <w:r w:rsidRPr="000807ED">
        <w:rPr>
          <w:color w:val="000000"/>
        </w:rPr>
        <w:t>1) propagowanie idei wolontariatu wśród uczniów i pracowników szkoły,</w:t>
      </w:r>
    </w:p>
    <w:p w:rsidR="00587895" w:rsidRPr="000807ED" w:rsidRDefault="00587895" w:rsidP="00F207A6">
      <w:pPr>
        <w:pStyle w:val="Akapitzlist"/>
        <w:suppressAutoHyphens w:val="0"/>
        <w:spacing w:after="120" w:line="360" w:lineRule="auto"/>
        <w:ind w:left="568" w:hanging="284"/>
        <w:textAlignment w:val="auto"/>
        <w:rPr>
          <w:color w:val="000000"/>
        </w:rPr>
      </w:pPr>
      <w:r w:rsidRPr="000807ED">
        <w:rPr>
          <w:color w:val="000000"/>
        </w:rPr>
        <w:t>2) zapoznanie uczniów z ideą wolontariatu,</w:t>
      </w:r>
    </w:p>
    <w:p w:rsidR="00587895" w:rsidRPr="000807ED" w:rsidRDefault="00587895" w:rsidP="00F207A6">
      <w:pPr>
        <w:pStyle w:val="Akapitzlist"/>
        <w:suppressAutoHyphens w:val="0"/>
        <w:spacing w:after="120" w:line="360" w:lineRule="auto"/>
        <w:ind w:left="568" w:hanging="284"/>
        <w:textAlignment w:val="auto"/>
        <w:rPr>
          <w:color w:val="000000"/>
        </w:rPr>
      </w:pPr>
      <w:r w:rsidRPr="000807ED">
        <w:rPr>
          <w:color w:val="000000"/>
        </w:rPr>
        <w:t>3) zaangażowanie uczniów w dobrowolne, bezpłatne  działania na rzecz potrzebujących,</w:t>
      </w:r>
    </w:p>
    <w:p w:rsidR="00587895" w:rsidRPr="000807ED" w:rsidRDefault="00587895" w:rsidP="00F207A6">
      <w:pPr>
        <w:pStyle w:val="Akapitzlist"/>
        <w:suppressAutoHyphens w:val="0"/>
        <w:spacing w:after="120" w:line="360" w:lineRule="auto"/>
        <w:ind w:left="568" w:hanging="284"/>
        <w:textAlignment w:val="auto"/>
        <w:rPr>
          <w:color w:val="000000"/>
        </w:rPr>
      </w:pPr>
      <w:r w:rsidRPr="000807ED">
        <w:rPr>
          <w:color w:val="000000"/>
        </w:rPr>
        <w:t xml:space="preserve">4) przygotowanie młodzieży do podejmowania pracy </w:t>
      </w:r>
      <w:proofErr w:type="spellStart"/>
      <w:r w:rsidRPr="000807ED">
        <w:rPr>
          <w:color w:val="000000"/>
        </w:rPr>
        <w:t>wolontar</w:t>
      </w:r>
      <w:r w:rsidR="00CC133F" w:rsidRPr="000807ED">
        <w:rPr>
          <w:color w:val="000000"/>
        </w:rPr>
        <w:t>iackiej</w:t>
      </w:r>
      <w:proofErr w:type="spellEnd"/>
      <w:r w:rsidRPr="000807ED">
        <w:rPr>
          <w:color w:val="000000"/>
        </w:rPr>
        <w:t>,</w:t>
      </w:r>
    </w:p>
    <w:p w:rsidR="00587895" w:rsidRPr="000807ED" w:rsidRDefault="00587895" w:rsidP="00F207A6">
      <w:pPr>
        <w:pStyle w:val="Akapitzlist"/>
        <w:suppressAutoHyphens w:val="0"/>
        <w:spacing w:after="120" w:line="360" w:lineRule="auto"/>
        <w:ind w:left="568" w:hanging="284"/>
        <w:textAlignment w:val="auto"/>
        <w:rPr>
          <w:color w:val="000000"/>
        </w:rPr>
      </w:pPr>
      <w:r w:rsidRPr="000807ED">
        <w:rPr>
          <w:color w:val="000000"/>
        </w:rPr>
        <w:t>5) aktywizacja wolontariuszy pod k</w:t>
      </w:r>
      <w:r w:rsidR="00C35AC7" w:rsidRPr="000807ED">
        <w:rPr>
          <w:color w:val="000000"/>
        </w:rPr>
        <w:t>ą</w:t>
      </w:r>
      <w:r w:rsidRPr="000807ED">
        <w:rPr>
          <w:color w:val="000000"/>
        </w:rPr>
        <w:t>tem wykorzys</w:t>
      </w:r>
      <w:r w:rsidR="0035301A">
        <w:rPr>
          <w:color w:val="000000"/>
        </w:rPr>
        <w:t xml:space="preserve">tywania własnych umiejętności i talentów </w:t>
      </w:r>
      <w:r w:rsidR="00247B4B">
        <w:rPr>
          <w:color w:val="000000"/>
        </w:rPr>
        <w:br/>
      </w:r>
      <w:r w:rsidR="0035301A">
        <w:rPr>
          <w:color w:val="000000"/>
        </w:rPr>
        <w:t>w</w:t>
      </w:r>
      <w:r w:rsidR="00247B4B">
        <w:rPr>
          <w:color w:val="000000"/>
        </w:rPr>
        <w:t xml:space="preserve"> </w:t>
      </w:r>
      <w:r w:rsidRPr="000807ED">
        <w:rPr>
          <w:color w:val="000000"/>
        </w:rPr>
        <w:t>pracy z innymi ludźmi,</w:t>
      </w:r>
    </w:p>
    <w:p w:rsidR="00587895" w:rsidRPr="000807ED" w:rsidRDefault="00587895" w:rsidP="00F207A6">
      <w:pPr>
        <w:pStyle w:val="Akapitzlist"/>
        <w:suppressAutoHyphens w:val="0"/>
        <w:spacing w:after="120" w:line="360" w:lineRule="auto"/>
        <w:ind w:left="568" w:hanging="284"/>
        <w:textAlignment w:val="auto"/>
        <w:rPr>
          <w:color w:val="000000"/>
        </w:rPr>
      </w:pPr>
      <w:r w:rsidRPr="000807ED">
        <w:rPr>
          <w:color w:val="000000"/>
        </w:rPr>
        <w:t xml:space="preserve">6) rozwój postaw empatycznych w relacjach społecznych.  </w:t>
      </w:r>
    </w:p>
    <w:p w:rsidR="00247B4B" w:rsidRDefault="00587895" w:rsidP="00F22EA5">
      <w:pPr>
        <w:pStyle w:val="Akapitzlist"/>
        <w:numPr>
          <w:ilvl w:val="0"/>
          <w:numId w:val="21"/>
        </w:numPr>
        <w:tabs>
          <w:tab w:val="clear" w:pos="720"/>
          <w:tab w:val="num" w:pos="284"/>
        </w:tabs>
        <w:suppressAutoHyphens w:val="0"/>
        <w:spacing w:after="120" w:line="360" w:lineRule="auto"/>
        <w:ind w:hanging="720"/>
        <w:textAlignment w:val="auto"/>
        <w:rPr>
          <w:color w:val="000000"/>
        </w:rPr>
      </w:pPr>
      <w:r w:rsidRPr="000807ED">
        <w:rPr>
          <w:color w:val="000000"/>
        </w:rPr>
        <w:lastRenderedPageBreak/>
        <w:t>Miejscem organizacji działań Szkolnego Klubu Wolontariusza jest Zespół Szkół im. Jana Pa</w:t>
      </w:r>
      <w:r w:rsidR="00247B4B">
        <w:rPr>
          <w:color w:val="000000"/>
        </w:rPr>
        <w:t>wła II</w:t>
      </w:r>
    </w:p>
    <w:p w:rsidR="00247B4B" w:rsidRDefault="00587895" w:rsidP="00247B4B">
      <w:pPr>
        <w:pStyle w:val="Akapitzlist"/>
        <w:suppressAutoHyphens w:val="0"/>
        <w:spacing w:after="120" w:line="360" w:lineRule="auto"/>
        <w:ind w:hanging="436"/>
        <w:textAlignment w:val="auto"/>
        <w:rPr>
          <w:color w:val="000000"/>
        </w:rPr>
      </w:pPr>
      <w:r w:rsidRPr="00247B4B">
        <w:rPr>
          <w:color w:val="000000"/>
        </w:rPr>
        <w:t>w Sławkowie.</w:t>
      </w:r>
    </w:p>
    <w:p w:rsidR="00247B4B" w:rsidRDefault="00587895" w:rsidP="00F22EA5">
      <w:pPr>
        <w:pStyle w:val="Akapitzlist"/>
        <w:numPr>
          <w:ilvl w:val="0"/>
          <w:numId w:val="21"/>
        </w:numPr>
        <w:tabs>
          <w:tab w:val="clear" w:pos="720"/>
          <w:tab w:val="num" w:pos="284"/>
        </w:tabs>
        <w:suppressAutoHyphens w:val="0"/>
        <w:spacing w:after="120" w:line="360" w:lineRule="auto"/>
        <w:ind w:left="284" w:hanging="284"/>
        <w:textAlignment w:val="auto"/>
        <w:rPr>
          <w:color w:val="000000"/>
        </w:rPr>
      </w:pPr>
      <w:r w:rsidRPr="000807ED">
        <w:rPr>
          <w:color w:val="000000"/>
        </w:rPr>
        <w:t>Spotkania członków odbywają się odpowiednio do potrzeb, po wcześniejszym powiadomieniu wolontariuszy ogłoszeniem na tablicy informacyjnej w szkole.</w:t>
      </w:r>
    </w:p>
    <w:p w:rsidR="00247B4B" w:rsidRDefault="00587895" w:rsidP="00F22EA5">
      <w:pPr>
        <w:pStyle w:val="Akapitzlist"/>
        <w:numPr>
          <w:ilvl w:val="0"/>
          <w:numId w:val="21"/>
        </w:numPr>
        <w:tabs>
          <w:tab w:val="clear" w:pos="720"/>
          <w:tab w:val="num" w:pos="284"/>
        </w:tabs>
        <w:suppressAutoHyphens w:val="0"/>
        <w:spacing w:after="120" w:line="360" w:lineRule="auto"/>
        <w:ind w:left="284" w:hanging="284"/>
        <w:textAlignment w:val="auto"/>
        <w:rPr>
          <w:color w:val="000000"/>
        </w:rPr>
      </w:pPr>
      <w:r w:rsidRPr="00247B4B">
        <w:rPr>
          <w:color w:val="000000"/>
        </w:rPr>
        <w:t xml:space="preserve">Działania wolontariuszy są ustalane przez koordynatora za ich zgodą. </w:t>
      </w:r>
    </w:p>
    <w:p w:rsidR="00587895" w:rsidRPr="00247B4B" w:rsidRDefault="00587895" w:rsidP="00F22EA5">
      <w:pPr>
        <w:pStyle w:val="Akapitzlist"/>
        <w:numPr>
          <w:ilvl w:val="0"/>
          <w:numId w:val="21"/>
        </w:numPr>
        <w:tabs>
          <w:tab w:val="clear" w:pos="720"/>
          <w:tab w:val="num" w:pos="284"/>
        </w:tabs>
        <w:suppressAutoHyphens w:val="0"/>
        <w:spacing w:after="120" w:line="360" w:lineRule="auto"/>
        <w:ind w:left="284" w:hanging="284"/>
        <w:textAlignment w:val="auto"/>
        <w:rPr>
          <w:color w:val="000000"/>
        </w:rPr>
      </w:pPr>
      <w:r w:rsidRPr="00247B4B">
        <w:rPr>
          <w:color w:val="000000"/>
        </w:rPr>
        <w:t>Praca wolontariuszy w ramach działań Szkolnego Klubu Wolontariusza może odbywać się:</w:t>
      </w:r>
    </w:p>
    <w:p w:rsidR="00587895" w:rsidRPr="000807ED" w:rsidRDefault="00587895" w:rsidP="00F207A6">
      <w:pPr>
        <w:pStyle w:val="Akapitzlist"/>
        <w:suppressAutoHyphens w:val="0"/>
        <w:spacing w:after="120" w:line="360" w:lineRule="auto"/>
        <w:ind w:left="568" w:hanging="284"/>
        <w:textAlignment w:val="auto"/>
        <w:rPr>
          <w:color w:val="000000"/>
        </w:rPr>
      </w:pPr>
      <w:r w:rsidRPr="000807ED">
        <w:rPr>
          <w:color w:val="000000"/>
        </w:rPr>
        <w:t xml:space="preserve">1) na terenie szkoły – jako pomoc koleżeńska, prace na rzecz szkoły, w ramach działalności charytatywnej na rzecz innych lub spotkania z gośćmi  zaproszonymi  przez Szkolny Klub Wolontariusza. </w:t>
      </w:r>
    </w:p>
    <w:p w:rsidR="00587895" w:rsidRPr="000807ED" w:rsidRDefault="00587895" w:rsidP="00F207A6">
      <w:pPr>
        <w:pStyle w:val="Akapitzlist"/>
        <w:suppressAutoHyphens w:val="0"/>
        <w:spacing w:after="120" w:line="360" w:lineRule="auto"/>
        <w:ind w:left="568" w:hanging="284"/>
        <w:textAlignment w:val="auto"/>
        <w:rPr>
          <w:color w:val="000000"/>
        </w:rPr>
      </w:pPr>
      <w:r w:rsidRPr="000807ED">
        <w:rPr>
          <w:color w:val="000000"/>
        </w:rPr>
        <w:t>2) poza terenem szkoły – jako spotkania indywidualne lub grupowe, udział w imprezach charytatywnych lub praca na rzecz środowiska lokalnego.</w:t>
      </w:r>
    </w:p>
    <w:p w:rsidR="00587895" w:rsidRPr="000807ED" w:rsidRDefault="00587895" w:rsidP="00F22EA5">
      <w:pPr>
        <w:pStyle w:val="Akapitzlist"/>
        <w:numPr>
          <w:ilvl w:val="0"/>
          <w:numId w:val="21"/>
        </w:numPr>
        <w:tabs>
          <w:tab w:val="clear" w:pos="720"/>
          <w:tab w:val="num" w:pos="426"/>
        </w:tabs>
        <w:suppressAutoHyphens w:val="0"/>
        <w:spacing w:after="120" w:line="360" w:lineRule="auto"/>
        <w:ind w:left="426" w:hanging="426"/>
        <w:textAlignment w:val="auto"/>
        <w:rPr>
          <w:color w:val="000000"/>
        </w:rPr>
      </w:pPr>
      <w:r w:rsidRPr="000807ED">
        <w:rPr>
          <w:color w:val="000000"/>
        </w:rPr>
        <w:t>Opiekę podczas działań wolontariuszy sprawuje koordynator według ogólnych zasad opieki nad uczniami obowiązującymi na ter</w:t>
      </w:r>
      <w:r w:rsidR="00C35AC7" w:rsidRPr="000807ED">
        <w:rPr>
          <w:color w:val="000000"/>
        </w:rPr>
        <w:t>e</w:t>
      </w:r>
      <w:r w:rsidRPr="000807ED">
        <w:rPr>
          <w:color w:val="000000"/>
        </w:rPr>
        <w:t>nie szkoły.</w:t>
      </w:r>
    </w:p>
    <w:p w:rsidR="00587895" w:rsidRPr="000807ED" w:rsidRDefault="00587895" w:rsidP="00F22EA5">
      <w:pPr>
        <w:pStyle w:val="Akapitzlist"/>
        <w:numPr>
          <w:ilvl w:val="0"/>
          <w:numId w:val="21"/>
        </w:numPr>
        <w:tabs>
          <w:tab w:val="clear" w:pos="720"/>
          <w:tab w:val="num" w:pos="426"/>
        </w:tabs>
        <w:suppressAutoHyphens w:val="0"/>
        <w:spacing w:after="120" w:line="360" w:lineRule="auto"/>
        <w:ind w:hanging="720"/>
        <w:textAlignment w:val="auto"/>
        <w:rPr>
          <w:color w:val="000000"/>
        </w:rPr>
      </w:pPr>
      <w:r w:rsidRPr="000807ED">
        <w:rPr>
          <w:color w:val="000000"/>
        </w:rPr>
        <w:t>Obszarami objętymi działaniem Szkolnego Klubu Wolontariusza mogą być:</w:t>
      </w:r>
    </w:p>
    <w:p w:rsidR="00587895" w:rsidRPr="000807ED" w:rsidRDefault="00587895" w:rsidP="00F207A6">
      <w:pPr>
        <w:pStyle w:val="Akapitzlist"/>
        <w:suppressAutoHyphens w:val="0"/>
        <w:spacing w:after="120" w:line="360" w:lineRule="auto"/>
        <w:ind w:left="568" w:hanging="284"/>
        <w:textAlignment w:val="auto"/>
        <w:rPr>
          <w:color w:val="000000"/>
        </w:rPr>
      </w:pPr>
      <w:r w:rsidRPr="000807ED">
        <w:rPr>
          <w:color w:val="000000"/>
        </w:rPr>
        <w:t>1) działania na rzecz świetlic środowiskowych,</w:t>
      </w:r>
    </w:p>
    <w:p w:rsidR="00587895" w:rsidRPr="000807ED" w:rsidRDefault="00587895" w:rsidP="00F207A6">
      <w:pPr>
        <w:pStyle w:val="Akapitzlist"/>
        <w:suppressAutoHyphens w:val="0"/>
        <w:spacing w:after="120" w:line="360" w:lineRule="auto"/>
        <w:ind w:left="568" w:hanging="284"/>
        <w:textAlignment w:val="auto"/>
        <w:rPr>
          <w:color w:val="000000"/>
        </w:rPr>
      </w:pPr>
      <w:r w:rsidRPr="000807ED">
        <w:rPr>
          <w:color w:val="000000"/>
        </w:rPr>
        <w:t>2) działania na rzecz Pensjonariuszy Domów Pomocy Społecznej w formie spotkań integracyjnych,</w:t>
      </w:r>
    </w:p>
    <w:p w:rsidR="00587895" w:rsidRPr="000807ED" w:rsidRDefault="00587895" w:rsidP="00F207A6">
      <w:pPr>
        <w:pStyle w:val="Akapitzlist"/>
        <w:suppressAutoHyphens w:val="0"/>
        <w:spacing w:after="120" w:line="360" w:lineRule="auto"/>
        <w:ind w:left="568" w:hanging="284"/>
        <w:textAlignment w:val="auto"/>
        <w:rPr>
          <w:color w:val="000000"/>
        </w:rPr>
      </w:pPr>
      <w:r w:rsidRPr="000807ED">
        <w:rPr>
          <w:color w:val="000000"/>
        </w:rPr>
        <w:t xml:space="preserve">3) </w:t>
      </w:r>
      <w:r w:rsidR="00C35AC7" w:rsidRPr="000807ED">
        <w:rPr>
          <w:color w:val="000000"/>
        </w:rPr>
        <w:t>u</w:t>
      </w:r>
      <w:r w:rsidRPr="000807ED">
        <w:rPr>
          <w:color w:val="000000"/>
        </w:rPr>
        <w:t>dział w kwestach na rzecz osób potrzebujących – przy współpracy z instytucjami działającymi na rzecz osób chorych, niepełnosprawnych itp.,</w:t>
      </w:r>
    </w:p>
    <w:p w:rsidR="00587895" w:rsidRPr="000807ED" w:rsidRDefault="00587895" w:rsidP="00F207A6">
      <w:pPr>
        <w:pStyle w:val="Akapitzlist"/>
        <w:suppressAutoHyphens w:val="0"/>
        <w:spacing w:after="120" w:line="360" w:lineRule="auto"/>
        <w:ind w:left="568" w:hanging="284"/>
        <w:textAlignment w:val="auto"/>
        <w:rPr>
          <w:color w:val="000000"/>
        </w:rPr>
      </w:pPr>
      <w:r w:rsidRPr="000807ED">
        <w:rPr>
          <w:color w:val="000000"/>
        </w:rPr>
        <w:t>4) działania na rzecz osób potrzebujących,</w:t>
      </w:r>
    </w:p>
    <w:p w:rsidR="00587895" w:rsidRPr="000807ED" w:rsidRDefault="00587895" w:rsidP="00F207A6">
      <w:pPr>
        <w:pStyle w:val="Akapitzlist"/>
        <w:suppressAutoHyphens w:val="0"/>
        <w:spacing w:after="120" w:line="360" w:lineRule="auto"/>
        <w:ind w:left="568" w:hanging="284"/>
        <w:textAlignment w:val="auto"/>
        <w:rPr>
          <w:color w:val="000000"/>
        </w:rPr>
      </w:pPr>
      <w:r w:rsidRPr="000807ED">
        <w:rPr>
          <w:color w:val="000000"/>
        </w:rPr>
        <w:t>5) działania na rzecz pomocy koleżeńskiej na terenie szkoły,</w:t>
      </w:r>
    </w:p>
    <w:p w:rsidR="00587895" w:rsidRPr="000807ED" w:rsidRDefault="00587895" w:rsidP="00F207A6">
      <w:pPr>
        <w:pStyle w:val="Akapitzlist"/>
        <w:suppressAutoHyphens w:val="0"/>
        <w:spacing w:after="120" w:line="360" w:lineRule="auto"/>
        <w:ind w:left="568" w:hanging="284"/>
        <w:textAlignment w:val="auto"/>
      </w:pPr>
      <w:r w:rsidRPr="000807ED">
        <w:rPr>
          <w:color w:val="000000"/>
        </w:rPr>
        <w:t>6) działania na rzecz środowiska lokalnego.</w:t>
      </w:r>
    </w:p>
    <w:p w:rsidR="00DC2C48" w:rsidRPr="000807ED" w:rsidRDefault="00DC2C48" w:rsidP="00F207A6">
      <w:pPr>
        <w:pStyle w:val="Akapitzlist"/>
        <w:suppressAutoHyphens w:val="0"/>
        <w:spacing w:after="120" w:line="360" w:lineRule="auto"/>
        <w:ind w:left="0"/>
        <w:textAlignment w:val="auto"/>
      </w:pPr>
    </w:p>
    <w:p w:rsidR="00587895" w:rsidRPr="000807ED" w:rsidRDefault="00C31BD4" w:rsidP="00247B4B">
      <w:pPr>
        <w:spacing w:after="120" w:line="360" w:lineRule="auto"/>
        <w:jc w:val="center"/>
        <w:rPr>
          <w:rFonts w:cs="Times New Roman"/>
          <w:b/>
          <w:bCs/>
          <w:color w:val="000000"/>
        </w:rPr>
      </w:pPr>
      <w:r>
        <w:rPr>
          <w:rFonts w:cs="Times New Roman"/>
          <w:b/>
          <w:bCs/>
          <w:color w:val="000000"/>
        </w:rPr>
        <w:t xml:space="preserve">ROZDZIAŁ </w:t>
      </w:r>
      <w:r>
        <w:rPr>
          <w:rFonts w:cs="Times New Roman"/>
          <w:b/>
          <w:color w:val="000000"/>
        </w:rPr>
        <w:t>7</w:t>
      </w:r>
      <w:r>
        <w:rPr>
          <w:rFonts w:cs="Times New Roman"/>
          <w:b/>
          <w:bCs/>
          <w:color w:val="000000"/>
        </w:rPr>
        <w:t xml:space="preserve"> - N</w:t>
      </w:r>
      <w:r w:rsidRPr="000807ED">
        <w:rPr>
          <w:rFonts w:cs="Times New Roman"/>
          <w:b/>
          <w:bCs/>
          <w:color w:val="000000"/>
        </w:rPr>
        <w:t>AUCZYCIELE I INNI PRACOWNICY SZKOŁ</w:t>
      </w:r>
      <w:r>
        <w:rPr>
          <w:rFonts w:cs="Times New Roman"/>
          <w:b/>
          <w:bCs/>
          <w:color w:val="000000"/>
        </w:rPr>
        <w:t>Y</w:t>
      </w:r>
    </w:p>
    <w:p w:rsidR="00587895" w:rsidRPr="000807ED" w:rsidRDefault="00587895" w:rsidP="00247B4B">
      <w:pPr>
        <w:spacing w:after="120" w:line="360" w:lineRule="auto"/>
        <w:jc w:val="center"/>
        <w:rPr>
          <w:rFonts w:cs="Times New Roman"/>
          <w:b/>
          <w:bCs/>
          <w:color w:val="000000"/>
        </w:rPr>
      </w:pPr>
    </w:p>
    <w:p w:rsidR="000807ED" w:rsidRDefault="00587895" w:rsidP="00247B4B">
      <w:pPr>
        <w:spacing w:after="120" w:line="360" w:lineRule="auto"/>
        <w:jc w:val="center"/>
        <w:rPr>
          <w:rFonts w:cs="Times New Roman"/>
          <w:b/>
          <w:bCs/>
          <w:color w:val="000000"/>
        </w:rPr>
      </w:pPr>
      <w:r w:rsidRPr="008D31D6">
        <w:rPr>
          <w:rFonts w:cs="Times New Roman"/>
          <w:b/>
          <w:bCs/>
          <w:color w:val="000000"/>
        </w:rPr>
        <w:t xml:space="preserve">§ </w:t>
      </w:r>
      <w:r w:rsidR="00DC2C48" w:rsidRPr="008D31D6">
        <w:rPr>
          <w:rFonts w:cs="Times New Roman"/>
          <w:b/>
          <w:bCs/>
          <w:color w:val="000000"/>
        </w:rPr>
        <w:t>22</w:t>
      </w:r>
      <w:r w:rsidR="00784E5C" w:rsidRPr="008D31D6">
        <w:rPr>
          <w:rFonts w:cs="Times New Roman"/>
          <w:b/>
          <w:bCs/>
          <w:color w:val="000000"/>
        </w:rPr>
        <w:t xml:space="preserve"> Obowiązki pracowników</w:t>
      </w:r>
    </w:p>
    <w:p w:rsidR="00587895" w:rsidRPr="000807ED" w:rsidRDefault="00587895" w:rsidP="00F207A6">
      <w:pPr>
        <w:numPr>
          <w:ilvl w:val="0"/>
          <w:numId w:val="6"/>
        </w:numPr>
        <w:tabs>
          <w:tab w:val="clear" w:pos="720"/>
          <w:tab w:val="num" w:pos="284"/>
        </w:tabs>
        <w:spacing w:after="120" w:line="360" w:lineRule="auto"/>
        <w:ind w:left="357" w:hanging="357"/>
        <w:jc w:val="both"/>
        <w:rPr>
          <w:rFonts w:cs="Times New Roman"/>
          <w:color w:val="000000"/>
        </w:rPr>
      </w:pPr>
      <w:r w:rsidRPr="000807ED">
        <w:rPr>
          <w:rFonts w:cs="Times New Roman"/>
          <w:color w:val="000000"/>
        </w:rPr>
        <w:t>Szkoła zatrudnia nauczycieli oraz pracowników administracji i obsługi.</w:t>
      </w:r>
    </w:p>
    <w:p w:rsidR="00587895" w:rsidRPr="000807ED" w:rsidRDefault="00587895" w:rsidP="00F207A6">
      <w:pPr>
        <w:numPr>
          <w:ilvl w:val="0"/>
          <w:numId w:val="6"/>
        </w:numPr>
        <w:tabs>
          <w:tab w:val="clear" w:pos="720"/>
          <w:tab w:val="num" w:pos="284"/>
        </w:tabs>
        <w:spacing w:after="120" w:line="360" w:lineRule="auto"/>
        <w:ind w:left="357" w:hanging="357"/>
        <w:jc w:val="both"/>
        <w:rPr>
          <w:rFonts w:cs="Times New Roman"/>
          <w:color w:val="000000"/>
        </w:rPr>
      </w:pPr>
      <w:r w:rsidRPr="000807ED">
        <w:rPr>
          <w:rFonts w:cs="Times New Roman"/>
          <w:color w:val="000000"/>
        </w:rPr>
        <w:t>Zakres praw i obowiązków pracowniczych uregulowany jest w ustawie z dnia 26 czerw</w:t>
      </w:r>
      <w:r w:rsidR="00CB266D">
        <w:rPr>
          <w:rFonts w:cs="Times New Roman"/>
          <w:color w:val="000000"/>
        </w:rPr>
        <w:t>ca 1974r.</w:t>
      </w:r>
      <w:r w:rsidRPr="000807ED">
        <w:rPr>
          <w:rFonts w:cs="Times New Roman"/>
          <w:color w:val="000000"/>
        </w:rPr>
        <w:t xml:space="preserve"> </w:t>
      </w:r>
      <w:r w:rsidRPr="000807ED">
        <w:rPr>
          <w:rFonts w:cs="Times New Roman"/>
          <w:color w:val="000000"/>
        </w:rPr>
        <w:lastRenderedPageBreak/>
        <w:t>Kodeks Pracy oraz w stosunku do nauczycieli w ustawie z dnia 26 stycznia 1982 roku Karta Nauczyciela.</w:t>
      </w:r>
    </w:p>
    <w:p w:rsidR="00587895" w:rsidRPr="000807ED" w:rsidRDefault="00587895" w:rsidP="00F207A6">
      <w:pPr>
        <w:numPr>
          <w:ilvl w:val="0"/>
          <w:numId w:val="6"/>
        </w:numPr>
        <w:tabs>
          <w:tab w:val="clear" w:pos="720"/>
          <w:tab w:val="num" w:pos="284"/>
        </w:tabs>
        <w:spacing w:after="120" w:line="360" w:lineRule="auto"/>
        <w:ind w:left="357" w:hanging="357"/>
        <w:jc w:val="both"/>
        <w:rPr>
          <w:rFonts w:cs="Times New Roman"/>
          <w:color w:val="000000"/>
        </w:rPr>
      </w:pPr>
      <w:r w:rsidRPr="000807ED">
        <w:rPr>
          <w:rFonts w:cs="Times New Roman"/>
          <w:color w:val="000000"/>
        </w:rPr>
        <w:t>W szkole funkcjonują następujące stanowiska pracy:</w:t>
      </w:r>
    </w:p>
    <w:p w:rsidR="00587895" w:rsidRPr="000807ED" w:rsidRDefault="00587895" w:rsidP="00F207A6">
      <w:pPr>
        <w:numPr>
          <w:ilvl w:val="0"/>
          <w:numId w:val="2"/>
        </w:numPr>
        <w:tabs>
          <w:tab w:val="num" w:pos="567"/>
        </w:tabs>
        <w:spacing w:after="120" w:line="360" w:lineRule="auto"/>
        <w:ind w:left="568" w:hanging="284"/>
        <w:jc w:val="both"/>
        <w:rPr>
          <w:rFonts w:cs="Times New Roman"/>
          <w:color w:val="000000"/>
        </w:rPr>
      </w:pPr>
      <w:r w:rsidRPr="000807ED">
        <w:rPr>
          <w:rFonts w:cs="Times New Roman"/>
          <w:color w:val="000000"/>
        </w:rPr>
        <w:t>nauczyciel;</w:t>
      </w:r>
    </w:p>
    <w:p w:rsidR="00587895" w:rsidRPr="000807ED" w:rsidRDefault="00587895" w:rsidP="00F207A6">
      <w:pPr>
        <w:numPr>
          <w:ilvl w:val="0"/>
          <w:numId w:val="2"/>
        </w:numPr>
        <w:tabs>
          <w:tab w:val="num" w:pos="567"/>
        </w:tabs>
        <w:spacing w:after="120" w:line="360" w:lineRule="auto"/>
        <w:ind w:left="568" w:hanging="284"/>
        <w:jc w:val="both"/>
        <w:rPr>
          <w:rFonts w:cs="Times New Roman"/>
          <w:color w:val="000000"/>
        </w:rPr>
      </w:pPr>
      <w:r w:rsidRPr="000807ED">
        <w:rPr>
          <w:rFonts w:cs="Times New Roman"/>
          <w:color w:val="000000"/>
        </w:rPr>
        <w:t>pedagog szkolny</w:t>
      </w:r>
      <w:r w:rsidR="00C35AC7" w:rsidRPr="000807ED">
        <w:rPr>
          <w:rFonts w:cs="Times New Roman"/>
          <w:color w:val="000000"/>
        </w:rPr>
        <w:t>;</w:t>
      </w:r>
    </w:p>
    <w:p w:rsidR="00587895" w:rsidRPr="000807ED" w:rsidRDefault="00587895" w:rsidP="00F207A6">
      <w:pPr>
        <w:numPr>
          <w:ilvl w:val="0"/>
          <w:numId w:val="2"/>
        </w:numPr>
        <w:tabs>
          <w:tab w:val="num" w:pos="567"/>
        </w:tabs>
        <w:spacing w:after="120" w:line="360" w:lineRule="auto"/>
        <w:ind w:left="568" w:hanging="284"/>
        <w:jc w:val="both"/>
        <w:rPr>
          <w:rFonts w:cs="Times New Roman"/>
          <w:color w:val="000000"/>
        </w:rPr>
      </w:pPr>
      <w:r w:rsidRPr="000807ED">
        <w:rPr>
          <w:rFonts w:cs="Times New Roman"/>
          <w:color w:val="000000"/>
        </w:rPr>
        <w:t>psycholog szkolny</w:t>
      </w:r>
      <w:r w:rsidR="00C35AC7" w:rsidRPr="000807ED">
        <w:rPr>
          <w:rFonts w:cs="Times New Roman"/>
          <w:color w:val="000000"/>
        </w:rPr>
        <w:t>;</w:t>
      </w:r>
    </w:p>
    <w:p w:rsidR="00587895" w:rsidRPr="00E774B0" w:rsidRDefault="00E774B0" w:rsidP="00F207A6">
      <w:pPr>
        <w:numPr>
          <w:ilvl w:val="0"/>
          <w:numId w:val="2"/>
        </w:numPr>
        <w:tabs>
          <w:tab w:val="num" w:pos="567"/>
        </w:tabs>
        <w:spacing w:after="120" w:line="360" w:lineRule="auto"/>
        <w:ind w:left="568" w:hanging="284"/>
        <w:jc w:val="both"/>
        <w:rPr>
          <w:rFonts w:cs="Times New Roman"/>
          <w:color w:val="000000"/>
        </w:rPr>
      </w:pPr>
      <w:r>
        <w:rPr>
          <w:rFonts w:cs="Times New Roman"/>
          <w:color w:val="000000"/>
        </w:rPr>
        <w:t>starszy konserwator</w:t>
      </w:r>
      <w:r w:rsidR="00C35AC7" w:rsidRPr="000807ED">
        <w:rPr>
          <w:rFonts w:cs="Times New Roman"/>
          <w:color w:val="000000"/>
        </w:rPr>
        <w:t>;</w:t>
      </w:r>
    </w:p>
    <w:p w:rsidR="00587895" w:rsidRDefault="00587895" w:rsidP="00F207A6">
      <w:pPr>
        <w:numPr>
          <w:ilvl w:val="0"/>
          <w:numId w:val="2"/>
        </w:numPr>
        <w:tabs>
          <w:tab w:val="num" w:pos="567"/>
        </w:tabs>
        <w:spacing w:after="120" w:line="360" w:lineRule="auto"/>
        <w:ind w:left="568" w:hanging="284"/>
        <w:jc w:val="both"/>
        <w:rPr>
          <w:rFonts w:cs="Times New Roman"/>
          <w:color w:val="000000"/>
        </w:rPr>
      </w:pPr>
      <w:r w:rsidRPr="000807ED">
        <w:rPr>
          <w:rFonts w:cs="Times New Roman"/>
          <w:color w:val="000000"/>
        </w:rPr>
        <w:t>woźna</w:t>
      </w:r>
      <w:r w:rsidR="00C35AC7" w:rsidRPr="000807ED">
        <w:rPr>
          <w:rFonts w:cs="Times New Roman"/>
          <w:color w:val="000000"/>
        </w:rPr>
        <w:t>;</w:t>
      </w:r>
    </w:p>
    <w:p w:rsidR="008D31D6" w:rsidRDefault="00CB266D" w:rsidP="00F207A6">
      <w:pPr>
        <w:numPr>
          <w:ilvl w:val="0"/>
          <w:numId w:val="2"/>
        </w:numPr>
        <w:tabs>
          <w:tab w:val="num" w:pos="567"/>
        </w:tabs>
        <w:spacing w:after="120" w:line="360" w:lineRule="auto"/>
        <w:ind w:left="568" w:hanging="284"/>
        <w:jc w:val="both"/>
        <w:rPr>
          <w:rFonts w:cs="Times New Roman"/>
          <w:color w:val="000000"/>
        </w:rPr>
      </w:pPr>
      <w:r w:rsidRPr="008D31D6">
        <w:rPr>
          <w:rFonts w:cs="Times New Roman"/>
          <w:color w:val="000000"/>
        </w:rPr>
        <w:t>pracownik obsługi;</w:t>
      </w:r>
    </w:p>
    <w:p w:rsidR="00CB266D" w:rsidRPr="008D31D6" w:rsidRDefault="008D31D6" w:rsidP="00F207A6">
      <w:pPr>
        <w:numPr>
          <w:ilvl w:val="0"/>
          <w:numId w:val="2"/>
        </w:numPr>
        <w:tabs>
          <w:tab w:val="num" w:pos="567"/>
        </w:tabs>
        <w:spacing w:after="120" w:line="360" w:lineRule="auto"/>
        <w:ind w:left="568" w:hanging="284"/>
        <w:jc w:val="both"/>
        <w:rPr>
          <w:rFonts w:cs="Times New Roman"/>
          <w:color w:val="000000"/>
        </w:rPr>
      </w:pPr>
      <w:r w:rsidRPr="008D31D6">
        <w:rPr>
          <w:rFonts w:cs="Times New Roman"/>
          <w:color w:val="000000"/>
        </w:rPr>
        <w:t xml:space="preserve"> </w:t>
      </w:r>
      <w:r w:rsidR="00CB266D" w:rsidRPr="008D31D6">
        <w:rPr>
          <w:rFonts w:cs="Times New Roman"/>
          <w:color w:val="000000"/>
        </w:rPr>
        <w:t>referen</w:t>
      </w:r>
      <w:r w:rsidR="00CB266D" w:rsidRPr="008D31D6">
        <w:rPr>
          <w:rFonts w:cs="Times New Roman"/>
        </w:rPr>
        <w:t>t</w:t>
      </w:r>
      <w:r w:rsidRPr="008D31D6">
        <w:rPr>
          <w:rFonts w:cs="Times New Roman"/>
        </w:rPr>
        <w:t>;</w:t>
      </w:r>
    </w:p>
    <w:p w:rsidR="00587895" w:rsidRPr="000807ED" w:rsidRDefault="00587895" w:rsidP="00F207A6">
      <w:pPr>
        <w:numPr>
          <w:ilvl w:val="0"/>
          <w:numId w:val="2"/>
        </w:numPr>
        <w:tabs>
          <w:tab w:val="num" w:pos="567"/>
        </w:tabs>
        <w:spacing w:after="120" w:line="360" w:lineRule="auto"/>
        <w:ind w:left="568" w:hanging="284"/>
        <w:jc w:val="both"/>
        <w:rPr>
          <w:rFonts w:cs="Times New Roman"/>
          <w:color w:val="000000"/>
        </w:rPr>
      </w:pPr>
      <w:r w:rsidRPr="000807ED">
        <w:rPr>
          <w:rFonts w:cs="Times New Roman"/>
          <w:color w:val="000000"/>
        </w:rPr>
        <w:t>sekretarz szkoły</w:t>
      </w:r>
      <w:r w:rsidR="00C35AC7" w:rsidRPr="000807ED">
        <w:rPr>
          <w:rFonts w:cs="Times New Roman"/>
          <w:color w:val="000000"/>
        </w:rPr>
        <w:t>.</w:t>
      </w:r>
    </w:p>
    <w:p w:rsidR="00587895" w:rsidRPr="000807ED" w:rsidRDefault="00587895" w:rsidP="00F207A6">
      <w:pPr>
        <w:spacing w:after="120" w:line="360" w:lineRule="auto"/>
        <w:ind w:left="357" w:hanging="357"/>
        <w:jc w:val="both"/>
        <w:rPr>
          <w:rFonts w:cs="Times New Roman"/>
          <w:color w:val="000000"/>
        </w:rPr>
      </w:pPr>
      <w:r w:rsidRPr="000807ED">
        <w:rPr>
          <w:rFonts w:cs="Times New Roman"/>
          <w:color w:val="000000"/>
        </w:rPr>
        <w:t>4. Szczegółowy zakres zadań nauczycieli oraz innych pracow</w:t>
      </w:r>
      <w:r w:rsidR="00916FC8">
        <w:rPr>
          <w:rFonts w:cs="Times New Roman"/>
          <w:color w:val="000000"/>
        </w:rPr>
        <w:t>ników, w tym zadań związanych z </w:t>
      </w:r>
      <w:r w:rsidRPr="000807ED">
        <w:rPr>
          <w:rFonts w:cs="Times New Roman"/>
          <w:color w:val="000000"/>
        </w:rPr>
        <w:t>zapewnieniem bezpieczeństwa uczniom w czasie zajęć organizowanych przez szkołę</w:t>
      </w:r>
      <w:r w:rsidR="00C35AC7" w:rsidRPr="000807ED">
        <w:rPr>
          <w:rFonts w:cs="Times New Roman"/>
          <w:color w:val="000000"/>
        </w:rPr>
        <w:t>,</w:t>
      </w:r>
      <w:r w:rsidRPr="000807ED">
        <w:rPr>
          <w:rFonts w:cs="Times New Roman"/>
          <w:color w:val="000000"/>
        </w:rPr>
        <w:t xml:space="preserve"> określają odrębne dokumenty</w:t>
      </w:r>
      <w:r w:rsidR="00CB266D">
        <w:rPr>
          <w:rFonts w:cs="Times New Roman"/>
          <w:color w:val="000000"/>
        </w:rPr>
        <w:t>.</w:t>
      </w:r>
    </w:p>
    <w:p w:rsidR="00DE0672" w:rsidRPr="000807ED" w:rsidRDefault="00DE0672" w:rsidP="00F207A6">
      <w:pPr>
        <w:spacing w:after="120" w:line="360" w:lineRule="auto"/>
        <w:jc w:val="both"/>
        <w:rPr>
          <w:rFonts w:cs="Times New Roman"/>
          <w:color w:val="000000"/>
        </w:rPr>
      </w:pPr>
    </w:p>
    <w:p w:rsidR="000807ED" w:rsidRPr="000807ED" w:rsidRDefault="00587895" w:rsidP="00247B4B">
      <w:pPr>
        <w:spacing w:after="120" w:line="360" w:lineRule="auto"/>
        <w:jc w:val="center"/>
        <w:rPr>
          <w:rFonts w:cs="Times New Roman"/>
          <w:color w:val="000000"/>
        </w:rPr>
      </w:pPr>
      <w:r w:rsidRPr="00033A93">
        <w:rPr>
          <w:rFonts w:cs="Times New Roman"/>
          <w:b/>
          <w:bCs/>
          <w:color w:val="000000"/>
        </w:rPr>
        <w:t>§ 2</w:t>
      </w:r>
      <w:r w:rsidR="00DC2C48" w:rsidRPr="00033A93">
        <w:rPr>
          <w:rFonts w:cs="Times New Roman"/>
          <w:b/>
          <w:bCs/>
          <w:color w:val="000000"/>
        </w:rPr>
        <w:t>3</w:t>
      </w:r>
      <w:r w:rsidR="00B37EAE">
        <w:rPr>
          <w:rFonts w:cs="Times New Roman"/>
          <w:b/>
          <w:bCs/>
          <w:color w:val="000000"/>
        </w:rPr>
        <w:t xml:space="preserve"> </w:t>
      </w:r>
      <w:r w:rsidR="00852EED" w:rsidRPr="00033A93">
        <w:rPr>
          <w:rFonts w:cs="Times New Roman"/>
          <w:b/>
          <w:bCs/>
          <w:color w:val="000000"/>
        </w:rPr>
        <w:t>Nauczyciele</w:t>
      </w:r>
    </w:p>
    <w:p w:rsidR="00BA1F25" w:rsidRPr="00BA1F25" w:rsidRDefault="00390A0D" w:rsidP="00F207A6">
      <w:pPr>
        <w:numPr>
          <w:ilvl w:val="0"/>
          <w:numId w:val="7"/>
        </w:numPr>
        <w:tabs>
          <w:tab w:val="clear" w:pos="720"/>
          <w:tab w:val="num" w:pos="284"/>
        </w:tabs>
        <w:spacing w:after="120" w:line="360" w:lineRule="auto"/>
        <w:ind w:left="357" w:hanging="357"/>
        <w:jc w:val="both"/>
        <w:rPr>
          <w:rFonts w:cs="Times New Roman"/>
          <w:color w:val="000000"/>
        </w:rPr>
      </w:pPr>
      <w:r>
        <w:rPr>
          <w:rFonts w:cs="Times New Roman"/>
          <w:color w:val="000000"/>
        </w:rPr>
        <w:t xml:space="preserve">Nauczyciele prowadzący zajęcia w danym </w:t>
      </w:r>
      <w:r w:rsidR="00C70BE0">
        <w:rPr>
          <w:rFonts w:cs="Times New Roman"/>
          <w:color w:val="000000"/>
        </w:rPr>
        <w:t xml:space="preserve">oddziale tworzą zespół, którego zadaniem </w:t>
      </w:r>
      <w:r w:rsidR="00BA1F25" w:rsidRPr="00BA1F25">
        <w:rPr>
          <w:rFonts w:cs="Times New Roman"/>
          <w:color w:val="000000"/>
        </w:rPr>
        <w:t xml:space="preserve">jest </w:t>
      </w:r>
      <w:r w:rsidR="009B5CC6">
        <w:rPr>
          <w:rFonts w:cs="Times New Roman"/>
          <w:color w:val="000000"/>
        </w:rPr>
        <w:br/>
      </w:r>
      <w:r w:rsidR="00BA1F25" w:rsidRPr="00BA1F25">
        <w:rPr>
          <w:rFonts w:cs="Times New Roman"/>
          <w:color w:val="000000"/>
        </w:rPr>
        <w:t>w szczególnoś</w:t>
      </w:r>
      <w:r w:rsidR="00C70BE0">
        <w:rPr>
          <w:rFonts w:cs="Times New Roman"/>
          <w:color w:val="000000"/>
        </w:rPr>
        <w:t>ci ustalenie zestawu programów</w:t>
      </w:r>
      <w:r w:rsidR="00033A93">
        <w:rPr>
          <w:rFonts w:cs="Times New Roman"/>
          <w:color w:val="000000"/>
        </w:rPr>
        <w:t xml:space="preserve"> </w:t>
      </w:r>
      <w:r w:rsidR="00C70BE0">
        <w:rPr>
          <w:rFonts w:cs="Times New Roman"/>
          <w:color w:val="000000"/>
        </w:rPr>
        <w:t xml:space="preserve">nauczania dla danego oddziału oraz jego </w:t>
      </w:r>
      <w:r w:rsidR="00BA1F25" w:rsidRPr="00BA1F25">
        <w:rPr>
          <w:rFonts w:cs="Times New Roman"/>
          <w:color w:val="000000"/>
        </w:rPr>
        <w:t>modyfiko</w:t>
      </w:r>
      <w:r w:rsidR="00C70BE0">
        <w:rPr>
          <w:rFonts w:cs="Times New Roman"/>
          <w:color w:val="000000"/>
        </w:rPr>
        <w:t>wanie</w:t>
      </w:r>
      <w:r w:rsidR="00BA1F25" w:rsidRPr="00BA1F25">
        <w:rPr>
          <w:rFonts w:cs="Times New Roman"/>
          <w:color w:val="000000"/>
        </w:rPr>
        <w:t xml:space="preserve"> w miarę potrzeb.</w:t>
      </w:r>
    </w:p>
    <w:p w:rsidR="00BA1F25" w:rsidRPr="00BA1F25" w:rsidRDefault="00BA1F25" w:rsidP="00F207A6">
      <w:pPr>
        <w:numPr>
          <w:ilvl w:val="0"/>
          <w:numId w:val="7"/>
        </w:numPr>
        <w:tabs>
          <w:tab w:val="clear" w:pos="720"/>
          <w:tab w:val="num" w:pos="284"/>
        </w:tabs>
        <w:spacing w:after="120" w:line="360" w:lineRule="auto"/>
        <w:ind w:left="357" w:hanging="357"/>
        <w:jc w:val="both"/>
        <w:rPr>
          <w:rFonts w:cs="Times New Roman"/>
          <w:color w:val="000000"/>
        </w:rPr>
      </w:pPr>
      <w:r w:rsidRPr="00BA1F25">
        <w:rPr>
          <w:rFonts w:cs="Times New Roman"/>
          <w:color w:val="000000"/>
        </w:rPr>
        <w:t>Dyrektor szkoły może tworzyć zespoły wychowawcze, zespoły przedmiotowe lub inne zespoły problemowo-zadaniowe.</w:t>
      </w:r>
    </w:p>
    <w:p w:rsidR="00BA1F25" w:rsidRDefault="00BA1F25" w:rsidP="00F207A6">
      <w:pPr>
        <w:numPr>
          <w:ilvl w:val="0"/>
          <w:numId w:val="7"/>
        </w:numPr>
        <w:tabs>
          <w:tab w:val="clear" w:pos="720"/>
          <w:tab w:val="num" w:pos="284"/>
        </w:tabs>
        <w:spacing w:after="120" w:line="360" w:lineRule="auto"/>
        <w:ind w:left="357" w:hanging="357"/>
        <w:jc w:val="both"/>
        <w:rPr>
          <w:rFonts w:cs="Times New Roman"/>
          <w:color w:val="000000"/>
        </w:rPr>
      </w:pPr>
      <w:r w:rsidRPr="00BA1F25">
        <w:rPr>
          <w:rFonts w:cs="Times New Roman"/>
          <w:color w:val="000000"/>
        </w:rPr>
        <w:t>Pracą zespołu kieruje przewodniczący powoływany przez dyrektora szkoły, na wniosek zespołu</w:t>
      </w:r>
      <w:r>
        <w:rPr>
          <w:rFonts w:cs="Times New Roman"/>
          <w:color w:val="000000"/>
        </w:rPr>
        <w:t>.</w:t>
      </w:r>
    </w:p>
    <w:p w:rsidR="00D407A2" w:rsidRDefault="00D407A2" w:rsidP="00F207A6">
      <w:pPr>
        <w:pStyle w:val="Tekstpodstawowy"/>
        <w:numPr>
          <w:ilvl w:val="0"/>
          <w:numId w:val="7"/>
        </w:numPr>
        <w:tabs>
          <w:tab w:val="clear" w:pos="720"/>
          <w:tab w:val="num" w:pos="284"/>
        </w:tabs>
        <w:spacing w:line="360" w:lineRule="auto"/>
        <w:ind w:hanging="720"/>
        <w:jc w:val="both"/>
      </w:pPr>
      <w:r>
        <w:t>Nauczyciel ma prawo do:</w:t>
      </w:r>
    </w:p>
    <w:p w:rsidR="00D407A2" w:rsidRDefault="00D407A2" w:rsidP="00F22EA5">
      <w:pPr>
        <w:pStyle w:val="Akapitzlist"/>
        <w:widowControl w:val="0"/>
        <w:numPr>
          <w:ilvl w:val="0"/>
          <w:numId w:val="33"/>
        </w:numPr>
        <w:tabs>
          <w:tab w:val="left" w:pos="452"/>
        </w:tabs>
        <w:suppressAutoHyphens w:val="0"/>
        <w:autoSpaceDE w:val="0"/>
        <w:autoSpaceDN w:val="0"/>
        <w:spacing w:before="120" w:line="360" w:lineRule="auto"/>
        <w:ind w:hanging="238"/>
        <w:textAlignment w:val="auto"/>
      </w:pPr>
      <w:r>
        <w:t>szacunku ze strony wszystkich osób, zarówno dorosłych, jak i</w:t>
      </w:r>
      <w:r w:rsidR="00033A93">
        <w:t xml:space="preserve"> </w:t>
      </w:r>
      <w:r>
        <w:t>dzieci;</w:t>
      </w:r>
    </w:p>
    <w:p w:rsidR="00D407A2" w:rsidRDefault="00D407A2" w:rsidP="00F22EA5">
      <w:pPr>
        <w:pStyle w:val="Akapitzlist"/>
        <w:widowControl w:val="0"/>
        <w:numPr>
          <w:ilvl w:val="0"/>
          <w:numId w:val="33"/>
        </w:numPr>
        <w:tabs>
          <w:tab w:val="left" w:pos="452"/>
        </w:tabs>
        <w:suppressAutoHyphens w:val="0"/>
        <w:autoSpaceDE w:val="0"/>
        <w:autoSpaceDN w:val="0"/>
        <w:spacing w:before="120" w:line="360" w:lineRule="auto"/>
        <w:ind w:hanging="238"/>
        <w:textAlignment w:val="auto"/>
      </w:pPr>
      <w:r>
        <w:t>wolności wypowiedzi nienaruszającej dóbr innych</w:t>
      </w:r>
      <w:r w:rsidR="00033A93">
        <w:t xml:space="preserve"> </w:t>
      </w:r>
      <w:r>
        <w:t>osób;</w:t>
      </w:r>
    </w:p>
    <w:p w:rsidR="00D407A2" w:rsidRDefault="00D407A2" w:rsidP="00F22EA5">
      <w:pPr>
        <w:pStyle w:val="Akapitzlist"/>
        <w:widowControl w:val="0"/>
        <w:numPr>
          <w:ilvl w:val="0"/>
          <w:numId w:val="33"/>
        </w:numPr>
        <w:tabs>
          <w:tab w:val="left" w:pos="452"/>
        </w:tabs>
        <w:suppressAutoHyphens w:val="0"/>
        <w:autoSpaceDE w:val="0"/>
        <w:autoSpaceDN w:val="0"/>
        <w:spacing w:before="120" w:line="360" w:lineRule="auto"/>
        <w:ind w:hanging="238"/>
        <w:textAlignment w:val="auto"/>
      </w:pPr>
      <w:r>
        <w:t>jawnej i uzasadnionej oceny jeg</w:t>
      </w:r>
      <w:r w:rsidR="00222E3B">
        <w:t xml:space="preserve">o </w:t>
      </w:r>
      <w:r>
        <w:t>pracy;</w:t>
      </w:r>
    </w:p>
    <w:p w:rsidR="00D407A2" w:rsidRDefault="00D407A2" w:rsidP="00F22EA5">
      <w:pPr>
        <w:pStyle w:val="Akapitzlist"/>
        <w:widowControl w:val="0"/>
        <w:numPr>
          <w:ilvl w:val="0"/>
          <w:numId w:val="33"/>
        </w:numPr>
        <w:tabs>
          <w:tab w:val="left" w:pos="452"/>
        </w:tabs>
        <w:suppressAutoHyphens w:val="0"/>
        <w:autoSpaceDE w:val="0"/>
        <w:autoSpaceDN w:val="0"/>
        <w:spacing w:before="120" w:line="360" w:lineRule="auto"/>
        <w:ind w:hanging="238"/>
        <w:textAlignment w:val="auto"/>
      </w:pPr>
      <w:r>
        <w:t>rozwoju i wsparcia w zakresie doskonalenia</w:t>
      </w:r>
      <w:r w:rsidR="00033A93">
        <w:t xml:space="preserve"> </w:t>
      </w:r>
      <w:r>
        <w:t>zawodowego;</w:t>
      </w:r>
    </w:p>
    <w:p w:rsidR="00D407A2" w:rsidRDefault="00D407A2" w:rsidP="00F22EA5">
      <w:pPr>
        <w:pStyle w:val="Akapitzlist"/>
        <w:widowControl w:val="0"/>
        <w:numPr>
          <w:ilvl w:val="0"/>
          <w:numId w:val="33"/>
        </w:numPr>
        <w:tabs>
          <w:tab w:val="left" w:pos="452"/>
        </w:tabs>
        <w:suppressAutoHyphens w:val="0"/>
        <w:autoSpaceDE w:val="0"/>
        <w:autoSpaceDN w:val="0"/>
        <w:spacing w:before="120" w:line="360" w:lineRule="auto"/>
        <w:ind w:hanging="238"/>
        <w:textAlignment w:val="auto"/>
      </w:pPr>
      <w:r>
        <w:lastRenderedPageBreak/>
        <w:t>wynagrodzenia za swoją</w:t>
      </w:r>
      <w:r w:rsidR="00033A93">
        <w:t xml:space="preserve"> </w:t>
      </w:r>
      <w:r>
        <w:t>pracę;</w:t>
      </w:r>
    </w:p>
    <w:p w:rsidR="00D407A2" w:rsidRDefault="00D407A2" w:rsidP="00F22EA5">
      <w:pPr>
        <w:pStyle w:val="Akapitzlist"/>
        <w:widowControl w:val="0"/>
        <w:numPr>
          <w:ilvl w:val="0"/>
          <w:numId w:val="33"/>
        </w:numPr>
        <w:tabs>
          <w:tab w:val="left" w:pos="452"/>
        </w:tabs>
        <w:suppressAutoHyphens w:val="0"/>
        <w:autoSpaceDE w:val="0"/>
        <w:autoSpaceDN w:val="0"/>
        <w:spacing w:before="120" w:line="360" w:lineRule="auto"/>
        <w:ind w:hanging="238"/>
        <w:textAlignment w:val="auto"/>
      </w:pPr>
      <w:r>
        <w:t>urlopu</w:t>
      </w:r>
      <w:r w:rsidR="00033A93">
        <w:t xml:space="preserve"> </w:t>
      </w:r>
      <w:r>
        <w:t>wypoczynkowego;</w:t>
      </w:r>
    </w:p>
    <w:p w:rsidR="00D407A2" w:rsidRDefault="00D407A2" w:rsidP="00F22EA5">
      <w:pPr>
        <w:pStyle w:val="Akapitzlist"/>
        <w:widowControl w:val="0"/>
        <w:numPr>
          <w:ilvl w:val="0"/>
          <w:numId w:val="33"/>
        </w:numPr>
        <w:tabs>
          <w:tab w:val="left" w:pos="452"/>
        </w:tabs>
        <w:suppressAutoHyphens w:val="0"/>
        <w:autoSpaceDE w:val="0"/>
        <w:autoSpaceDN w:val="0"/>
        <w:spacing w:before="120" w:line="360" w:lineRule="auto"/>
        <w:ind w:hanging="238"/>
        <w:textAlignment w:val="auto"/>
      </w:pPr>
      <w:r>
        <w:t>korzystaniazochronyprzewidzianejdlafunkcjonariuszypublicznychpodczaspełnienialubwzwiązku</w:t>
      </w:r>
    </w:p>
    <w:p w:rsidR="00D407A2" w:rsidRPr="00D407A2" w:rsidRDefault="00D407A2" w:rsidP="00F207A6">
      <w:pPr>
        <w:pStyle w:val="Tekstpodstawowy"/>
        <w:spacing w:line="360" w:lineRule="auto"/>
        <w:ind w:left="440"/>
        <w:jc w:val="both"/>
      </w:pPr>
      <w:r>
        <w:t>z pełnieniem obowiązków służbowych.</w:t>
      </w:r>
    </w:p>
    <w:p w:rsidR="00587895" w:rsidRPr="000807ED" w:rsidRDefault="00587895" w:rsidP="00F207A6">
      <w:pPr>
        <w:numPr>
          <w:ilvl w:val="0"/>
          <w:numId w:val="7"/>
        </w:numPr>
        <w:tabs>
          <w:tab w:val="clear" w:pos="720"/>
          <w:tab w:val="num" w:pos="284"/>
        </w:tabs>
        <w:spacing w:after="120" w:line="360" w:lineRule="auto"/>
        <w:ind w:left="357" w:hanging="357"/>
        <w:jc w:val="both"/>
        <w:rPr>
          <w:rFonts w:cs="Times New Roman"/>
          <w:color w:val="000000"/>
        </w:rPr>
      </w:pPr>
      <w:r w:rsidRPr="000807ED">
        <w:rPr>
          <w:rFonts w:cs="Times New Roman"/>
          <w:color w:val="000000"/>
        </w:rPr>
        <w:t>Do zadań nauczyciela należy m.in:</w:t>
      </w:r>
    </w:p>
    <w:p w:rsidR="00BA1F25" w:rsidRDefault="00BA1F25" w:rsidP="00F22EA5">
      <w:pPr>
        <w:pStyle w:val="Akapitzlist"/>
        <w:widowControl w:val="0"/>
        <w:numPr>
          <w:ilvl w:val="0"/>
          <w:numId w:val="32"/>
        </w:numPr>
        <w:tabs>
          <w:tab w:val="left" w:pos="452"/>
          <w:tab w:val="left" w:pos="3901"/>
          <w:tab w:val="left" w:pos="5330"/>
          <w:tab w:val="left" w:pos="6141"/>
          <w:tab w:val="left" w:pos="7941"/>
        </w:tabs>
        <w:suppressAutoHyphens w:val="0"/>
        <w:autoSpaceDE w:val="0"/>
        <w:autoSpaceDN w:val="0"/>
        <w:spacing w:before="120" w:line="360" w:lineRule="auto"/>
        <w:ind w:right="195"/>
        <w:textAlignment w:val="auto"/>
      </w:pPr>
      <w:r>
        <w:t>rzetelnie realizować zadania związane z powierzonym mu stanowiskiem oraz podstawowymi funkcjami szkoły:</w:t>
      </w:r>
      <w:r w:rsidR="00033A93">
        <w:t xml:space="preserve"> </w:t>
      </w:r>
      <w:r>
        <w:t>dydaktyczną,</w:t>
      </w:r>
      <w:r w:rsidR="00033A93">
        <w:t xml:space="preserve"> </w:t>
      </w:r>
      <w:r>
        <w:t>wychowawczą</w:t>
      </w:r>
      <w:r>
        <w:tab/>
        <w:t>i</w:t>
      </w:r>
      <w:r w:rsidR="00033A93">
        <w:t xml:space="preserve"> </w:t>
      </w:r>
      <w:r w:rsidR="00F34692">
        <w:t xml:space="preserve">opiekuńczą, </w:t>
      </w:r>
      <w:r>
        <w:t>w</w:t>
      </w:r>
      <w:r w:rsidR="00033A93">
        <w:t xml:space="preserve"> </w:t>
      </w:r>
      <w:r w:rsidR="00F34692">
        <w:t xml:space="preserve">tym </w:t>
      </w:r>
      <w:r>
        <w:t>zadania</w:t>
      </w:r>
      <w:r w:rsidR="00033A93">
        <w:t xml:space="preserve"> </w:t>
      </w:r>
      <w:r w:rsidR="00F34692">
        <w:t xml:space="preserve">związane </w:t>
      </w:r>
      <w:r w:rsidR="009B5CC6">
        <w:br/>
      </w:r>
      <w:r>
        <w:t>z zapewnieniem bezpieczeństwa uczniom w czasie zajęć organizowanych przez</w:t>
      </w:r>
      <w:r w:rsidR="00033A93">
        <w:t xml:space="preserve"> </w:t>
      </w:r>
      <w:r>
        <w:t>szkołę;</w:t>
      </w:r>
    </w:p>
    <w:p w:rsidR="00BA1F25" w:rsidRDefault="00BA1F25" w:rsidP="00F22EA5">
      <w:pPr>
        <w:pStyle w:val="Akapitzlist"/>
        <w:widowControl w:val="0"/>
        <w:numPr>
          <w:ilvl w:val="0"/>
          <w:numId w:val="32"/>
        </w:numPr>
        <w:tabs>
          <w:tab w:val="left" w:pos="452"/>
        </w:tabs>
        <w:suppressAutoHyphens w:val="0"/>
        <w:autoSpaceDE w:val="0"/>
        <w:autoSpaceDN w:val="0"/>
        <w:spacing w:before="120" w:line="360" w:lineRule="auto"/>
        <w:textAlignment w:val="auto"/>
      </w:pPr>
      <w:r>
        <w:t>wspierać każdego ucznia w jego</w:t>
      </w:r>
      <w:r w:rsidR="00033A93">
        <w:t xml:space="preserve"> </w:t>
      </w:r>
      <w:r>
        <w:t>rozwoju;</w:t>
      </w:r>
    </w:p>
    <w:p w:rsidR="00BA1F25" w:rsidRDefault="00BA1F25" w:rsidP="00F22EA5">
      <w:pPr>
        <w:pStyle w:val="Akapitzlist"/>
        <w:widowControl w:val="0"/>
        <w:numPr>
          <w:ilvl w:val="0"/>
          <w:numId w:val="32"/>
        </w:numPr>
        <w:tabs>
          <w:tab w:val="left" w:pos="452"/>
        </w:tabs>
        <w:suppressAutoHyphens w:val="0"/>
        <w:autoSpaceDE w:val="0"/>
        <w:autoSpaceDN w:val="0"/>
        <w:spacing w:before="120" w:line="360" w:lineRule="auto"/>
        <w:ind w:right="126"/>
        <w:textAlignment w:val="auto"/>
      </w:pPr>
      <w:r>
        <w:t>kształcić i wychowywać młodzież w umiłowaniu Ojczyzny, w poszanowaniu Konstytucji Rzeczypospolitej Polskiej, w atmosferze wolności sumienia i szacunku dla każdego</w:t>
      </w:r>
      <w:r w:rsidR="00033A93">
        <w:t xml:space="preserve"> </w:t>
      </w:r>
      <w:r>
        <w:t>człowieka;</w:t>
      </w:r>
    </w:p>
    <w:p w:rsidR="00BA1F25" w:rsidRDefault="00D82D38" w:rsidP="00F22EA5">
      <w:pPr>
        <w:pStyle w:val="Akapitzlist"/>
        <w:widowControl w:val="0"/>
        <w:numPr>
          <w:ilvl w:val="0"/>
          <w:numId w:val="32"/>
        </w:numPr>
        <w:tabs>
          <w:tab w:val="left" w:pos="452"/>
        </w:tabs>
        <w:suppressAutoHyphens w:val="0"/>
        <w:autoSpaceDE w:val="0"/>
        <w:autoSpaceDN w:val="0"/>
        <w:spacing w:before="120" w:line="360" w:lineRule="auto"/>
        <w:ind w:right="116"/>
        <w:textAlignment w:val="auto"/>
      </w:pPr>
      <w:r>
        <w:t>dbać o kształtowanie u uczniów</w:t>
      </w:r>
      <w:r w:rsidR="00BA1F25">
        <w:t xml:space="preserve"> post</w:t>
      </w:r>
      <w:r>
        <w:t xml:space="preserve">aw moralnych i obywatelskich zgodnie z ideą demokracji, </w:t>
      </w:r>
      <w:r w:rsidR="00BA1F25">
        <w:t>pokoju i przyjaźni między ludźmi różnych narodów, ras i</w:t>
      </w:r>
      <w:r w:rsidR="00033A93">
        <w:t xml:space="preserve"> </w:t>
      </w:r>
      <w:r w:rsidR="00BA1F25">
        <w:t>światopoglądów;</w:t>
      </w:r>
    </w:p>
    <w:p w:rsidR="00BA1F25" w:rsidRDefault="00BA1F25" w:rsidP="00F22EA5">
      <w:pPr>
        <w:pStyle w:val="Akapitzlist"/>
        <w:widowControl w:val="0"/>
        <w:numPr>
          <w:ilvl w:val="0"/>
          <w:numId w:val="32"/>
        </w:numPr>
        <w:tabs>
          <w:tab w:val="left" w:pos="452"/>
        </w:tabs>
        <w:suppressAutoHyphens w:val="0"/>
        <w:autoSpaceDE w:val="0"/>
        <w:autoSpaceDN w:val="0"/>
        <w:spacing w:before="120" w:line="360" w:lineRule="auto"/>
        <w:textAlignment w:val="auto"/>
      </w:pPr>
      <w:r>
        <w:t>traktować uczniów z</w:t>
      </w:r>
      <w:r w:rsidR="00033A93">
        <w:t xml:space="preserve"> </w:t>
      </w:r>
      <w:r>
        <w:t>szacunkiem;</w:t>
      </w:r>
    </w:p>
    <w:p w:rsidR="00BA1F25" w:rsidRDefault="00BA1F25" w:rsidP="00F22EA5">
      <w:pPr>
        <w:pStyle w:val="Akapitzlist"/>
        <w:widowControl w:val="0"/>
        <w:numPr>
          <w:ilvl w:val="0"/>
          <w:numId w:val="32"/>
        </w:numPr>
        <w:tabs>
          <w:tab w:val="left" w:pos="452"/>
        </w:tabs>
        <w:suppressAutoHyphens w:val="0"/>
        <w:autoSpaceDE w:val="0"/>
        <w:autoSpaceDN w:val="0"/>
        <w:spacing w:before="120" w:line="360" w:lineRule="auto"/>
        <w:textAlignment w:val="auto"/>
      </w:pPr>
      <w:r>
        <w:t>dbać o bezpieczeństwo uczniów podczas zajęć na terenie szkoły, jak i poza</w:t>
      </w:r>
      <w:r w:rsidR="00033A93">
        <w:t xml:space="preserve"> </w:t>
      </w:r>
      <w:r>
        <w:t>nim;</w:t>
      </w:r>
    </w:p>
    <w:p w:rsidR="00AD6CC1" w:rsidRDefault="00AD6CC1" w:rsidP="00F22EA5">
      <w:pPr>
        <w:pStyle w:val="Akapitzlist"/>
        <w:widowControl w:val="0"/>
        <w:numPr>
          <w:ilvl w:val="0"/>
          <w:numId w:val="32"/>
        </w:numPr>
        <w:tabs>
          <w:tab w:val="left" w:pos="452"/>
        </w:tabs>
        <w:suppressAutoHyphens w:val="0"/>
        <w:autoSpaceDE w:val="0"/>
        <w:autoSpaceDN w:val="0"/>
        <w:spacing w:before="79" w:line="360" w:lineRule="auto"/>
        <w:textAlignment w:val="auto"/>
        <w:rPr>
          <w:kern w:val="0"/>
          <w:sz w:val="22"/>
          <w:szCs w:val="22"/>
          <w:lang w:eastAsia="en-US"/>
        </w:rPr>
      </w:pPr>
      <w:r>
        <w:t>planować swoją pracę zgodnie z podstawą programową określoną w odrębnych</w:t>
      </w:r>
      <w:r>
        <w:rPr>
          <w:spacing w:val="-5"/>
        </w:rPr>
        <w:t xml:space="preserve"> </w:t>
      </w:r>
      <w:r>
        <w:t>przepisach;</w:t>
      </w:r>
    </w:p>
    <w:p w:rsidR="00AD6CC1" w:rsidRDefault="00AD6CC1" w:rsidP="00F22EA5">
      <w:pPr>
        <w:pStyle w:val="Akapitzlist"/>
        <w:widowControl w:val="0"/>
        <w:numPr>
          <w:ilvl w:val="0"/>
          <w:numId w:val="32"/>
        </w:numPr>
        <w:tabs>
          <w:tab w:val="left" w:pos="452"/>
          <w:tab w:val="left" w:pos="2759"/>
          <w:tab w:val="left" w:pos="4169"/>
          <w:tab w:val="left" w:pos="5073"/>
          <w:tab w:val="left" w:pos="6429"/>
          <w:tab w:val="left" w:pos="7559"/>
          <w:tab w:val="left" w:pos="8499"/>
        </w:tabs>
        <w:suppressAutoHyphens w:val="0"/>
        <w:autoSpaceDE w:val="0"/>
        <w:autoSpaceDN w:val="0"/>
        <w:spacing w:before="120" w:line="360" w:lineRule="auto"/>
        <w:ind w:right="423"/>
        <w:textAlignment w:val="auto"/>
      </w:pPr>
      <w:r>
        <w:t>pogłębiać</w:t>
      </w:r>
      <w:r>
        <w:rPr>
          <w:spacing w:val="-2"/>
        </w:rPr>
        <w:t xml:space="preserve"> </w:t>
      </w:r>
      <w:r>
        <w:t>swoją</w:t>
      </w:r>
      <w:r>
        <w:rPr>
          <w:spacing w:val="-3"/>
        </w:rPr>
        <w:t xml:space="preserve"> </w:t>
      </w:r>
      <w:r>
        <w:t>wiedzę i</w:t>
      </w:r>
      <w:r>
        <w:rPr>
          <w:spacing w:val="-3"/>
        </w:rPr>
        <w:t xml:space="preserve"> </w:t>
      </w:r>
      <w:r>
        <w:t>kwalifikacje poprzez uczestnictwo w</w:t>
      </w:r>
      <w:r>
        <w:rPr>
          <w:spacing w:val="-2"/>
        </w:rPr>
        <w:t xml:space="preserve"> </w:t>
      </w:r>
      <w:r>
        <w:t>różnych formach doskonalenia zawodowego;</w:t>
      </w:r>
    </w:p>
    <w:p w:rsidR="00AD6CC1" w:rsidRDefault="00AD6CC1" w:rsidP="00F22EA5">
      <w:pPr>
        <w:pStyle w:val="Akapitzlist"/>
        <w:widowControl w:val="0"/>
        <w:numPr>
          <w:ilvl w:val="0"/>
          <w:numId w:val="32"/>
        </w:numPr>
        <w:tabs>
          <w:tab w:val="left" w:pos="452"/>
        </w:tabs>
        <w:suppressAutoHyphens w:val="0"/>
        <w:autoSpaceDE w:val="0"/>
        <w:autoSpaceDN w:val="0"/>
        <w:spacing w:before="120" w:line="360" w:lineRule="auto"/>
        <w:textAlignment w:val="auto"/>
      </w:pPr>
      <w:r>
        <w:t>wykorzystywać w pracy z uczniami różnorodne metody</w:t>
      </w:r>
      <w:r>
        <w:rPr>
          <w:spacing w:val="-4"/>
        </w:rPr>
        <w:t xml:space="preserve"> </w:t>
      </w:r>
      <w:r>
        <w:t>nauczania.</w:t>
      </w:r>
    </w:p>
    <w:p w:rsidR="00587895" w:rsidRPr="000807ED" w:rsidRDefault="00587895" w:rsidP="00F207A6">
      <w:pPr>
        <w:spacing w:after="120" w:line="360" w:lineRule="auto"/>
        <w:ind w:left="357" w:hanging="357"/>
        <w:jc w:val="both"/>
        <w:rPr>
          <w:rFonts w:cs="Times New Roman"/>
        </w:rPr>
      </w:pPr>
      <w:r w:rsidRPr="000807ED">
        <w:rPr>
          <w:rFonts w:cs="Times New Roman"/>
          <w:color w:val="000000"/>
        </w:rPr>
        <w:t xml:space="preserve">3. </w:t>
      </w:r>
      <w:r w:rsidRPr="000807ED">
        <w:rPr>
          <w:rFonts w:cs="Times New Roman"/>
        </w:rPr>
        <w:t xml:space="preserve">Nauczyciele zobowiązani są do zapewnienia bezpieczeństwa dzieciom w czasie zajęć organizowanych przez szkołę (przedszkole) poprzez: </w:t>
      </w:r>
    </w:p>
    <w:p w:rsidR="00587895" w:rsidRPr="000807ED" w:rsidRDefault="00587895" w:rsidP="00F207A6">
      <w:pPr>
        <w:pStyle w:val="Tekstprzypisudolnego"/>
        <w:tabs>
          <w:tab w:val="left" w:pos="0"/>
          <w:tab w:val="left" w:pos="426"/>
        </w:tabs>
        <w:spacing w:after="120" w:line="360" w:lineRule="auto"/>
        <w:ind w:left="568" w:hanging="284"/>
        <w:jc w:val="both"/>
        <w:rPr>
          <w:rFonts w:cs="Times New Roman"/>
          <w:sz w:val="24"/>
          <w:szCs w:val="24"/>
        </w:rPr>
      </w:pPr>
      <w:r w:rsidRPr="000807ED">
        <w:rPr>
          <w:rFonts w:cs="Times New Roman"/>
          <w:sz w:val="24"/>
          <w:szCs w:val="24"/>
        </w:rPr>
        <w:t xml:space="preserve">1) reagowanie na wszelkie dostrzeżone sytuacje lub zachowania uczniów (przemoc, demoralizacja, uzależnienia oraz inne przejawy patologii społecznej) stanowiące zagrożenie ich bezpieczeństwa, </w:t>
      </w:r>
    </w:p>
    <w:p w:rsidR="00587895" w:rsidRPr="000807ED" w:rsidRDefault="00587895" w:rsidP="00F207A6">
      <w:pPr>
        <w:pStyle w:val="Tekstprzypisudolnego"/>
        <w:tabs>
          <w:tab w:val="left" w:pos="0"/>
          <w:tab w:val="left" w:pos="426"/>
        </w:tabs>
        <w:spacing w:after="120" w:line="360" w:lineRule="auto"/>
        <w:ind w:left="568" w:hanging="284"/>
        <w:jc w:val="both"/>
        <w:rPr>
          <w:rFonts w:cs="Times New Roman"/>
          <w:sz w:val="24"/>
          <w:szCs w:val="24"/>
        </w:rPr>
      </w:pPr>
      <w:r w:rsidRPr="000807ED">
        <w:rPr>
          <w:rFonts w:cs="Times New Roman"/>
          <w:sz w:val="24"/>
          <w:szCs w:val="24"/>
        </w:rPr>
        <w:t>2) zwracanie uwagi na osoby postronne przebywające na terenie placówki, w razie potrzeby zawiadomienie dyrektora lub pracownika obsługi o fakcie przebywania osób postronnych,</w:t>
      </w:r>
    </w:p>
    <w:p w:rsidR="00587895" w:rsidRPr="000807ED" w:rsidRDefault="00587895" w:rsidP="00F207A6">
      <w:pPr>
        <w:pStyle w:val="Tekstprzypisudolnego"/>
        <w:tabs>
          <w:tab w:val="left" w:pos="0"/>
          <w:tab w:val="left" w:pos="426"/>
        </w:tabs>
        <w:spacing w:after="120" w:line="360" w:lineRule="auto"/>
        <w:ind w:left="568" w:hanging="284"/>
        <w:jc w:val="both"/>
        <w:rPr>
          <w:rFonts w:cs="Times New Roman"/>
          <w:sz w:val="24"/>
          <w:szCs w:val="24"/>
        </w:rPr>
      </w:pPr>
      <w:r w:rsidRPr="000807ED">
        <w:rPr>
          <w:rFonts w:cs="Times New Roman"/>
          <w:sz w:val="24"/>
          <w:szCs w:val="24"/>
        </w:rPr>
        <w:t xml:space="preserve">3) niezwłoczne zawiadomienie dyrektora o wszelkich dostrzeżonych zdarzeniach, noszących </w:t>
      </w:r>
      <w:r w:rsidRPr="000807ED">
        <w:rPr>
          <w:rFonts w:cs="Times New Roman"/>
          <w:sz w:val="24"/>
          <w:szCs w:val="24"/>
        </w:rPr>
        <w:lastRenderedPageBreak/>
        <w:t>znamiona przestępstwa lub stanowiących zagrożenie dla zdrowia lub życia uczniów</w:t>
      </w:r>
      <w:r w:rsidR="00C35AC7" w:rsidRPr="000807ED">
        <w:rPr>
          <w:rFonts w:cs="Times New Roman"/>
          <w:sz w:val="24"/>
          <w:szCs w:val="24"/>
        </w:rPr>
        <w:t>;</w:t>
      </w:r>
    </w:p>
    <w:p w:rsidR="00587895" w:rsidRPr="000807ED" w:rsidRDefault="00587895" w:rsidP="00F207A6">
      <w:pPr>
        <w:tabs>
          <w:tab w:val="left" w:pos="0"/>
        </w:tabs>
        <w:spacing w:after="120" w:line="360" w:lineRule="auto"/>
        <w:ind w:left="568" w:hanging="284"/>
        <w:jc w:val="both"/>
        <w:rPr>
          <w:rFonts w:cs="Times New Roman"/>
        </w:rPr>
      </w:pPr>
      <w:r w:rsidRPr="000807ED">
        <w:rPr>
          <w:rFonts w:cs="Times New Roman"/>
        </w:rPr>
        <w:t>4) systematyczne kontrolowanie pod względem bhp miejsca, w którym są prowadzone zajęcia,</w:t>
      </w:r>
    </w:p>
    <w:p w:rsidR="00587895" w:rsidRPr="000807ED" w:rsidRDefault="00587895" w:rsidP="00F207A6">
      <w:pPr>
        <w:tabs>
          <w:tab w:val="left" w:pos="0"/>
        </w:tabs>
        <w:spacing w:after="120" w:line="360" w:lineRule="auto"/>
        <w:ind w:left="568" w:hanging="284"/>
        <w:jc w:val="both"/>
        <w:rPr>
          <w:rFonts w:cs="Times New Roman"/>
        </w:rPr>
      </w:pPr>
      <w:r w:rsidRPr="000807ED">
        <w:rPr>
          <w:rFonts w:cs="Times New Roman"/>
        </w:rPr>
        <w:t>5) samodzielne usuwani</w:t>
      </w:r>
      <w:r w:rsidR="00C35AC7" w:rsidRPr="000807ED">
        <w:rPr>
          <w:rFonts w:cs="Times New Roman"/>
        </w:rPr>
        <w:t>e</w:t>
      </w:r>
      <w:r w:rsidRPr="000807ED">
        <w:rPr>
          <w:rFonts w:cs="Times New Roman"/>
        </w:rPr>
        <w:t xml:space="preserve"> dostrzeżonego zagrożenia lub niezwłoczne zgłoszenie o zagrożeniu dyrekcji zespołu,</w:t>
      </w:r>
    </w:p>
    <w:p w:rsidR="00587895" w:rsidRPr="000807ED" w:rsidRDefault="00587895" w:rsidP="00F207A6">
      <w:pPr>
        <w:tabs>
          <w:tab w:val="left" w:pos="0"/>
        </w:tabs>
        <w:spacing w:after="120" w:line="360" w:lineRule="auto"/>
        <w:ind w:left="357" w:hanging="357"/>
        <w:jc w:val="both"/>
        <w:rPr>
          <w:rFonts w:cs="Times New Roman"/>
        </w:rPr>
      </w:pPr>
      <w:r w:rsidRPr="000807ED">
        <w:rPr>
          <w:rFonts w:cs="Times New Roman"/>
        </w:rPr>
        <w:t>3. Do zadań nauczycieli należy także:</w:t>
      </w:r>
    </w:p>
    <w:p w:rsidR="00587895" w:rsidRPr="000807ED" w:rsidRDefault="00587895" w:rsidP="00F207A6">
      <w:pPr>
        <w:spacing w:after="120" w:line="360" w:lineRule="auto"/>
        <w:ind w:left="568" w:hanging="284"/>
        <w:jc w:val="both"/>
        <w:rPr>
          <w:rFonts w:cs="Times New Roman"/>
          <w:color w:val="000000"/>
          <w:spacing w:val="1"/>
        </w:rPr>
      </w:pPr>
      <w:r w:rsidRPr="000807ED">
        <w:rPr>
          <w:rFonts w:cs="Times New Roman"/>
        </w:rPr>
        <w:t>1)</w:t>
      </w:r>
      <w:r w:rsidRPr="000807ED">
        <w:rPr>
          <w:rFonts w:cs="Times New Roman"/>
          <w:color w:val="000000"/>
        </w:rPr>
        <w:t xml:space="preserve">systematyczne i rzetelne przygotowywanie się do prowadzenia każdego typu zajęć lekcyjnych </w:t>
      </w:r>
      <w:r w:rsidR="00916FC8">
        <w:rPr>
          <w:rFonts w:cs="Times New Roman"/>
          <w:color w:val="000000"/>
          <w:spacing w:val="-2"/>
        </w:rPr>
        <w:t>i </w:t>
      </w:r>
      <w:r w:rsidRPr="000807ED">
        <w:rPr>
          <w:rFonts w:cs="Times New Roman"/>
          <w:color w:val="000000"/>
          <w:spacing w:val="-2"/>
        </w:rPr>
        <w:t xml:space="preserve">pozalekcyjnych oraz ich realizacja zgodnie z tygodniowym rozkładem i zasadami </w:t>
      </w:r>
      <w:r w:rsidRPr="000807ED">
        <w:rPr>
          <w:rFonts w:cs="Times New Roman"/>
          <w:color w:val="000000"/>
        </w:rPr>
        <w:t>współczesnej dydaktyki;</w:t>
      </w:r>
    </w:p>
    <w:p w:rsidR="00587895" w:rsidRPr="000807ED" w:rsidRDefault="00587895" w:rsidP="00F207A6">
      <w:pPr>
        <w:spacing w:after="120" w:line="360" w:lineRule="auto"/>
        <w:ind w:left="568" w:hanging="284"/>
        <w:jc w:val="both"/>
        <w:rPr>
          <w:rFonts w:cs="Times New Roman"/>
          <w:color w:val="000000"/>
          <w:spacing w:val="-1"/>
        </w:rPr>
      </w:pPr>
      <w:r w:rsidRPr="000807ED">
        <w:rPr>
          <w:rFonts w:cs="Times New Roman"/>
          <w:color w:val="000000"/>
          <w:spacing w:val="1"/>
        </w:rPr>
        <w:t xml:space="preserve">2) wyrabianie umiejętności obiektywnego wartościowania i oceniania poznanych faktów, </w:t>
      </w:r>
      <w:r w:rsidRPr="000807ED">
        <w:rPr>
          <w:rFonts w:cs="Times New Roman"/>
          <w:color w:val="000000"/>
        </w:rPr>
        <w:t>wydarzeń, zjawisk i procesów,</w:t>
      </w:r>
    </w:p>
    <w:p w:rsidR="00587895" w:rsidRPr="000807ED" w:rsidRDefault="00587895" w:rsidP="00F22EA5">
      <w:pPr>
        <w:numPr>
          <w:ilvl w:val="0"/>
          <w:numId w:val="17"/>
        </w:numPr>
        <w:tabs>
          <w:tab w:val="clear" w:pos="720"/>
        </w:tabs>
        <w:spacing w:after="120" w:line="360" w:lineRule="auto"/>
        <w:ind w:left="568" w:hanging="284"/>
        <w:jc w:val="both"/>
        <w:rPr>
          <w:rFonts w:cs="Times New Roman"/>
          <w:color w:val="000000"/>
          <w:spacing w:val="-2"/>
        </w:rPr>
      </w:pPr>
      <w:r w:rsidRPr="000807ED">
        <w:rPr>
          <w:rFonts w:cs="Times New Roman"/>
          <w:color w:val="000000"/>
          <w:spacing w:val="-1"/>
        </w:rPr>
        <w:t>akcentowanie wynikających z realizowanej tematyki wa</w:t>
      </w:r>
      <w:r w:rsidR="00916FC8">
        <w:rPr>
          <w:rFonts w:cs="Times New Roman"/>
          <w:color w:val="000000"/>
          <w:spacing w:val="-1"/>
        </w:rPr>
        <w:t>rtości moralnych, społecznych i </w:t>
      </w:r>
      <w:r w:rsidRPr="000807ED">
        <w:rPr>
          <w:rFonts w:cs="Times New Roman"/>
          <w:color w:val="000000"/>
          <w:spacing w:val="-1"/>
        </w:rPr>
        <w:t>estet</w:t>
      </w:r>
      <w:r w:rsidRPr="000807ED">
        <w:rPr>
          <w:rFonts w:cs="Times New Roman"/>
          <w:color w:val="000000"/>
        </w:rPr>
        <w:t>ycznych, umożliwiających świadomy wybór celów i dróg życiowych,</w:t>
      </w:r>
    </w:p>
    <w:p w:rsidR="00587895" w:rsidRPr="000807ED" w:rsidRDefault="00587895" w:rsidP="00F22EA5">
      <w:pPr>
        <w:numPr>
          <w:ilvl w:val="0"/>
          <w:numId w:val="17"/>
        </w:numPr>
        <w:tabs>
          <w:tab w:val="clear" w:pos="720"/>
        </w:tabs>
        <w:spacing w:after="120" w:line="360" w:lineRule="auto"/>
        <w:ind w:left="568" w:hanging="284"/>
        <w:jc w:val="both"/>
        <w:rPr>
          <w:rFonts w:cs="Times New Roman"/>
          <w:color w:val="000000"/>
          <w:spacing w:val="1"/>
        </w:rPr>
      </w:pPr>
      <w:r w:rsidRPr="000807ED">
        <w:rPr>
          <w:rFonts w:cs="Times New Roman"/>
          <w:color w:val="000000"/>
          <w:spacing w:val="-2"/>
        </w:rPr>
        <w:t xml:space="preserve">zapewnienie warunków optymalnego rozwoju uczniów poprzez treści nauczanego </w:t>
      </w:r>
      <w:r w:rsidRPr="000807ED">
        <w:rPr>
          <w:rFonts w:cs="Times New Roman"/>
          <w:color w:val="000000"/>
        </w:rPr>
        <w:t>przedmiotu, osobisty przykład i właściwe oddziaływanie wychowawcze,</w:t>
      </w:r>
    </w:p>
    <w:p w:rsidR="00587895" w:rsidRPr="000807ED" w:rsidRDefault="00587895" w:rsidP="00F22EA5">
      <w:pPr>
        <w:numPr>
          <w:ilvl w:val="0"/>
          <w:numId w:val="17"/>
        </w:numPr>
        <w:tabs>
          <w:tab w:val="clear" w:pos="720"/>
        </w:tabs>
        <w:spacing w:after="120" w:line="360" w:lineRule="auto"/>
        <w:ind w:left="568" w:hanging="284"/>
        <w:jc w:val="both"/>
        <w:rPr>
          <w:rFonts w:cs="Times New Roman"/>
          <w:color w:val="000000"/>
        </w:rPr>
      </w:pPr>
      <w:r w:rsidRPr="000807ED">
        <w:rPr>
          <w:rFonts w:cs="Times New Roman"/>
          <w:color w:val="000000"/>
          <w:spacing w:val="1"/>
        </w:rPr>
        <w:t>zaspokajanie potrzeb psychicznych uczniów przez stwarzanie warunków dla świadomego i</w:t>
      </w:r>
      <w:r w:rsidR="00916FC8">
        <w:rPr>
          <w:rFonts w:cs="Times New Roman"/>
          <w:color w:val="000000"/>
          <w:spacing w:val="1"/>
        </w:rPr>
        <w:t> </w:t>
      </w:r>
      <w:r w:rsidRPr="000807ED">
        <w:rPr>
          <w:rFonts w:cs="Times New Roman"/>
          <w:color w:val="000000"/>
          <w:spacing w:val="3"/>
        </w:rPr>
        <w:t xml:space="preserve">aktywnego udziału w procesie lekcyjnym, dla spokojnej  dobrze zorganizowanej pracy, </w:t>
      </w:r>
      <w:r w:rsidRPr="000807ED">
        <w:rPr>
          <w:rFonts w:cs="Times New Roman"/>
          <w:color w:val="000000"/>
        </w:rPr>
        <w:t>życzliwego współdziałania, pomocy oraz sprawiedliwej oceny osiąganych wyników,</w:t>
      </w:r>
    </w:p>
    <w:p w:rsidR="00587895" w:rsidRPr="000807ED" w:rsidRDefault="00587895" w:rsidP="00F22EA5">
      <w:pPr>
        <w:numPr>
          <w:ilvl w:val="0"/>
          <w:numId w:val="17"/>
        </w:numPr>
        <w:tabs>
          <w:tab w:val="clear" w:pos="720"/>
        </w:tabs>
        <w:spacing w:after="120" w:line="360" w:lineRule="auto"/>
        <w:ind w:left="568" w:hanging="284"/>
        <w:jc w:val="both"/>
        <w:rPr>
          <w:rFonts w:cs="Times New Roman"/>
          <w:color w:val="000000"/>
        </w:rPr>
      </w:pPr>
      <w:r w:rsidRPr="000807ED">
        <w:rPr>
          <w:rFonts w:cs="Times New Roman"/>
          <w:color w:val="000000"/>
        </w:rPr>
        <w:t>dbanie o pomoce dydaktyczne i sprzęt szkolny,</w:t>
      </w:r>
    </w:p>
    <w:p w:rsidR="00587895" w:rsidRPr="000807ED" w:rsidRDefault="00587895" w:rsidP="00F22EA5">
      <w:pPr>
        <w:numPr>
          <w:ilvl w:val="0"/>
          <w:numId w:val="17"/>
        </w:numPr>
        <w:tabs>
          <w:tab w:val="clear" w:pos="720"/>
        </w:tabs>
        <w:spacing w:after="120" w:line="360" w:lineRule="auto"/>
        <w:ind w:left="568" w:hanging="284"/>
        <w:jc w:val="both"/>
        <w:rPr>
          <w:rFonts w:cs="Times New Roman"/>
          <w:color w:val="000000"/>
        </w:rPr>
      </w:pPr>
      <w:r w:rsidRPr="000807ED">
        <w:rPr>
          <w:rFonts w:cs="Times New Roman"/>
          <w:color w:val="000000"/>
        </w:rPr>
        <w:t>doskonalenie umiejętności dydaktycznych i poszerzanie poziomu wiedzy merytorycznej,</w:t>
      </w:r>
    </w:p>
    <w:p w:rsidR="00587895" w:rsidRPr="000807ED" w:rsidRDefault="00587895" w:rsidP="00F22EA5">
      <w:pPr>
        <w:numPr>
          <w:ilvl w:val="0"/>
          <w:numId w:val="17"/>
        </w:numPr>
        <w:tabs>
          <w:tab w:val="clear" w:pos="720"/>
        </w:tabs>
        <w:spacing w:after="120" w:line="360" w:lineRule="auto"/>
        <w:ind w:left="568" w:hanging="284"/>
        <w:jc w:val="both"/>
        <w:rPr>
          <w:rFonts w:cs="Times New Roman"/>
          <w:color w:val="000000"/>
        </w:rPr>
      </w:pPr>
      <w:r w:rsidRPr="000807ED">
        <w:rPr>
          <w:rFonts w:cs="Times New Roman"/>
          <w:color w:val="000000"/>
        </w:rPr>
        <w:t>organizowanie i prowadzenie zajęć dydaktycznych i opiekuńczych z uczniami w sposób zapewniający przestrzeganie zasad bezpieczeństwa i higieny pracy,</w:t>
      </w:r>
    </w:p>
    <w:p w:rsidR="00587895" w:rsidRPr="000807ED" w:rsidRDefault="00587895" w:rsidP="00F22EA5">
      <w:pPr>
        <w:numPr>
          <w:ilvl w:val="0"/>
          <w:numId w:val="17"/>
        </w:numPr>
        <w:tabs>
          <w:tab w:val="clear" w:pos="720"/>
        </w:tabs>
        <w:spacing w:after="120" w:line="360" w:lineRule="auto"/>
        <w:ind w:left="568" w:hanging="284"/>
        <w:jc w:val="both"/>
        <w:rPr>
          <w:rFonts w:cs="Times New Roman"/>
          <w:color w:val="000000"/>
        </w:rPr>
      </w:pPr>
      <w:r w:rsidRPr="000807ED">
        <w:rPr>
          <w:rFonts w:cs="Times New Roman"/>
          <w:color w:val="000000"/>
        </w:rPr>
        <w:t>pełnienie dyżurów podczas przerw śródlekcyjnych na korytarzach i patio według ustalonego harmonogramu,</w:t>
      </w:r>
    </w:p>
    <w:p w:rsidR="00587895" w:rsidRPr="000807ED" w:rsidRDefault="00587895" w:rsidP="00F22EA5">
      <w:pPr>
        <w:numPr>
          <w:ilvl w:val="0"/>
          <w:numId w:val="17"/>
        </w:numPr>
        <w:tabs>
          <w:tab w:val="clear" w:pos="720"/>
        </w:tabs>
        <w:spacing w:after="120" w:line="360" w:lineRule="auto"/>
        <w:ind w:left="568" w:hanging="284"/>
        <w:jc w:val="both"/>
        <w:rPr>
          <w:rFonts w:cs="Times New Roman"/>
          <w:color w:val="000000"/>
        </w:rPr>
      </w:pPr>
      <w:r w:rsidRPr="000807ED">
        <w:rPr>
          <w:rFonts w:cs="Times New Roman"/>
          <w:color w:val="000000"/>
        </w:rPr>
        <w:t>udzielanie pomocy i sprawowanie opieki nad uczniami realizującymi zespołowe projekty gimnazjalne,</w:t>
      </w:r>
    </w:p>
    <w:p w:rsidR="00587895" w:rsidRPr="000807ED" w:rsidRDefault="00587895" w:rsidP="00F22EA5">
      <w:pPr>
        <w:numPr>
          <w:ilvl w:val="0"/>
          <w:numId w:val="17"/>
        </w:numPr>
        <w:tabs>
          <w:tab w:val="clear" w:pos="720"/>
        </w:tabs>
        <w:spacing w:after="120" w:line="360" w:lineRule="auto"/>
        <w:ind w:left="568" w:hanging="284"/>
        <w:jc w:val="both"/>
        <w:rPr>
          <w:rFonts w:cs="Times New Roman"/>
          <w:color w:val="000000"/>
        </w:rPr>
      </w:pPr>
      <w:r w:rsidRPr="000807ED">
        <w:rPr>
          <w:rFonts w:cs="Times New Roman"/>
          <w:color w:val="000000"/>
        </w:rPr>
        <w:t>wypełnianie zadań związanych z monitorowaniem podstawy programowej, które określa dyrektor szkoły,</w:t>
      </w:r>
    </w:p>
    <w:p w:rsidR="00587895" w:rsidRPr="000807ED" w:rsidRDefault="00587895" w:rsidP="00F22EA5">
      <w:pPr>
        <w:numPr>
          <w:ilvl w:val="0"/>
          <w:numId w:val="17"/>
        </w:numPr>
        <w:tabs>
          <w:tab w:val="clear" w:pos="720"/>
        </w:tabs>
        <w:spacing w:after="120" w:line="360" w:lineRule="auto"/>
        <w:ind w:left="568" w:hanging="284"/>
        <w:jc w:val="both"/>
        <w:rPr>
          <w:rFonts w:cs="Times New Roman"/>
          <w:color w:val="000000"/>
        </w:rPr>
      </w:pPr>
      <w:r w:rsidRPr="000807ED">
        <w:rPr>
          <w:rFonts w:cs="Times New Roman"/>
          <w:color w:val="000000"/>
        </w:rPr>
        <w:t>zapoznawanie się z aktualnym stanem prawnym w oświacie.</w:t>
      </w:r>
    </w:p>
    <w:p w:rsidR="00587895" w:rsidRPr="000807ED" w:rsidRDefault="00587895" w:rsidP="00F207A6">
      <w:pPr>
        <w:tabs>
          <w:tab w:val="left" w:pos="0"/>
          <w:tab w:val="left" w:pos="426"/>
        </w:tabs>
        <w:spacing w:after="120" w:line="360" w:lineRule="auto"/>
        <w:ind w:left="357" w:hanging="357"/>
        <w:jc w:val="both"/>
        <w:rPr>
          <w:rFonts w:cs="Times New Roman"/>
          <w:color w:val="000000"/>
        </w:rPr>
      </w:pPr>
      <w:r w:rsidRPr="000807ED">
        <w:rPr>
          <w:rFonts w:cs="Times New Roman"/>
          <w:color w:val="000000"/>
        </w:rPr>
        <w:t>4. Zadania nauczycieli w zakresie zapewnienia bezpieczeństwa uczniom:</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lastRenderedPageBreak/>
        <w:t>1) nauczyciel jest odpowiedzialny za życie zdrowie i bezpieczeństwo uczniów, nad którymi sprawuje opiekę podczas zajęć edukacyjnych organizowanych w szkole,</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2) nauczyciel jest zobowiązany skrupulatnie przestrzegać i stosować przepisy i zarządzenia odnośnie bhp i p/</w:t>
      </w:r>
      <w:proofErr w:type="spellStart"/>
      <w:r w:rsidRPr="000807ED">
        <w:rPr>
          <w:rFonts w:cs="Times New Roman"/>
          <w:color w:val="000000"/>
        </w:rPr>
        <w:t>poż</w:t>
      </w:r>
      <w:proofErr w:type="spellEnd"/>
      <w:r w:rsidRPr="000807ED">
        <w:rPr>
          <w:rFonts w:cs="Times New Roman"/>
          <w:color w:val="000000"/>
        </w:rPr>
        <w:t>., a także odbywać wymagane szkolenia z tego zakresu,</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3) nauczyciel jest zobowiązany pełnić dyżur w godzinach i miejscach wyznaczonych przez dyrektora szkoły,</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4) w czasie dyżuru nauczyciel jest zobowiązany do:</w:t>
      </w:r>
    </w:p>
    <w:p w:rsidR="009B5CC6" w:rsidRDefault="00587895" w:rsidP="00F22EA5">
      <w:pPr>
        <w:numPr>
          <w:ilvl w:val="1"/>
          <w:numId w:val="37"/>
        </w:numPr>
        <w:tabs>
          <w:tab w:val="left" w:pos="1134"/>
        </w:tabs>
        <w:spacing w:after="120" w:line="360" w:lineRule="auto"/>
        <w:ind w:left="1134" w:hanging="283"/>
        <w:jc w:val="both"/>
        <w:rPr>
          <w:rFonts w:cs="Times New Roman"/>
          <w:color w:val="000000"/>
        </w:rPr>
      </w:pPr>
      <w:r w:rsidRPr="000807ED">
        <w:rPr>
          <w:rFonts w:cs="Times New Roman"/>
          <w:color w:val="000000"/>
        </w:rPr>
        <w:t>punktualnego rozpoczynania dyżuru i ciągłej obecności w miejscu podlegającym jego nadzorowi,</w:t>
      </w:r>
    </w:p>
    <w:p w:rsidR="009B5CC6" w:rsidRDefault="00587895" w:rsidP="00F22EA5">
      <w:pPr>
        <w:numPr>
          <w:ilvl w:val="1"/>
          <w:numId w:val="37"/>
        </w:numPr>
        <w:tabs>
          <w:tab w:val="left" w:pos="1134"/>
        </w:tabs>
        <w:spacing w:after="120" w:line="360" w:lineRule="auto"/>
        <w:ind w:left="1134" w:hanging="283"/>
        <w:jc w:val="both"/>
        <w:rPr>
          <w:rFonts w:cs="Times New Roman"/>
          <w:color w:val="000000"/>
        </w:rPr>
      </w:pPr>
      <w:r w:rsidRPr="009B5CC6">
        <w:rPr>
          <w:rFonts w:cs="Times New Roman"/>
          <w:color w:val="000000"/>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w:t>
      </w:r>
      <w:r w:rsidR="009B5CC6">
        <w:rPr>
          <w:rFonts w:cs="Times New Roman"/>
          <w:color w:val="000000"/>
        </w:rPr>
        <w:br/>
      </w:r>
      <w:r w:rsidRPr="009B5CC6">
        <w:rPr>
          <w:rFonts w:cs="Times New Roman"/>
          <w:color w:val="000000"/>
        </w:rPr>
        <w:t>i czynnościami, które przeszkadzają w czynnym pełnieniu dyżuru,</w:t>
      </w:r>
    </w:p>
    <w:p w:rsidR="009B5CC6" w:rsidRDefault="00587895" w:rsidP="00F22EA5">
      <w:pPr>
        <w:numPr>
          <w:ilvl w:val="1"/>
          <w:numId w:val="37"/>
        </w:numPr>
        <w:tabs>
          <w:tab w:val="left" w:pos="1134"/>
        </w:tabs>
        <w:spacing w:after="120" w:line="360" w:lineRule="auto"/>
        <w:ind w:left="1134" w:hanging="283"/>
        <w:jc w:val="both"/>
        <w:rPr>
          <w:rFonts w:cs="Times New Roman"/>
          <w:color w:val="000000"/>
        </w:rPr>
      </w:pPr>
      <w:r w:rsidRPr="009B5CC6">
        <w:rPr>
          <w:rFonts w:cs="Times New Roman"/>
          <w:color w:val="000000"/>
        </w:rPr>
        <w:t>przestrzega zakazu otwierania okien na korytarzach, obowiązku zamykania drzwi do sal lekcyjnych,</w:t>
      </w:r>
    </w:p>
    <w:p w:rsidR="009B5CC6" w:rsidRDefault="00587895" w:rsidP="00F22EA5">
      <w:pPr>
        <w:numPr>
          <w:ilvl w:val="1"/>
          <w:numId w:val="37"/>
        </w:numPr>
        <w:tabs>
          <w:tab w:val="left" w:pos="1134"/>
        </w:tabs>
        <w:spacing w:after="120" w:line="360" w:lineRule="auto"/>
        <w:ind w:left="1134" w:hanging="283"/>
        <w:jc w:val="both"/>
        <w:rPr>
          <w:rFonts w:cs="Times New Roman"/>
          <w:color w:val="000000"/>
        </w:rPr>
      </w:pPr>
      <w:r w:rsidRPr="009B5CC6">
        <w:rPr>
          <w:rFonts w:cs="Times New Roman"/>
          <w:color w:val="000000"/>
        </w:rPr>
        <w:t>dbania, by uczniowie nie śmiecili, nie brudzili, nie dewastowali ścian, ławek i innych urządzeń szkolnych oraz by nie niszczyli roślin i dekoracji,</w:t>
      </w:r>
    </w:p>
    <w:p w:rsidR="009B5CC6" w:rsidRDefault="00587895" w:rsidP="00F22EA5">
      <w:pPr>
        <w:numPr>
          <w:ilvl w:val="1"/>
          <w:numId w:val="37"/>
        </w:numPr>
        <w:tabs>
          <w:tab w:val="left" w:pos="1134"/>
        </w:tabs>
        <w:spacing w:after="120" w:line="360" w:lineRule="auto"/>
        <w:ind w:left="1134" w:hanging="283"/>
        <w:jc w:val="both"/>
        <w:rPr>
          <w:rFonts w:cs="Times New Roman"/>
          <w:color w:val="000000"/>
        </w:rPr>
      </w:pPr>
      <w:r w:rsidRPr="009B5CC6">
        <w:rPr>
          <w:rFonts w:cs="Times New Roman"/>
          <w:color w:val="000000"/>
        </w:rPr>
        <w:t xml:space="preserve">zwracania uwagi na przestrzeganie przez uczniów ustalonych zasad wchodzenia </w:t>
      </w:r>
      <w:r w:rsidR="009B5CC6">
        <w:rPr>
          <w:rFonts w:cs="Times New Roman"/>
          <w:color w:val="000000"/>
        </w:rPr>
        <w:br/>
      </w:r>
      <w:r w:rsidRPr="009B5CC6">
        <w:rPr>
          <w:rFonts w:cs="Times New Roman"/>
          <w:color w:val="000000"/>
        </w:rPr>
        <w:t>do budynku szkolnego i sal lekcyjnych,</w:t>
      </w:r>
    </w:p>
    <w:p w:rsidR="009B5CC6" w:rsidRDefault="00587895" w:rsidP="00F22EA5">
      <w:pPr>
        <w:numPr>
          <w:ilvl w:val="1"/>
          <w:numId w:val="37"/>
        </w:numPr>
        <w:tabs>
          <w:tab w:val="left" w:pos="1134"/>
        </w:tabs>
        <w:spacing w:after="120" w:line="360" w:lineRule="auto"/>
        <w:ind w:left="1134" w:hanging="283"/>
        <w:jc w:val="both"/>
        <w:rPr>
          <w:rFonts w:cs="Times New Roman"/>
          <w:color w:val="000000"/>
        </w:rPr>
      </w:pPr>
      <w:r w:rsidRPr="009B5CC6">
        <w:rPr>
          <w:rFonts w:cs="Times New Roman"/>
          <w:color w:val="000000"/>
        </w:rPr>
        <w:t>egzekwowania, by uczniowie nie opuszczali budynku szkoły w czasie przerw,</w:t>
      </w:r>
    </w:p>
    <w:p w:rsidR="009B5CC6" w:rsidRDefault="00587895" w:rsidP="00F22EA5">
      <w:pPr>
        <w:numPr>
          <w:ilvl w:val="1"/>
          <w:numId w:val="37"/>
        </w:numPr>
        <w:tabs>
          <w:tab w:val="left" w:pos="1134"/>
        </w:tabs>
        <w:spacing w:after="120" w:line="360" w:lineRule="auto"/>
        <w:ind w:left="1134" w:hanging="283"/>
        <w:jc w:val="both"/>
        <w:rPr>
          <w:rFonts w:cs="Times New Roman"/>
          <w:color w:val="000000"/>
        </w:rPr>
      </w:pPr>
      <w:r w:rsidRPr="009B5CC6">
        <w:rPr>
          <w:rFonts w:cs="Times New Roman"/>
          <w:color w:val="000000"/>
        </w:rPr>
        <w:t>natychmiastowego zgłoszenia dyrekcji szkoły faktu zaistnienia wypadku i podjęcia działań zmierzających do udzielenia pierwszej pomocy i zapewnienia dalszej opieki oraz zabezpieczenia miejsca wypadku.</w:t>
      </w:r>
    </w:p>
    <w:p w:rsidR="00587895" w:rsidRPr="009B5CC6" w:rsidRDefault="00587895" w:rsidP="00F22EA5">
      <w:pPr>
        <w:numPr>
          <w:ilvl w:val="1"/>
          <w:numId w:val="37"/>
        </w:numPr>
        <w:tabs>
          <w:tab w:val="left" w:pos="1134"/>
        </w:tabs>
        <w:spacing w:after="120" w:line="360" w:lineRule="auto"/>
        <w:ind w:left="1134" w:hanging="283"/>
        <w:jc w:val="both"/>
        <w:rPr>
          <w:rFonts w:cs="Times New Roman"/>
          <w:color w:val="000000"/>
        </w:rPr>
      </w:pPr>
      <w:r w:rsidRPr="009B5CC6">
        <w:rPr>
          <w:rFonts w:cs="Times New Roman"/>
          <w:color w:val="000000"/>
        </w:rPr>
        <w:t xml:space="preserve">nauczyciel nie może zaprzestać pełnienia dyżuru bez ustalenia zastępstwa </w:t>
      </w:r>
      <w:r w:rsidR="009B5CC6">
        <w:rPr>
          <w:rFonts w:cs="Times New Roman"/>
          <w:color w:val="000000"/>
        </w:rPr>
        <w:br/>
      </w:r>
      <w:r w:rsidRPr="009B5CC6">
        <w:rPr>
          <w:rFonts w:cs="Times New Roman"/>
          <w:color w:val="000000"/>
        </w:rPr>
        <w:t>i poinformowania o tym fakcie dyrektora szkoły lub wicedyrektora,</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 xml:space="preserve">5) nauczyciel obowiązany jest spełniać właściwy nadzór i bezpieczeństwo uczniom biorącym udział w pracach na rzecz szkoły i środowiska; prace mogą być wykonywane po zaopatrzeniu </w:t>
      </w:r>
      <w:r w:rsidRPr="000807ED">
        <w:rPr>
          <w:rFonts w:cs="Times New Roman"/>
          <w:color w:val="000000"/>
        </w:rPr>
        <w:lastRenderedPageBreak/>
        <w:t>uczniów w odpowiedni do ich wykonywania sprzęt, urządzenie, środki ochrony indywidualnej,</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6) nauczyciel jest zobowiązany do niezwłocznego prz</w:t>
      </w:r>
      <w:r w:rsidR="00916FC8">
        <w:rPr>
          <w:rFonts w:cs="Times New Roman"/>
          <w:color w:val="000000"/>
        </w:rPr>
        <w:t>erwania pracy i wyprowadzenia z </w:t>
      </w:r>
      <w:r w:rsidRPr="000807ED">
        <w:rPr>
          <w:rFonts w:cs="Times New Roman"/>
          <w:color w:val="000000"/>
        </w:rPr>
        <w:t>zagrożonych miejsc osoby powierzone jego opiece, jeżeli stan zagrożenia powstanie lub ujawni się w czasie zajęć,</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7) zaznajamia uczniów przed dopuszczeniem do zajęć p</w:t>
      </w:r>
      <w:r w:rsidR="00916FC8">
        <w:rPr>
          <w:rFonts w:cs="Times New Roman"/>
          <w:color w:val="000000"/>
        </w:rPr>
        <w:t>rzy urządzeniach technicznych w </w:t>
      </w:r>
      <w:r w:rsidRPr="000807ED">
        <w:rPr>
          <w:rFonts w:cs="Times New Roman"/>
          <w:color w:val="000000"/>
        </w:rPr>
        <w:t xml:space="preserve">pracowniach, laboratoriach z zasadami i metodami pracy </w:t>
      </w:r>
      <w:r w:rsidR="00916FC8">
        <w:rPr>
          <w:rFonts w:cs="Times New Roman"/>
          <w:color w:val="000000"/>
        </w:rPr>
        <w:t>zapewniającymi bezpieczeństwo i </w:t>
      </w:r>
      <w:r w:rsidRPr="000807ED">
        <w:rPr>
          <w:rFonts w:cs="Times New Roman"/>
          <w:color w:val="000000"/>
        </w:rPr>
        <w:t>higienę pracy przy wykonywaniu czynności na stanowisku roboczym; rozpoczęcie zajęć może nastąpić po sprawdzeniu przez prowadzącego zajęcia stanu urządzeń technicznych, instalacji elektrycznej i narzędzi pracy, a także innych warunków środowiska, w którym odbywają się zajęcia,</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8) nie rozpoczyna zajęć, jeżeli w pomieszczeniach lub innych miejscach, w których mają być prowadzone zajęcia</w:t>
      </w:r>
      <w:r w:rsidR="00C35AC7" w:rsidRPr="000807ED">
        <w:rPr>
          <w:rFonts w:cs="Times New Roman"/>
          <w:color w:val="000000"/>
        </w:rPr>
        <w:t>,</w:t>
      </w:r>
      <w:r w:rsidRPr="000807ED">
        <w:rPr>
          <w:rFonts w:cs="Times New Roman"/>
          <w:color w:val="000000"/>
        </w:rPr>
        <w:t xml:space="preserve"> stan znajdującego się wyposażenia stwarza zagrożenie dla bezpieczeństwa uczniów,</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9) przestrzega ustalonych godzin rozpoczynania i kończenia zajęć edukacyjnych,</w:t>
      </w:r>
    </w:p>
    <w:p w:rsidR="00587895" w:rsidRPr="000807ED" w:rsidRDefault="009B5CC6" w:rsidP="00F207A6">
      <w:pPr>
        <w:spacing w:after="120" w:line="360" w:lineRule="auto"/>
        <w:ind w:left="568" w:hanging="284"/>
        <w:jc w:val="both"/>
        <w:rPr>
          <w:rFonts w:cs="Times New Roman"/>
          <w:color w:val="000000"/>
        </w:rPr>
      </w:pPr>
      <w:r>
        <w:rPr>
          <w:rFonts w:cs="Times New Roman"/>
          <w:color w:val="000000"/>
        </w:rPr>
        <w:t xml:space="preserve">10) </w:t>
      </w:r>
      <w:r w:rsidR="00587895" w:rsidRPr="000807ED">
        <w:rPr>
          <w:rFonts w:cs="Times New Roman"/>
          <w:color w:val="000000"/>
        </w:rPr>
        <w:t xml:space="preserve">ma obowiązek zapoznać się </w:t>
      </w:r>
      <w:r w:rsidR="00C35AC7" w:rsidRPr="000807ED">
        <w:rPr>
          <w:rFonts w:cs="Times New Roman"/>
          <w:color w:val="000000"/>
        </w:rPr>
        <w:t xml:space="preserve">z </w:t>
      </w:r>
      <w:r w:rsidR="00587895" w:rsidRPr="000807ED">
        <w:rPr>
          <w:rFonts w:cs="Times New Roman"/>
          <w:color w:val="000000"/>
        </w:rPr>
        <w:t>Instrukcj</w:t>
      </w:r>
      <w:r w:rsidR="00C35AC7" w:rsidRPr="000807ED">
        <w:rPr>
          <w:rFonts w:cs="Times New Roman"/>
          <w:color w:val="000000"/>
        </w:rPr>
        <w:t>ą</w:t>
      </w:r>
      <w:r w:rsidR="00587895" w:rsidRPr="000807ED">
        <w:rPr>
          <w:rFonts w:cs="Times New Roman"/>
          <w:color w:val="000000"/>
        </w:rPr>
        <w:t xml:space="preserve"> Bezpieczeństwa Pożarowego w szkole</w:t>
      </w:r>
      <w:r w:rsidR="00C35AC7" w:rsidRPr="000807ED">
        <w:rPr>
          <w:rFonts w:cs="Times New Roman"/>
          <w:color w:val="000000"/>
        </w:rPr>
        <w:t xml:space="preserve"> i jej przestrzegać</w:t>
      </w:r>
      <w:r w:rsidR="00587895" w:rsidRPr="000807ED">
        <w:rPr>
          <w:rFonts w:cs="Times New Roman"/>
          <w:color w:val="000000"/>
        </w:rPr>
        <w:t>,</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11) organizując wyjście uczniów ze szkoły lub wycieczkę</w:t>
      </w:r>
      <w:r w:rsidR="000323E2" w:rsidRPr="000807ED">
        <w:rPr>
          <w:rFonts w:cs="Times New Roman"/>
          <w:color w:val="000000"/>
        </w:rPr>
        <w:t>,</w:t>
      </w:r>
      <w:r w:rsidRPr="000807ED">
        <w:rPr>
          <w:rFonts w:cs="Times New Roman"/>
          <w:color w:val="000000"/>
        </w:rPr>
        <w:t xml:space="preserve"> ma obowiązek przestrzegać zasad ujętych w Regulaminie wycieczek szkolnych,</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12) nauczyciel w trakcie zajęć prowadzonych w klasie:</w:t>
      </w:r>
    </w:p>
    <w:p w:rsidR="00587895" w:rsidRPr="000807ED" w:rsidRDefault="00587895" w:rsidP="00F22EA5">
      <w:pPr>
        <w:numPr>
          <w:ilvl w:val="1"/>
          <w:numId w:val="38"/>
        </w:numPr>
        <w:spacing w:after="120" w:line="360" w:lineRule="auto"/>
        <w:ind w:left="851" w:hanging="218"/>
        <w:jc w:val="both"/>
        <w:rPr>
          <w:rFonts w:cs="Times New Roman"/>
          <w:color w:val="000000"/>
        </w:rPr>
      </w:pPr>
      <w:r w:rsidRPr="000807ED">
        <w:rPr>
          <w:rFonts w:cs="Times New Roman"/>
          <w:color w:val="000000"/>
        </w:rPr>
        <w:t>ma obowiązek wejść do sali pierwszy, by sprawdzić</w:t>
      </w:r>
      <w:r w:rsidR="000323E2" w:rsidRPr="000807ED">
        <w:rPr>
          <w:rFonts w:cs="Times New Roman"/>
          <w:color w:val="000000"/>
        </w:rPr>
        <w:t>,</w:t>
      </w:r>
      <w:r w:rsidRPr="000807ED">
        <w:rPr>
          <w:rFonts w:cs="Times New Roman"/>
          <w:color w:val="000000"/>
        </w:rPr>
        <w:t xml:space="preserve"> czy warunki do prowadzenia zajęć nie zagrażają bezpieczeństwu uczniów i nauczyciela; jeżeli sala nie odpowiada warunkom bezpieczeństwa</w:t>
      </w:r>
      <w:r w:rsidR="000323E2" w:rsidRPr="000807ED">
        <w:rPr>
          <w:rFonts w:cs="Times New Roman"/>
          <w:color w:val="000000"/>
        </w:rPr>
        <w:t>,</w:t>
      </w:r>
      <w:r w:rsidRPr="000807ED">
        <w:rPr>
          <w:rFonts w:cs="Times New Roman"/>
          <w:color w:val="000000"/>
        </w:rPr>
        <w:t xml:space="preserve"> nauczyciel ma obowiązek zgłosić to dyrektorowi szkoły celem usunięcia usterek; do czasu naprawienia usterek nauczyciel ma pr</w:t>
      </w:r>
      <w:r w:rsidR="00916FC8">
        <w:rPr>
          <w:rFonts w:cs="Times New Roman"/>
          <w:color w:val="000000"/>
        </w:rPr>
        <w:t>awo odmówić prowadzenia zajęć w </w:t>
      </w:r>
      <w:r w:rsidRPr="000807ED">
        <w:rPr>
          <w:rFonts w:cs="Times New Roman"/>
          <w:color w:val="000000"/>
        </w:rPr>
        <w:t>danym miejscu,</w:t>
      </w:r>
    </w:p>
    <w:p w:rsidR="00587895" w:rsidRPr="000807ED" w:rsidRDefault="00587895" w:rsidP="00F22EA5">
      <w:pPr>
        <w:numPr>
          <w:ilvl w:val="1"/>
          <w:numId w:val="38"/>
        </w:numPr>
        <w:spacing w:after="120" w:line="360" w:lineRule="auto"/>
        <w:ind w:left="851" w:hanging="218"/>
        <w:jc w:val="both"/>
        <w:rPr>
          <w:rFonts w:cs="Times New Roman"/>
          <w:color w:val="000000"/>
        </w:rPr>
      </w:pPr>
      <w:r w:rsidRPr="000807ED">
        <w:rPr>
          <w:rFonts w:cs="Times New Roman"/>
          <w:color w:val="000000"/>
        </w:rPr>
        <w:t>podczas zajęć nie może pozostawić uczniów bez żadnej opieki,</w:t>
      </w:r>
    </w:p>
    <w:p w:rsidR="00587895" w:rsidRPr="000807ED" w:rsidRDefault="00587895" w:rsidP="00F22EA5">
      <w:pPr>
        <w:numPr>
          <w:ilvl w:val="1"/>
          <w:numId w:val="38"/>
        </w:numPr>
        <w:spacing w:after="120" w:line="360" w:lineRule="auto"/>
        <w:ind w:left="851" w:hanging="218"/>
        <w:jc w:val="both"/>
        <w:rPr>
          <w:rFonts w:cs="Times New Roman"/>
          <w:color w:val="000000"/>
        </w:rPr>
      </w:pPr>
      <w:r w:rsidRPr="000807ED">
        <w:rPr>
          <w:rFonts w:cs="Times New Roman"/>
          <w:color w:val="000000"/>
        </w:rPr>
        <w:t>w razie stwierdzenia niedyspozycji ucznia, jeśli stan jego pozwala, należy skierować</w:t>
      </w:r>
      <w:r w:rsidR="00916FC8">
        <w:rPr>
          <w:rFonts w:cs="Times New Roman"/>
          <w:color w:val="000000"/>
        </w:rPr>
        <w:t xml:space="preserve"> go w </w:t>
      </w:r>
      <w:r w:rsidRPr="000807ED">
        <w:rPr>
          <w:rFonts w:cs="Times New Roman"/>
          <w:color w:val="000000"/>
        </w:rPr>
        <w:t>towarzystwie drugiej osoby do pielęgniarki szkolnej; jeśli zaistnieje taka potrzeba – udzielić mu pierwszej pomocy; o zaistniałej sytuacji należy powiadomić rodziców ucznia; jeśli jest to nagły wypadek – dyrektora szkoły,</w:t>
      </w:r>
    </w:p>
    <w:p w:rsidR="00587895" w:rsidRPr="000807ED" w:rsidRDefault="00587895" w:rsidP="00F22EA5">
      <w:pPr>
        <w:numPr>
          <w:ilvl w:val="1"/>
          <w:numId w:val="38"/>
        </w:numPr>
        <w:spacing w:after="120" w:line="360" w:lineRule="auto"/>
        <w:ind w:left="851" w:hanging="218"/>
        <w:jc w:val="both"/>
        <w:rPr>
          <w:rFonts w:cs="Times New Roman"/>
          <w:color w:val="000000"/>
        </w:rPr>
      </w:pPr>
      <w:r w:rsidRPr="000807ED">
        <w:rPr>
          <w:rFonts w:cs="Times New Roman"/>
          <w:color w:val="000000"/>
        </w:rPr>
        <w:t xml:space="preserve">nauczyciel powinien kontrolować właściwą postawę uczniów w czasie zajęć, korygować </w:t>
      </w:r>
      <w:r w:rsidRPr="000807ED">
        <w:rPr>
          <w:rFonts w:cs="Times New Roman"/>
          <w:color w:val="000000"/>
        </w:rPr>
        <w:lastRenderedPageBreak/>
        <w:t>zauważone błędy i dbać o czystość, ład i porządek podczas trwania lekcji (zajęć) i po jej zakończeniu,</w:t>
      </w:r>
    </w:p>
    <w:p w:rsidR="00587895" w:rsidRPr="000807ED" w:rsidRDefault="00587895" w:rsidP="00F22EA5">
      <w:pPr>
        <w:numPr>
          <w:ilvl w:val="1"/>
          <w:numId w:val="38"/>
        </w:numPr>
        <w:spacing w:after="120" w:line="360" w:lineRule="auto"/>
        <w:ind w:left="851" w:hanging="218"/>
        <w:jc w:val="both"/>
        <w:rPr>
          <w:rFonts w:cs="Times New Roman"/>
          <w:color w:val="000000"/>
        </w:rPr>
      </w:pPr>
      <w:r w:rsidRPr="000807ED">
        <w:rPr>
          <w:rFonts w:cs="Times New Roman"/>
          <w:color w:val="000000"/>
        </w:rPr>
        <w:t>przed rozpoczęciem lekcji nauczyciel dba o wywietrzenie sali, zapewnia odpowiednie oświetlenie,</w:t>
      </w:r>
    </w:p>
    <w:p w:rsidR="00587895" w:rsidRPr="000807ED" w:rsidRDefault="00587895" w:rsidP="00F22EA5">
      <w:pPr>
        <w:numPr>
          <w:ilvl w:val="1"/>
          <w:numId w:val="38"/>
        </w:numPr>
        <w:spacing w:after="120" w:line="360" w:lineRule="auto"/>
        <w:ind w:left="851" w:hanging="218"/>
        <w:jc w:val="both"/>
        <w:rPr>
          <w:rFonts w:cs="Times New Roman"/>
          <w:color w:val="000000"/>
        </w:rPr>
      </w:pPr>
      <w:r w:rsidRPr="000807ED">
        <w:rPr>
          <w:rFonts w:cs="Times New Roman"/>
          <w:color w:val="000000"/>
        </w:rPr>
        <w:t>ustala zasady korzystania z sali lekcyjnej.</w:t>
      </w:r>
    </w:p>
    <w:p w:rsidR="00587895" w:rsidRDefault="00587895" w:rsidP="00F207A6">
      <w:pPr>
        <w:spacing w:after="120" w:line="360" w:lineRule="auto"/>
        <w:jc w:val="both"/>
        <w:rPr>
          <w:rFonts w:cs="Times New Roman"/>
          <w:color w:val="000000"/>
        </w:rPr>
      </w:pPr>
    </w:p>
    <w:p w:rsidR="00810A0C" w:rsidRPr="00033A93" w:rsidRDefault="00810A0C" w:rsidP="009B5CC6">
      <w:pPr>
        <w:spacing w:after="120" w:line="360" w:lineRule="auto"/>
        <w:jc w:val="center"/>
        <w:rPr>
          <w:rFonts w:cs="Times New Roman"/>
        </w:rPr>
      </w:pPr>
      <w:r w:rsidRPr="00033A93">
        <w:rPr>
          <w:rFonts w:cs="Times New Roman"/>
          <w:b/>
          <w:bCs/>
          <w:color w:val="000000"/>
        </w:rPr>
        <w:t xml:space="preserve">§ 24 </w:t>
      </w:r>
      <w:r>
        <w:rPr>
          <w:rFonts w:cs="Times New Roman"/>
          <w:b/>
          <w:bCs/>
          <w:color w:val="000000"/>
        </w:rPr>
        <w:t>Pedagog i psycholog szkolny</w:t>
      </w:r>
    </w:p>
    <w:p w:rsidR="00810A0C" w:rsidRPr="00960797" w:rsidRDefault="00D92467" w:rsidP="00F22EA5">
      <w:pPr>
        <w:pStyle w:val="Akapitzlist"/>
        <w:numPr>
          <w:ilvl w:val="0"/>
          <w:numId w:val="97"/>
        </w:numPr>
        <w:spacing w:after="120" w:line="360" w:lineRule="auto"/>
        <w:ind w:left="426"/>
        <w:rPr>
          <w:color w:val="000000"/>
        </w:rPr>
      </w:pPr>
      <w:r w:rsidRPr="00960797">
        <w:rPr>
          <w:color w:val="000000"/>
        </w:rPr>
        <w:t>Do zadań pedagoga i psychologa szkolnego należy w szczególności:</w:t>
      </w:r>
    </w:p>
    <w:p w:rsidR="00D92467" w:rsidRPr="00960797" w:rsidRDefault="00D92467" w:rsidP="00F22EA5">
      <w:pPr>
        <w:pStyle w:val="Akapitzlist"/>
        <w:numPr>
          <w:ilvl w:val="0"/>
          <w:numId w:val="96"/>
        </w:numPr>
        <w:spacing w:after="120" w:line="360" w:lineRule="auto"/>
        <w:rPr>
          <w:rFonts w:eastAsia="SimSun"/>
          <w:color w:val="000000"/>
        </w:rPr>
      </w:pPr>
      <w:r w:rsidRPr="00960797">
        <w:rPr>
          <w:rFonts w:eastAsia="SimSun"/>
          <w:color w:val="000000"/>
        </w:rPr>
        <w:t>prowadzenie badań i działań diagnostycznych uczniów, w tym diagnozowanie indywidualnych potrzeb rozwojowych</w:t>
      </w:r>
      <w:r w:rsidR="00960797" w:rsidRPr="00960797">
        <w:rPr>
          <w:rFonts w:eastAsia="SimSun"/>
          <w:color w:val="000000"/>
        </w:rPr>
        <w:t xml:space="preserve"> </w:t>
      </w:r>
      <w:r w:rsidRPr="00960797">
        <w:rPr>
          <w:rFonts w:eastAsia="SimSun"/>
          <w:color w:val="000000"/>
        </w:rPr>
        <w:t>i edukacyjnych oraz możliwości psychofizycznych uczniów w celu określenia mocnych stron, predyspozycji, zainteresowań</w:t>
      </w:r>
      <w:r w:rsidR="00960797" w:rsidRPr="00960797">
        <w:rPr>
          <w:rFonts w:eastAsia="SimSun"/>
          <w:color w:val="000000"/>
        </w:rPr>
        <w:t xml:space="preserve"> </w:t>
      </w:r>
      <w:r w:rsidRPr="00960797">
        <w:rPr>
          <w:rFonts w:eastAsia="SimSun"/>
          <w:color w:val="000000"/>
        </w:rPr>
        <w:t>i uzdolnień uczniów oraz przyczyn niepowodzeń edukacyjnych lub trudności w funkcjonowaniu uczniów,</w:t>
      </w:r>
      <w:r w:rsidR="00960797">
        <w:rPr>
          <w:rFonts w:eastAsia="SimSun"/>
          <w:color w:val="000000"/>
        </w:rPr>
        <w:t xml:space="preserve"> </w:t>
      </w:r>
      <w:r w:rsidRPr="00960797">
        <w:rPr>
          <w:rFonts w:eastAsia="SimSun"/>
          <w:color w:val="000000"/>
        </w:rPr>
        <w:t xml:space="preserve">w tym barier </w:t>
      </w:r>
      <w:r w:rsidR="009B5CC6">
        <w:rPr>
          <w:rFonts w:eastAsia="SimSun"/>
          <w:color w:val="000000"/>
        </w:rPr>
        <w:br/>
      </w:r>
      <w:r w:rsidRPr="00960797">
        <w:rPr>
          <w:rFonts w:eastAsia="SimSun"/>
          <w:color w:val="000000"/>
        </w:rPr>
        <w:t>i ograniczeń utrudniających funkcjonowanie ucznia i jego uc</w:t>
      </w:r>
      <w:r w:rsidR="00960797">
        <w:rPr>
          <w:rFonts w:eastAsia="SimSun"/>
          <w:color w:val="000000"/>
        </w:rPr>
        <w:t xml:space="preserve">zestnictwo w życiu </w:t>
      </w:r>
      <w:r w:rsidRPr="00960797">
        <w:rPr>
          <w:rFonts w:eastAsia="SimSun"/>
          <w:color w:val="000000"/>
        </w:rPr>
        <w:t>szkoły;</w:t>
      </w:r>
    </w:p>
    <w:p w:rsidR="00D92467" w:rsidRPr="00960797" w:rsidRDefault="00D92467" w:rsidP="00F22EA5">
      <w:pPr>
        <w:pStyle w:val="Akapitzlist"/>
        <w:numPr>
          <w:ilvl w:val="0"/>
          <w:numId w:val="96"/>
        </w:numPr>
        <w:spacing w:after="120" w:line="360" w:lineRule="auto"/>
        <w:rPr>
          <w:rFonts w:eastAsia="SimSun"/>
          <w:color w:val="000000"/>
        </w:rPr>
      </w:pPr>
      <w:r w:rsidRPr="00960797">
        <w:rPr>
          <w:rFonts w:eastAsia="SimSun"/>
          <w:color w:val="000000"/>
        </w:rPr>
        <w:t xml:space="preserve">diagnozowanie sytuacji wychowawczych </w:t>
      </w:r>
      <w:r w:rsidR="00960797" w:rsidRPr="00960797">
        <w:rPr>
          <w:rFonts w:eastAsia="SimSun"/>
          <w:color w:val="000000"/>
        </w:rPr>
        <w:t>uczniów</w:t>
      </w:r>
      <w:r w:rsidRPr="00960797">
        <w:rPr>
          <w:rFonts w:eastAsia="SimSun"/>
          <w:color w:val="000000"/>
        </w:rPr>
        <w:t xml:space="preserve"> w celu rozwiązywania problemów wychowawczych</w:t>
      </w:r>
      <w:r w:rsidR="00960797" w:rsidRPr="00960797">
        <w:rPr>
          <w:rFonts w:eastAsia="SimSun"/>
          <w:color w:val="000000"/>
        </w:rPr>
        <w:t xml:space="preserve"> </w:t>
      </w:r>
      <w:r w:rsidRPr="00960797">
        <w:rPr>
          <w:rFonts w:eastAsia="SimSun"/>
          <w:color w:val="000000"/>
        </w:rPr>
        <w:t>stanowiących barierę i ograniczających aktywne i pełne uczestni</w:t>
      </w:r>
      <w:r w:rsidR="00960797" w:rsidRPr="00960797">
        <w:rPr>
          <w:rFonts w:eastAsia="SimSun"/>
          <w:color w:val="000000"/>
        </w:rPr>
        <w:t xml:space="preserve">ctwo ucznia w życiu </w:t>
      </w:r>
      <w:r w:rsidR="00960797">
        <w:rPr>
          <w:rFonts w:eastAsia="SimSun"/>
          <w:color w:val="000000"/>
        </w:rPr>
        <w:t>szkoły;</w:t>
      </w:r>
    </w:p>
    <w:p w:rsidR="00D92467" w:rsidRPr="00960797" w:rsidRDefault="00D92467" w:rsidP="00F22EA5">
      <w:pPr>
        <w:pStyle w:val="Akapitzlist"/>
        <w:numPr>
          <w:ilvl w:val="0"/>
          <w:numId w:val="96"/>
        </w:numPr>
        <w:spacing w:after="120" w:line="360" w:lineRule="auto"/>
        <w:rPr>
          <w:rFonts w:eastAsia="SimSun"/>
          <w:color w:val="000000"/>
        </w:rPr>
      </w:pPr>
      <w:r w:rsidRPr="00960797">
        <w:rPr>
          <w:rFonts w:eastAsia="SimSun"/>
          <w:color w:val="000000"/>
        </w:rPr>
        <w:t>udzielanie uczniom pomocy psychologiczno-pedagogicznej w formach odpowiednich do rozpoznanych potrzeb;</w:t>
      </w:r>
    </w:p>
    <w:p w:rsidR="00D92467" w:rsidRPr="00960797" w:rsidRDefault="00D92467" w:rsidP="00F22EA5">
      <w:pPr>
        <w:pStyle w:val="Akapitzlist"/>
        <w:numPr>
          <w:ilvl w:val="0"/>
          <w:numId w:val="96"/>
        </w:numPr>
        <w:spacing w:after="120" w:line="360" w:lineRule="auto"/>
        <w:rPr>
          <w:rFonts w:eastAsia="SimSun"/>
          <w:color w:val="000000"/>
        </w:rPr>
      </w:pPr>
      <w:r w:rsidRPr="00960797">
        <w:rPr>
          <w:rFonts w:eastAsia="SimSun"/>
          <w:color w:val="000000"/>
        </w:rPr>
        <w:t xml:space="preserve">podejmowanie działań z zakresu profilaktyki uzależnień i innych problemów dzieci </w:t>
      </w:r>
      <w:r w:rsidR="009B5CC6">
        <w:rPr>
          <w:rFonts w:eastAsia="SimSun"/>
          <w:color w:val="000000"/>
        </w:rPr>
        <w:br/>
      </w:r>
      <w:r w:rsidRPr="00960797">
        <w:rPr>
          <w:rFonts w:eastAsia="SimSun"/>
          <w:color w:val="000000"/>
        </w:rPr>
        <w:t>i młodzieży;</w:t>
      </w:r>
    </w:p>
    <w:p w:rsidR="00D92467" w:rsidRPr="00960797" w:rsidRDefault="00D92467" w:rsidP="00F22EA5">
      <w:pPr>
        <w:pStyle w:val="Akapitzlist"/>
        <w:numPr>
          <w:ilvl w:val="0"/>
          <w:numId w:val="96"/>
        </w:numPr>
        <w:spacing w:after="120" w:line="360" w:lineRule="auto"/>
        <w:rPr>
          <w:rFonts w:eastAsia="SimSun"/>
          <w:color w:val="000000"/>
        </w:rPr>
      </w:pPr>
      <w:r w:rsidRPr="00960797">
        <w:rPr>
          <w:rFonts w:eastAsia="SimSun"/>
          <w:color w:val="000000"/>
        </w:rPr>
        <w:t>minimalizowanie skutków zaburzeń rozwojowych, zapobieganie zaburzeniom zachowania oraz inicjowanie różnych</w:t>
      </w:r>
      <w:r w:rsidR="00960797">
        <w:rPr>
          <w:rFonts w:eastAsia="SimSun"/>
          <w:color w:val="000000"/>
        </w:rPr>
        <w:t xml:space="preserve"> </w:t>
      </w:r>
      <w:r w:rsidRPr="00960797">
        <w:rPr>
          <w:rFonts w:eastAsia="SimSun"/>
          <w:color w:val="000000"/>
        </w:rPr>
        <w:t xml:space="preserve">form pomocy w środowisku </w:t>
      </w:r>
      <w:r w:rsidR="00960797">
        <w:rPr>
          <w:rFonts w:eastAsia="SimSun"/>
          <w:color w:val="000000"/>
        </w:rPr>
        <w:t>szkolnym</w:t>
      </w:r>
      <w:r w:rsidRPr="00960797">
        <w:rPr>
          <w:rFonts w:eastAsia="SimSun"/>
          <w:color w:val="000000"/>
        </w:rPr>
        <w:t>;</w:t>
      </w:r>
    </w:p>
    <w:p w:rsidR="00D92467" w:rsidRPr="00960797" w:rsidRDefault="00D92467" w:rsidP="00F22EA5">
      <w:pPr>
        <w:pStyle w:val="Akapitzlist"/>
        <w:numPr>
          <w:ilvl w:val="0"/>
          <w:numId w:val="96"/>
        </w:numPr>
        <w:spacing w:after="120" w:line="360" w:lineRule="auto"/>
        <w:rPr>
          <w:rFonts w:eastAsia="SimSun"/>
          <w:color w:val="000000"/>
        </w:rPr>
      </w:pPr>
      <w:r w:rsidRPr="00960797">
        <w:rPr>
          <w:rFonts w:eastAsia="SimSun"/>
          <w:color w:val="000000"/>
        </w:rPr>
        <w:t>inicjowanie i prowadzenie działań mediacyjnych i interwencyjnych w sytuacjach kryzysowych;</w:t>
      </w:r>
    </w:p>
    <w:p w:rsidR="00D92467" w:rsidRPr="00960797" w:rsidRDefault="00D92467" w:rsidP="00F22EA5">
      <w:pPr>
        <w:pStyle w:val="Akapitzlist"/>
        <w:numPr>
          <w:ilvl w:val="0"/>
          <w:numId w:val="96"/>
        </w:numPr>
        <w:spacing w:after="120" w:line="360" w:lineRule="auto"/>
        <w:rPr>
          <w:rFonts w:eastAsia="SimSun"/>
          <w:color w:val="000000"/>
        </w:rPr>
      </w:pPr>
      <w:r w:rsidRPr="00960797">
        <w:rPr>
          <w:rFonts w:eastAsia="SimSun"/>
          <w:color w:val="000000"/>
        </w:rPr>
        <w:t>pomoc rodzicom i nauczycielom w rozpoznawaniu i rozwijaniu indywidualnych możliwości, predyspozycji</w:t>
      </w:r>
      <w:r w:rsidR="00960797">
        <w:rPr>
          <w:rFonts w:eastAsia="SimSun"/>
          <w:color w:val="000000"/>
        </w:rPr>
        <w:t xml:space="preserve"> </w:t>
      </w:r>
      <w:r w:rsidRPr="00960797">
        <w:rPr>
          <w:rFonts w:eastAsia="SimSun"/>
          <w:color w:val="000000"/>
        </w:rPr>
        <w:t>i uzdolnień uczniów;</w:t>
      </w:r>
    </w:p>
    <w:p w:rsidR="00D92467" w:rsidRDefault="00D92467" w:rsidP="00F22EA5">
      <w:pPr>
        <w:pStyle w:val="Akapitzlist"/>
        <w:numPr>
          <w:ilvl w:val="0"/>
          <w:numId w:val="96"/>
        </w:numPr>
        <w:spacing w:after="120" w:line="360" w:lineRule="auto"/>
        <w:rPr>
          <w:rFonts w:eastAsia="SimSun"/>
          <w:color w:val="000000"/>
        </w:rPr>
      </w:pPr>
      <w:r w:rsidRPr="00890B6E">
        <w:rPr>
          <w:rFonts w:eastAsia="SimSun"/>
          <w:color w:val="000000"/>
        </w:rPr>
        <w:t xml:space="preserve">wspieranie nauczycieli, wychowawców grup wychowawczych i innych specjalistów </w:t>
      </w:r>
      <w:r w:rsidR="009B5CC6">
        <w:rPr>
          <w:rFonts w:eastAsia="SimSun"/>
          <w:color w:val="000000"/>
        </w:rPr>
        <w:br/>
      </w:r>
      <w:r w:rsidRPr="00890B6E">
        <w:rPr>
          <w:rFonts w:eastAsia="SimSun"/>
          <w:color w:val="000000"/>
        </w:rPr>
        <w:t>w:</w:t>
      </w:r>
      <w:r w:rsidR="00960797" w:rsidRPr="00890B6E">
        <w:rPr>
          <w:rFonts w:eastAsia="SimSun"/>
          <w:color w:val="000000"/>
        </w:rPr>
        <w:t xml:space="preserve"> </w:t>
      </w:r>
      <w:r w:rsidRPr="00890B6E">
        <w:rPr>
          <w:rFonts w:eastAsia="SimSun"/>
          <w:color w:val="000000"/>
        </w:rPr>
        <w:t>rozpoznawaniu indywidualnych potrzeb rozwojowych i edukacyjnych oraz możliwości psychofizycznych</w:t>
      </w:r>
      <w:r w:rsidR="00960797" w:rsidRPr="00890B6E">
        <w:rPr>
          <w:rFonts w:eastAsia="SimSun"/>
          <w:color w:val="000000"/>
        </w:rPr>
        <w:t xml:space="preserve"> </w:t>
      </w:r>
      <w:r w:rsidRPr="00890B6E">
        <w:rPr>
          <w:rFonts w:eastAsia="SimSun"/>
          <w:color w:val="000000"/>
        </w:rPr>
        <w:t xml:space="preserve">uczniów w celu określenia mocnych stron, predyspozycji, zainteresowań </w:t>
      </w:r>
      <w:r w:rsidR="009B5CC6">
        <w:rPr>
          <w:rFonts w:eastAsia="SimSun"/>
          <w:color w:val="000000"/>
        </w:rPr>
        <w:br/>
      </w:r>
      <w:r w:rsidRPr="00890B6E">
        <w:rPr>
          <w:rFonts w:eastAsia="SimSun"/>
          <w:color w:val="000000"/>
        </w:rPr>
        <w:lastRenderedPageBreak/>
        <w:t>i uzdolnień uczniów oraz przyczyn niepowodzeń</w:t>
      </w:r>
      <w:r w:rsidR="00960797" w:rsidRPr="00890B6E">
        <w:rPr>
          <w:rFonts w:eastAsia="SimSun"/>
          <w:color w:val="000000"/>
        </w:rPr>
        <w:t xml:space="preserve"> </w:t>
      </w:r>
      <w:r w:rsidRPr="00890B6E">
        <w:rPr>
          <w:rFonts w:eastAsia="SimSun"/>
          <w:color w:val="000000"/>
        </w:rPr>
        <w:t xml:space="preserve">edukacyjnych lub trudności </w:t>
      </w:r>
      <w:r w:rsidR="009B5CC6">
        <w:rPr>
          <w:rFonts w:eastAsia="SimSun"/>
          <w:color w:val="000000"/>
        </w:rPr>
        <w:br/>
      </w:r>
      <w:r w:rsidRPr="00890B6E">
        <w:rPr>
          <w:rFonts w:eastAsia="SimSun"/>
          <w:color w:val="000000"/>
        </w:rPr>
        <w:t>w funkcjonowaniu uczniów, w tym barier i ograniczeń utrudniających</w:t>
      </w:r>
      <w:r w:rsidR="00960797" w:rsidRPr="00890B6E">
        <w:rPr>
          <w:rFonts w:eastAsia="SimSun"/>
          <w:color w:val="000000"/>
        </w:rPr>
        <w:t xml:space="preserve"> </w:t>
      </w:r>
      <w:r w:rsidRPr="00890B6E">
        <w:rPr>
          <w:rFonts w:eastAsia="SimSun"/>
          <w:color w:val="000000"/>
        </w:rPr>
        <w:t>funkcjonowanie ucznia i jego uc</w:t>
      </w:r>
      <w:r w:rsidR="00890B6E" w:rsidRPr="00890B6E">
        <w:rPr>
          <w:rFonts w:eastAsia="SimSun"/>
          <w:color w:val="000000"/>
        </w:rPr>
        <w:t xml:space="preserve">zestnictwo w życiu szkoły oraz </w:t>
      </w:r>
      <w:r w:rsidRPr="00890B6E">
        <w:rPr>
          <w:rFonts w:eastAsia="SimSun"/>
          <w:color w:val="000000"/>
        </w:rPr>
        <w:t>udzielaniu pomocy psychologiczno-pedagogicznej.</w:t>
      </w:r>
    </w:p>
    <w:p w:rsidR="009B5CC6" w:rsidRDefault="009B5CC6" w:rsidP="009B5CC6">
      <w:pPr>
        <w:pStyle w:val="Akapitzlist"/>
        <w:spacing w:after="120" w:line="360" w:lineRule="auto"/>
        <w:rPr>
          <w:rFonts w:eastAsia="SimSun"/>
          <w:color w:val="000000"/>
        </w:rPr>
      </w:pPr>
    </w:p>
    <w:p w:rsidR="00093B8D" w:rsidRPr="00033A93" w:rsidRDefault="00093B8D" w:rsidP="009B5CC6">
      <w:pPr>
        <w:spacing w:after="120" w:line="360" w:lineRule="auto"/>
        <w:jc w:val="center"/>
        <w:rPr>
          <w:rFonts w:cs="Times New Roman"/>
        </w:rPr>
      </w:pPr>
      <w:r w:rsidRPr="00605CD4">
        <w:rPr>
          <w:rFonts w:cs="Times New Roman"/>
          <w:b/>
          <w:bCs/>
          <w:color w:val="000000"/>
        </w:rPr>
        <w:t>§ 25 Inni pracownicy</w:t>
      </w:r>
    </w:p>
    <w:p w:rsidR="00093B8D" w:rsidRDefault="00093B8D" w:rsidP="00F22EA5">
      <w:pPr>
        <w:pStyle w:val="Akapitzlist"/>
        <w:numPr>
          <w:ilvl w:val="0"/>
          <w:numId w:val="98"/>
        </w:numPr>
        <w:spacing w:after="120" w:line="360" w:lineRule="auto"/>
        <w:ind w:left="426"/>
        <w:rPr>
          <w:color w:val="000000"/>
        </w:rPr>
      </w:pPr>
      <w:r w:rsidRPr="00093B8D">
        <w:rPr>
          <w:color w:val="000000"/>
        </w:rPr>
        <w:t>Do zadań sekretarza szkoły należy m.in.</w:t>
      </w:r>
    </w:p>
    <w:p w:rsidR="00093B8D" w:rsidRDefault="00093B8D" w:rsidP="00F22EA5">
      <w:pPr>
        <w:pStyle w:val="Akapitzlist"/>
        <w:numPr>
          <w:ilvl w:val="0"/>
          <w:numId w:val="99"/>
        </w:numPr>
        <w:spacing w:after="120" w:line="360" w:lineRule="auto"/>
        <w:rPr>
          <w:rFonts w:eastAsia="SimSun"/>
          <w:color w:val="000000"/>
        </w:rPr>
      </w:pPr>
      <w:r>
        <w:rPr>
          <w:rFonts w:eastAsia="SimSun"/>
          <w:color w:val="000000"/>
        </w:rPr>
        <w:t>Bieżąca administracyjna obsługa placówki</w:t>
      </w:r>
    </w:p>
    <w:p w:rsidR="00093B8D" w:rsidRDefault="00093B8D" w:rsidP="00F22EA5">
      <w:pPr>
        <w:pStyle w:val="Akapitzlist"/>
        <w:numPr>
          <w:ilvl w:val="0"/>
          <w:numId w:val="99"/>
        </w:numPr>
        <w:spacing w:after="120" w:line="360" w:lineRule="auto"/>
        <w:rPr>
          <w:rFonts w:eastAsia="SimSun"/>
          <w:color w:val="000000"/>
        </w:rPr>
      </w:pPr>
      <w:r>
        <w:rPr>
          <w:rFonts w:eastAsia="SimSun"/>
          <w:color w:val="000000"/>
        </w:rPr>
        <w:t>Prowadzenie ksiąg inwentarzowych szkoły</w:t>
      </w:r>
    </w:p>
    <w:p w:rsidR="00093B8D" w:rsidRDefault="00093B8D" w:rsidP="00F22EA5">
      <w:pPr>
        <w:pStyle w:val="Akapitzlist"/>
        <w:numPr>
          <w:ilvl w:val="0"/>
          <w:numId w:val="99"/>
        </w:numPr>
        <w:spacing w:after="120" w:line="360" w:lineRule="auto"/>
        <w:rPr>
          <w:rFonts w:eastAsia="SimSun"/>
          <w:color w:val="000000"/>
        </w:rPr>
      </w:pPr>
      <w:r>
        <w:rPr>
          <w:rFonts w:eastAsia="SimSun"/>
          <w:color w:val="000000"/>
        </w:rPr>
        <w:t>Prowadzenie dokumentacji związanej z funkcjonowaniem szkoły</w:t>
      </w:r>
    </w:p>
    <w:p w:rsidR="00093B8D" w:rsidRDefault="00093B8D" w:rsidP="00F22EA5">
      <w:pPr>
        <w:pStyle w:val="Akapitzlist"/>
        <w:numPr>
          <w:ilvl w:val="0"/>
          <w:numId w:val="99"/>
        </w:numPr>
        <w:spacing w:after="120" w:line="360" w:lineRule="auto"/>
        <w:rPr>
          <w:rFonts w:eastAsia="SimSun"/>
          <w:color w:val="000000"/>
        </w:rPr>
      </w:pPr>
      <w:r>
        <w:rPr>
          <w:rFonts w:eastAsia="SimSun"/>
          <w:color w:val="000000"/>
        </w:rPr>
        <w:t>Załatwianie spraw na polecenie dyrektora</w:t>
      </w:r>
    </w:p>
    <w:p w:rsidR="00605CD4" w:rsidRDefault="00605CD4" w:rsidP="00F22EA5">
      <w:pPr>
        <w:pStyle w:val="Akapitzlist"/>
        <w:numPr>
          <w:ilvl w:val="0"/>
          <w:numId w:val="99"/>
        </w:numPr>
        <w:spacing w:after="120" w:line="360" w:lineRule="auto"/>
        <w:rPr>
          <w:rFonts w:eastAsia="SimSun"/>
          <w:color w:val="000000"/>
        </w:rPr>
      </w:pPr>
      <w:r>
        <w:rPr>
          <w:rFonts w:eastAsia="SimSun"/>
          <w:color w:val="000000"/>
        </w:rPr>
        <w:t>Działania zgodne z przepisami prawa obowiązującymi w szkole</w:t>
      </w:r>
    </w:p>
    <w:p w:rsidR="00605CD4" w:rsidRDefault="00605CD4" w:rsidP="00F22EA5">
      <w:pPr>
        <w:pStyle w:val="Akapitzlist"/>
        <w:numPr>
          <w:ilvl w:val="0"/>
          <w:numId w:val="98"/>
        </w:numPr>
        <w:spacing w:after="120" w:line="360" w:lineRule="auto"/>
        <w:ind w:left="426"/>
        <w:rPr>
          <w:color w:val="000000"/>
        </w:rPr>
      </w:pPr>
      <w:r>
        <w:rPr>
          <w:color w:val="000000"/>
        </w:rPr>
        <w:t>Do zadań referenta</w:t>
      </w:r>
      <w:r w:rsidRPr="00093B8D">
        <w:rPr>
          <w:color w:val="000000"/>
        </w:rPr>
        <w:t xml:space="preserve"> należy m.in.</w:t>
      </w:r>
    </w:p>
    <w:p w:rsidR="00605CD4" w:rsidRPr="00605CD4" w:rsidRDefault="00605CD4" w:rsidP="00F22EA5">
      <w:pPr>
        <w:pStyle w:val="Akapitzlist"/>
        <w:numPr>
          <w:ilvl w:val="0"/>
          <w:numId w:val="101"/>
        </w:numPr>
        <w:spacing w:after="120" w:line="360" w:lineRule="auto"/>
        <w:rPr>
          <w:rFonts w:eastAsia="SimSun"/>
          <w:color w:val="000000"/>
        </w:rPr>
      </w:pPr>
      <w:r w:rsidRPr="00605CD4">
        <w:rPr>
          <w:rFonts w:eastAsia="SimSun"/>
          <w:color w:val="000000"/>
        </w:rPr>
        <w:t xml:space="preserve">Prowadzenie korespondencji </w:t>
      </w:r>
      <w:r>
        <w:rPr>
          <w:rFonts w:eastAsia="SimSun"/>
          <w:color w:val="000000"/>
        </w:rPr>
        <w:t>bieżącej</w:t>
      </w:r>
    </w:p>
    <w:p w:rsidR="00605CD4" w:rsidRPr="00605CD4" w:rsidRDefault="00605CD4" w:rsidP="00F22EA5">
      <w:pPr>
        <w:pStyle w:val="Akapitzlist"/>
        <w:numPr>
          <w:ilvl w:val="0"/>
          <w:numId w:val="101"/>
        </w:numPr>
        <w:spacing w:after="120" w:line="360" w:lineRule="auto"/>
        <w:rPr>
          <w:rFonts w:eastAsia="SimSun"/>
          <w:color w:val="000000"/>
        </w:rPr>
      </w:pPr>
      <w:r w:rsidRPr="00605CD4">
        <w:rPr>
          <w:rFonts w:eastAsia="SimSun"/>
          <w:color w:val="000000"/>
        </w:rPr>
        <w:t>Obsługa sekretariatu w tym: prowadzenie księgi uczniów, kartoteki uczniowskiej, rejestru legitymacji uczniowskich, czy zaświadczeń dla uczniów.</w:t>
      </w:r>
    </w:p>
    <w:p w:rsidR="00605CD4" w:rsidRPr="00605CD4" w:rsidRDefault="00605CD4" w:rsidP="00F22EA5">
      <w:pPr>
        <w:pStyle w:val="Akapitzlist"/>
        <w:numPr>
          <w:ilvl w:val="0"/>
          <w:numId w:val="101"/>
        </w:numPr>
        <w:spacing w:after="120" w:line="360" w:lineRule="auto"/>
        <w:rPr>
          <w:rFonts w:eastAsia="SimSun"/>
          <w:color w:val="000000"/>
        </w:rPr>
      </w:pPr>
      <w:r w:rsidRPr="00605CD4">
        <w:rPr>
          <w:rFonts w:eastAsia="SimSun"/>
          <w:color w:val="000000"/>
        </w:rPr>
        <w:t>Prowadzenie dowodów obecności w pracy, rejestru wyjazdów służbowych, ewidencji</w:t>
      </w:r>
    </w:p>
    <w:p w:rsidR="00605CD4" w:rsidRPr="00605CD4" w:rsidRDefault="00605CD4" w:rsidP="00F22EA5">
      <w:pPr>
        <w:pStyle w:val="Akapitzlist"/>
        <w:numPr>
          <w:ilvl w:val="0"/>
          <w:numId w:val="101"/>
        </w:numPr>
        <w:spacing w:after="120" w:line="360" w:lineRule="auto"/>
        <w:rPr>
          <w:rFonts w:eastAsia="SimSun"/>
          <w:color w:val="000000"/>
        </w:rPr>
      </w:pPr>
      <w:r w:rsidRPr="00605CD4">
        <w:rPr>
          <w:rFonts w:eastAsia="SimSun"/>
          <w:color w:val="000000"/>
        </w:rPr>
        <w:t>Prowadzenie księgi pracowników, ewidencji legitymacji ubezpieczeniowych, zaświadczeń dla nauczycieli, rejestru legitymacji nauczycieli.</w:t>
      </w:r>
    </w:p>
    <w:p w:rsidR="00605CD4" w:rsidRPr="00605CD4" w:rsidRDefault="00605CD4" w:rsidP="00F22EA5">
      <w:pPr>
        <w:pStyle w:val="Akapitzlist"/>
        <w:numPr>
          <w:ilvl w:val="0"/>
          <w:numId w:val="101"/>
        </w:numPr>
        <w:spacing w:after="120" w:line="360" w:lineRule="auto"/>
        <w:rPr>
          <w:rFonts w:eastAsia="SimSun"/>
          <w:color w:val="000000"/>
        </w:rPr>
      </w:pPr>
      <w:r w:rsidRPr="00605CD4">
        <w:rPr>
          <w:rFonts w:eastAsia="SimSun"/>
          <w:color w:val="000000"/>
        </w:rPr>
        <w:t>Załatwianie spraw na polecenie Dyrektora.</w:t>
      </w:r>
    </w:p>
    <w:p w:rsidR="00093B8D" w:rsidRDefault="00093B8D" w:rsidP="00F22EA5">
      <w:pPr>
        <w:pStyle w:val="Akapitzlist"/>
        <w:numPr>
          <w:ilvl w:val="0"/>
          <w:numId w:val="98"/>
        </w:numPr>
        <w:spacing w:after="120" w:line="360" w:lineRule="auto"/>
        <w:ind w:left="426"/>
        <w:rPr>
          <w:color w:val="000000"/>
        </w:rPr>
      </w:pPr>
      <w:r>
        <w:rPr>
          <w:color w:val="000000"/>
        </w:rPr>
        <w:t>Do zadań starszego konserwatora</w:t>
      </w:r>
      <w:r w:rsidRPr="00093B8D">
        <w:rPr>
          <w:color w:val="000000"/>
        </w:rPr>
        <w:t xml:space="preserve"> należy m.in.</w:t>
      </w:r>
    </w:p>
    <w:p w:rsidR="00605CD4" w:rsidRPr="00605CD4" w:rsidRDefault="00605CD4" w:rsidP="00F22EA5">
      <w:pPr>
        <w:pStyle w:val="Akapitzlist"/>
        <w:numPr>
          <w:ilvl w:val="0"/>
          <w:numId w:val="100"/>
        </w:numPr>
        <w:spacing w:after="120" w:line="360" w:lineRule="auto"/>
        <w:rPr>
          <w:rFonts w:eastAsia="SimSun"/>
          <w:color w:val="000000"/>
        </w:rPr>
      </w:pPr>
      <w:r w:rsidRPr="00605CD4">
        <w:rPr>
          <w:rFonts w:eastAsia="SimSun"/>
          <w:color w:val="000000"/>
        </w:rPr>
        <w:t>sprawdzanie stanu funkcjo</w:t>
      </w:r>
      <w:r>
        <w:rPr>
          <w:rFonts w:eastAsia="SimSun"/>
          <w:color w:val="000000"/>
        </w:rPr>
        <w:t>nowania urządzeń</w:t>
      </w:r>
      <w:r w:rsidR="004555CC">
        <w:rPr>
          <w:rFonts w:eastAsia="SimSun"/>
          <w:color w:val="000000"/>
        </w:rPr>
        <w:t xml:space="preserve"> w</w:t>
      </w:r>
      <w:r>
        <w:rPr>
          <w:rFonts w:eastAsia="SimSun"/>
          <w:color w:val="000000"/>
        </w:rPr>
        <w:t xml:space="preserve"> szkole oraz w razie możliwości usuwanie usterek</w:t>
      </w:r>
      <w:r w:rsidRPr="00605CD4">
        <w:rPr>
          <w:rFonts w:eastAsia="SimSun"/>
          <w:color w:val="000000"/>
        </w:rPr>
        <w:t>,</w:t>
      </w:r>
    </w:p>
    <w:p w:rsidR="00605CD4" w:rsidRPr="00605CD4" w:rsidRDefault="00605CD4" w:rsidP="00F22EA5">
      <w:pPr>
        <w:pStyle w:val="Akapitzlist"/>
        <w:numPr>
          <w:ilvl w:val="0"/>
          <w:numId w:val="100"/>
        </w:numPr>
        <w:spacing w:after="120" w:line="360" w:lineRule="auto"/>
        <w:rPr>
          <w:rFonts w:eastAsia="SimSun"/>
          <w:color w:val="000000"/>
        </w:rPr>
      </w:pPr>
      <w:r w:rsidRPr="00605CD4">
        <w:rPr>
          <w:rFonts w:eastAsia="SimSun"/>
          <w:color w:val="000000"/>
        </w:rPr>
        <w:t>sprawdzanie na bieżąco stanu technicznego szkoł</w:t>
      </w:r>
      <w:r>
        <w:rPr>
          <w:rFonts w:eastAsia="SimSun"/>
          <w:color w:val="000000"/>
        </w:rPr>
        <w:t>y</w:t>
      </w:r>
    </w:p>
    <w:p w:rsidR="00605CD4" w:rsidRPr="00605CD4" w:rsidRDefault="00605CD4" w:rsidP="00F22EA5">
      <w:pPr>
        <w:pStyle w:val="Akapitzlist"/>
        <w:numPr>
          <w:ilvl w:val="0"/>
          <w:numId w:val="100"/>
        </w:numPr>
        <w:spacing w:after="120" w:line="360" w:lineRule="auto"/>
        <w:rPr>
          <w:rFonts w:eastAsia="SimSun"/>
          <w:color w:val="000000"/>
        </w:rPr>
      </w:pPr>
      <w:r>
        <w:rPr>
          <w:rFonts w:eastAsia="SimSun"/>
          <w:color w:val="000000"/>
        </w:rPr>
        <w:t xml:space="preserve">koszenie trawy wokół szkoły wg </w:t>
      </w:r>
      <w:r w:rsidRPr="00605CD4">
        <w:rPr>
          <w:rFonts w:eastAsia="SimSun"/>
          <w:color w:val="000000"/>
        </w:rPr>
        <w:t>potrzeb,</w:t>
      </w:r>
    </w:p>
    <w:p w:rsidR="00605CD4" w:rsidRPr="00605CD4" w:rsidRDefault="00605CD4" w:rsidP="00F22EA5">
      <w:pPr>
        <w:pStyle w:val="Akapitzlist"/>
        <w:numPr>
          <w:ilvl w:val="0"/>
          <w:numId w:val="100"/>
        </w:numPr>
        <w:spacing w:after="120" w:line="360" w:lineRule="auto"/>
        <w:rPr>
          <w:rFonts w:eastAsia="SimSun"/>
          <w:color w:val="000000"/>
        </w:rPr>
      </w:pPr>
      <w:r w:rsidRPr="00605CD4">
        <w:rPr>
          <w:rFonts w:eastAsia="SimSun"/>
          <w:color w:val="000000"/>
        </w:rPr>
        <w:t>prace kons</w:t>
      </w:r>
      <w:r w:rsidR="0008339C">
        <w:rPr>
          <w:rFonts w:eastAsia="SimSun"/>
          <w:color w:val="000000"/>
        </w:rPr>
        <w:t>erwacyjne w zakresie: malowania</w:t>
      </w:r>
      <w:r w:rsidRPr="00605CD4">
        <w:rPr>
          <w:rFonts w:eastAsia="SimSun"/>
          <w:color w:val="000000"/>
        </w:rPr>
        <w:t>, odnawiania, stolarki okiennej, drzwi</w:t>
      </w:r>
      <w:r>
        <w:rPr>
          <w:rFonts w:eastAsia="SimSun"/>
          <w:color w:val="000000"/>
        </w:rPr>
        <w:t xml:space="preserve"> ścian </w:t>
      </w:r>
      <w:r w:rsidR="009B5CC6">
        <w:rPr>
          <w:rFonts w:eastAsia="SimSun"/>
          <w:color w:val="000000"/>
        </w:rPr>
        <w:br/>
      </w:r>
      <w:r>
        <w:rPr>
          <w:rFonts w:eastAsia="SimSun"/>
          <w:color w:val="000000"/>
        </w:rPr>
        <w:t xml:space="preserve">wg </w:t>
      </w:r>
      <w:r w:rsidRPr="00605CD4">
        <w:rPr>
          <w:rFonts w:eastAsia="SimSun"/>
          <w:color w:val="000000"/>
        </w:rPr>
        <w:t>potrzeb,</w:t>
      </w:r>
    </w:p>
    <w:p w:rsidR="00605CD4" w:rsidRPr="00605CD4" w:rsidRDefault="00605CD4" w:rsidP="00F22EA5">
      <w:pPr>
        <w:pStyle w:val="Akapitzlist"/>
        <w:numPr>
          <w:ilvl w:val="0"/>
          <w:numId w:val="100"/>
        </w:numPr>
        <w:spacing w:after="120" w:line="360" w:lineRule="auto"/>
        <w:rPr>
          <w:rFonts w:eastAsia="SimSun"/>
          <w:color w:val="000000"/>
        </w:rPr>
      </w:pPr>
      <w:r w:rsidRPr="00605CD4">
        <w:rPr>
          <w:rFonts w:eastAsia="SimSun"/>
          <w:color w:val="000000"/>
        </w:rPr>
        <w:t>naprawa uszkodzonych drzwi, ławek czy innych elementów wyposażenia szkoły,</w:t>
      </w:r>
    </w:p>
    <w:p w:rsidR="00605CD4" w:rsidRDefault="00605CD4" w:rsidP="00F22EA5">
      <w:pPr>
        <w:pStyle w:val="Akapitzlist"/>
        <w:numPr>
          <w:ilvl w:val="0"/>
          <w:numId w:val="98"/>
        </w:numPr>
        <w:spacing w:after="120" w:line="360" w:lineRule="auto"/>
        <w:ind w:left="426"/>
        <w:rPr>
          <w:color w:val="000000"/>
        </w:rPr>
      </w:pPr>
      <w:r>
        <w:rPr>
          <w:color w:val="000000"/>
        </w:rPr>
        <w:lastRenderedPageBreak/>
        <w:t>Do zadań pracownika obsługi</w:t>
      </w:r>
      <w:r w:rsidRPr="00093B8D">
        <w:rPr>
          <w:color w:val="000000"/>
        </w:rPr>
        <w:t xml:space="preserve"> należy m.in.</w:t>
      </w:r>
    </w:p>
    <w:p w:rsidR="00093B8D" w:rsidRDefault="00A515C4" w:rsidP="00F22EA5">
      <w:pPr>
        <w:pStyle w:val="Akapitzlist"/>
        <w:numPr>
          <w:ilvl w:val="0"/>
          <w:numId w:val="102"/>
        </w:numPr>
        <w:spacing w:after="120" w:line="360" w:lineRule="auto"/>
        <w:rPr>
          <w:rFonts w:eastAsia="SimSun"/>
          <w:color w:val="000000"/>
        </w:rPr>
      </w:pPr>
      <w:r>
        <w:rPr>
          <w:rFonts w:eastAsia="SimSun"/>
          <w:color w:val="000000"/>
        </w:rPr>
        <w:t>Zapewnienie czystości na terenie szkoły</w:t>
      </w:r>
      <w:r w:rsidR="0008339C">
        <w:rPr>
          <w:rFonts w:eastAsia="SimSun"/>
          <w:color w:val="000000"/>
        </w:rPr>
        <w:t>,</w:t>
      </w:r>
    </w:p>
    <w:p w:rsidR="00A515C4" w:rsidRDefault="00A515C4" w:rsidP="00F22EA5">
      <w:pPr>
        <w:pStyle w:val="Akapitzlist"/>
        <w:numPr>
          <w:ilvl w:val="0"/>
          <w:numId w:val="102"/>
        </w:numPr>
        <w:spacing w:after="120" w:line="360" w:lineRule="auto"/>
        <w:rPr>
          <w:rFonts w:eastAsia="SimSun"/>
          <w:color w:val="000000"/>
        </w:rPr>
      </w:pPr>
      <w:r>
        <w:rPr>
          <w:rFonts w:eastAsia="SimSun"/>
          <w:color w:val="000000"/>
        </w:rPr>
        <w:t>Dbałość o infrastrukturę oraz sprzęt do wykonywania czynności w ramach pracy</w:t>
      </w:r>
      <w:r w:rsidR="0008339C">
        <w:rPr>
          <w:rFonts w:eastAsia="SimSun"/>
          <w:color w:val="000000"/>
        </w:rPr>
        <w:t>,</w:t>
      </w:r>
    </w:p>
    <w:p w:rsidR="00A515C4" w:rsidRDefault="00A515C4" w:rsidP="00F22EA5">
      <w:pPr>
        <w:pStyle w:val="Akapitzlist"/>
        <w:numPr>
          <w:ilvl w:val="0"/>
          <w:numId w:val="102"/>
        </w:numPr>
        <w:spacing w:after="120" w:line="360" w:lineRule="auto"/>
        <w:rPr>
          <w:rFonts w:eastAsia="SimSun"/>
          <w:color w:val="000000"/>
        </w:rPr>
      </w:pPr>
      <w:r>
        <w:rPr>
          <w:rFonts w:eastAsia="SimSun"/>
          <w:color w:val="000000"/>
        </w:rPr>
        <w:t>Usuwanie na bieżąco zabrudzeń</w:t>
      </w:r>
      <w:r w:rsidR="0008339C">
        <w:rPr>
          <w:rFonts w:eastAsia="SimSun"/>
          <w:color w:val="000000"/>
        </w:rPr>
        <w:t>,</w:t>
      </w:r>
    </w:p>
    <w:p w:rsidR="0008339C" w:rsidRPr="00093B8D" w:rsidRDefault="0008339C" w:rsidP="00F22EA5">
      <w:pPr>
        <w:pStyle w:val="Akapitzlist"/>
        <w:numPr>
          <w:ilvl w:val="0"/>
          <w:numId w:val="102"/>
        </w:numPr>
        <w:spacing w:after="120" w:line="360" w:lineRule="auto"/>
        <w:rPr>
          <w:rFonts w:eastAsia="SimSun"/>
          <w:color w:val="000000"/>
        </w:rPr>
      </w:pPr>
      <w:r>
        <w:rPr>
          <w:rFonts w:eastAsia="SimSun"/>
          <w:color w:val="000000"/>
        </w:rPr>
        <w:t>Kontrola szatni szkolnej.</w:t>
      </w:r>
    </w:p>
    <w:p w:rsidR="00A515C4" w:rsidRDefault="00A515C4" w:rsidP="00F22EA5">
      <w:pPr>
        <w:pStyle w:val="Akapitzlist"/>
        <w:numPr>
          <w:ilvl w:val="0"/>
          <w:numId w:val="98"/>
        </w:numPr>
        <w:spacing w:after="120" w:line="360" w:lineRule="auto"/>
        <w:ind w:left="426"/>
        <w:rPr>
          <w:color w:val="000000"/>
        </w:rPr>
      </w:pPr>
      <w:r>
        <w:rPr>
          <w:color w:val="000000"/>
        </w:rPr>
        <w:t>Do zadań woźnej</w:t>
      </w:r>
      <w:r w:rsidRPr="00093B8D">
        <w:rPr>
          <w:color w:val="000000"/>
        </w:rPr>
        <w:t xml:space="preserve"> należy m.in.</w:t>
      </w:r>
    </w:p>
    <w:p w:rsidR="00A515C4" w:rsidRDefault="00A515C4" w:rsidP="00F22EA5">
      <w:pPr>
        <w:pStyle w:val="Akapitzlist"/>
        <w:numPr>
          <w:ilvl w:val="0"/>
          <w:numId w:val="103"/>
        </w:numPr>
        <w:spacing w:after="120" w:line="360" w:lineRule="auto"/>
        <w:rPr>
          <w:rFonts w:eastAsia="SimSun"/>
          <w:color w:val="000000"/>
        </w:rPr>
      </w:pPr>
      <w:r>
        <w:rPr>
          <w:rFonts w:eastAsia="SimSun"/>
          <w:color w:val="000000"/>
        </w:rPr>
        <w:t>Zapewnienie czystości w miejscach przydzielonych przez dyrektora</w:t>
      </w:r>
      <w:r w:rsidR="0008339C">
        <w:rPr>
          <w:rFonts w:eastAsia="SimSun"/>
          <w:color w:val="000000"/>
        </w:rPr>
        <w:t>,</w:t>
      </w:r>
    </w:p>
    <w:p w:rsidR="00A515C4" w:rsidRDefault="00A515C4" w:rsidP="00F22EA5">
      <w:pPr>
        <w:pStyle w:val="Akapitzlist"/>
        <w:numPr>
          <w:ilvl w:val="0"/>
          <w:numId w:val="103"/>
        </w:numPr>
        <w:spacing w:after="120" w:line="360" w:lineRule="auto"/>
        <w:rPr>
          <w:rFonts w:eastAsia="SimSun"/>
          <w:color w:val="000000"/>
        </w:rPr>
      </w:pPr>
      <w:r>
        <w:rPr>
          <w:rFonts w:eastAsia="SimSun"/>
          <w:color w:val="000000"/>
        </w:rPr>
        <w:t>Wydawanie kluczy do sal i pomieszczeń szkolnych</w:t>
      </w:r>
      <w:r w:rsidR="0008339C">
        <w:rPr>
          <w:rFonts w:eastAsia="SimSun"/>
          <w:color w:val="000000"/>
        </w:rPr>
        <w:t>,</w:t>
      </w:r>
    </w:p>
    <w:p w:rsidR="00810A0C" w:rsidRDefault="00810A0C" w:rsidP="00F207A6">
      <w:pPr>
        <w:spacing w:after="120" w:line="360" w:lineRule="auto"/>
        <w:jc w:val="both"/>
        <w:rPr>
          <w:rFonts w:cs="Times New Roman"/>
          <w:color w:val="000000"/>
        </w:rPr>
      </w:pPr>
    </w:p>
    <w:p w:rsidR="009B5CC6" w:rsidRPr="000807ED" w:rsidRDefault="009B5CC6" w:rsidP="00F207A6">
      <w:pPr>
        <w:spacing w:after="120" w:line="360" w:lineRule="auto"/>
        <w:jc w:val="both"/>
        <w:rPr>
          <w:rFonts w:cs="Times New Roman"/>
          <w:color w:val="000000"/>
        </w:rPr>
      </w:pPr>
    </w:p>
    <w:p w:rsidR="00587895" w:rsidRPr="00033A93" w:rsidRDefault="00587895" w:rsidP="009B5CC6">
      <w:pPr>
        <w:spacing w:after="120" w:line="360" w:lineRule="auto"/>
        <w:jc w:val="center"/>
        <w:rPr>
          <w:rFonts w:cs="Times New Roman"/>
        </w:rPr>
      </w:pPr>
      <w:r w:rsidRPr="000978E5">
        <w:rPr>
          <w:rFonts w:cs="Times New Roman"/>
          <w:b/>
          <w:bCs/>
          <w:color w:val="000000"/>
        </w:rPr>
        <w:t>§ 2</w:t>
      </w:r>
      <w:r w:rsidR="000978E5" w:rsidRPr="000978E5">
        <w:rPr>
          <w:rFonts w:cs="Times New Roman"/>
          <w:b/>
          <w:bCs/>
          <w:color w:val="000000"/>
        </w:rPr>
        <w:t>6</w:t>
      </w:r>
      <w:r w:rsidR="00852EED" w:rsidRPr="000978E5">
        <w:rPr>
          <w:rFonts w:cs="Times New Roman"/>
          <w:b/>
          <w:bCs/>
          <w:color w:val="000000"/>
        </w:rPr>
        <w:t xml:space="preserve"> Zespoły nauczycielskie</w:t>
      </w:r>
    </w:p>
    <w:p w:rsidR="00587895" w:rsidRPr="006415EB" w:rsidRDefault="00587895" w:rsidP="00F207A6">
      <w:pPr>
        <w:numPr>
          <w:ilvl w:val="0"/>
          <w:numId w:val="8"/>
        </w:numPr>
        <w:tabs>
          <w:tab w:val="clear" w:pos="720"/>
          <w:tab w:val="num" w:pos="284"/>
        </w:tabs>
        <w:spacing w:after="120" w:line="360" w:lineRule="auto"/>
        <w:ind w:left="357" w:hanging="357"/>
        <w:jc w:val="both"/>
        <w:rPr>
          <w:rFonts w:cs="Times New Roman"/>
        </w:rPr>
      </w:pPr>
      <w:r w:rsidRPr="006415EB">
        <w:rPr>
          <w:rFonts w:cs="Times New Roman"/>
        </w:rPr>
        <w:t xml:space="preserve">Dyrektor szkoły może tworzyć zespoły wychowawcze, zespoły przedmiotowe lub inne zespoły problemowo-zadaniowe. Pracą zespołu kieruje przewodniczący powoływany przez dyrektora szkoły, na wniosek zespołu. </w:t>
      </w:r>
    </w:p>
    <w:p w:rsidR="00587895" w:rsidRPr="006415EB" w:rsidRDefault="00587895" w:rsidP="00F207A6">
      <w:pPr>
        <w:numPr>
          <w:ilvl w:val="0"/>
          <w:numId w:val="8"/>
        </w:numPr>
        <w:tabs>
          <w:tab w:val="clear" w:pos="720"/>
          <w:tab w:val="num" w:pos="284"/>
        </w:tabs>
        <w:spacing w:after="120" w:line="360" w:lineRule="auto"/>
        <w:ind w:left="357" w:hanging="357"/>
        <w:jc w:val="both"/>
        <w:rPr>
          <w:rFonts w:eastAsia="Times New Roman" w:cs="Times New Roman"/>
        </w:rPr>
      </w:pPr>
      <w:r w:rsidRPr="006415EB">
        <w:rPr>
          <w:rFonts w:cs="Times New Roman"/>
        </w:rPr>
        <w:t>Do zadań zespołów nauczycielskich należy wybór podręczników lub materiałów edukacyjnych obowiązujących we wszystkich oddziałach danego poziomu przez co najmniej trzy lata oraz materiałów ćwiczeniowych obowiązujących w danym roku szkolnym.</w:t>
      </w:r>
    </w:p>
    <w:p w:rsidR="00587895" w:rsidRPr="000807ED" w:rsidRDefault="00587895" w:rsidP="00F207A6">
      <w:pPr>
        <w:numPr>
          <w:ilvl w:val="0"/>
          <w:numId w:val="8"/>
        </w:numPr>
        <w:tabs>
          <w:tab w:val="clear" w:pos="720"/>
          <w:tab w:val="num" w:pos="284"/>
        </w:tabs>
        <w:spacing w:after="120" w:line="360" w:lineRule="auto"/>
        <w:ind w:left="357" w:hanging="357"/>
        <w:jc w:val="both"/>
        <w:rPr>
          <w:rFonts w:eastAsia="Times New Roman" w:cs="Times New Roman"/>
          <w:color w:val="000000"/>
        </w:rPr>
      </w:pPr>
      <w:r w:rsidRPr="000807ED">
        <w:rPr>
          <w:rFonts w:eastAsia="Times New Roman" w:cs="Times New Roman"/>
          <w:color w:val="000000"/>
        </w:rPr>
        <w:t>Nauczyciele danego przedmiotu lub nauczyciele grupy przedmiotu tworzą zespoły przedmiotowe. Rodzaje zespołów i ich skład osobowy określa Rada Pedagogiczna na zebraniu przed rozpoczęciem roku szkolnego.</w:t>
      </w:r>
    </w:p>
    <w:p w:rsidR="00587895" w:rsidRPr="000807ED" w:rsidRDefault="00587895" w:rsidP="00F207A6">
      <w:pPr>
        <w:numPr>
          <w:ilvl w:val="0"/>
          <w:numId w:val="8"/>
        </w:numPr>
        <w:tabs>
          <w:tab w:val="clear" w:pos="720"/>
          <w:tab w:val="num" w:pos="284"/>
        </w:tabs>
        <w:spacing w:after="120" w:line="360" w:lineRule="auto"/>
        <w:ind w:left="357" w:hanging="357"/>
        <w:jc w:val="both"/>
        <w:rPr>
          <w:rFonts w:cs="Times New Roman"/>
        </w:rPr>
      </w:pPr>
      <w:r w:rsidRPr="000807ED">
        <w:rPr>
          <w:rFonts w:eastAsia="Times New Roman" w:cs="Times New Roman"/>
          <w:color w:val="000000"/>
        </w:rPr>
        <w:t>Pracą zespołu przedmiotowego kieruje przewodniczący powołany przez Dyrektora</w:t>
      </w:r>
    </w:p>
    <w:p w:rsidR="00587895" w:rsidRDefault="00587895" w:rsidP="00F207A6">
      <w:pPr>
        <w:pStyle w:val="Tekstpodstawowy"/>
        <w:tabs>
          <w:tab w:val="left" w:pos="0"/>
          <w:tab w:val="left" w:pos="426"/>
        </w:tabs>
        <w:spacing w:line="360" w:lineRule="auto"/>
        <w:jc w:val="both"/>
        <w:rPr>
          <w:rFonts w:cs="Times New Roman"/>
        </w:rPr>
      </w:pPr>
    </w:p>
    <w:p w:rsidR="000807ED" w:rsidRPr="006415EB" w:rsidRDefault="00587895" w:rsidP="009B5CC6">
      <w:pPr>
        <w:spacing w:after="120" w:line="360" w:lineRule="auto"/>
        <w:jc w:val="center"/>
        <w:rPr>
          <w:rFonts w:cs="Times New Roman"/>
        </w:rPr>
      </w:pPr>
      <w:r w:rsidRPr="006415EB">
        <w:rPr>
          <w:rFonts w:cs="Times New Roman"/>
          <w:b/>
          <w:bCs/>
        </w:rPr>
        <w:t>§ 2</w:t>
      </w:r>
      <w:r w:rsidR="000978E5" w:rsidRPr="006415EB">
        <w:rPr>
          <w:rFonts w:cs="Times New Roman"/>
          <w:b/>
          <w:bCs/>
        </w:rPr>
        <w:t>7</w:t>
      </w:r>
      <w:r w:rsidR="00D70D2A" w:rsidRPr="006415EB">
        <w:rPr>
          <w:rFonts w:cs="Times New Roman"/>
          <w:b/>
          <w:bCs/>
        </w:rPr>
        <w:t xml:space="preserve"> </w:t>
      </w:r>
      <w:r w:rsidR="00852EED" w:rsidRPr="006415EB">
        <w:rPr>
          <w:rFonts w:cs="Times New Roman"/>
          <w:b/>
          <w:bCs/>
        </w:rPr>
        <w:t>Zadania wychowawcy</w:t>
      </w:r>
    </w:p>
    <w:p w:rsidR="00587895" w:rsidRPr="006415EB" w:rsidRDefault="00587895" w:rsidP="00F207A6">
      <w:pPr>
        <w:numPr>
          <w:ilvl w:val="0"/>
          <w:numId w:val="9"/>
        </w:numPr>
        <w:tabs>
          <w:tab w:val="clear" w:pos="720"/>
          <w:tab w:val="num" w:pos="284"/>
        </w:tabs>
        <w:spacing w:after="120" w:line="360" w:lineRule="auto"/>
        <w:ind w:left="357" w:hanging="357"/>
        <w:jc w:val="both"/>
        <w:rPr>
          <w:rFonts w:cs="Times New Roman"/>
        </w:rPr>
      </w:pPr>
      <w:r w:rsidRPr="006415EB">
        <w:rPr>
          <w:rFonts w:cs="Times New Roman"/>
        </w:rPr>
        <w:t>Oddziałem opiekuje się nauczyciel wychowawca.</w:t>
      </w:r>
    </w:p>
    <w:p w:rsidR="00587895" w:rsidRPr="006415EB" w:rsidRDefault="00587895" w:rsidP="00F207A6">
      <w:pPr>
        <w:numPr>
          <w:ilvl w:val="0"/>
          <w:numId w:val="9"/>
        </w:numPr>
        <w:tabs>
          <w:tab w:val="clear" w:pos="720"/>
          <w:tab w:val="num" w:pos="284"/>
        </w:tabs>
        <w:spacing w:after="120" w:line="360" w:lineRule="auto"/>
        <w:ind w:left="357" w:hanging="357"/>
        <w:jc w:val="both"/>
        <w:rPr>
          <w:rFonts w:cs="Times New Roman"/>
        </w:rPr>
      </w:pPr>
      <w:r w:rsidRPr="006415EB">
        <w:rPr>
          <w:rFonts w:cs="Times New Roman"/>
        </w:rPr>
        <w:t>Dla zapewnienia ciągłości i skuteczności pracy wychowawczej wskazane jest, aby nauczyciel wychowawca opiekował się danym oddziałem w ciągu całego etapu edukacyjnego.</w:t>
      </w:r>
    </w:p>
    <w:p w:rsidR="00587895" w:rsidRPr="006415EB" w:rsidRDefault="00587895" w:rsidP="00F207A6">
      <w:pPr>
        <w:numPr>
          <w:ilvl w:val="0"/>
          <w:numId w:val="9"/>
        </w:numPr>
        <w:tabs>
          <w:tab w:val="clear" w:pos="720"/>
          <w:tab w:val="num" w:pos="284"/>
        </w:tabs>
        <w:spacing w:after="120" w:line="360" w:lineRule="auto"/>
        <w:ind w:left="357" w:hanging="357"/>
        <w:jc w:val="both"/>
        <w:rPr>
          <w:rFonts w:cs="Times New Roman"/>
        </w:rPr>
      </w:pPr>
      <w:r w:rsidRPr="006415EB">
        <w:rPr>
          <w:rFonts w:cs="Times New Roman"/>
        </w:rPr>
        <w:t>Formy spełniania zadań nauczyciela wychowawcy powinny być dostosowane do wieku uczniów, ich potrzeb oraz warunków środowiskowych szkoły.</w:t>
      </w:r>
    </w:p>
    <w:p w:rsidR="00587895" w:rsidRPr="006415EB" w:rsidRDefault="00587895" w:rsidP="00F207A6">
      <w:pPr>
        <w:numPr>
          <w:ilvl w:val="0"/>
          <w:numId w:val="9"/>
        </w:numPr>
        <w:tabs>
          <w:tab w:val="clear" w:pos="720"/>
          <w:tab w:val="num" w:pos="284"/>
        </w:tabs>
        <w:spacing w:after="120" w:line="360" w:lineRule="auto"/>
        <w:ind w:left="357" w:hanging="357"/>
        <w:jc w:val="both"/>
        <w:rPr>
          <w:rFonts w:cs="Times New Roman"/>
        </w:rPr>
      </w:pPr>
      <w:r w:rsidRPr="006415EB">
        <w:rPr>
          <w:rFonts w:cs="Times New Roman"/>
        </w:rPr>
        <w:lastRenderedPageBreak/>
        <w:t>Do zadań nauczyciela wychowawcy należy m.in.:</w:t>
      </w:r>
    </w:p>
    <w:p w:rsidR="00D407A2" w:rsidRPr="006415EB" w:rsidRDefault="00D407A2" w:rsidP="00F22EA5">
      <w:pPr>
        <w:pStyle w:val="Akapitzlist"/>
        <w:widowControl w:val="0"/>
        <w:numPr>
          <w:ilvl w:val="0"/>
          <w:numId w:val="39"/>
        </w:numPr>
        <w:tabs>
          <w:tab w:val="left" w:pos="452"/>
        </w:tabs>
        <w:suppressAutoHyphens w:val="0"/>
        <w:autoSpaceDE w:val="0"/>
        <w:autoSpaceDN w:val="0"/>
        <w:spacing w:after="120" w:line="360" w:lineRule="auto"/>
        <w:ind w:left="714" w:hanging="357"/>
        <w:textAlignment w:val="auto"/>
      </w:pPr>
      <w:r w:rsidRPr="006415EB">
        <w:t>stworzenie warunków umożliwiających rozwój</w:t>
      </w:r>
      <w:r w:rsidR="00033A93" w:rsidRPr="006415EB">
        <w:t xml:space="preserve"> </w:t>
      </w:r>
      <w:r w:rsidRPr="006415EB">
        <w:t>ucznia;</w:t>
      </w:r>
    </w:p>
    <w:p w:rsidR="00D407A2" w:rsidRPr="006415EB" w:rsidRDefault="00D407A2" w:rsidP="00F22EA5">
      <w:pPr>
        <w:pStyle w:val="Akapitzlist"/>
        <w:widowControl w:val="0"/>
        <w:numPr>
          <w:ilvl w:val="0"/>
          <w:numId w:val="39"/>
        </w:numPr>
        <w:tabs>
          <w:tab w:val="left" w:pos="452"/>
        </w:tabs>
        <w:suppressAutoHyphens w:val="0"/>
        <w:autoSpaceDE w:val="0"/>
        <w:autoSpaceDN w:val="0"/>
        <w:spacing w:after="120" w:line="360" w:lineRule="auto"/>
        <w:ind w:left="714" w:hanging="357"/>
        <w:textAlignment w:val="auto"/>
      </w:pPr>
      <w:r w:rsidRPr="006415EB">
        <w:t>przygotowanie do życia w społeczeństwie</w:t>
      </w:r>
      <w:r w:rsidR="00033A93" w:rsidRPr="006415EB">
        <w:t xml:space="preserve"> </w:t>
      </w:r>
      <w:r w:rsidRPr="006415EB">
        <w:t>informacyjnym;</w:t>
      </w:r>
    </w:p>
    <w:p w:rsidR="00D407A2" w:rsidRPr="006415EB" w:rsidRDefault="00D407A2" w:rsidP="00F22EA5">
      <w:pPr>
        <w:pStyle w:val="Akapitzlist"/>
        <w:widowControl w:val="0"/>
        <w:numPr>
          <w:ilvl w:val="0"/>
          <w:numId w:val="39"/>
        </w:numPr>
        <w:tabs>
          <w:tab w:val="left" w:pos="452"/>
        </w:tabs>
        <w:suppressAutoHyphens w:val="0"/>
        <w:autoSpaceDE w:val="0"/>
        <w:autoSpaceDN w:val="0"/>
        <w:spacing w:after="120" w:line="360" w:lineRule="auto"/>
        <w:ind w:left="714" w:hanging="357"/>
        <w:textAlignment w:val="auto"/>
      </w:pPr>
      <w:r w:rsidRPr="006415EB">
        <w:t>sprawowanie opieki nad uczniem i kierowanie</w:t>
      </w:r>
      <w:r w:rsidR="00033A93" w:rsidRPr="006415EB">
        <w:t xml:space="preserve"> </w:t>
      </w:r>
      <w:r w:rsidRPr="006415EB">
        <w:t>oddziałem;</w:t>
      </w:r>
    </w:p>
    <w:p w:rsidR="00D407A2" w:rsidRPr="006415EB" w:rsidRDefault="00D407A2" w:rsidP="00F22EA5">
      <w:pPr>
        <w:numPr>
          <w:ilvl w:val="0"/>
          <w:numId w:val="39"/>
        </w:numPr>
        <w:shd w:val="clear" w:color="auto" w:fill="FFFFFF"/>
        <w:tabs>
          <w:tab w:val="left" w:pos="283"/>
        </w:tabs>
        <w:spacing w:after="120" w:line="360" w:lineRule="auto"/>
        <w:ind w:left="714" w:hanging="357"/>
        <w:jc w:val="both"/>
      </w:pPr>
      <w:r w:rsidRPr="006415EB">
        <w:t>rozstrzyganie konfliktów między uczniami danego</w:t>
      </w:r>
      <w:r w:rsidR="00033A93" w:rsidRPr="006415EB">
        <w:t xml:space="preserve"> </w:t>
      </w:r>
      <w:r w:rsidRPr="006415EB">
        <w:t>oddziału</w:t>
      </w:r>
    </w:p>
    <w:p w:rsidR="00F726CE" w:rsidRPr="006415EB" w:rsidRDefault="00F726CE" w:rsidP="00F22EA5">
      <w:pPr>
        <w:numPr>
          <w:ilvl w:val="0"/>
          <w:numId w:val="39"/>
        </w:numPr>
        <w:shd w:val="clear" w:color="auto" w:fill="FFFFFF"/>
        <w:tabs>
          <w:tab w:val="left" w:pos="283"/>
        </w:tabs>
        <w:spacing w:after="120" w:line="360" w:lineRule="auto"/>
        <w:ind w:left="714" w:hanging="357"/>
        <w:jc w:val="both"/>
        <w:rPr>
          <w:rFonts w:cs="Times New Roman"/>
        </w:rPr>
      </w:pPr>
      <w:r w:rsidRPr="006415EB">
        <w:rPr>
          <w:rFonts w:cs="Times New Roman"/>
        </w:rPr>
        <w:t xml:space="preserve">Objęcie uczniów pomocą psychologiczno-pedagogiczną zgodnie z zadaniami wynikającymi z Procedury Organizowania i udzielania Pomocy Psychologiczno-pedagogicznej </w:t>
      </w:r>
    </w:p>
    <w:p w:rsidR="00587895" w:rsidRPr="006415EB" w:rsidRDefault="00587895" w:rsidP="00F207A6">
      <w:pPr>
        <w:shd w:val="clear" w:color="auto" w:fill="FFFFFF"/>
        <w:tabs>
          <w:tab w:val="left" w:pos="283"/>
        </w:tabs>
        <w:spacing w:after="120" w:line="360" w:lineRule="auto"/>
        <w:ind w:left="357" w:hanging="357"/>
        <w:jc w:val="both"/>
        <w:rPr>
          <w:rFonts w:cs="Times New Roman"/>
        </w:rPr>
      </w:pPr>
      <w:r w:rsidRPr="006415EB">
        <w:rPr>
          <w:rFonts w:cs="Times New Roman"/>
        </w:rPr>
        <w:t>5. Wychowawca w celu realizacji zadań o których mowa w ust. 4:</w:t>
      </w:r>
    </w:p>
    <w:p w:rsidR="00AD6CC1" w:rsidRPr="00AD6CC1" w:rsidRDefault="00AD6CC1" w:rsidP="00F22EA5">
      <w:pPr>
        <w:pStyle w:val="Akapitzlist"/>
        <w:widowControl w:val="0"/>
        <w:numPr>
          <w:ilvl w:val="0"/>
          <w:numId w:val="104"/>
        </w:numPr>
        <w:shd w:val="clear" w:color="auto" w:fill="FFFFFF"/>
        <w:tabs>
          <w:tab w:val="left" w:pos="452"/>
          <w:tab w:val="left" w:pos="567"/>
        </w:tabs>
        <w:suppressAutoHyphens w:val="0"/>
        <w:autoSpaceDE w:val="0"/>
        <w:autoSpaceDN w:val="0"/>
        <w:spacing w:before="120" w:after="120" w:line="360" w:lineRule="auto"/>
        <w:ind w:left="568" w:right="117" w:hanging="284"/>
        <w:textAlignment w:val="auto"/>
        <w:rPr>
          <w:color w:val="000000"/>
        </w:rPr>
      </w:pPr>
      <w:r w:rsidRPr="006415EB">
        <w:t xml:space="preserve">informuje rodziców (prawnych opiekunów) ucznia o wymaganiach edukacyjnych na </w:t>
      </w:r>
      <w:r>
        <w:t>dany rok szkolny   i postępach ucznia w</w:t>
      </w:r>
      <w:r w:rsidRPr="00AD6CC1">
        <w:rPr>
          <w:spacing w:val="-2"/>
        </w:rPr>
        <w:t xml:space="preserve"> </w:t>
      </w:r>
      <w:r>
        <w:t>nauce;</w:t>
      </w:r>
    </w:p>
    <w:p w:rsidR="00587895" w:rsidRDefault="00587895" w:rsidP="00F22EA5">
      <w:pPr>
        <w:pStyle w:val="Akapitzlist"/>
        <w:widowControl w:val="0"/>
        <w:numPr>
          <w:ilvl w:val="0"/>
          <w:numId w:val="104"/>
        </w:numPr>
        <w:shd w:val="clear" w:color="auto" w:fill="FFFFFF"/>
        <w:tabs>
          <w:tab w:val="left" w:pos="452"/>
          <w:tab w:val="left" w:pos="567"/>
        </w:tabs>
        <w:suppressAutoHyphens w:val="0"/>
        <w:autoSpaceDE w:val="0"/>
        <w:autoSpaceDN w:val="0"/>
        <w:spacing w:before="120" w:after="120" w:line="360" w:lineRule="auto"/>
        <w:ind w:left="568" w:right="117" w:hanging="284"/>
        <w:textAlignment w:val="auto"/>
        <w:rPr>
          <w:color w:val="000000"/>
        </w:rPr>
      </w:pPr>
      <w:r w:rsidRPr="00AD6CC1">
        <w:rPr>
          <w:color w:val="000000"/>
        </w:rPr>
        <w:t>otacza indywidualną opieką każdego wychowanka,</w:t>
      </w:r>
    </w:p>
    <w:p w:rsidR="00AD6CC1" w:rsidRPr="00AD6CC1" w:rsidRDefault="00AD6CC1" w:rsidP="00F22EA5">
      <w:pPr>
        <w:pStyle w:val="Akapitzlist"/>
        <w:widowControl w:val="0"/>
        <w:numPr>
          <w:ilvl w:val="0"/>
          <w:numId w:val="104"/>
        </w:numPr>
        <w:shd w:val="clear" w:color="auto" w:fill="FFFFFF"/>
        <w:tabs>
          <w:tab w:val="left" w:pos="452"/>
          <w:tab w:val="left" w:pos="567"/>
        </w:tabs>
        <w:suppressAutoHyphens w:val="0"/>
        <w:autoSpaceDE w:val="0"/>
        <w:autoSpaceDN w:val="0"/>
        <w:spacing w:before="120" w:after="120" w:line="360" w:lineRule="auto"/>
        <w:ind w:left="568" w:hanging="284"/>
        <w:textAlignment w:val="auto"/>
        <w:rPr>
          <w:color w:val="000000"/>
        </w:rPr>
      </w:pPr>
      <w:r>
        <w:t>rozwija zainteresowania</w:t>
      </w:r>
      <w:r w:rsidRPr="00AD6CC1">
        <w:rPr>
          <w:spacing w:val="-2"/>
        </w:rPr>
        <w:t xml:space="preserve"> </w:t>
      </w:r>
      <w:r>
        <w:t>ucznia.</w:t>
      </w:r>
    </w:p>
    <w:p w:rsidR="00AD6CC1" w:rsidRPr="00AD6CC1" w:rsidRDefault="00587895" w:rsidP="00F22EA5">
      <w:pPr>
        <w:pStyle w:val="Akapitzlist"/>
        <w:widowControl w:val="0"/>
        <w:numPr>
          <w:ilvl w:val="0"/>
          <w:numId w:val="104"/>
        </w:numPr>
        <w:shd w:val="clear" w:color="auto" w:fill="FFFFFF"/>
        <w:tabs>
          <w:tab w:val="left" w:pos="452"/>
          <w:tab w:val="left" w:pos="567"/>
        </w:tabs>
        <w:suppressAutoHyphens w:val="0"/>
        <w:autoSpaceDE w:val="0"/>
        <w:autoSpaceDN w:val="0"/>
        <w:spacing w:before="120" w:after="120" w:line="360" w:lineRule="auto"/>
        <w:ind w:left="568" w:hanging="284"/>
        <w:textAlignment w:val="auto"/>
        <w:rPr>
          <w:color w:val="000000"/>
          <w:spacing w:val="1"/>
        </w:rPr>
      </w:pPr>
      <w:r w:rsidRPr="00AD6CC1">
        <w:rPr>
          <w:color w:val="000000"/>
        </w:rPr>
        <w:t>planuje i organizuje wspólnie z uczniami i ich rodzicami różne formy życia zespołowego, rozwijające jednostki integrujące zespół uczniowski,</w:t>
      </w:r>
    </w:p>
    <w:p w:rsidR="00AD6CC1" w:rsidRPr="00AD6CC1" w:rsidRDefault="00587895" w:rsidP="00F22EA5">
      <w:pPr>
        <w:pStyle w:val="Akapitzlist"/>
        <w:widowControl w:val="0"/>
        <w:numPr>
          <w:ilvl w:val="0"/>
          <w:numId w:val="104"/>
        </w:numPr>
        <w:shd w:val="clear" w:color="auto" w:fill="FFFFFF"/>
        <w:tabs>
          <w:tab w:val="left" w:pos="452"/>
          <w:tab w:val="left" w:pos="567"/>
        </w:tabs>
        <w:suppressAutoHyphens w:val="0"/>
        <w:autoSpaceDE w:val="0"/>
        <w:autoSpaceDN w:val="0"/>
        <w:spacing w:before="120" w:after="120" w:line="360" w:lineRule="auto"/>
        <w:ind w:left="568" w:hanging="284"/>
        <w:textAlignment w:val="auto"/>
        <w:rPr>
          <w:color w:val="000000"/>
          <w:spacing w:val="1"/>
        </w:rPr>
      </w:pPr>
      <w:r w:rsidRPr="00AD6CC1">
        <w:rPr>
          <w:color w:val="000000"/>
        </w:rPr>
        <w:t xml:space="preserve"> ustala treści i formy zajęć tematycznych na godzinach do dyspozycji wychowawcy,</w:t>
      </w:r>
    </w:p>
    <w:p w:rsidR="00AD6CC1" w:rsidRPr="00AD6CC1" w:rsidRDefault="00AD6CC1" w:rsidP="00F22EA5">
      <w:pPr>
        <w:pStyle w:val="Akapitzlist"/>
        <w:widowControl w:val="0"/>
        <w:numPr>
          <w:ilvl w:val="0"/>
          <w:numId w:val="104"/>
        </w:numPr>
        <w:shd w:val="clear" w:color="auto" w:fill="FFFFFF"/>
        <w:tabs>
          <w:tab w:val="left" w:pos="452"/>
          <w:tab w:val="left" w:pos="567"/>
        </w:tabs>
        <w:suppressAutoHyphens w:val="0"/>
        <w:autoSpaceDE w:val="0"/>
        <w:autoSpaceDN w:val="0"/>
        <w:spacing w:before="120" w:after="120" w:line="360" w:lineRule="auto"/>
        <w:ind w:left="568" w:hanging="284"/>
        <w:textAlignment w:val="auto"/>
        <w:rPr>
          <w:color w:val="000000"/>
          <w:spacing w:val="1"/>
        </w:rPr>
      </w:pPr>
      <w:r>
        <w:rPr>
          <w:color w:val="000000"/>
        </w:rPr>
        <w:t>w</w:t>
      </w:r>
      <w:r w:rsidR="00587895" w:rsidRPr="00AD6CC1">
        <w:rPr>
          <w:color w:val="000000"/>
          <w:spacing w:val="1"/>
        </w:rPr>
        <w:t>spółdziała z nauczycielami uczącymi w jego klasie, uzgadniając z nimi i koordynując ich działania wychowawcze wobec ogółu uczniów, a także tych, którym potrzebna jest indywidu</w:t>
      </w:r>
      <w:r w:rsidR="00587895" w:rsidRPr="00AD6CC1">
        <w:rPr>
          <w:color w:val="000000"/>
          <w:spacing w:val="-1"/>
        </w:rPr>
        <w:t>alna opieka (dotyczy to zarówno uczniów szczególnie uzdolnionych</w:t>
      </w:r>
      <w:r w:rsidR="00AC01D7" w:rsidRPr="00AD6CC1">
        <w:rPr>
          <w:color w:val="000000"/>
          <w:spacing w:val="-1"/>
        </w:rPr>
        <w:t>,</w:t>
      </w:r>
      <w:r w:rsidR="00587895" w:rsidRPr="00AD6CC1">
        <w:rPr>
          <w:color w:val="000000"/>
          <w:spacing w:val="-1"/>
        </w:rPr>
        <w:t xml:space="preserve"> jak i z różnymi trudno</w:t>
      </w:r>
      <w:r w:rsidR="00587895" w:rsidRPr="00AD6CC1">
        <w:rPr>
          <w:color w:val="000000"/>
          <w:spacing w:val="-1"/>
        </w:rPr>
        <w:softHyphen/>
      </w:r>
      <w:r w:rsidR="00587895" w:rsidRPr="00AD6CC1">
        <w:rPr>
          <w:color w:val="000000"/>
        </w:rPr>
        <w:t>ściami i niepowodzeniami),</w:t>
      </w:r>
    </w:p>
    <w:p w:rsidR="00AD6CC1" w:rsidRPr="00AD6CC1" w:rsidRDefault="00587895" w:rsidP="00F22EA5">
      <w:pPr>
        <w:pStyle w:val="Akapitzlist"/>
        <w:widowControl w:val="0"/>
        <w:numPr>
          <w:ilvl w:val="0"/>
          <w:numId w:val="104"/>
        </w:numPr>
        <w:shd w:val="clear" w:color="auto" w:fill="FFFFFF"/>
        <w:tabs>
          <w:tab w:val="left" w:pos="452"/>
          <w:tab w:val="left" w:pos="567"/>
        </w:tabs>
        <w:suppressAutoHyphens w:val="0"/>
        <w:autoSpaceDE w:val="0"/>
        <w:autoSpaceDN w:val="0"/>
        <w:spacing w:before="120" w:after="120" w:line="360" w:lineRule="auto"/>
        <w:ind w:left="568" w:hanging="284"/>
        <w:textAlignment w:val="auto"/>
        <w:rPr>
          <w:color w:val="000000"/>
          <w:spacing w:val="1"/>
        </w:rPr>
      </w:pPr>
      <w:r w:rsidRPr="00AD6CC1">
        <w:rPr>
          <w:color w:val="000000"/>
        </w:rPr>
        <w:t xml:space="preserve">utrzymuje kontakt z rodzicami uczniów w celu poznania i ustalenia potrzeb opiekuńczo-wychowawczych ich dzieci, </w:t>
      </w:r>
      <w:r w:rsidRPr="00AD6CC1">
        <w:rPr>
          <w:color w:val="000000"/>
          <w:spacing w:val="2"/>
        </w:rPr>
        <w:t>współdziałania z rodzic</w:t>
      </w:r>
      <w:r w:rsidR="00916FC8" w:rsidRPr="00AD6CC1">
        <w:rPr>
          <w:color w:val="000000"/>
          <w:spacing w:val="2"/>
        </w:rPr>
        <w:t>ami tzn. okazywania im pomocy w </w:t>
      </w:r>
      <w:r w:rsidRPr="00AD6CC1">
        <w:rPr>
          <w:color w:val="000000"/>
          <w:spacing w:val="2"/>
        </w:rPr>
        <w:t xml:space="preserve">działaniach wychowawczych </w:t>
      </w:r>
      <w:r w:rsidRPr="00AD6CC1">
        <w:rPr>
          <w:color w:val="000000"/>
        </w:rPr>
        <w:t>wobec dzieci i otrzymywania od nich pomocy w swoich działaniach,</w:t>
      </w:r>
    </w:p>
    <w:p w:rsidR="00AD6CC1" w:rsidRPr="00AD6CC1" w:rsidRDefault="00587895" w:rsidP="00F22EA5">
      <w:pPr>
        <w:pStyle w:val="Akapitzlist"/>
        <w:widowControl w:val="0"/>
        <w:numPr>
          <w:ilvl w:val="0"/>
          <w:numId w:val="104"/>
        </w:numPr>
        <w:shd w:val="clear" w:color="auto" w:fill="FFFFFF"/>
        <w:tabs>
          <w:tab w:val="left" w:pos="452"/>
          <w:tab w:val="left" w:pos="567"/>
        </w:tabs>
        <w:suppressAutoHyphens w:val="0"/>
        <w:autoSpaceDE w:val="0"/>
        <w:autoSpaceDN w:val="0"/>
        <w:spacing w:before="120" w:after="120" w:line="360" w:lineRule="auto"/>
        <w:ind w:left="568" w:hanging="284"/>
        <w:textAlignment w:val="auto"/>
        <w:rPr>
          <w:color w:val="000000"/>
          <w:spacing w:val="1"/>
        </w:rPr>
      </w:pPr>
      <w:r w:rsidRPr="00AD6CC1">
        <w:rPr>
          <w:color w:val="000000"/>
        </w:rPr>
        <w:t>włącza ich w sprawy klasy i szkoły, wspiera naturalne i wychowawcze funkcje rodziny,</w:t>
      </w:r>
    </w:p>
    <w:p w:rsidR="00587895" w:rsidRPr="00AD6CC1" w:rsidRDefault="00587895" w:rsidP="00F22EA5">
      <w:pPr>
        <w:pStyle w:val="Akapitzlist"/>
        <w:widowControl w:val="0"/>
        <w:numPr>
          <w:ilvl w:val="0"/>
          <w:numId w:val="104"/>
        </w:numPr>
        <w:shd w:val="clear" w:color="auto" w:fill="FFFFFF"/>
        <w:tabs>
          <w:tab w:val="left" w:pos="452"/>
          <w:tab w:val="left" w:pos="567"/>
        </w:tabs>
        <w:suppressAutoHyphens w:val="0"/>
        <w:autoSpaceDE w:val="0"/>
        <w:autoSpaceDN w:val="0"/>
        <w:spacing w:before="120" w:after="120" w:line="360" w:lineRule="auto"/>
        <w:ind w:left="568" w:hanging="284"/>
        <w:textAlignment w:val="auto"/>
        <w:rPr>
          <w:color w:val="000000"/>
          <w:spacing w:val="1"/>
        </w:rPr>
      </w:pPr>
      <w:r w:rsidRPr="00AD6CC1">
        <w:rPr>
          <w:color w:val="000000"/>
          <w:spacing w:val="3"/>
        </w:rPr>
        <w:t xml:space="preserve"> współpracuje z pedagogiem i innymi specjalistami świadczącymi kwalifikowaną pomoc </w:t>
      </w:r>
      <w:r w:rsidR="00916FC8" w:rsidRPr="00AD6CC1">
        <w:rPr>
          <w:color w:val="000000"/>
          <w:spacing w:val="-1"/>
        </w:rPr>
        <w:t>w </w:t>
      </w:r>
      <w:r w:rsidRPr="00AD6CC1">
        <w:rPr>
          <w:color w:val="000000"/>
          <w:spacing w:val="-1"/>
        </w:rPr>
        <w:t xml:space="preserve">rozpoznawaniu potrzeb i trudności, także zdrowotnych oraz zainteresowań i szczególnych </w:t>
      </w:r>
      <w:r w:rsidRPr="00AD6CC1">
        <w:rPr>
          <w:color w:val="000000"/>
        </w:rPr>
        <w:t>uzdolnień uczniów.</w:t>
      </w:r>
    </w:p>
    <w:p w:rsidR="006415EB" w:rsidRPr="006415EB" w:rsidRDefault="00AD6CC1" w:rsidP="00F22EA5">
      <w:pPr>
        <w:pStyle w:val="Akapitzlist"/>
        <w:widowControl w:val="0"/>
        <w:numPr>
          <w:ilvl w:val="0"/>
          <w:numId w:val="105"/>
        </w:numPr>
        <w:tabs>
          <w:tab w:val="left" w:pos="660"/>
        </w:tabs>
        <w:suppressAutoHyphens w:val="0"/>
        <w:autoSpaceDE w:val="0"/>
        <w:autoSpaceDN w:val="0"/>
        <w:spacing w:before="120" w:line="360" w:lineRule="auto"/>
        <w:ind w:hanging="1602"/>
        <w:textAlignment w:val="auto"/>
        <w:rPr>
          <w:kern w:val="0"/>
          <w:sz w:val="22"/>
          <w:szCs w:val="22"/>
          <w:lang w:eastAsia="en-US"/>
        </w:rPr>
      </w:pPr>
      <w:r>
        <w:t>Dopuszcza się zmianę wychowawcy oddziału w przypadku zasadnych zastrzeżeń co do jego</w:t>
      </w:r>
    </w:p>
    <w:p w:rsidR="00AD6CC1" w:rsidRDefault="00AD6CC1" w:rsidP="006415EB">
      <w:pPr>
        <w:pStyle w:val="Akapitzlist"/>
        <w:widowControl w:val="0"/>
        <w:tabs>
          <w:tab w:val="left" w:pos="660"/>
        </w:tabs>
        <w:suppressAutoHyphens w:val="0"/>
        <w:autoSpaceDE w:val="0"/>
        <w:autoSpaceDN w:val="0"/>
        <w:spacing w:before="120" w:line="360" w:lineRule="auto"/>
        <w:ind w:left="1886" w:hanging="1177"/>
        <w:textAlignment w:val="auto"/>
        <w:rPr>
          <w:kern w:val="0"/>
          <w:sz w:val="22"/>
          <w:szCs w:val="22"/>
          <w:lang w:eastAsia="en-US"/>
        </w:rPr>
      </w:pPr>
      <w:r>
        <w:t>pracy.</w:t>
      </w:r>
    </w:p>
    <w:p w:rsidR="00587895" w:rsidRPr="000807ED" w:rsidRDefault="00587895" w:rsidP="00F207A6">
      <w:pPr>
        <w:spacing w:after="120" w:line="360" w:lineRule="auto"/>
        <w:jc w:val="both"/>
        <w:rPr>
          <w:rFonts w:cs="Times New Roman"/>
          <w:color w:val="000000"/>
        </w:rPr>
      </w:pPr>
    </w:p>
    <w:p w:rsidR="00587895" w:rsidRPr="000807ED" w:rsidRDefault="00F726CE" w:rsidP="009B5CC6">
      <w:pPr>
        <w:spacing w:after="120" w:line="360" w:lineRule="auto"/>
        <w:jc w:val="center"/>
        <w:rPr>
          <w:rFonts w:cs="Times New Roman"/>
        </w:rPr>
      </w:pPr>
      <w:r w:rsidRPr="000807ED">
        <w:rPr>
          <w:rFonts w:cs="Times New Roman"/>
          <w:b/>
          <w:bCs/>
        </w:rPr>
        <w:t xml:space="preserve">ROZDZIAŁ </w:t>
      </w:r>
      <w:r>
        <w:rPr>
          <w:rFonts w:cs="Times New Roman"/>
          <w:b/>
          <w:bCs/>
        </w:rPr>
        <w:t xml:space="preserve">8 - </w:t>
      </w:r>
      <w:r w:rsidRPr="000807ED">
        <w:rPr>
          <w:rFonts w:cs="Times New Roman"/>
          <w:b/>
          <w:bCs/>
        </w:rPr>
        <w:t>UCZNIOWIE</w:t>
      </w:r>
    </w:p>
    <w:p w:rsidR="00587895" w:rsidRPr="000807ED" w:rsidRDefault="00587895" w:rsidP="009B5CC6">
      <w:pPr>
        <w:spacing w:after="120" w:line="360" w:lineRule="auto"/>
        <w:jc w:val="center"/>
        <w:rPr>
          <w:rFonts w:cs="Times New Roman"/>
        </w:rPr>
      </w:pPr>
    </w:p>
    <w:p w:rsidR="00587895" w:rsidRPr="00033A93" w:rsidRDefault="007D7CC7" w:rsidP="009B5CC6">
      <w:pPr>
        <w:spacing w:after="120" w:line="360" w:lineRule="auto"/>
        <w:jc w:val="center"/>
        <w:rPr>
          <w:rFonts w:cs="Times New Roman"/>
        </w:rPr>
      </w:pPr>
      <w:r w:rsidRPr="00033A93">
        <w:rPr>
          <w:rFonts w:cs="Times New Roman"/>
          <w:b/>
        </w:rPr>
        <w:t>§ 2</w:t>
      </w:r>
      <w:r w:rsidR="000978E5">
        <w:rPr>
          <w:rFonts w:cs="Times New Roman"/>
          <w:b/>
        </w:rPr>
        <w:t>8</w:t>
      </w:r>
      <w:r w:rsidR="00033A93" w:rsidRPr="00033A93">
        <w:rPr>
          <w:rFonts w:cs="Times New Roman"/>
          <w:b/>
        </w:rPr>
        <w:t xml:space="preserve"> </w:t>
      </w:r>
      <w:r w:rsidR="00493BD9" w:rsidRPr="00033A93">
        <w:rPr>
          <w:rFonts w:cs="Times New Roman"/>
          <w:b/>
        </w:rPr>
        <w:t>Prawa i obowiązki ucznia</w:t>
      </w:r>
    </w:p>
    <w:p w:rsidR="00587895" w:rsidRPr="00033A93" w:rsidRDefault="00587895" w:rsidP="00F207A6">
      <w:pPr>
        <w:spacing w:after="120" w:line="360" w:lineRule="auto"/>
        <w:ind w:left="357" w:hanging="357"/>
        <w:jc w:val="both"/>
        <w:rPr>
          <w:rFonts w:cs="Times New Roman"/>
        </w:rPr>
      </w:pPr>
      <w:r w:rsidRPr="00033A93">
        <w:rPr>
          <w:rFonts w:cs="Times New Roman"/>
          <w:color w:val="000000"/>
        </w:rPr>
        <w:t>1. Szkoła przestrzega praw ucznia zawartych także w Konwe</w:t>
      </w:r>
      <w:r w:rsidR="00FC1A72" w:rsidRPr="00033A93">
        <w:rPr>
          <w:rFonts w:cs="Times New Roman"/>
          <w:color w:val="000000"/>
        </w:rPr>
        <w:t>ncji o Ochronie Praw Dziecka, w </w:t>
      </w:r>
      <w:r w:rsidRPr="00033A93">
        <w:rPr>
          <w:rFonts w:cs="Times New Roman"/>
          <w:color w:val="000000"/>
        </w:rPr>
        <w:t>szczególności prawa do:</w:t>
      </w:r>
    </w:p>
    <w:p w:rsidR="00BF3E12" w:rsidRPr="00CE1456" w:rsidRDefault="00587895" w:rsidP="00F207A6">
      <w:pPr>
        <w:tabs>
          <w:tab w:val="left" w:pos="452"/>
        </w:tabs>
        <w:suppressAutoHyphens w:val="0"/>
        <w:autoSpaceDE w:val="0"/>
        <w:autoSpaceDN w:val="0"/>
        <w:spacing w:before="120" w:line="360" w:lineRule="auto"/>
        <w:ind w:left="213"/>
        <w:jc w:val="both"/>
      </w:pPr>
      <w:r w:rsidRPr="00033A93">
        <w:rPr>
          <w:rFonts w:cs="Times New Roman"/>
        </w:rPr>
        <w:t xml:space="preserve">1) </w:t>
      </w:r>
      <w:r w:rsidR="00BF3E12">
        <w:t>znajomości swoich praw, w tym praw ucznia, postanowień</w:t>
      </w:r>
      <w:r w:rsidR="00BF3E12" w:rsidRPr="00BF3E12">
        <w:rPr>
          <w:spacing w:val="-3"/>
        </w:rPr>
        <w:t xml:space="preserve"> </w:t>
      </w:r>
      <w:r w:rsidR="00BF3E12">
        <w:t>statutu;</w:t>
      </w:r>
    </w:p>
    <w:p w:rsidR="00587895" w:rsidRDefault="00CE1456" w:rsidP="00F207A6">
      <w:pPr>
        <w:tabs>
          <w:tab w:val="left" w:pos="0"/>
        </w:tabs>
        <w:spacing w:after="120" w:line="360" w:lineRule="auto"/>
        <w:jc w:val="both"/>
        <w:rPr>
          <w:rFonts w:cs="Times New Roman"/>
        </w:rPr>
      </w:pPr>
      <w:r>
        <w:rPr>
          <w:rFonts w:cs="Times New Roman"/>
        </w:rPr>
        <w:t xml:space="preserve">    </w:t>
      </w:r>
      <w:r w:rsidR="00BF3E12">
        <w:rPr>
          <w:rFonts w:cs="Times New Roman"/>
        </w:rPr>
        <w:t xml:space="preserve">2) </w:t>
      </w:r>
      <w:r w:rsidR="00587895" w:rsidRPr="00033A93">
        <w:rPr>
          <w:rFonts w:cs="Times New Roman"/>
        </w:rPr>
        <w:t>właściwie zorganizowanego procesu kształcenia zgodnie z zasadami higieny umysłowej,</w:t>
      </w:r>
    </w:p>
    <w:p w:rsidR="00BF3E12" w:rsidRPr="00CE1456" w:rsidRDefault="00BF3E12" w:rsidP="00F207A6">
      <w:pPr>
        <w:tabs>
          <w:tab w:val="left" w:pos="452"/>
        </w:tabs>
        <w:suppressAutoHyphens w:val="0"/>
        <w:autoSpaceDE w:val="0"/>
        <w:autoSpaceDN w:val="0"/>
        <w:spacing w:before="120" w:line="360" w:lineRule="auto"/>
        <w:ind w:left="213"/>
        <w:jc w:val="both"/>
        <w:rPr>
          <w:kern w:val="0"/>
          <w:sz w:val="22"/>
          <w:szCs w:val="22"/>
          <w:lang w:eastAsia="en-US"/>
        </w:rPr>
      </w:pPr>
      <w:r>
        <w:t>3) informacji o podjętych wobec niego</w:t>
      </w:r>
      <w:r w:rsidRPr="00BF3E12">
        <w:rPr>
          <w:spacing w:val="-1"/>
        </w:rPr>
        <w:t xml:space="preserve"> </w:t>
      </w:r>
      <w:r>
        <w:t>decyzjach;</w:t>
      </w:r>
    </w:p>
    <w:p w:rsidR="00587895" w:rsidRPr="00033A93" w:rsidRDefault="00CE1456" w:rsidP="00F207A6">
      <w:pPr>
        <w:tabs>
          <w:tab w:val="left" w:pos="0"/>
        </w:tabs>
        <w:spacing w:after="120" w:line="360" w:lineRule="auto"/>
        <w:jc w:val="both"/>
        <w:rPr>
          <w:rFonts w:cs="Times New Roman"/>
        </w:rPr>
      </w:pPr>
      <w:r>
        <w:rPr>
          <w:rFonts w:cs="Times New Roman"/>
        </w:rPr>
        <w:t xml:space="preserve">   </w:t>
      </w:r>
      <w:r w:rsidR="00BF3E12">
        <w:rPr>
          <w:rFonts w:cs="Times New Roman"/>
        </w:rPr>
        <w:t>4</w:t>
      </w:r>
      <w:r w:rsidR="00587895" w:rsidRPr="00033A93">
        <w:rPr>
          <w:rFonts w:cs="Times New Roman"/>
        </w:rPr>
        <w:t>) opieki wychowawczej i warunków pobytu w szkole zapewniających bezpieczeństwo, ochronę przed wszelkimi formami przemocy fizycznej bądź psychicznej oraz ochronę i poszanowanie jego godności,</w:t>
      </w:r>
    </w:p>
    <w:p w:rsidR="00587895" w:rsidRPr="00033A93" w:rsidRDefault="00BF3E12" w:rsidP="00F207A6">
      <w:pPr>
        <w:tabs>
          <w:tab w:val="left" w:pos="0"/>
        </w:tabs>
        <w:spacing w:after="120" w:line="360" w:lineRule="auto"/>
        <w:ind w:left="568" w:hanging="284"/>
        <w:jc w:val="both"/>
        <w:rPr>
          <w:rFonts w:cs="Times New Roman"/>
        </w:rPr>
      </w:pPr>
      <w:r>
        <w:rPr>
          <w:rFonts w:cs="Times New Roman"/>
        </w:rPr>
        <w:t>5</w:t>
      </w:r>
      <w:r w:rsidR="00587895" w:rsidRPr="00033A93">
        <w:rPr>
          <w:rFonts w:cs="Times New Roman"/>
        </w:rPr>
        <w:t>) poszanowania swojej godności, przekonań i własności,</w:t>
      </w:r>
    </w:p>
    <w:p w:rsidR="00587895" w:rsidRPr="00033A93" w:rsidRDefault="00BF3E12" w:rsidP="00F207A6">
      <w:pPr>
        <w:tabs>
          <w:tab w:val="left" w:pos="0"/>
        </w:tabs>
        <w:spacing w:after="120" w:line="360" w:lineRule="auto"/>
        <w:ind w:left="568" w:hanging="284"/>
        <w:jc w:val="both"/>
        <w:rPr>
          <w:rFonts w:cs="Times New Roman"/>
        </w:rPr>
      </w:pPr>
      <w:r>
        <w:rPr>
          <w:rFonts w:cs="Times New Roman"/>
        </w:rPr>
        <w:t>6</w:t>
      </w:r>
      <w:r w:rsidR="00587895" w:rsidRPr="00033A93">
        <w:rPr>
          <w:rFonts w:cs="Times New Roman"/>
        </w:rPr>
        <w:t>) swobody wyrażania myśli i przekonań, w szczególności dotyczących życia szkoły, a także światopoglądowych i religijnych, jeśli nie narusza tym dobra innych osób,</w:t>
      </w:r>
    </w:p>
    <w:p w:rsidR="00587895" w:rsidRPr="00033A93" w:rsidRDefault="00BF3E12" w:rsidP="00F207A6">
      <w:pPr>
        <w:tabs>
          <w:tab w:val="left" w:pos="0"/>
        </w:tabs>
        <w:spacing w:after="120" w:line="360" w:lineRule="auto"/>
        <w:ind w:left="568" w:hanging="284"/>
        <w:jc w:val="both"/>
        <w:rPr>
          <w:rFonts w:cs="Times New Roman"/>
        </w:rPr>
      </w:pPr>
      <w:r>
        <w:rPr>
          <w:rFonts w:cs="Times New Roman"/>
        </w:rPr>
        <w:t>7</w:t>
      </w:r>
      <w:r w:rsidR="00587895" w:rsidRPr="00033A93">
        <w:rPr>
          <w:rFonts w:cs="Times New Roman"/>
        </w:rPr>
        <w:t>) rozwijania zainteresowań, zdolności, talentów,</w:t>
      </w:r>
    </w:p>
    <w:p w:rsidR="00587895" w:rsidRPr="00033A93" w:rsidRDefault="00BF3E12" w:rsidP="00F207A6">
      <w:pPr>
        <w:tabs>
          <w:tab w:val="left" w:pos="0"/>
        </w:tabs>
        <w:spacing w:after="120" w:line="360" w:lineRule="auto"/>
        <w:ind w:left="568" w:hanging="284"/>
        <w:jc w:val="both"/>
        <w:rPr>
          <w:rFonts w:cs="Times New Roman"/>
        </w:rPr>
      </w:pPr>
      <w:r>
        <w:rPr>
          <w:rFonts w:cs="Times New Roman"/>
        </w:rPr>
        <w:t>8</w:t>
      </w:r>
      <w:r w:rsidR="00587895" w:rsidRPr="00033A93">
        <w:rPr>
          <w:rFonts w:cs="Times New Roman"/>
        </w:rPr>
        <w:t>) obiektywnej i jawnej oceny oraz ustalonych sposobów kontroli postępów w nauce,</w:t>
      </w:r>
    </w:p>
    <w:p w:rsidR="00587895" w:rsidRPr="00033A93" w:rsidRDefault="00BF3E12" w:rsidP="00F207A6">
      <w:pPr>
        <w:tabs>
          <w:tab w:val="left" w:pos="0"/>
        </w:tabs>
        <w:spacing w:after="120" w:line="360" w:lineRule="auto"/>
        <w:ind w:left="568" w:hanging="284"/>
        <w:jc w:val="both"/>
        <w:rPr>
          <w:rFonts w:cs="Times New Roman"/>
        </w:rPr>
      </w:pPr>
      <w:r>
        <w:rPr>
          <w:rFonts w:cs="Times New Roman"/>
        </w:rPr>
        <w:t>9</w:t>
      </w:r>
      <w:r w:rsidR="00587895" w:rsidRPr="00033A93">
        <w:rPr>
          <w:rFonts w:cs="Times New Roman"/>
        </w:rPr>
        <w:t>) korzystania z pomieszczeń szkolnych, sprzętu, środków dydaktycznych, księgozbioru biblioteki podczas zajęć lekcyjnych,</w:t>
      </w:r>
    </w:p>
    <w:p w:rsidR="00587895" w:rsidRPr="00033A93" w:rsidRDefault="00BF3E12" w:rsidP="00F207A6">
      <w:pPr>
        <w:tabs>
          <w:tab w:val="left" w:pos="0"/>
        </w:tabs>
        <w:spacing w:after="120" w:line="360" w:lineRule="auto"/>
        <w:ind w:left="568" w:hanging="284"/>
        <w:jc w:val="both"/>
        <w:rPr>
          <w:rFonts w:cs="Times New Roman"/>
        </w:rPr>
      </w:pPr>
      <w:r>
        <w:rPr>
          <w:rFonts w:cs="Times New Roman"/>
        </w:rPr>
        <w:t>10</w:t>
      </w:r>
      <w:r w:rsidR="00587895" w:rsidRPr="00033A93">
        <w:rPr>
          <w:rFonts w:cs="Times New Roman"/>
        </w:rPr>
        <w:t>) udziału w życiu szkoły poprzez działalność samorządową oraz zrzeszania się w organizacjach działających w szkole,</w:t>
      </w:r>
    </w:p>
    <w:p w:rsidR="00587895" w:rsidRPr="00033A93" w:rsidRDefault="00BF3E12" w:rsidP="00F207A6">
      <w:pPr>
        <w:tabs>
          <w:tab w:val="left" w:pos="0"/>
        </w:tabs>
        <w:spacing w:after="120" w:line="360" w:lineRule="auto"/>
        <w:ind w:left="568" w:hanging="284"/>
        <w:jc w:val="both"/>
        <w:rPr>
          <w:rFonts w:cs="Times New Roman"/>
        </w:rPr>
      </w:pPr>
      <w:r>
        <w:rPr>
          <w:rFonts w:cs="Times New Roman"/>
        </w:rPr>
        <w:t>11</w:t>
      </w:r>
      <w:r w:rsidR="00587895" w:rsidRPr="00033A93">
        <w:rPr>
          <w:rFonts w:cs="Times New Roman"/>
        </w:rPr>
        <w:t>) nauki religii w szkole na podstawie deklaracji rodziców lub opiekunów,</w:t>
      </w:r>
    </w:p>
    <w:p w:rsidR="00587895" w:rsidRPr="00033A93" w:rsidRDefault="00587895" w:rsidP="00F207A6">
      <w:pPr>
        <w:tabs>
          <w:tab w:val="left" w:pos="0"/>
          <w:tab w:val="left" w:pos="567"/>
        </w:tabs>
        <w:spacing w:after="120" w:line="360" w:lineRule="auto"/>
        <w:ind w:left="568" w:hanging="284"/>
        <w:jc w:val="both"/>
        <w:rPr>
          <w:rFonts w:cs="Times New Roman"/>
        </w:rPr>
      </w:pPr>
      <w:r w:rsidRPr="00033A93">
        <w:rPr>
          <w:rFonts w:cs="Times New Roman"/>
        </w:rPr>
        <w:t>1</w:t>
      </w:r>
      <w:r w:rsidR="00BF3E12">
        <w:rPr>
          <w:rFonts w:cs="Times New Roman"/>
        </w:rPr>
        <w:t>2</w:t>
      </w:r>
      <w:r w:rsidRPr="00033A93">
        <w:rPr>
          <w:rFonts w:cs="Times New Roman"/>
        </w:rPr>
        <w:t>) organizowania imprez klasowych i szkolnych pod opieką wychowawcy lub innego nauczyciela,</w:t>
      </w:r>
    </w:p>
    <w:p w:rsidR="00587895" w:rsidRPr="00033A93" w:rsidRDefault="00587895" w:rsidP="00F207A6">
      <w:pPr>
        <w:tabs>
          <w:tab w:val="left" w:pos="0"/>
          <w:tab w:val="left" w:pos="567"/>
        </w:tabs>
        <w:spacing w:after="120" w:line="360" w:lineRule="auto"/>
        <w:ind w:left="568" w:hanging="284"/>
        <w:jc w:val="both"/>
        <w:rPr>
          <w:rFonts w:cs="Times New Roman"/>
        </w:rPr>
      </w:pPr>
      <w:r w:rsidRPr="00033A93">
        <w:rPr>
          <w:rFonts w:cs="Times New Roman"/>
        </w:rPr>
        <w:t>1</w:t>
      </w:r>
      <w:r w:rsidR="00BF3E12">
        <w:rPr>
          <w:rFonts w:cs="Times New Roman"/>
        </w:rPr>
        <w:t>3</w:t>
      </w:r>
      <w:r w:rsidRPr="00033A93">
        <w:rPr>
          <w:rFonts w:cs="Times New Roman"/>
        </w:rPr>
        <w:t>)</w:t>
      </w:r>
      <w:r w:rsidRPr="00033A93">
        <w:rPr>
          <w:rFonts w:cs="Times New Roman"/>
        </w:rPr>
        <w:tab/>
        <w:t>do nauczania indywidualnego w szkole i w domu na pod</w:t>
      </w:r>
      <w:r w:rsidR="00FC1A72" w:rsidRPr="00033A93">
        <w:rPr>
          <w:rFonts w:cs="Times New Roman"/>
        </w:rPr>
        <w:t>stawie orzeczenia lekarskiego i </w:t>
      </w:r>
      <w:r w:rsidRPr="00033A93">
        <w:rPr>
          <w:rFonts w:cs="Times New Roman"/>
        </w:rPr>
        <w:t>orzeczenia Poradni Psychologiczno</w:t>
      </w:r>
      <w:r w:rsidR="00AC01D7" w:rsidRPr="00033A93">
        <w:rPr>
          <w:rFonts w:cs="Times New Roman"/>
        </w:rPr>
        <w:t>-</w:t>
      </w:r>
      <w:r w:rsidRPr="00033A93">
        <w:rPr>
          <w:rFonts w:cs="Times New Roman"/>
        </w:rPr>
        <w:t>Pedagogicznej.</w:t>
      </w:r>
    </w:p>
    <w:p w:rsidR="00587895" w:rsidRPr="00033A93" w:rsidRDefault="00587895" w:rsidP="00F207A6">
      <w:pPr>
        <w:tabs>
          <w:tab w:val="left" w:pos="0"/>
          <w:tab w:val="left" w:pos="567"/>
        </w:tabs>
        <w:spacing w:after="120" w:line="360" w:lineRule="auto"/>
        <w:ind w:left="568" w:hanging="284"/>
        <w:jc w:val="both"/>
        <w:rPr>
          <w:rFonts w:cs="Times New Roman"/>
        </w:rPr>
      </w:pPr>
      <w:r w:rsidRPr="00033A93">
        <w:rPr>
          <w:rFonts w:cs="Times New Roman"/>
        </w:rPr>
        <w:t>1</w:t>
      </w:r>
      <w:r w:rsidR="00BF3E12">
        <w:rPr>
          <w:rFonts w:cs="Times New Roman"/>
        </w:rPr>
        <w:t>4</w:t>
      </w:r>
      <w:r w:rsidRPr="00033A93">
        <w:rPr>
          <w:rFonts w:cs="Times New Roman"/>
        </w:rPr>
        <w:t>) do uzyskania pomocy w nauce oraz poszerzania swoich wiadomości i rozwijania zainteresowań,</w:t>
      </w:r>
    </w:p>
    <w:p w:rsidR="00587895" w:rsidRPr="00033A93" w:rsidRDefault="00587895" w:rsidP="00F207A6">
      <w:pPr>
        <w:tabs>
          <w:tab w:val="left" w:pos="0"/>
          <w:tab w:val="left" w:pos="567"/>
        </w:tabs>
        <w:spacing w:after="120" w:line="360" w:lineRule="auto"/>
        <w:ind w:left="568" w:hanging="284"/>
        <w:jc w:val="both"/>
        <w:rPr>
          <w:rFonts w:cs="Times New Roman"/>
        </w:rPr>
      </w:pPr>
      <w:r w:rsidRPr="00033A93">
        <w:rPr>
          <w:rFonts w:cs="Times New Roman"/>
        </w:rPr>
        <w:t>1</w:t>
      </w:r>
      <w:r w:rsidR="00BF3E12">
        <w:rPr>
          <w:rFonts w:cs="Times New Roman"/>
        </w:rPr>
        <w:t>5</w:t>
      </w:r>
      <w:r w:rsidRPr="00033A93">
        <w:rPr>
          <w:rFonts w:cs="Times New Roman"/>
        </w:rPr>
        <w:t xml:space="preserve">) korzystania z pomocy socjalnej, </w:t>
      </w:r>
    </w:p>
    <w:p w:rsidR="00587895" w:rsidRPr="00033A93" w:rsidRDefault="00587895" w:rsidP="00F207A6">
      <w:pPr>
        <w:tabs>
          <w:tab w:val="left" w:pos="0"/>
          <w:tab w:val="left" w:pos="567"/>
        </w:tabs>
        <w:spacing w:after="120" w:line="360" w:lineRule="auto"/>
        <w:ind w:left="568" w:hanging="284"/>
        <w:jc w:val="both"/>
        <w:rPr>
          <w:rFonts w:cs="Times New Roman"/>
        </w:rPr>
      </w:pPr>
      <w:r w:rsidRPr="00033A93">
        <w:rPr>
          <w:rFonts w:cs="Times New Roman"/>
        </w:rPr>
        <w:lastRenderedPageBreak/>
        <w:t>1</w:t>
      </w:r>
      <w:r w:rsidR="00BF3E12">
        <w:rPr>
          <w:rFonts w:cs="Times New Roman"/>
        </w:rPr>
        <w:t>6</w:t>
      </w:r>
      <w:r w:rsidRPr="00033A93">
        <w:rPr>
          <w:rFonts w:cs="Times New Roman"/>
        </w:rPr>
        <w:t>)</w:t>
      </w:r>
      <w:r w:rsidRPr="00033A93">
        <w:rPr>
          <w:rFonts w:cs="Times New Roman"/>
        </w:rPr>
        <w:tab/>
        <w:t>odwołania się od oceny zgodnie z ustalonym trybem,</w:t>
      </w:r>
    </w:p>
    <w:p w:rsidR="00587895" w:rsidRPr="00033A93" w:rsidRDefault="00587895" w:rsidP="00F207A6">
      <w:pPr>
        <w:tabs>
          <w:tab w:val="left" w:pos="0"/>
          <w:tab w:val="left" w:pos="567"/>
        </w:tabs>
        <w:spacing w:after="120" w:line="360" w:lineRule="auto"/>
        <w:ind w:left="568" w:hanging="284"/>
        <w:jc w:val="both"/>
        <w:rPr>
          <w:rFonts w:cs="Times New Roman"/>
        </w:rPr>
      </w:pPr>
      <w:r w:rsidRPr="00033A93">
        <w:rPr>
          <w:rFonts w:cs="Times New Roman"/>
        </w:rPr>
        <w:t>1</w:t>
      </w:r>
      <w:r w:rsidR="00BF3E12">
        <w:rPr>
          <w:rFonts w:cs="Times New Roman"/>
        </w:rPr>
        <w:t>7</w:t>
      </w:r>
      <w:r w:rsidRPr="00033A93">
        <w:rPr>
          <w:rFonts w:cs="Times New Roman"/>
        </w:rPr>
        <w:t>) wyłaniania w demokratycznych wyborach przedstawicieli Samorządu Klasowego i Samorządu Uczniowskiego,</w:t>
      </w:r>
    </w:p>
    <w:p w:rsidR="00587895" w:rsidRPr="00033A93" w:rsidRDefault="00587895" w:rsidP="00F207A6">
      <w:pPr>
        <w:tabs>
          <w:tab w:val="left" w:pos="0"/>
          <w:tab w:val="left" w:pos="567"/>
        </w:tabs>
        <w:spacing w:after="120" w:line="360" w:lineRule="auto"/>
        <w:ind w:left="568" w:hanging="284"/>
        <w:jc w:val="both"/>
        <w:rPr>
          <w:rFonts w:eastAsia="Calibri" w:cs="Times New Roman"/>
          <w:color w:val="000000"/>
        </w:rPr>
      </w:pPr>
      <w:r w:rsidRPr="00033A93">
        <w:rPr>
          <w:rFonts w:cs="Times New Roman"/>
        </w:rPr>
        <w:t>1</w:t>
      </w:r>
      <w:r w:rsidR="00BF3E12">
        <w:rPr>
          <w:rFonts w:cs="Times New Roman"/>
        </w:rPr>
        <w:t>8</w:t>
      </w:r>
      <w:r w:rsidRPr="00033A93">
        <w:rPr>
          <w:rFonts w:cs="Times New Roman"/>
        </w:rPr>
        <w:t>)</w:t>
      </w:r>
      <w:r w:rsidRPr="00033A93">
        <w:rPr>
          <w:rFonts w:cs="Times New Roman"/>
        </w:rPr>
        <w:tab/>
        <w:t>rzetelnej informacji o wymogach programowych, jakie powinien spełniać na poszczególne oceny.</w:t>
      </w:r>
    </w:p>
    <w:p w:rsidR="00587895" w:rsidRDefault="00587895" w:rsidP="00F207A6">
      <w:pPr>
        <w:tabs>
          <w:tab w:val="left" w:pos="0"/>
          <w:tab w:val="left" w:pos="567"/>
        </w:tabs>
        <w:spacing w:after="120" w:line="360" w:lineRule="auto"/>
        <w:ind w:left="568" w:hanging="284"/>
        <w:jc w:val="both"/>
        <w:rPr>
          <w:rFonts w:eastAsia="Calibri" w:cs="Times New Roman"/>
          <w:color w:val="000000"/>
        </w:rPr>
      </w:pPr>
      <w:r w:rsidRPr="00033A93">
        <w:rPr>
          <w:rFonts w:eastAsia="Calibri" w:cs="Times New Roman"/>
          <w:color w:val="000000"/>
        </w:rPr>
        <w:t>1</w:t>
      </w:r>
      <w:r w:rsidR="00BF3E12">
        <w:rPr>
          <w:rFonts w:eastAsia="Calibri" w:cs="Times New Roman"/>
          <w:color w:val="000000"/>
        </w:rPr>
        <w:t>9</w:t>
      </w:r>
      <w:r w:rsidRPr="00033A93">
        <w:rPr>
          <w:rFonts w:eastAsia="Calibri" w:cs="Times New Roman"/>
          <w:color w:val="000000"/>
        </w:rPr>
        <w:t>) uczeń ma prawo do bezpłatnego dostępu do podręczników, materiałów edukacyjnych, materiałów ćwiczeniowych przeznaczonych do obowiązkowych zajęć edukacyjnych.</w:t>
      </w:r>
    </w:p>
    <w:p w:rsidR="00AD6CC1" w:rsidRPr="00AD6CC1" w:rsidRDefault="00BF3E12" w:rsidP="00F207A6">
      <w:pPr>
        <w:tabs>
          <w:tab w:val="left" w:pos="562"/>
        </w:tabs>
        <w:suppressAutoHyphens w:val="0"/>
        <w:autoSpaceDE w:val="0"/>
        <w:autoSpaceDN w:val="0"/>
        <w:spacing w:before="120" w:line="360" w:lineRule="auto"/>
        <w:ind w:left="213"/>
        <w:jc w:val="both"/>
        <w:rPr>
          <w:rFonts w:eastAsia="Times New Roman" w:cs="Times New Roman"/>
          <w:kern w:val="0"/>
          <w:sz w:val="22"/>
          <w:szCs w:val="22"/>
          <w:lang w:eastAsia="en-US" w:bidi="ar-SA"/>
        </w:rPr>
      </w:pPr>
      <w:r>
        <w:rPr>
          <w:rFonts w:eastAsia="Calibri" w:cs="Times New Roman"/>
          <w:color w:val="000000"/>
        </w:rPr>
        <w:t>20</w:t>
      </w:r>
      <w:r w:rsidR="00AD6CC1" w:rsidRPr="00AD6CC1">
        <w:rPr>
          <w:rFonts w:eastAsia="Calibri" w:cs="Times New Roman"/>
          <w:color w:val="000000"/>
        </w:rPr>
        <w:t xml:space="preserve">) </w:t>
      </w:r>
      <w:r w:rsidR="00AD6CC1">
        <w:t>korzystania z poradnictwa psychologiczno-pedagogicznego i</w:t>
      </w:r>
      <w:r w:rsidR="00AD6CC1" w:rsidRPr="00AD6CC1">
        <w:rPr>
          <w:spacing w:val="-3"/>
        </w:rPr>
        <w:t xml:space="preserve"> </w:t>
      </w:r>
      <w:r w:rsidR="00AD6CC1">
        <w:t>zawodowego;</w:t>
      </w:r>
    </w:p>
    <w:p w:rsidR="00587895" w:rsidRPr="00033A93" w:rsidRDefault="00587895" w:rsidP="00F207A6">
      <w:pPr>
        <w:spacing w:after="120" w:line="360" w:lineRule="auto"/>
        <w:ind w:left="357" w:hanging="357"/>
        <w:jc w:val="both"/>
        <w:rPr>
          <w:rFonts w:cs="Times New Roman"/>
        </w:rPr>
      </w:pPr>
      <w:r w:rsidRPr="00033A93">
        <w:rPr>
          <w:rFonts w:eastAsia="Calibri" w:cs="Times New Roman"/>
          <w:color w:val="000000"/>
        </w:rPr>
        <w:t>2. Uczeń ma obowiązek:</w:t>
      </w:r>
    </w:p>
    <w:p w:rsidR="00587895" w:rsidRPr="00033A93" w:rsidRDefault="00587895" w:rsidP="00F22EA5">
      <w:pPr>
        <w:numPr>
          <w:ilvl w:val="0"/>
          <w:numId w:val="16"/>
        </w:numPr>
        <w:spacing w:after="120" w:line="360" w:lineRule="auto"/>
        <w:ind w:left="568" w:hanging="284"/>
        <w:jc w:val="both"/>
        <w:rPr>
          <w:rFonts w:cs="Times New Roman"/>
        </w:rPr>
      </w:pPr>
      <w:r w:rsidRPr="00033A93">
        <w:rPr>
          <w:rFonts w:cs="Times New Roman"/>
        </w:rPr>
        <w:t>systematycznie i aktywnie uczestniczyć w zajęciach lekcyjnych i w życiu szkoły,</w:t>
      </w:r>
    </w:p>
    <w:p w:rsidR="00587895" w:rsidRPr="00033A93" w:rsidRDefault="00587895" w:rsidP="00F22EA5">
      <w:pPr>
        <w:numPr>
          <w:ilvl w:val="0"/>
          <w:numId w:val="16"/>
        </w:numPr>
        <w:spacing w:after="120" w:line="360" w:lineRule="auto"/>
        <w:ind w:left="568" w:hanging="284"/>
        <w:jc w:val="both"/>
        <w:rPr>
          <w:rFonts w:cs="Times New Roman"/>
        </w:rPr>
      </w:pPr>
      <w:r w:rsidRPr="00033A93">
        <w:rPr>
          <w:rFonts w:cs="Times New Roman"/>
        </w:rPr>
        <w:t>uczęszczać na zajęcia wynikające z planu, przybyć na nie punktualnie; w razie spóźnienia uczeń zobowiązany jest udać się do sali, w której odbywają się zajęcia,</w:t>
      </w:r>
      <w:r w:rsidR="00AD18A4">
        <w:rPr>
          <w:rFonts w:cs="Times New Roman"/>
        </w:rPr>
        <w:t xml:space="preserve"> </w:t>
      </w:r>
      <w:r w:rsidR="00AF6D77" w:rsidRPr="00033A93">
        <w:rPr>
          <w:rFonts w:cs="Times New Roman"/>
        </w:rPr>
        <w:t>przychodzić do szkoły nie wcześniej niż na 15 min przed rozpoczęciem zajęć, z wyjątkiem uczniów dojeżdżających. Nie dotyczy uczniów zapisanych na świetlicę.</w:t>
      </w:r>
    </w:p>
    <w:p w:rsidR="00587895" w:rsidRPr="00033A93" w:rsidRDefault="00587895" w:rsidP="00F22EA5">
      <w:pPr>
        <w:numPr>
          <w:ilvl w:val="0"/>
          <w:numId w:val="16"/>
        </w:numPr>
        <w:spacing w:after="120" w:line="360" w:lineRule="auto"/>
        <w:ind w:left="568" w:hanging="284"/>
        <w:jc w:val="both"/>
        <w:rPr>
          <w:rFonts w:cs="Times New Roman"/>
        </w:rPr>
      </w:pPr>
      <w:r w:rsidRPr="00033A93">
        <w:rPr>
          <w:rFonts w:cs="Times New Roman"/>
        </w:rPr>
        <w:t>systematycznie przygotowywać się do zajęć, odrabiać prace zlecone przez nauczyciela do wykonania w domu</w:t>
      </w:r>
      <w:r w:rsidRPr="00033A93">
        <w:rPr>
          <w:rFonts w:cs="Times New Roman"/>
          <w:iCs/>
        </w:rPr>
        <w:t>,</w:t>
      </w:r>
    </w:p>
    <w:p w:rsidR="00587895" w:rsidRPr="00033A93" w:rsidRDefault="00587895" w:rsidP="00F22EA5">
      <w:pPr>
        <w:numPr>
          <w:ilvl w:val="0"/>
          <w:numId w:val="16"/>
        </w:numPr>
        <w:spacing w:after="120" w:line="360" w:lineRule="auto"/>
        <w:ind w:left="568" w:hanging="284"/>
        <w:jc w:val="both"/>
        <w:rPr>
          <w:rFonts w:cs="Times New Roman"/>
        </w:rPr>
      </w:pPr>
      <w:r w:rsidRPr="00033A93">
        <w:rPr>
          <w:rFonts w:cs="Times New Roman"/>
        </w:rPr>
        <w:t>w czasie lekcji zachować należytą uwagę, być aktywnym, nie przeszkadzać w prowadzeniu zajęć,</w:t>
      </w:r>
    </w:p>
    <w:p w:rsidR="00587895" w:rsidRPr="00033A93" w:rsidRDefault="00587895" w:rsidP="00F22EA5">
      <w:pPr>
        <w:numPr>
          <w:ilvl w:val="0"/>
          <w:numId w:val="16"/>
        </w:numPr>
        <w:spacing w:after="120" w:line="360" w:lineRule="auto"/>
        <w:ind w:left="568" w:hanging="284"/>
        <w:jc w:val="both"/>
        <w:rPr>
          <w:rFonts w:cs="Times New Roman"/>
        </w:rPr>
      </w:pPr>
      <w:r w:rsidRPr="00033A93">
        <w:rPr>
          <w:rFonts w:cs="Times New Roman"/>
        </w:rPr>
        <w:t xml:space="preserve">usprawiedliwić nieobecność na zajęciach szkolnych. Usprawiedliwienie zobowiązany jest </w:t>
      </w:r>
      <w:r w:rsidR="00AF6D77" w:rsidRPr="00033A93">
        <w:rPr>
          <w:rFonts w:cs="Times New Roman"/>
        </w:rPr>
        <w:t>dostarczyć w ciągu tygodnia od powrotu do szkoły. Ostateczny termin dostarczenia usprawiedliwienia upływa z dniem 5 następnego miesiąca. Usprawiedliwienia nieobecności ucznia dokonują rodzice w formie pisemnego oświadczenia o przyczynach nieobecności ich dziecka na zajęciach.</w:t>
      </w:r>
    </w:p>
    <w:p w:rsidR="00493BD9" w:rsidRPr="00033A93" w:rsidRDefault="003D5A26" w:rsidP="00F22EA5">
      <w:pPr>
        <w:numPr>
          <w:ilvl w:val="0"/>
          <w:numId w:val="16"/>
        </w:numPr>
        <w:shd w:val="clear" w:color="auto" w:fill="FFFFFF"/>
        <w:tabs>
          <w:tab w:val="left" w:pos="0"/>
        </w:tabs>
        <w:suppressAutoHyphens w:val="0"/>
        <w:autoSpaceDE w:val="0"/>
        <w:autoSpaceDN w:val="0"/>
        <w:adjustRightInd w:val="0"/>
        <w:spacing w:after="120" w:line="360" w:lineRule="auto"/>
        <w:ind w:left="568" w:right="143" w:hanging="284"/>
        <w:jc w:val="both"/>
        <w:rPr>
          <w:rFonts w:cs="Times New Roman"/>
        </w:rPr>
      </w:pPr>
      <w:r w:rsidRPr="00033A93">
        <w:rPr>
          <w:rFonts w:cs="Times New Roman"/>
        </w:rPr>
        <w:t xml:space="preserve">Noszenia stroju schludnego, estetycznego i niewyzywającego, a w wyznaczone dni stroju galowego: </w:t>
      </w:r>
      <w:r w:rsidRPr="00033A93">
        <w:t>dziewczęta – biała bluzka, granatowa, czarna spódnica lub spodnie, krawat w barwach szkoły; chłopcy – ciemne spodnie, biała koszula, krawat w barwach szkoły. Dniami galowymi są: rozpoczęcie roku szkolnego, święto edukacji, święto patrona, poranek wigilijny, egzaminy (klasy</w:t>
      </w:r>
      <w:r w:rsidR="00B409A4" w:rsidRPr="00033A93">
        <w:t xml:space="preserve"> 8</w:t>
      </w:r>
      <w:r w:rsidRPr="00033A93">
        <w:t>), zakończenie roku szkolnego oraz inne wskazane przez dyrektora szkoły.</w:t>
      </w:r>
    </w:p>
    <w:p w:rsidR="003C0540" w:rsidRPr="00AD6CC1" w:rsidRDefault="00AD18A4" w:rsidP="00F22EA5">
      <w:pPr>
        <w:numPr>
          <w:ilvl w:val="0"/>
          <w:numId w:val="16"/>
        </w:numPr>
        <w:spacing w:after="120" w:line="360" w:lineRule="auto"/>
        <w:ind w:left="568" w:hanging="284"/>
        <w:jc w:val="both"/>
        <w:rPr>
          <w:rFonts w:eastAsia="Calibri" w:cs="Times New Roman"/>
          <w:color w:val="000000"/>
          <w:spacing w:val="1"/>
        </w:rPr>
      </w:pPr>
      <w:r w:rsidRPr="00AD6CC1">
        <w:rPr>
          <w:rFonts w:cs="Times New Roman"/>
        </w:rPr>
        <w:t>P</w:t>
      </w:r>
      <w:r w:rsidR="00587895" w:rsidRPr="00AD6CC1">
        <w:rPr>
          <w:rFonts w:cs="Times New Roman"/>
        </w:rPr>
        <w:t>rz</w:t>
      </w:r>
      <w:r w:rsidR="00587895" w:rsidRPr="00033A93">
        <w:rPr>
          <w:rFonts w:cs="Times New Roman"/>
        </w:rPr>
        <w:t xml:space="preserve">estrzegać zasad korzystania z telefonów komórkowych i innych urządzeń elektronicznych </w:t>
      </w:r>
      <w:r w:rsidR="003C0540" w:rsidRPr="00033A93">
        <w:rPr>
          <w:rFonts w:cs="Times New Roman"/>
        </w:rPr>
        <w:lastRenderedPageBreak/>
        <w:t xml:space="preserve">przez uczniów na terenie szkoły. W szkole obowiązuje zakaz używania telefonów komórkowych i innych urządzeń elektronicznych na zajęciach. Za zgodą nauczyciela, w wyjątkowych sytuacjach uczeń może skorzystać z telefonu podczas przerwy. Niedozwolone jest robienie zdjęć </w:t>
      </w:r>
      <w:r w:rsidR="003C0540" w:rsidRPr="00AD6CC1">
        <w:rPr>
          <w:rFonts w:cs="Times New Roman"/>
        </w:rPr>
        <w:t>i filmów telefonem komórkowym na terenie szkoły</w:t>
      </w:r>
      <w:r w:rsidR="002D3431" w:rsidRPr="00AD6CC1">
        <w:rPr>
          <w:rFonts w:cs="Times New Roman"/>
        </w:rPr>
        <w:t>.</w:t>
      </w:r>
    </w:p>
    <w:p w:rsidR="003C0540" w:rsidRPr="00AD6CC1" w:rsidRDefault="003C0540" w:rsidP="00F22EA5">
      <w:pPr>
        <w:numPr>
          <w:ilvl w:val="0"/>
          <w:numId w:val="16"/>
        </w:numPr>
        <w:spacing w:after="120" w:line="360" w:lineRule="auto"/>
        <w:ind w:left="568" w:hanging="284"/>
        <w:jc w:val="both"/>
        <w:rPr>
          <w:rFonts w:eastAsia="Calibri" w:cs="Times New Roman"/>
          <w:color w:val="000000"/>
          <w:spacing w:val="1"/>
        </w:rPr>
      </w:pPr>
      <w:r w:rsidRPr="00AD6CC1">
        <w:t xml:space="preserve">W przypadku nieprzestrzegania ust. 7 </w:t>
      </w:r>
      <w:r w:rsidR="00AD18A4" w:rsidRPr="00AD6CC1">
        <w:t xml:space="preserve">uczeń ma obowiązek oddania telefonu komórkowego w sekretariacie szkoły do zdeponowania w miejscu do tego przeznaczonym. W takim przypadku </w:t>
      </w:r>
      <w:r w:rsidRPr="00AD6CC1">
        <w:t>rodzic lub opiekun p</w:t>
      </w:r>
      <w:r w:rsidR="00AD18A4" w:rsidRPr="00AD6CC1">
        <w:t>rawny ucznia jest zobowiązany go</w:t>
      </w:r>
      <w:r w:rsidRPr="00AD6CC1">
        <w:t xml:space="preserve"> odebrać</w:t>
      </w:r>
      <w:r w:rsidR="004E0784" w:rsidRPr="00AD6CC1">
        <w:t xml:space="preserve">. Szkoła nie ponosi odpowiedzialności za stan techniczny telefonu i urządzeń elektronicznych </w:t>
      </w:r>
      <w:r w:rsidR="004555CC" w:rsidRPr="00AD6CC1">
        <w:t>oddanych przez ucznia</w:t>
      </w:r>
      <w:r w:rsidR="004E0784" w:rsidRPr="00AD6CC1">
        <w:t>.</w:t>
      </w:r>
    </w:p>
    <w:p w:rsidR="00587895" w:rsidRPr="000807ED" w:rsidRDefault="00587895" w:rsidP="00F22EA5">
      <w:pPr>
        <w:numPr>
          <w:ilvl w:val="0"/>
          <w:numId w:val="16"/>
        </w:numPr>
        <w:spacing w:after="120" w:line="360" w:lineRule="auto"/>
        <w:ind w:left="568" w:hanging="284"/>
        <w:jc w:val="both"/>
        <w:rPr>
          <w:rFonts w:cs="Times New Roman"/>
        </w:rPr>
      </w:pPr>
      <w:r w:rsidRPr="00AD6CC1">
        <w:rPr>
          <w:rFonts w:cs="Times New Roman"/>
        </w:rPr>
        <w:t>kulturalnie zachowywać się wobec</w:t>
      </w:r>
      <w:r w:rsidRPr="000807ED">
        <w:rPr>
          <w:rFonts w:cs="Times New Roman"/>
        </w:rPr>
        <w:t xml:space="preserve"> pracowników i uczniów. Zabrania się używania wulgarnych słów, zwrotów i gestów,</w:t>
      </w:r>
    </w:p>
    <w:p w:rsidR="00587895" w:rsidRPr="000807ED" w:rsidRDefault="00587895" w:rsidP="00F22EA5">
      <w:pPr>
        <w:numPr>
          <w:ilvl w:val="0"/>
          <w:numId w:val="16"/>
        </w:numPr>
        <w:spacing w:after="120" w:line="360" w:lineRule="auto"/>
        <w:ind w:left="568" w:hanging="284"/>
        <w:jc w:val="both"/>
        <w:rPr>
          <w:rFonts w:cs="Times New Roman"/>
        </w:rPr>
      </w:pPr>
      <w:r w:rsidRPr="000807ED">
        <w:rPr>
          <w:rFonts w:cs="Times New Roman"/>
        </w:rPr>
        <w:t>dbać o bezpieczeństwo i zdrowie własne i swoich kolegów,</w:t>
      </w:r>
    </w:p>
    <w:p w:rsidR="00587895" w:rsidRPr="000807ED" w:rsidRDefault="00587895" w:rsidP="00F22EA5">
      <w:pPr>
        <w:numPr>
          <w:ilvl w:val="0"/>
          <w:numId w:val="16"/>
        </w:numPr>
        <w:spacing w:after="120" w:line="360" w:lineRule="auto"/>
        <w:ind w:left="568" w:hanging="284"/>
        <w:jc w:val="both"/>
        <w:rPr>
          <w:rFonts w:cs="Times New Roman"/>
        </w:rPr>
      </w:pPr>
      <w:r w:rsidRPr="000807ED">
        <w:rPr>
          <w:rFonts w:cs="Times New Roman"/>
        </w:rPr>
        <w:t>dbać o wspólne dobro, ład i porządek w szkole,</w:t>
      </w:r>
    </w:p>
    <w:p w:rsidR="00587895" w:rsidRPr="00033A93" w:rsidRDefault="00587895" w:rsidP="00F22EA5">
      <w:pPr>
        <w:numPr>
          <w:ilvl w:val="0"/>
          <w:numId w:val="16"/>
        </w:numPr>
        <w:spacing w:after="120" w:line="360" w:lineRule="auto"/>
        <w:ind w:left="568" w:hanging="284"/>
        <w:jc w:val="both"/>
        <w:rPr>
          <w:rFonts w:cs="Times New Roman"/>
        </w:rPr>
      </w:pPr>
      <w:r w:rsidRPr="000807ED">
        <w:rPr>
          <w:rFonts w:cs="Times New Roman"/>
        </w:rPr>
        <w:t xml:space="preserve">przestrzegać regulaminów pomieszczeń szkolnych wynikających ze specyfiki ich </w:t>
      </w:r>
      <w:r w:rsidRPr="00033A93">
        <w:rPr>
          <w:rFonts w:cs="Times New Roman"/>
        </w:rPr>
        <w:t>przeznaczenia (pracownie, biblioteka, szatnia,</w:t>
      </w:r>
      <w:r w:rsidR="004E0784" w:rsidRPr="00033A93">
        <w:rPr>
          <w:rFonts w:cs="Times New Roman"/>
        </w:rPr>
        <w:t xml:space="preserve"> świetlica, hala sportowa i</w:t>
      </w:r>
      <w:r w:rsidRPr="00033A93">
        <w:rPr>
          <w:rFonts w:cs="Times New Roman"/>
        </w:rPr>
        <w:t xml:space="preserve"> sala </w:t>
      </w:r>
      <w:r w:rsidR="004E0784" w:rsidRPr="00033A93">
        <w:rPr>
          <w:rFonts w:cs="Times New Roman"/>
        </w:rPr>
        <w:t>gimnastyczna</w:t>
      </w:r>
      <w:r w:rsidRPr="00033A93">
        <w:rPr>
          <w:rFonts w:cs="Times New Roman"/>
        </w:rPr>
        <w:t>),</w:t>
      </w:r>
    </w:p>
    <w:p w:rsidR="00587895" w:rsidRPr="00033A93" w:rsidRDefault="00587895" w:rsidP="00F22EA5">
      <w:pPr>
        <w:numPr>
          <w:ilvl w:val="0"/>
          <w:numId w:val="16"/>
        </w:numPr>
        <w:spacing w:after="120" w:line="360" w:lineRule="auto"/>
        <w:ind w:left="568" w:hanging="284"/>
        <w:jc w:val="both"/>
        <w:rPr>
          <w:rFonts w:cs="Times New Roman"/>
        </w:rPr>
      </w:pPr>
      <w:r w:rsidRPr="00033A93">
        <w:rPr>
          <w:rFonts w:cs="Times New Roman"/>
        </w:rPr>
        <w:t>zostawiać okrycia wierzchnie w szatni</w:t>
      </w:r>
      <w:r w:rsidR="004E0784" w:rsidRPr="00033A93">
        <w:rPr>
          <w:rFonts w:cs="Times New Roman"/>
        </w:rPr>
        <w:t xml:space="preserve">; w szatni nie wolno </w:t>
      </w:r>
      <w:r w:rsidR="00AD18A4">
        <w:rPr>
          <w:rFonts w:cs="Times New Roman"/>
        </w:rPr>
        <w:t>przebywać dłużej niż wymaga</w:t>
      </w:r>
      <w:r w:rsidR="004E0784" w:rsidRPr="00033A93">
        <w:rPr>
          <w:rFonts w:cs="Times New Roman"/>
        </w:rPr>
        <w:t xml:space="preserve"> tego zmiana odzieży i obuwia</w:t>
      </w:r>
    </w:p>
    <w:p w:rsidR="004E0784" w:rsidRPr="00033A93" w:rsidRDefault="004E0784" w:rsidP="00F22EA5">
      <w:pPr>
        <w:numPr>
          <w:ilvl w:val="0"/>
          <w:numId w:val="16"/>
        </w:numPr>
        <w:shd w:val="clear" w:color="auto" w:fill="FFFFFF"/>
        <w:tabs>
          <w:tab w:val="left" w:pos="0"/>
        </w:tabs>
        <w:suppressAutoHyphens w:val="0"/>
        <w:autoSpaceDE w:val="0"/>
        <w:autoSpaceDN w:val="0"/>
        <w:adjustRightInd w:val="0"/>
        <w:spacing w:line="360" w:lineRule="auto"/>
        <w:ind w:right="143"/>
        <w:jc w:val="both"/>
        <w:rPr>
          <w:color w:val="000000"/>
          <w:spacing w:val="-4"/>
        </w:rPr>
      </w:pPr>
      <w:r w:rsidRPr="00033A93">
        <w:t>zmieniać obuwie przez cały rok szkolny. Obuwie zmienne musi posiadać jasną, czystą podeszwę.  W dni galowe dopuszcza się chodzenie w niezmienionym obuwiu wizytowym, natomiast obuwie sportowe podlega zmianie jak w pozostałe dni.</w:t>
      </w:r>
    </w:p>
    <w:p w:rsidR="00587895" w:rsidRPr="000807ED" w:rsidRDefault="00587895" w:rsidP="00F22EA5">
      <w:pPr>
        <w:numPr>
          <w:ilvl w:val="0"/>
          <w:numId w:val="16"/>
        </w:numPr>
        <w:spacing w:after="120" w:line="360" w:lineRule="auto"/>
        <w:ind w:left="568" w:hanging="284"/>
        <w:jc w:val="both"/>
        <w:rPr>
          <w:rFonts w:cs="Times New Roman"/>
        </w:rPr>
      </w:pPr>
      <w:r w:rsidRPr="000807ED">
        <w:rPr>
          <w:rFonts w:cs="Times New Roman"/>
        </w:rPr>
        <w:t>przeciwstawiać się wszelkim przejawom przemocy na terenie szkoły</w:t>
      </w:r>
    </w:p>
    <w:p w:rsidR="00587895" w:rsidRPr="000807ED" w:rsidRDefault="00587895" w:rsidP="00F22EA5">
      <w:pPr>
        <w:numPr>
          <w:ilvl w:val="0"/>
          <w:numId w:val="16"/>
        </w:numPr>
        <w:spacing w:after="120" w:line="360" w:lineRule="auto"/>
        <w:ind w:left="568" w:hanging="284"/>
        <w:jc w:val="both"/>
        <w:rPr>
          <w:rFonts w:cs="Times New Roman"/>
        </w:rPr>
      </w:pPr>
      <w:r w:rsidRPr="000807ED">
        <w:rPr>
          <w:rFonts w:cs="Times New Roman"/>
        </w:rPr>
        <w:t>szanować poglądy i przekonania innych,</w:t>
      </w:r>
    </w:p>
    <w:p w:rsidR="00587895" w:rsidRPr="000807ED" w:rsidRDefault="00587895" w:rsidP="00F22EA5">
      <w:pPr>
        <w:numPr>
          <w:ilvl w:val="0"/>
          <w:numId w:val="16"/>
        </w:numPr>
        <w:spacing w:after="120" w:line="360" w:lineRule="auto"/>
        <w:ind w:left="568" w:hanging="284"/>
        <w:jc w:val="both"/>
        <w:rPr>
          <w:rFonts w:cs="Times New Roman"/>
        </w:rPr>
      </w:pPr>
      <w:r w:rsidRPr="000807ED">
        <w:rPr>
          <w:rFonts w:cs="Times New Roman"/>
        </w:rPr>
        <w:t>dbać o kulturę słowa,</w:t>
      </w:r>
    </w:p>
    <w:p w:rsidR="00587895" w:rsidRPr="000807ED" w:rsidRDefault="00587895" w:rsidP="00F22EA5">
      <w:pPr>
        <w:numPr>
          <w:ilvl w:val="0"/>
          <w:numId w:val="16"/>
        </w:numPr>
        <w:spacing w:after="120" w:line="360" w:lineRule="auto"/>
        <w:ind w:left="568" w:hanging="284"/>
        <w:jc w:val="both"/>
        <w:rPr>
          <w:rFonts w:cs="Times New Roman"/>
        </w:rPr>
      </w:pPr>
      <w:r w:rsidRPr="000807ED">
        <w:rPr>
          <w:rFonts w:cs="Times New Roman"/>
        </w:rPr>
        <w:t>dbać o higienę osobistą i estetykę wyglądu,</w:t>
      </w:r>
    </w:p>
    <w:p w:rsidR="00587895" w:rsidRPr="000807ED" w:rsidRDefault="00587895" w:rsidP="00F22EA5">
      <w:pPr>
        <w:numPr>
          <w:ilvl w:val="0"/>
          <w:numId w:val="16"/>
        </w:numPr>
        <w:spacing w:after="120" w:line="360" w:lineRule="auto"/>
        <w:ind w:left="568" w:hanging="284"/>
        <w:jc w:val="both"/>
        <w:rPr>
          <w:rFonts w:cs="Times New Roman"/>
        </w:rPr>
      </w:pPr>
      <w:r w:rsidRPr="000807ED">
        <w:rPr>
          <w:rFonts w:cs="Times New Roman"/>
        </w:rPr>
        <w:t>dbać o honor i tradycje szkoły, szanować symbole narodowe i szkolne,</w:t>
      </w:r>
    </w:p>
    <w:p w:rsidR="00587895" w:rsidRPr="00033A93" w:rsidRDefault="00587895" w:rsidP="00F22EA5">
      <w:pPr>
        <w:numPr>
          <w:ilvl w:val="0"/>
          <w:numId w:val="16"/>
        </w:numPr>
        <w:spacing w:after="120" w:line="360" w:lineRule="auto"/>
        <w:ind w:left="568" w:hanging="284"/>
        <w:jc w:val="both"/>
        <w:rPr>
          <w:rFonts w:cs="Times New Roman"/>
        </w:rPr>
      </w:pPr>
      <w:r w:rsidRPr="00033A93">
        <w:rPr>
          <w:rFonts w:cs="Times New Roman"/>
        </w:rPr>
        <w:t>przebywać w czasie lekcji i przerw na terenie szkoły,</w:t>
      </w:r>
      <w:r w:rsidR="00033A93" w:rsidRPr="00033A93">
        <w:rPr>
          <w:rFonts w:cs="Times New Roman"/>
        </w:rPr>
        <w:t xml:space="preserve"> </w:t>
      </w:r>
      <w:r w:rsidR="004E0784" w:rsidRPr="00033A93">
        <w:rPr>
          <w:rFonts w:cs="Times New Roman"/>
        </w:rPr>
        <w:t>uczniowie nie mogą opuszczać terenu szkoły podczas przerw bez opieki nauczyciela.</w:t>
      </w:r>
    </w:p>
    <w:p w:rsidR="00587895" w:rsidRPr="00033A93" w:rsidRDefault="00587895" w:rsidP="00F22EA5">
      <w:pPr>
        <w:numPr>
          <w:ilvl w:val="0"/>
          <w:numId w:val="16"/>
        </w:numPr>
        <w:spacing w:after="120" w:line="360" w:lineRule="auto"/>
        <w:ind w:left="568" w:hanging="284"/>
        <w:jc w:val="both"/>
        <w:rPr>
          <w:rFonts w:eastAsia="Calibri" w:cs="Times New Roman"/>
          <w:color w:val="000000"/>
          <w:spacing w:val="1"/>
        </w:rPr>
      </w:pPr>
      <w:r w:rsidRPr="00033A93">
        <w:rPr>
          <w:rFonts w:cs="Times New Roman"/>
        </w:rPr>
        <w:t>troszczyć się o mienie szkoły i jej estetyczny wygląd.</w:t>
      </w:r>
    </w:p>
    <w:p w:rsidR="00587895" w:rsidRPr="00033A93" w:rsidRDefault="00587895" w:rsidP="00F22EA5">
      <w:pPr>
        <w:numPr>
          <w:ilvl w:val="0"/>
          <w:numId w:val="16"/>
        </w:numPr>
        <w:spacing w:after="120" w:line="360" w:lineRule="auto"/>
        <w:ind w:left="568" w:hanging="284"/>
        <w:jc w:val="both"/>
        <w:rPr>
          <w:rFonts w:cs="Times New Roman"/>
        </w:rPr>
      </w:pPr>
      <w:r w:rsidRPr="00033A93">
        <w:rPr>
          <w:rFonts w:cs="Times New Roman"/>
        </w:rPr>
        <w:t>Uczniom zabrania się wnoszenia na teren szkoły środków zagrażających życiu</w:t>
      </w:r>
    </w:p>
    <w:p w:rsidR="00587895" w:rsidRPr="00033A93" w:rsidRDefault="00587895" w:rsidP="00F22EA5">
      <w:pPr>
        <w:numPr>
          <w:ilvl w:val="0"/>
          <w:numId w:val="16"/>
        </w:numPr>
        <w:spacing w:after="120" w:line="360" w:lineRule="auto"/>
        <w:ind w:left="568" w:hanging="284"/>
        <w:jc w:val="both"/>
        <w:rPr>
          <w:rFonts w:cs="Times New Roman"/>
        </w:rPr>
      </w:pPr>
      <w:r w:rsidRPr="000807ED">
        <w:rPr>
          <w:rFonts w:cs="Times New Roman"/>
        </w:rPr>
        <w:lastRenderedPageBreak/>
        <w:t xml:space="preserve">Dyżurni klasowi dbają o przygotowanie sali do lekcji oraz kontrolują jej stan po skończonych </w:t>
      </w:r>
      <w:r w:rsidRPr="00033A93">
        <w:rPr>
          <w:rFonts w:cs="Times New Roman"/>
        </w:rPr>
        <w:t>zajęciach.</w:t>
      </w:r>
    </w:p>
    <w:p w:rsidR="00A727DC" w:rsidRPr="00033A93" w:rsidRDefault="00A727DC" w:rsidP="00F22EA5">
      <w:pPr>
        <w:numPr>
          <w:ilvl w:val="0"/>
          <w:numId w:val="16"/>
        </w:numPr>
        <w:suppressAutoHyphens w:val="0"/>
        <w:autoSpaceDE w:val="0"/>
        <w:autoSpaceDN w:val="0"/>
        <w:adjustRightInd w:val="0"/>
        <w:spacing w:line="360" w:lineRule="auto"/>
        <w:jc w:val="both"/>
      </w:pPr>
      <w:r w:rsidRPr="00033A93">
        <w:t>Uczeń może być zwolniony z jednej lub kilku lekcji przez rodziców lub prawnych opiekunów po dostarczeniu pisemnego zwolnienia, potwierdzonego telefonicznie. Uczeń dostarcza zwolnienie osobiście wychowawcy lub innemu nauczycielowi.</w:t>
      </w:r>
    </w:p>
    <w:p w:rsidR="00A727DC" w:rsidRPr="00033A93" w:rsidRDefault="00A727DC" w:rsidP="00F22EA5">
      <w:pPr>
        <w:numPr>
          <w:ilvl w:val="0"/>
          <w:numId w:val="16"/>
        </w:numPr>
        <w:suppressAutoHyphens w:val="0"/>
        <w:autoSpaceDE w:val="0"/>
        <w:autoSpaceDN w:val="0"/>
        <w:adjustRightInd w:val="0"/>
        <w:spacing w:line="360" w:lineRule="auto"/>
        <w:jc w:val="both"/>
      </w:pPr>
      <w:r w:rsidRPr="00033A93">
        <w:t>W przypadku konieczności zwolnienia ucznia z zajęć lekcyjnych z powodu złego samopoczucia rodzic lub prawny opiekun ma obowiązek odebrać dziecko ze szkoły lub wskazać osobę pełnoletnią, którą upoważnia do opieki nad dzieckiem. Rodzice lub prawni opiekunowie mają obowiązek na początku roku szkolnego przekazać informacje o aktualnym numerze telefonu komórkowego lub do zakładu pracy, pod którym rodzic (prawny opiekun) będzie w każdej chwili dostępny.</w:t>
      </w:r>
    </w:p>
    <w:p w:rsidR="00587895" w:rsidRPr="000807ED" w:rsidRDefault="00587895" w:rsidP="00F22EA5">
      <w:pPr>
        <w:numPr>
          <w:ilvl w:val="0"/>
          <w:numId w:val="16"/>
        </w:numPr>
        <w:spacing w:after="120" w:line="360" w:lineRule="auto"/>
        <w:ind w:left="568" w:hanging="284"/>
        <w:jc w:val="both"/>
        <w:rPr>
          <w:rFonts w:cs="Times New Roman"/>
        </w:rPr>
      </w:pPr>
      <w:r w:rsidRPr="000807ED">
        <w:rPr>
          <w:rFonts w:cs="Times New Roman"/>
        </w:rPr>
        <w:t>Uczeń ma obowiązek przestrzegać zasad higieny osobistej oraz estetyki.</w:t>
      </w:r>
    </w:p>
    <w:p w:rsidR="00587895" w:rsidRPr="000807ED" w:rsidRDefault="00587895" w:rsidP="00F22EA5">
      <w:pPr>
        <w:numPr>
          <w:ilvl w:val="0"/>
          <w:numId w:val="16"/>
        </w:numPr>
        <w:spacing w:after="120" w:line="360" w:lineRule="auto"/>
        <w:ind w:left="568" w:hanging="284"/>
        <w:jc w:val="both"/>
        <w:rPr>
          <w:rFonts w:cs="Times New Roman"/>
        </w:rPr>
      </w:pPr>
      <w:r w:rsidRPr="000807ED">
        <w:rPr>
          <w:rFonts w:cs="Times New Roman"/>
        </w:rPr>
        <w:t>Wygląd zewnętrzny ucznia nie może mieć wpływu na oceny z przedmiotu.</w:t>
      </w:r>
    </w:p>
    <w:p w:rsidR="00587895" w:rsidRPr="00033A93" w:rsidRDefault="00587895" w:rsidP="00F22EA5">
      <w:pPr>
        <w:numPr>
          <w:ilvl w:val="0"/>
          <w:numId w:val="16"/>
        </w:numPr>
        <w:spacing w:after="120" w:line="360" w:lineRule="auto"/>
        <w:ind w:left="568" w:hanging="284"/>
        <w:jc w:val="both"/>
        <w:rPr>
          <w:rFonts w:cs="Times New Roman"/>
          <w:color w:val="000000"/>
        </w:rPr>
      </w:pPr>
      <w:r w:rsidRPr="00033A93">
        <w:rPr>
          <w:rFonts w:eastAsia="Calibri" w:cs="Times New Roman"/>
          <w:color w:val="000000"/>
          <w:spacing w:val="1"/>
        </w:rPr>
        <w:t>Zabrania się noszenia i używania w szkole i na świetlicy</w:t>
      </w:r>
      <w:r w:rsidR="00D407A2" w:rsidRPr="00033A93">
        <w:rPr>
          <w:rFonts w:eastAsia="Calibri" w:cs="Times New Roman"/>
          <w:color w:val="000000"/>
          <w:spacing w:val="1"/>
        </w:rPr>
        <w:t xml:space="preserve"> m.in.</w:t>
      </w:r>
      <w:r w:rsidRPr="00033A93">
        <w:rPr>
          <w:rFonts w:eastAsia="Calibri" w:cs="Times New Roman"/>
          <w:color w:val="000000"/>
          <w:spacing w:val="1"/>
        </w:rPr>
        <w:t xml:space="preserve"> konsoli PSP. </w:t>
      </w:r>
    </w:p>
    <w:p w:rsidR="00A727DC" w:rsidRPr="00033A93" w:rsidRDefault="00A727DC" w:rsidP="00F22EA5">
      <w:pPr>
        <w:numPr>
          <w:ilvl w:val="0"/>
          <w:numId w:val="16"/>
        </w:numPr>
        <w:spacing w:after="120" w:line="360" w:lineRule="auto"/>
        <w:ind w:left="568" w:hanging="284"/>
        <w:jc w:val="both"/>
        <w:rPr>
          <w:rFonts w:cs="Times New Roman"/>
          <w:color w:val="000000"/>
        </w:rPr>
      </w:pPr>
      <w:r w:rsidRPr="00033A93">
        <w:rPr>
          <w:rFonts w:eastAsia="Calibri" w:cs="Times New Roman"/>
          <w:color w:val="000000"/>
          <w:spacing w:val="1"/>
        </w:rPr>
        <w:t>Uczeń ma obowiązek dbać o swoje rzeczy osobiste, szkoła nie ponosi za nie odpowiedzialności.</w:t>
      </w:r>
    </w:p>
    <w:p w:rsidR="00587895" w:rsidRPr="00033A93" w:rsidRDefault="00A727DC" w:rsidP="00F22EA5">
      <w:pPr>
        <w:pStyle w:val="Akapitzlist"/>
        <w:numPr>
          <w:ilvl w:val="0"/>
          <w:numId w:val="15"/>
        </w:numPr>
        <w:tabs>
          <w:tab w:val="clear" w:pos="720"/>
          <w:tab w:val="num" w:pos="284"/>
        </w:tabs>
        <w:spacing w:after="120" w:line="360" w:lineRule="auto"/>
        <w:ind w:left="357" w:hanging="357"/>
        <w:rPr>
          <w:color w:val="000000"/>
        </w:rPr>
      </w:pPr>
      <w:r w:rsidRPr="00033A93">
        <w:rPr>
          <w:color w:val="000000"/>
        </w:rPr>
        <w:t xml:space="preserve">W przypadku </w:t>
      </w:r>
      <w:r w:rsidR="00587895" w:rsidRPr="00033A93">
        <w:rPr>
          <w:color w:val="000000"/>
        </w:rPr>
        <w:t>naruszeniu praw ucznia</w:t>
      </w:r>
      <w:r w:rsidR="00AC01D7" w:rsidRPr="00033A93">
        <w:rPr>
          <w:color w:val="000000"/>
        </w:rPr>
        <w:t>,</w:t>
      </w:r>
      <w:r w:rsidR="00033A93" w:rsidRPr="00033A93">
        <w:rPr>
          <w:color w:val="000000"/>
        </w:rPr>
        <w:t xml:space="preserve"> </w:t>
      </w:r>
      <w:r w:rsidRPr="00033A93">
        <w:rPr>
          <w:color w:val="000000"/>
        </w:rPr>
        <w:t xml:space="preserve">uczeń i jego rodzic </w:t>
      </w:r>
      <w:r w:rsidR="00587895" w:rsidRPr="00033A93">
        <w:rPr>
          <w:color w:val="000000"/>
        </w:rPr>
        <w:t>ma prawo wnieść skargę do dyrektora.</w:t>
      </w:r>
    </w:p>
    <w:p w:rsidR="00587895" w:rsidRPr="000807ED" w:rsidRDefault="00587895" w:rsidP="00F22EA5">
      <w:pPr>
        <w:pStyle w:val="Akapitzlist"/>
        <w:numPr>
          <w:ilvl w:val="0"/>
          <w:numId w:val="15"/>
        </w:numPr>
        <w:tabs>
          <w:tab w:val="clear" w:pos="720"/>
          <w:tab w:val="num" w:pos="284"/>
        </w:tabs>
        <w:spacing w:after="120" w:line="360" w:lineRule="auto"/>
        <w:ind w:left="357" w:hanging="357"/>
        <w:rPr>
          <w:color w:val="000000"/>
        </w:rPr>
      </w:pPr>
      <w:r w:rsidRPr="000807ED">
        <w:rPr>
          <w:color w:val="000000"/>
        </w:rPr>
        <w:t xml:space="preserve">Skargi adresowane są do dyrektora szkoły i </w:t>
      </w:r>
      <w:r w:rsidR="00D70D2A">
        <w:rPr>
          <w:color w:val="000000"/>
        </w:rPr>
        <w:t xml:space="preserve">powinny zawierać imię, nazwisko </w:t>
      </w:r>
      <w:r w:rsidRPr="000807ED">
        <w:rPr>
          <w:color w:val="000000"/>
        </w:rPr>
        <w:t>i adres wnoszącego.</w:t>
      </w:r>
      <w:bookmarkStart w:id="0" w:name="__RefHeading___Toc459708640"/>
      <w:bookmarkEnd w:id="0"/>
    </w:p>
    <w:p w:rsidR="0022546E" w:rsidRPr="004555CC" w:rsidRDefault="0022546E" w:rsidP="00F22EA5">
      <w:pPr>
        <w:pStyle w:val="Akapitzlist"/>
        <w:numPr>
          <w:ilvl w:val="0"/>
          <w:numId w:val="15"/>
        </w:numPr>
        <w:tabs>
          <w:tab w:val="clear" w:pos="720"/>
          <w:tab w:val="num" w:pos="284"/>
        </w:tabs>
        <w:spacing w:after="120" w:line="360" w:lineRule="auto"/>
        <w:ind w:left="357" w:hanging="357"/>
        <w:rPr>
          <w:color w:val="000000"/>
        </w:rPr>
      </w:pPr>
      <w:r>
        <w:rPr>
          <w:color w:val="000000"/>
        </w:rPr>
        <w:t>Rozpatrywanie skargi</w:t>
      </w:r>
      <w:r w:rsidRPr="000807ED">
        <w:rPr>
          <w:color w:val="000000"/>
        </w:rPr>
        <w:t xml:space="preserve"> lub wniosku następuje</w:t>
      </w:r>
      <w:r w:rsidR="00D70D2A">
        <w:t xml:space="preserve"> zgodnie z </w:t>
      </w:r>
      <w:r w:rsidR="00B92841" w:rsidRPr="004555CC">
        <w:t>Procedurą przyjmowania</w:t>
      </w:r>
      <w:r w:rsidR="00D70D2A" w:rsidRPr="004555CC">
        <w:t xml:space="preserve"> skarg i wniosków obowiązującą w szkole.</w:t>
      </w:r>
    </w:p>
    <w:p w:rsidR="00D407A2" w:rsidRPr="00D407A2" w:rsidRDefault="00D407A2" w:rsidP="00F22EA5">
      <w:pPr>
        <w:pStyle w:val="Akapitzlist"/>
        <w:numPr>
          <w:ilvl w:val="0"/>
          <w:numId w:val="15"/>
        </w:numPr>
        <w:tabs>
          <w:tab w:val="clear" w:pos="720"/>
          <w:tab w:val="num" w:pos="284"/>
        </w:tabs>
        <w:spacing w:after="120" w:line="360" w:lineRule="auto"/>
        <w:ind w:left="357" w:hanging="357"/>
        <w:rPr>
          <w:color w:val="000000"/>
        </w:rPr>
      </w:pPr>
      <w:r w:rsidRPr="00D407A2">
        <w:rPr>
          <w:color w:val="000000"/>
        </w:rPr>
        <w:t>Uczeń może zostać skreślony z listy uczniów szkoły w przypadku przeniesienia go do innej szkoły przez Śląskiego Kuratora Oświaty</w:t>
      </w:r>
    </w:p>
    <w:p w:rsidR="00587895" w:rsidRPr="000807ED" w:rsidRDefault="00587895" w:rsidP="00F207A6">
      <w:pPr>
        <w:pStyle w:val="Akapitzlist"/>
        <w:spacing w:after="120" w:line="360" w:lineRule="auto"/>
        <w:ind w:left="0"/>
        <w:rPr>
          <w:color w:val="000000"/>
        </w:rPr>
      </w:pPr>
    </w:p>
    <w:p w:rsidR="00587895" w:rsidRPr="000807ED" w:rsidRDefault="007D7CC7" w:rsidP="009B5CC6">
      <w:pPr>
        <w:spacing w:after="120" w:line="360" w:lineRule="auto"/>
        <w:jc w:val="center"/>
        <w:rPr>
          <w:rFonts w:cs="Times New Roman"/>
        </w:rPr>
      </w:pPr>
      <w:r w:rsidRPr="00033A93">
        <w:rPr>
          <w:rFonts w:cs="Times New Roman"/>
          <w:b/>
          <w:bCs/>
        </w:rPr>
        <w:t xml:space="preserve">§ </w:t>
      </w:r>
      <w:r w:rsidR="00AC0CDF" w:rsidRPr="00033A93">
        <w:rPr>
          <w:rFonts w:cs="Times New Roman"/>
          <w:b/>
          <w:bCs/>
        </w:rPr>
        <w:t>2</w:t>
      </w:r>
      <w:r w:rsidR="000978E5">
        <w:rPr>
          <w:rFonts w:cs="Times New Roman"/>
          <w:b/>
          <w:bCs/>
        </w:rPr>
        <w:t>9</w:t>
      </w:r>
      <w:r w:rsidR="0007299A" w:rsidRPr="00033A93">
        <w:rPr>
          <w:rFonts w:cs="Times New Roman"/>
          <w:b/>
          <w:bCs/>
        </w:rPr>
        <w:t xml:space="preserve"> Nagrody i kary</w:t>
      </w:r>
    </w:p>
    <w:p w:rsidR="00587895" w:rsidRPr="000807ED" w:rsidRDefault="00587895" w:rsidP="00F207A6">
      <w:pPr>
        <w:pStyle w:val="Standard"/>
        <w:shd w:val="clear" w:color="auto" w:fill="FFFFFF"/>
        <w:tabs>
          <w:tab w:val="left" w:pos="284"/>
        </w:tabs>
        <w:spacing w:line="360" w:lineRule="auto"/>
        <w:ind w:left="357" w:hanging="357"/>
        <w:rPr>
          <w:color w:val="000000"/>
        </w:rPr>
      </w:pPr>
      <w:r w:rsidRPr="000807ED">
        <w:rPr>
          <w:color w:val="000000"/>
          <w:spacing w:val="4"/>
        </w:rPr>
        <w:t xml:space="preserve">1. Uczeń szkoły za wzorową postawę może otrzymać </w:t>
      </w:r>
      <w:r w:rsidRPr="000807ED">
        <w:rPr>
          <w:bCs/>
          <w:color w:val="000000"/>
          <w:spacing w:val="4"/>
        </w:rPr>
        <w:t>nagrodę:</w:t>
      </w:r>
    </w:p>
    <w:p w:rsidR="00587895" w:rsidRPr="000807ED" w:rsidRDefault="00587895" w:rsidP="00F207A6">
      <w:pPr>
        <w:tabs>
          <w:tab w:val="left" w:pos="355"/>
        </w:tabs>
        <w:spacing w:after="120" w:line="360" w:lineRule="auto"/>
        <w:ind w:left="568" w:hanging="284"/>
        <w:jc w:val="both"/>
        <w:rPr>
          <w:rFonts w:cs="Times New Roman"/>
          <w:color w:val="000000"/>
        </w:rPr>
      </w:pPr>
      <w:r w:rsidRPr="000807ED">
        <w:rPr>
          <w:rFonts w:cs="Times New Roman"/>
          <w:color w:val="000000"/>
        </w:rPr>
        <w:t>1) pochwałę wychowawcy klasy,</w:t>
      </w:r>
    </w:p>
    <w:p w:rsidR="00587895" w:rsidRPr="000807ED" w:rsidRDefault="00587895" w:rsidP="00F207A6">
      <w:pPr>
        <w:tabs>
          <w:tab w:val="left" w:pos="355"/>
        </w:tabs>
        <w:spacing w:after="120" w:line="360" w:lineRule="auto"/>
        <w:ind w:left="568" w:hanging="284"/>
        <w:jc w:val="both"/>
        <w:rPr>
          <w:rFonts w:cs="Times New Roman"/>
          <w:color w:val="000000"/>
        </w:rPr>
      </w:pPr>
      <w:r w:rsidRPr="000807ED">
        <w:rPr>
          <w:rFonts w:cs="Times New Roman"/>
          <w:color w:val="000000"/>
        </w:rPr>
        <w:t>2) pochwałę dyrektora szkoły,</w:t>
      </w:r>
    </w:p>
    <w:p w:rsidR="00587895" w:rsidRPr="000807ED" w:rsidRDefault="00587895" w:rsidP="00F207A6">
      <w:pPr>
        <w:tabs>
          <w:tab w:val="left" w:pos="355"/>
        </w:tabs>
        <w:spacing w:after="120" w:line="360" w:lineRule="auto"/>
        <w:ind w:left="568" w:hanging="284"/>
        <w:jc w:val="both"/>
        <w:rPr>
          <w:rFonts w:cs="Times New Roman"/>
          <w:color w:val="000000"/>
        </w:rPr>
      </w:pPr>
      <w:r w:rsidRPr="000807ED">
        <w:rPr>
          <w:rFonts w:cs="Times New Roman"/>
          <w:color w:val="000000"/>
        </w:rPr>
        <w:t>3) nagrodę rzeczową:</w:t>
      </w:r>
    </w:p>
    <w:p w:rsidR="00587895" w:rsidRPr="000807ED" w:rsidRDefault="00587895" w:rsidP="00F207A6">
      <w:pPr>
        <w:tabs>
          <w:tab w:val="left" w:pos="355"/>
        </w:tabs>
        <w:spacing w:after="120" w:line="360" w:lineRule="auto"/>
        <w:ind w:left="568" w:hanging="284"/>
        <w:jc w:val="both"/>
        <w:rPr>
          <w:rFonts w:cs="Times New Roman"/>
          <w:color w:val="000000"/>
        </w:rPr>
      </w:pPr>
      <w:r w:rsidRPr="000807ED">
        <w:rPr>
          <w:rFonts w:cs="Times New Roman"/>
          <w:color w:val="000000"/>
        </w:rPr>
        <w:lastRenderedPageBreak/>
        <w:t>4) dofinansowanie uczestnictwa w imprezach organizowanych przez szkolę,</w:t>
      </w:r>
    </w:p>
    <w:p w:rsidR="00587895" w:rsidRPr="000807ED" w:rsidRDefault="00587895" w:rsidP="00F207A6">
      <w:pPr>
        <w:tabs>
          <w:tab w:val="left" w:pos="355"/>
        </w:tabs>
        <w:spacing w:after="120" w:line="360" w:lineRule="auto"/>
        <w:ind w:left="568" w:hanging="284"/>
        <w:jc w:val="both"/>
        <w:rPr>
          <w:rFonts w:cs="Times New Roman"/>
          <w:color w:val="000000"/>
        </w:rPr>
      </w:pPr>
      <w:r w:rsidRPr="000807ED">
        <w:rPr>
          <w:rFonts w:cs="Times New Roman"/>
          <w:color w:val="000000"/>
        </w:rPr>
        <w:t xml:space="preserve">5) umieszczeniem informacji w prasie lokalnej, stronie internetowej szkoły oraz miejskim </w:t>
      </w:r>
      <w:proofErr w:type="spellStart"/>
      <w:r w:rsidRPr="000807ED">
        <w:rPr>
          <w:rFonts w:cs="Times New Roman"/>
          <w:color w:val="000000"/>
        </w:rPr>
        <w:t>BIP-ie</w:t>
      </w:r>
      <w:proofErr w:type="spellEnd"/>
      <w:r w:rsidRPr="000807ED">
        <w:rPr>
          <w:rFonts w:cs="Times New Roman"/>
          <w:color w:val="000000"/>
        </w:rPr>
        <w:t>.</w:t>
      </w:r>
    </w:p>
    <w:p w:rsidR="00587895" w:rsidRPr="000807ED" w:rsidRDefault="00587895" w:rsidP="00F207A6">
      <w:pPr>
        <w:tabs>
          <w:tab w:val="left" w:pos="284"/>
        </w:tabs>
        <w:spacing w:after="120" w:line="360" w:lineRule="auto"/>
        <w:ind w:left="357" w:hanging="357"/>
        <w:jc w:val="both"/>
        <w:rPr>
          <w:rFonts w:cs="Times New Roman"/>
          <w:color w:val="000000"/>
          <w:spacing w:val="1"/>
        </w:rPr>
      </w:pPr>
      <w:r w:rsidRPr="000807ED">
        <w:rPr>
          <w:rFonts w:cs="Times New Roman"/>
          <w:color w:val="000000"/>
        </w:rPr>
        <w:t>2. Uczeń może otrzymać promocję z wyróżnieniem. Warunki i</w:t>
      </w:r>
      <w:r w:rsidR="00182564">
        <w:rPr>
          <w:rFonts w:cs="Times New Roman"/>
          <w:color w:val="000000"/>
        </w:rPr>
        <w:t xml:space="preserve"> zasady przyznawania promocji z </w:t>
      </w:r>
      <w:r w:rsidRPr="000807ED">
        <w:rPr>
          <w:rFonts w:cs="Times New Roman"/>
          <w:color w:val="000000"/>
        </w:rPr>
        <w:t>wyróżnieniem określają odrębne przepisy.</w:t>
      </w:r>
    </w:p>
    <w:p w:rsidR="00587895" w:rsidRDefault="00587895" w:rsidP="00F207A6">
      <w:pPr>
        <w:shd w:val="clear" w:color="auto" w:fill="FFFFFF"/>
        <w:tabs>
          <w:tab w:val="left" w:pos="284"/>
        </w:tabs>
        <w:spacing w:after="120" w:line="360" w:lineRule="auto"/>
        <w:ind w:left="357" w:hanging="357"/>
        <w:jc w:val="both"/>
        <w:rPr>
          <w:rFonts w:cs="Times New Roman"/>
          <w:color w:val="000000"/>
          <w:spacing w:val="1"/>
        </w:rPr>
      </w:pPr>
      <w:r w:rsidRPr="000807ED">
        <w:rPr>
          <w:rFonts w:cs="Times New Roman"/>
          <w:color w:val="000000"/>
          <w:spacing w:val="1"/>
        </w:rPr>
        <w:t>3. Za bardzo dobre wyniki w nauce lub szczególne osiągnięcia sportowe i artystyczne uczeń może otrzymać stypendium motywacyjne zgodnie z regulaminem przyznawania st</w:t>
      </w:r>
      <w:r w:rsidR="00D407A2">
        <w:rPr>
          <w:rFonts w:cs="Times New Roman"/>
          <w:color w:val="000000"/>
          <w:spacing w:val="1"/>
        </w:rPr>
        <w:t>ypendiów, stypendium Burmistrza</w:t>
      </w:r>
      <w:r w:rsidRPr="000807ED">
        <w:rPr>
          <w:rFonts w:cs="Times New Roman"/>
          <w:color w:val="000000"/>
          <w:spacing w:val="1"/>
        </w:rPr>
        <w:t xml:space="preserve"> Miasta Sławkowa oraz stypendium dla uczniów mieszkańców miasta Sławkowa fundowanym przez Gminę Sławków.</w:t>
      </w:r>
    </w:p>
    <w:p w:rsidR="00E54303" w:rsidRPr="00E54303" w:rsidRDefault="00E54303" w:rsidP="00F207A6">
      <w:pPr>
        <w:shd w:val="clear" w:color="auto" w:fill="FFFFFF"/>
        <w:tabs>
          <w:tab w:val="left" w:pos="284"/>
        </w:tabs>
        <w:spacing w:after="120" w:line="360" w:lineRule="auto"/>
        <w:ind w:left="357" w:hanging="357"/>
        <w:jc w:val="both"/>
        <w:rPr>
          <w:rFonts w:cs="Times New Roman"/>
          <w:color w:val="000000"/>
          <w:spacing w:val="1"/>
        </w:rPr>
      </w:pPr>
      <w:r w:rsidRPr="00E54303">
        <w:rPr>
          <w:rFonts w:cs="Times New Roman"/>
          <w:color w:val="000000"/>
          <w:spacing w:val="1"/>
        </w:rPr>
        <w:t>4.</w:t>
      </w:r>
      <w:r w:rsidRPr="00E54303">
        <w:rPr>
          <w:rFonts w:cs="Times New Roman"/>
          <w:color w:val="000000"/>
          <w:spacing w:val="1"/>
        </w:rPr>
        <w:tab/>
        <w:t>Uczeń lub jego rodzice (prawni opiekunowie) mogą wnieść zastrzeżenia do przyznanej nagrody do dyrektora szkoły w terminie tygodnia od otrzymania nagrody.</w:t>
      </w:r>
    </w:p>
    <w:p w:rsidR="00E54303" w:rsidRDefault="00E54303" w:rsidP="00F207A6">
      <w:pPr>
        <w:shd w:val="clear" w:color="auto" w:fill="FFFFFF"/>
        <w:tabs>
          <w:tab w:val="left" w:pos="284"/>
        </w:tabs>
        <w:spacing w:after="120" w:line="360" w:lineRule="auto"/>
        <w:ind w:left="357" w:hanging="357"/>
        <w:jc w:val="both"/>
        <w:rPr>
          <w:rFonts w:cs="Times New Roman"/>
          <w:color w:val="000000"/>
          <w:spacing w:val="1"/>
        </w:rPr>
      </w:pPr>
      <w:r w:rsidRPr="00E54303">
        <w:rPr>
          <w:rFonts w:cs="Times New Roman"/>
          <w:color w:val="000000"/>
          <w:spacing w:val="1"/>
        </w:rPr>
        <w:t>5.</w:t>
      </w:r>
      <w:r w:rsidRPr="00E54303">
        <w:rPr>
          <w:rFonts w:cs="Times New Roman"/>
          <w:color w:val="000000"/>
          <w:spacing w:val="1"/>
        </w:rPr>
        <w:tab/>
        <w:t>Dyrektor rozpatruje zastrzeżenia, o których mowa w ust. 4, w terminie 5 dni od ich otrzymania oraz informuje ucznia lub jego rodziców (prawnych opiekunów) o s</w:t>
      </w:r>
      <w:r>
        <w:rPr>
          <w:rFonts w:cs="Times New Roman"/>
          <w:color w:val="000000"/>
          <w:spacing w:val="1"/>
        </w:rPr>
        <w:t>posobie rozpatrzenia zastrzeżeń.</w:t>
      </w:r>
    </w:p>
    <w:p w:rsidR="00587895" w:rsidRPr="00E54303" w:rsidRDefault="00587895" w:rsidP="00F22EA5">
      <w:pPr>
        <w:pStyle w:val="Akapitzlist"/>
        <w:numPr>
          <w:ilvl w:val="0"/>
          <w:numId w:val="106"/>
        </w:numPr>
        <w:shd w:val="clear" w:color="auto" w:fill="FFFFFF"/>
        <w:tabs>
          <w:tab w:val="left" w:pos="284"/>
        </w:tabs>
        <w:spacing w:after="120" w:line="360" w:lineRule="auto"/>
        <w:ind w:hanging="1886"/>
        <w:rPr>
          <w:color w:val="000000"/>
          <w:spacing w:val="1"/>
        </w:rPr>
      </w:pPr>
      <w:r w:rsidRPr="00E54303">
        <w:rPr>
          <w:color w:val="000000"/>
          <w:spacing w:val="1"/>
        </w:rPr>
        <w:t>Za brak przestrzegania zasad zawartych w niniejszym statucie uczeń może zostać ukarany:</w:t>
      </w:r>
    </w:p>
    <w:p w:rsidR="00587895" w:rsidRPr="000807ED" w:rsidRDefault="00587895" w:rsidP="00F207A6">
      <w:pPr>
        <w:shd w:val="clear" w:color="auto" w:fill="FFFFFF"/>
        <w:tabs>
          <w:tab w:val="left" w:pos="154"/>
        </w:tabs>
        <w:spacing w:after="120" w:line="360" w:lineRule="auto"/>
        <w:ind w:left="568" w:hanging="284"/>
        <w:jc w:val="both"/>
        <w:rPr>
          <w:rFonts w:cs="Times New Roman"/>
          <w:color w:val="000000"/>
        </w:rPr>
      </w:pPr>
      <w:r w:rsidRPr="000807ED">
        <w:rPr>
          <w:rFonts w:cs="Times New Roman"/>
          <w:color w:val="000000"/>
          <w:spacing w:val="1"/>
        </w:rPr>
        <w:t xml:space="preserve">1) </w:t>
      </w:r>
      <w:r w:rsidRPr="000807ED">
        <w:rPr>
          <w:rFonts w:cs="Times New Roman"/>
          <w:color w:val="000000"/>
        </w:rPr>
        <w:t>upomnieniem wychowawcy klasy,</w:t>
      </w:r>
    </w:p>
    <w:p w:rsidR="00587895" w:rsidRPr="000807ED" w:rsidRDefault="00587895" w:rsidP="00F207A6">
      <w:pPr>
        <w:shd w:val="clear" w:color="auto" w:fill="FFFFFF"/>
        <w:tabs>
          <w:tab w:val="left" w:pos="154"/>
        </w:tabs>
        <w:spacing w:after="120" w:line="360" w:lineRule="auto"/>
        <w:ind w:left="568" w:hanging="284"/>
        <w:jc w:val="both"/>
        <w:rPr>
          <w:rFonts w:cs="Times New Roman"/>
          <w:color w:val="000000"/>
        </w:rPr>
      </w:pPr>
      <w:r w:rsidRPr="000807ED">
        <w:rPr>
          <w:rFonts w:cs="Times New Roman"/>
          <w:color w:val="000000"/>
        </w:rPr>
        <w:t>2) upomnieniem dyrektora szkoły.</w:t>
      </w:r>
    </w:p>
    <w:p w:rsidR="00587895" w:rsidRPr="000807ED" w:rsidRDefault="00587895" w:rsidP="00F207A6">
      <w:pPr>
        <w:shd w:val="clear" w:color="auto" w:fill="FFFFFF"/>
        <w:tabs>
          <w:tab w:val="left" w:pos="154"/>
        </w:tabs>
        <w:spacing w:after="120" w:line="360" w:lineRule="auto"/>
        <w:ind w:left="568" w:hanging="284"/>
        <w:jc w:val="both"/>
        <w:rPr>
          <w:rFonts w:cs="Times New Roman"/>
          <w:color w:val="000000"/>
        </w:rPr>
      </w:pPr>
      <w:r w:rsidRPr="000807ED">
        <w:rPr>
          <w:rFonts w:cs="Times New Roman"/>
          <w:color w:val="000000"/>
        </w:rPr>
        <w:t>3) naganą wychowawcy udzieloną na forum klasy,</w:t>
      </w:r>
    </w:p>
    <w:p w:rsidR="00587895" w:rsidRPr="000807ED" w:rsidRDefault="00587895" w:rsidP="00F207A6">
      <w:pPr>
        <w:shd w:val="clear" w:color="auto" w:fill="FFFFFF"/>
        <w:tabs>
          <w:tab w:val="left" w:pos="154"/>
        </w:tabs>
        <w:spacing w:after="120" w:line="360" w:lineRule="auto"/>
        <w:ind w:left="568" w:hanging="284"/>
        <w:jc w:val="both"/>
        <w:rPr>
          <w:rFonts w:cs="Times New Roman"/>
          <w:color w:val="000000"/>
        </w:rPr>
      </w:pPr>
      <w:r w:rsidRPr="000807ED">
        <w:rPr>
          <w:rFonts w:cs="Times New Roman"/>
          <w:color w:val="000000"/>
        </w:rPr>
        <w:t>4) naganą dyrektora na forum szkoły,</w:t>
      </w:r>
    </w:p>
    <w:p w:rsidR="00587895" w:rsidRPr="000807ED" w:rsidRDefault="00587895" w:rsidP="00F22EA5">
      <w:pPr>
        <w:numPr>
          <w:ilvl w:val="0"/>
          <w:numId w:val="18"/>
        </w:numPr>
        <w:tabs>
          <w:tab w:val="clear" w:pos="720"/>
          <w:tab w:val="left" w:pos="283"/>
          <w:tab w:val="num" w:pos="426"/>
        </w:tabs>
        <w:spacing w:after="120" w:line="360" w:lineRule="auto"/>
        <w:ind w:left="284" w:hanging="284"/>
        <w:jc w:val="both"/>
        <w:rPr>
          <w:rFonts w:cs="Times New Roman"/>
          <w:color w:val="000000"/>
        </w:rPr>
      </w:pPr>
      <w:r w:rsidRPr="000807ED">
        <w:rPr>
          <w:rFonts w:cs="Times New Roman"/>
          <w:color w:val="000000"/>
        </w:rPr>
        <w:t>Dyrektor może złożyć wniosek do kuratora oświaty o przeniesienie ucznia do innej szkoły jedynie w przypadku wyczerpania możliwości współpracy z uczniem i jego rodzicami i w następujących sytuacjach:</w:t>
      </w:r>
    </w:p>
    <w:p w:rsidR="00587895" w:rsidRPr="000807ED" w:rsidRDefault="00587895" w:rsidP="00F207A6">
      <w:pPr>
        <w:tabs>
          <w:tab w:val="left" w:pos="283"/>
          <w:tab w:val="left" w:pos="567"/>
        </w:tabs>
        <w:spacing w:after="120" w:line="360" w:lineRule="auto"/>
        <w:ind w:left="568" w:hanging="284"/>
        <w:jc w:val="both"/>
        <w:rPr>
          <w:rFonts w:cs="Times New Roman"/>
        </w:rPr>
      </w:pPr>
      <w:r w:rsidRPr="000807ED">
        <w:rPr>
          <w:rFonts w:cs="Times New Roman"/>
          <w:color w:val="000000"/>
        </w:rPr>
        <w:t xml:space="preserve">1) </w:t>
      </w:r>
      <w:r w:rsidRPr="000807ED">
        <w:rPr>
          <w:rFonts w:cs="Times New Roman"/>
        </w:rPr>
        <w:t>nagminne, udowodnione palenie papierosów, picie alkoholu lub zażywanie narkotyków na terenie szkoły,</w:t>
      </w:r>
    </w:p>
    <w:p w:rsidR="00587895" w:rsidRPr="000807ED" w:rsidRDefault="00587895" w:rsidP="00F207A6">
      <w:pPr>
        <w:tabs>
          <w:tab w:val="left" w:pos="283"/>
          <w:tab w:val="left" w:pos="567"/>
        </w:tabs>
        <w:spacing w:after="120" w:line="360" w:lineRule="auto"/>
        <w:ind w:left="568" w:hanging="284"/>
        <w:jc w:val="both"/>
        <w:rPr>
          <w:rFonts w:cs="Times New Roman"/>
        </w:rPr>
      </w:pPr>
      <w:r w:rsidRPr="000807ED">
        <w:rPr>
          <w:rFonts w:cs="Times New Roman"/>
        </w:rPr>
        <w:t>2) rozprowadzanie wśród uczniów środków odurzających</w:t>
      </w:r>
    </w:p>
    <w:p w:rsidR="00587895" w:rsidRPr="000807ED" w:rsidRDefault="00587895" w:rsidP="00F207A6">
      <w:pPr>
        <w:tabs>
          <w:tab w:val="left" w:pos="283"/>
          <w:tab w:val="left" w:pos="567"/>
        </w:tabs>
        <w:spacing w:after="120" w:line="360" w:lineRule="auto"/>
        <w:ind w:left="568" w:hanging="284"/>
        <w:jc w:val="both"/>
        <w:rPr>
          <w:rFonts w:cs="Times New Roman"/>
        </w:rPr>
      </w:pPr>
      <w:r w:rsidRPr="000807ED">
        <w:rPr>
          <w:rFonts w:cs="Times New Roman"/>
        </w:rPr>
        <w:t>3) celowa dewastacja mienia szkolnego</w:t>
      </w:r>
    </w:p>
    <w:p w:rsidR="00587895" w:rsidRPr="000807ED" w:rsidRDefault="00587895" w:rsidP="00F207A6">
      <w:pPr>
        <w:tabs>
          <w:tab w:val="left" w:pos="283"/>
          <w:tab w:val="left" w:pos="567"/>
        </w:tabs>
        <w:spacing w:after="120" w:line="360" w:lineRule="auto"/>
        <w:ind w:left="568" w:hanging="284"/>
        <w:jc w:val="both"/>
        <w:rPr>
          <w:rFonts w:cs="Times New Roman"/>
        </w:rPr>
      </w:pPr>
      <w:r w:rsidRPr="000807ED">
        <w:rPr>
          <w:rFonts w:cs="Times New Roman"/>
        </w:rPr>
        <w:t>4) groźby karalne wobec uczniów lub wymuszanie</w:t>
      </w:r>
      <w:r w:rsidR="007F6748" w:rsidRPr="000807ED">
        <w:rPr>
          <w:rFonts w:cs="Times New Roman"/>
        </w:rPr>
        <w:t>,</w:t>
      </w:r>
      <w:r w:rsidRPr="000807ED">
        <w:rPr>
          <w:rFonts w:cs="Times New Roman"/>
        </w:rPr>
        <w:t xml:space="preserve"> np. pieniędzy</w:t>
      </w:r>
    </w:p>
    <w:p w:rsidR="00587895" w:rsidRPr="000807ED" w:rsidRDefault="00182564" w:rsidP="00F207A6">
      <w:pPr>
        <w:tabs>
          <w:tab w:val="left" w:pos="283"/>
          <w:tab w:val="left" w:pos="567"/>
        </w:tabs>
        <w:spacing w:after="120" w:line="360" w:lineRule="auto"/>
        <w:ind w:left="568" w:hanging="284"/>
        <w:jc w:val="both"/>
        <w:rPr>
          <w:rFonts w:cs="Times New Roman"/>
          <w:color w:val="000000"/>
        </w:rPr>
      </w:pPr>
      <w:r>
        <w:rPr>
          <w:rFonts w:cs="Times New Roman"/>
        </w:rPr>
        <w:t>5</w:t>
      </w:r>
      <w:r w:rsidR="00587895" w:rsidRPr="000807ED">
        <w:rPr>
          <w:rFonts w:cs="Times New Roman"/>
        </w:rPr>
        <w:t>) obraza nauczyciela lub innego pracownika szkoły poprzez używanie pod jego adresem obraźliwych epitetów, niecenzuralnych słów, także na stronach internetowych.</w:t>
      </w:r>
    </w:p>
    <w:p w:rsidR="00587895" w:rsidRDefault="00E54303" w:rsidP="00F207A6">
      <w:pPr>
        <w:spacing w:after="120" w:line="360" w:lineRule="auto"/>
        <w:ind w:left="357" w:hanging="357"/>
        <w:jc w:val="both"/>
        <w:rPr>
          <w:rFonts w:cs="Times New Roman"/>
          <w:color w:val="000000"/>
        </w:rPr>
      </w:pPr>
      <w:r>
        <w:rPr>
          <w:rFonts w:cs="Times New Roman"/>
          <w:color w:val="000000"/>
        </w:rPr>
        <w:t>8</w:t>
      </w:r>
      <w:r w:rsidR="00587895" w:rsidRPr="000807ED">
        <w:rPr>
          <w:rFonts w:cs="Times New Roman"/>
          <w:color w:val="000000"/>
        </w:rPr>
        <w:t xml:space="preserve">. Szkoła ma obowiązek informowania rodziców ucznia o przyznanej mu nagrodzie lub </w:t>
      </w:r>
      <w:r w:rsidR="00587895" w:rsidRPr="000807ED">
        <w:rPr>
          <w:rFonts w:cs="Times New Roman"/>
          <w:color w:val="000000"/>
        </w:rPr>
        <w:lastRenderedPageBreak/>
        <w:t>zastosowaniu wobec niego kary.</w:t>
      </w:r>
    </w:p>
    <w:p w:rsidR="009B5CC6" w:rsidRPr="000807ED" w:rsidRDefault="009B5CC6" w:rsidP="00F207A6">
      <w:pPr>
        <w:spacing w:after="120" w:line="360" w:lineRule="auto"/>
        <w:ind w:left="357" w:hanging="357"/>
        <w:jc w:val="both"/>
        <w:rPr>
          <w:rFonts w:cs="Times New Roman"/>
        </w:rPr>
      </w:pPr>
    </w:p>
    <w:p w:rsidR="00B72960" w:rsidRPr="000807ED" w:rsidRDefault="007D7CC7" w:rsidP="009B5CC6">
      <w:pPr>
        <w:pStyle w:val="Standard"/>
        <w:widowControl w:val="0"/>
        <w:shd w:val="clear" w:color="auto" w:fill="FFFFFF"/>
        <w:tabs>
          <w:tab w:val="left" w:pos="142"/>
        </w:tabs>
        <w:autoSpaceDE w:val="0"/>
        <w:spacing w:line="360" w:lineRule="auto"/>
        <w:ind w:left="0" w:hanging="76"/>
        <w:jc w:val="center"/>
        <w:rPr>
          <w:color w:val="000000"/>
          <w:spacing w:val="5"/>
        </w:rPr>
      </w:pPr>
      <w:r w:rsidRPr="00033A93">
        <w:rPr>
          <w:b/>
          <w:bCs/>
          <w:color w:val="000000"/>
          <w:spacing w:val="5"/>
        </w:rPr>
        <w:t xml:space="preserve">§ </w:t>
      </w:r>
      <w:r w:rsidR="000978E5">
        <w:rPr>
          <w:b/>
          <w:bCs/>
          <w:color w:val="000000"/>
          <w:spacing w:val="5"/>
        </w:rPr>
        <w:t>30</w:t>
      </w:r>
      <w:r w:rsidR="00F27F46" w:rsidRPr="00033A93">
        <w:rPr>
          <w:b/>
          <w:bCs/>
          <w:color w:val="000000"/>
          <w:spacing w:val="5"/>
        </w:rPr>
        <w:t xml:space="preserve"> </w:t>
      </w:r>
      <w:r w:rsidR="004D3192" w:rsidRPr="00033A93">
        <w:rPr>
          <w:b/>
          <w:bCs/>
          <w:color w:val="000000"/>
          <w:spacing w:val="5"/>
        </w:rPr>
        <w:t>Odwołanie od kar</w:t>
      </w:r>
    </w:p>
    <w:p w:rsidR="00587895" w:rsidRPr="000807ED" w:rsidRDefault="00587895" w:rsidP="00F207A6">
      <w:pPr>
        <w:pStyle w:val="Standard"/>
        <w:widowControl w:val="0"/>
        <w:shd w:val="clear" w:color="auto" w:fill="FFFFFF"/>
        <w:tabs>
          <w:tab w:val="left" w:pos="284"/>
        </w:tabs>
        <w:autoSpaceDE w:val="0"/>
        <w:spacing w:line="360" w:lineRule="auto"/>
        <w:ind w:left="357" w:hanging="357"/>
        <w:rPr>
          <w:color w:val="000000"/>
          <w:spacing w:val="5"/>
        </w:rPr>
      </w:pPr>
      <w:r w:rsidRPr="000807ED">
        <w:rPr>
          <w:color w:val="000000"/>
          <w:spacing w:val="5"/>
        </w:rPr>
        <w:t>1.Uczeń lub jego Rodzice mają prawo odwołać się od wymierzonej kary.</w:t>
      </w:r>
    </w:p>
    <w:p w:rsidR="00587895" w:rsidRPr="000807ED" w:rsidRDefault="00587895" w:rsidP="00F207A6">
      <w:pPr>
        <w:pStyle w:val="Standard"/>
        <w:widowControl w:val="0"/>
        <w:shd w:val="clear" w:color="auto" w:fill="FFFFFF"/>
        <w:tabs>
          <w:tab w:val="left" w:pos="284"/>
        </w:tabs>
        <w:autoSpaceDE w:val="0"/>
        <w:spacing w:line="360" w:lineRule="auto"/>
        <w:ind w:left="357" w:hanging="357"/>
        <w:rPr>
          <w:color w:val="000000"/>
        </w:rPr>
      </w:pPr>
      <w:r w:rsidRPr="000807ED">
        <w:rPr>
          <w:color w:val="000000"/>
          <w:spacing w:val="5"/>
        </w:rPr>
        <w:t xml:space="preserve">2. </w:t>
      </w:r>
      <w:r w:rsidRPr="000807ED">
        <w:rPr>
          <w:color w:val="000000"/>
        </w:rPr>
        <w:t>Uczeń oraz jego Rodzice mają prawo odwołać się od  wymierzonej kary</w:t>
      </w:r>
      <w:r w:rsidR="00AC01D7" w:rsidRPr="000807ED">
        <w:rPr>
          <w:color w:val="000000"/>
        </w:rPr>
        <w:t>,</w:t>
      </w:r>
      <w:r w:rsidRPr="000807ED">
        <w:rPr>
          <w:color w:val="000000"/>
        </w:rPr>
        <w:t xml:space="preserve"> kierując wniosek </w:t>
      </w:r>
      <w:r w:rsidR="009B5CC6">
        <w:rPr>
          <w:color w:val="000000"/>
        </w:rPr>
        <w:br/>
      </w:r>
      <w:r w:rsidRPr="000807ED">
        <w:rPr>
          <w:color w:val="000000"/>
        </w:rPr>
        <w:t>do dyrektora szkoły w terminie 7 dni roboczych od uzyskania informacji o jej wymierzeniu.</w:t>
      </w:r>
    </w:p>
    <w:p w:rsidR="00587895" w:rsidRPr="000807ED" w:rsidRDefault="00587895" w:rsidP="00F207A6">
      <w:pPr>
        <w:pStyle w:val="Bezodstpw"/>
        <w:tabs>
          <w:tab w:val="left" w:pos="284"/>
        </w:tabs>
        <w:spacing w:after="120" w:line="360" w:lineRule="auto"/>
        <w:ind w:left="357" w:hanging="357"/>
        <w:rPr>
          <w:color w:val="000000"/>
        </w:rPr>
      </w:pPr>
      <w:r w:rsidRPr="000807ED">
        <w:rPr>
          <w:color w:val="000000"/>
        </w:rPr>
        <w:t>3. Odwołanie ucznia, jego Rodziców rozpatruje się w ciągu 14 dni roboczych. W uzasadnionych przypadkach termin ten może być przedłużony o 30 dni po uprzednim poinformowaniu osób zainteresowanych.</w:t>
      </w:r>
    </w:p>
    <w:p w:rsidR="00587895" w:rsidRPr="000807ED" w:rsidRDefault="00587895" w:rsidP="00F207A6">
      <w:pPr>
        <w:pStyle w:val="Bezodstpw"/>
        <w:tabs>
          <w:tab w:val="left" w:pos="284"/>
        </w:tabs>
        <w:spacing w:after="120" w:line="360" w:lineRule="auto"/>
        <w:ind w:left="357" w:hanging="357"/>
        <w:rPr>
          <w:color w:val="000000"/>
        </w:rPr>
      </w:pPr>
      <w:r w:rsidRPr="000807ED">
        <w:rPr>
          <w:color w:val="000000"/>
        </w:rPr>
        <w:t xml:space="preserve">4. Dyrektor analizuje zasadności kary w świetle przepisów prawa, w tym w szczególności </w:t>
      </w:r>
      <w:r w:rsidRPr="000807ED">
        <w:rPr>
          <w:color w:val="000000"/>
        </w:rPr>
        <w:br/>
        <w:t>w świetl</w:t>
      </w:r>
      <w:r w:rsidR="007D7CC7">
        <w:rPr>
          <w:color w:val="000000"/>
        </w:rPr>
        <w:t>e Statutu szkoły, W</w:t>
      </w:r>
      <w:r w:rsidRPr="000807ED">
        <w:rPr>
          <w:color w:val="000000"/>
        </w:rPr>
        <w:t xml:space="preserve">O oraz wewnętrznych regulaminów, konsultując sprawę </w:t>
      </w:r>
      <w:r w:rsidRPr="000807ED">
        <w:rPr>
          <w:color w:val="000000"/>
        </w:rPr>
        <w:br/>
        <w:t>z wychowawcą klasy, pedagogiem szkolnym oraz innymi wyznaczonymi pracownikami szkoły. Podjętą decyzję o utrzymaniu bądź odwołaniu kary wydaje na piśmie kierowanym do Rodziców jednocześnie informując o niej ucznia.</w:t>
      </w:r>
    </w:p>
    <w:p w:rsidR="00587895" w:rsidRPr="000807ED" w:rsidRDefault="00587895" w:rsidP="00F207A6">
      <w:pPr>
        <w:pStyle w:val="Bezodstpw"/>
        <w:tabs>
          <w:tab w:val="left" w:pos="284"/>
        </w:tabs>
        <w:spacing w:after="120" w:line="360" w:lineRule="auto"/>
        <w:ind w:left="357" w:hanging="357"/>
        <w:rPr>
          <w:color w:val="000000"/>
        </w:rPr>
      </w:pPr>
      <w:r w:rsidRPr="000807ED">
        <w:rPr>
          <w:color w:val="000000"/>
        </w:rPr>
        <w:t>5. Od decyzji przeniesienia ucznia do innej szkoły uczeń</w:t>
      </w:r>
      <w:r w:rsidR="00CC133F" w:rsidRPr="000807ED">
        <w:rPr>
          <w:color w:val="000000"/>
        </w:rPr>
        <w:t xml:space="preserve">, </w:t>
      </w:r>
      <w:r w:rsidRPr="000807ED">
        <w:rPr>
          <w:color w:val="000000"/>
        </w:rPr>
        <w:t>Rodzice mają prawo odwołania się do Kuratora Oświaty.</w:t>
      </w:r>
    </w:p>
    <w:p w:rsidR="00587895" w:rsidRDefault="00587895" w:rsidP="00F207A6">
      <w:pPr>
        <w:pStyle w:val="Bezodstpw"/>
        <w:tabs>
          <w:tab w:val="left" w:pos="284"/>
        </w:tabs>
        <w:spacing w:after="120" w:line="360" w:lineRule="auto"/>
        <w:ind w:left="357" w:hanging="357"/>
        <w:rPr>
          <w:color w:val="000000"/>
        </w:rPr>
      </w:pPr>
      <w:r w:rsidRPr="000807ED">
        <w:rPr>
          <w:color w:val="000000"/>
        </w:rPr>
        <w:t>6. Uczeń lub jego rodzice mogą złożyć zastrzeżenia od przyznanej uczniowi nagrody do dyrektora szkoły w formie pisemnej w terminie 7 dni od dnia przyznania nagrody uczniowi.</w:t>
      </w:r>
    </w:p>
    <w:p w:rsidR="00587895" w:rsidRPr="000807ED" w:rsidRDefault="00587895" w:rsidP="00F22EA5">
      <w:pPr>
        <w:pStyle w:val="Bezodstpw"/>
        <w:numPr>
          <w:ilvl w:val="0"/>
          <w:numId w:val="20"/>
        </w:numPr>
        <w:tabs>
          <w:tab w:val="clear" w:pos="720"/>
          <w:tab w:val="left" w:pos="284"/>
        </w:tabs>
        <w:spacing w:after="120" w:line="360" w:lineRule="auto"/>
        <w:ind w:left="357" w:hanging="357"/>
      </w:pPr>
      <w:r w:rsidRPr="000807ED">
        <w:rPr>
          <w:color w:val="000000"/>
        </w:rPr>
        <w:t>Dyrektor rozpatruje zastrzeżenia w formie pisemnej w terminie 7 dni od dnia doręczenia zastrzeżeń. Rozstrzygnięcie dyrektora jest ostateczne.</w:t>
      </w:r>
    </w:p>
    <w:p w:rsidR="00587895" w:rsidRPr="000807ED" w:rsidRDefault="00587895" w:rsidP="00F207A6">
      <w:pPr>
        <w:pStyle w:val="Bezodstpw"/>
        <w:spacing w:after="120" w:line="360" w:lineRule="auto"/>
        <w:ind w:left="0" w:firstLine="0"/>
      </w:pPr>
    </w:p>
    <w:p w:rsidR="00587895" w:rsidRPr="000807ED" w:rsidRDefault="004D3192" w:rsidP="009B5CC6">
      <w:pPr>
        <w:spacing w:after="120" w:line="360" w:lineRule="auto"/>
        <w:jc w:val="center"/>
        <w:rPr>
          <w:rFonts w:cs="Times New Roman"/>
          <w:b/>
          <w:color w:val="000000"/>
        </w:rPr>
      </w:pPr>
      <w:r w:rsidRPr="000807ED">
        <w:rPr>
          <w:rFonts w:cs="Times New Roman"/>
          <w:b/>
          <w:color w:val="000000"/>
        </w:rPr>
        <w:t xml:space="preserve">ROZDZIAŁ </w:t>
      </w:r>
      <w:r>
        <w:rPr>
          <w:rFonts w:cs="Times New Roman"/>
          <w:b/>
          <w:color w:val="000000"/>
        </w:rPr>
        <w:t>9 - R</w:t>
      </w:r>
      <w:r w:rsidRPr="000807ED">
        <w:rPr>
          <w:rFonts w:cs="Times New Roman"/>
          <w:b/>
          <w:color w:val="000000"/>
        </w:rPr>
        <w:t>ODZICE</w:t>
      </w:r>
    </w:p>
    <w:p w:rsidR="00587895" w:rsidRPr="000807ED" w:rsidRDefault="00587895" w:rsidP="009B5CC6">
      <w:pPr>
        <w:spacing w:after="120" w:line="360" w:lineRule="auto"/>
        <w:jc w:val="center"/>
        <w:rPr>
          <w:rFonts w:cs="Times New Roman"/>
          <w:b/>
          <w:color w:val="000000"/>
        </w:rPr>
      </w:pPr>
    </w:p>
    <w:p w:rsidR="00587895" w:rsidRPr="000807ED" w:rsidRDefault="000978E5" w:rsidP="009B5CC6">
      <w:pPr>
        <w:spacing w:after="120" w:line="360" w:lineRule="auto"/>
        <w:jc w:val="center"/>
        <w:rPr>
          <w:rFonts w:cs="Times New Roman"/>
          <w:b/>
          <w:bCs/>
          <w:color w:val="000000"/>
        </w:rPr>
      </w:pPr>
      <w:r>
        <w:rPr>
          <w:rFonts w:cs="Times New Roman"/>
          <w:b/>
          <w:bCs/>
          <w:color w:val="000000"/>
        </w:rPr>
        <w:t xml:space="preserve">§ 31 </w:t>
      </w:r>
      <w:r w:rsidR="00BA4A55" w:rsidRPr="00033A93">
        <w:rPr>
          <w:rFonts w:cs="Times New Roman"/>
          <w:b/>
          <w:bCs/>
          <w:color w:val="000000"/>
        </w:rPr>
        <w:t>Prawa i obowiązki rodzica</w:t>
      </w:r>
    </w:p>
    <w:p w:rsidR="00587895" w:rsidRPr="000807ED" w:rsidRDefault="00587895" w:rsidP="00F22EA5">
      <w:pPr>
        <w:numPr>
          <w:ilvl w:val="0"/>
          <w:numId w:val="19"/>
        </w:numPr>
        <w:tabs>
          <w:tab w:val="clear" w:pos="720"/>
          <w:tab w:val="num" w:pos="284"/>
        </w:tabs>
        <w:spacing w:after="120" w:line="360" w:lineRule="auto"/>
        <w:ind w:left="357" w:hanging="357"/>
        <w:jc w:val="both"/>
        <w:rPr>
          <w:rFonts w:cs="Times New Roman"/>
        </w:rPr>
      </w:pPr>
      <w:r w:rsidRPr="000807ED">
        <w:rPr>
          <w:rFonts w:cs="Times New Roman"/>
          <w:color w:val="000000"/>
        </w:rPr>
        <w:t>Rodzice i nauczyciele współpracują ze sobą w zakresie naucza</w:t>
      </w:r>
      <w:r w:rsidR="00860288">
        <w:rPr>
          <w:rFonts w:cs="Times New Roman"/>
          <w:color w:val="000000"/>
        </w:rPr>
        <w:t>nia, wychowania, profilaktyki i </w:t>
      </w:r>
      <w:r w:rsidRPr="000807ED">
        <w:rPr>
          <w:rFonts w:cs="Times New Roman"/>
          <w:color w:val="000000"/>
        </w:rPr>
        <w:t>opieki nad uczniami.</w:t>
      </w:r>
    </w:p>
    <w:p w:rsidR="00587895" w:rsidRPr="000807ED" w:rsidRDefault="00587895" w:rsidP="00F22EA5">
      <w:pPr>
        <w:numPr>
          <w:ilvl w:val="0"/>
          <w:numId w:val="19"/>
        </w:numPr>
        <w:tabs>
          <w:tab w:val="clear" w:pos="720"/>
          <w:tab w:val="num" w:pos="284"/>
        </w:tabs>
        <w:spacing w:after="120" w:line="360" w:lineRule="auto"/>
        <w:ind w:left="357" w:hanging="357"/>
        <w:jc w:val="both"/>
        <w:rPr>
          <w:rFonts w:cs="Times New Roman"/>
        </w:rPr>
      </w:pPr>
      <w:r w:rsidRPr="000807ED">
        <w:rPr>
          <w:rFonts w:cs="Times New Roman"/>
        </w:rPr>
        <w:t>Rodzice mają prawo do:</w:t>
      </w:r>
    </w:p>
    <w:p w:rsidR="00587895" w:rsidRPr="000807ED" w:rsidRDefault="00BA4A55" w:rsidP="00F207A6">
      <w:pPr>
        <w:spacing w:after="120" w:line="360" w:lineRule="auto"/>
        <w:ind w:left="624" w:hanging="284"/>
        <w:jc w:val="both"/>
        <w:rPr>
          <w:rFonts w:cs="Times New Roman"/>
        </w:rPr>
      </w:pPr>
      <w:r>
        <w:rPr>
          <w:rFonts w:cs="Times New Roman"/>
        </w:rPr>
        <w:t>1) zapoznania się ze statutem, regulaminami oraz realizowanymi</w:t>
      </w:r>
      <w:r w:rsidR="00587895" w:rsidRPr="000807ED">
        <w:rPr>
          <w:rFonts w:cs="Times New Roman"/>
        </w:rPr>
        <w:t xml:space="preserve"> w szkole,</w:t>
      </w:r>
      <w:r w:rsidR="00033A93">
        <w:rPr>
          <w:rFonts w:cs="Times New Roman"/>
        </w:rPr>
        <w:t xml:space="preserve"> </w:t>
      </w:r>
      <w:r w:rsidR="00587895" w:rsidRPr="000807ED">
        <w:rPr>
          <w:rFonts w:cs="Times New Roman"/>
        </w:rPr>
        <w:t>programami</w:t>
      </w:r>
      <w:r>
        <w:rPr>
          <w:rFonts w:cs="Times New Roman"/>
        </w:rPr>
        <w:t xml:space="preserve">, </w:t>
      </w:r>
      <w:r w:rsidRPr="00033A93">
        <w:rPr>
          <w:rFonts w:cs="Times New Roman"/>
        </w:rPr>
        <w:t>procedurami</w:t>
      </w:r>
      <w:r w:rsidR="00033A93">
        <w:rPr>
          <w:rFonts w:cs="Times New Roman"/>
        </w:rPr>
        <w:t xml:space="preserve"> </w:t>
      </w:r>
      <w:r w:rsidR="00587895" w:rsidRPr="000807ED">
        <w:rPr>
          <w:rFonts w:cs="Times New Roman"/>
        </w:rPr>
        <w:t>i zamierzeniami dydaktyczno-wychowawczymi klasy i szkoły</w:t>
      </w:r>
    </w:p>
    <w:p w:rsidR="00587895" w:rsidRPr="000807ED" w:rsidRDefault="00BA4A55" w:rsidP="00F207A6">
      <w:pPr>
        <w:spacing w:after="120" w:line="360" w:lineRule="auto"/>
        <w:ind w:left="624" w:hanging="284"/>
        <w:jc w:val="both"/>
        <w:rPr>
          <w:rFonts w:cs="Times New Roman"/>
        </w:rPr>
      </w:pPr>
      <w:r>
        <w:rPr>
          <w:rFonts w:cs="Times New Roman"/>
        </w:rPr>
        <w:lastRenderedPageBreak/>
        <w:t>2) znajomości przepisów dotyczących oceniania, klasyfikowania</w:t>
      </w:r>
      <w:r w:rsidR="00587895" w:rsidRPr="000807ED">
        <w:rPr>
          <w:rFonts w:cs="Times New Roman"/>
        </w:rPr>
        <w:t xml:space="preserve"> i</w:t>
      </w:r>
      <w:r w:rsidR="00033A93">
        <w:rPr>
          <w:rFonts w:cs="Times New Roman"/>
        </w:rPr>
        <w:t xml:space="preserve"> </w:t>
      </w:r>
      <w:r w:rsidR="00587895" w:rsidRPr="000807ED">
        <w:rPr>
          <w:rFonts w:cs="Times New Roman"/>
        </w:rPr>
        <w:t>promowania</w:t>
      </w:r>
    </w:p>
    <w:p w:rsidR="00587895" w:rsidRPr="000807ED" w:rsidRDefault="00587895" w:rsidP="00F207A6">
      <w:pPr>
        <w:spacing w:after="120" w:line="360" w:lineRule="auto"/>
        <w:ind w:left="624" w:hanging="284"/>
        <w:jc w:val="both"/>
        <w:rPr>
          <w:rFonts w:cs="Times New Roman"/>
        </w:rPr>
      </w:pPr>
      <w:r w:rsidRPr="000807ED">
        <w:rPr>
          <w:rFonts w:cs="Times New Roman"/>
        </w:rPr>
        <w:t>3) uzyskiwania rzetelnych informacji o zachowaniu ucznia, jego postępach w nauce oraz napotykanych</w:t>
      </w:r>
      <w:r w:rsidR="00033A93">
        <w:rPr>
          <w:rFonts w:cs="Times New Roman"/>
        </w:rPr>
        <w:t xml:space="preserve"> </w:t>
      </w:r>
      <w:r w:rsidRPr="000807ED">
        <w:rPr>
          <w:rFonts w:cs="Times New Roman"/>
        </w:rPr>
        <w:t>trudnościach</w:t>
      </w:r>
    </w:p>
    <w:p w:rsidR="00587895" w:rsidRPr="000807ED" w:rsidRDefault="00587895" w:rsidP="00F207A6">
      <w:pPr>
        <w:spacing w:after="120" w:line="360" w:lineRule="auto"/>
        <w:ind w:left="624" w:hanging="284"/>
        <w:jc w:val="both"/>
        <w:rPr>
          <w:rFonts w:cs="Times New Roman"/>
        </w:rPr>
      </w:pPr>
      <w:r w:rsidRPr="000807ED">
        <w:rPr>
          <w:rFonts w:cs="Times New Roman"/>
        </w:rPr>
        <w:t xml:space="preserve">4) uzyskiwania porad </w:t>
      </w:r>
      <w:r w:rsidR="00BA4A55">
        <w:rPr>
          <w:rFonts w:cs="Times New Roman"/>
        </w:rPr>
        <w:t xml:space="preserve">– </w:t>
      </w:r>
      <w:r w:rsidR="00BA4A55" w:rsidRPr="00033A93">
        <w:rPr>
          <w:rFonts w:cs="Times New Roman"/>
        </w:rPr>
        <w:t>psychologa</w:t>
      </w:r>
      <w:r w:rsidR="00033A93">
        <w:rPr>
          <w:rFonts w:cs="Times New Roman"/>
          <w:color w:val="FF0000"/>
        </w:rPr>
        <w:t xml:space="preserve"> </w:t>
      </w:r>
      <w:r w:rsidR="00033A93" w:rsidRPr="00033A93">
        <w:rPr>
          <w:rFonts w:cs="Times New Roman"/>
          <w:color w:val="FF0000"/>
        </w:rPr>
        <w:t>i</w:t>
      </w:r>
      <w:r w:rsidR="00BA4A55">
        <w:rPr>
          <w:rFonts w:cs="Times New Roman"/>
        </w:rPr>
        <w:t xml:space="preserve"> </w:t>
      </w:r>
      <w:r w:rsidRPr="000807ED">
        <w:rPr>
          <w:rFonts w:cs="Times New Roman"/>
        </w:rPr>
        <w:t>pedagoga szkolnego oraz</w:t>
      </w:r>
      <w:r w:rsidR="00033A93">
        <w:rPr>
          <w:rFonts w:cs="Times New Roman"/>
        </w:rPr>
        <w:t xml:space="preserve"> </w:t>
      </w:r>
      <w:r w:rsidRPr="000807ED">
        <w:rPr>
          <w:rFonts w:cs="Times New Roman"/>
        </w:rPr>
        <w:t>nauczycieli,</w:t>
      </w:r>
    </w:p>
    <w:p w:rsidR="00587895" w:rsidRPr="000807ED" w:rsidRDefault="00587895" w:rsidP="00F207A6">
      <w:pPr>
        <w:spacing w:after="120" w:line="360" w:lineRule="auto"/>
        <w:ind w:left="624" w:hanging="284"/>
        <w:jc w:val="both"/>
        <w:rPr>
          <w:rFonts w:cs="Times New Roman"/>
        </w:rPr>
      </w:pPr>
      <w:r w:rsidRPr="000807ED">
        <w:rPr>
          <w:rFonts w:cs="Times New Roman"/>
        </w:rPr>
        <w:t>5) współdziałania ze szkołą</w:t>
      </w:r>
    </w:p>
    <w:p w:rsidR="00587895" w:rsidRPr="000807ED" w:rsidRDefault="00587895" w:rsidP="00F207A6">
      <w:pPr>
        <w:spacing w:after="120" w:line="360" w:lineRule="auto"/>
        <w:ind w:left="624" w:hanging="284"/>
        <w:jc w:val="both"/>
        <w:rPr>
          <w:rFonts w:cs="Times New Roman"/>
        </w:rPr>
      </w:pPr>
      <w:r w:rsidRPr="000807ED">
        <w:rPr>
          <w:rFonts w:cs="Times New Roman"/>
        </w:rPr>
        <w:t>6) występowania z inicjatywami wzbogacającymi życie szkoły</w:t>
      </w:r>
    </w:p>
    <w:p w:rsidR="00587895" w:rsidRPr="000807ED" w:rsidRDefault="00587895" w:rsidP="00F207A6">
      <w:pPr>
        <w:spacing w:after="120" w:line="360" w:lineRule="auto"/>
        <w:ind w:left="357" w:hanging="357"/>
        <w:jc w:val="both"/>
        <w:rPr>
          <w:rFonts w:cs="Times New Roman"/>
        </w:rPr>
      </w:pPr>
      <w:r w:rsidRPr="000807ED">
        <w:rPr>
          <w:rFonts w:cs="Times New Roman"/>
        </w:rPr>
        <w:t>3. Do obowiązków rodziców (opiekunów prawnych) należy:</w:t>
      </w:r>
    </w:p>
    <w:p w:rsidR="00587895" w:rsidRPr="000807ED" w:rsidRDefault="00587895" w:rsidP="00F207A6">
      <w:pPr>
        <w:spacing w:after="120" w:line="360" w:lineRule="auto"/>
        <w:ind w:left="568" w:hanging="284"/>
        <w:jc w:val="both"/>
        <w:rPr>
          <w:rFonts w:cs="Times New Roman"/>
        </w:rPr>
      </w:pPr>
      <w:r w:rsidRPr="000807ED">
        <w:rPr>
          <w:rFonts w:cs="Times New Roman"/>
        </w:rPr>
        <w:t>1) zapewnienie regularnego uczęszczania dziecka na zajęcia</w:t>
      </w:r>
      <w:r w:rsidR="00033A93">
        <w:rPr>
          <w:rFonts w:cs="Times New Roman"/>
        </w:rPr>
        <w:t xml:space="preserve"> </w:t>
      </w:r>
      <w:r w:rsidRPr="000807ED">
        <w:rPr>
          <w:rFonts w:cs="Times New Roman"/>
        </w:rPr>
        <w:t>szkolne,</w:t>
      </w:r>
    </w:p>
    <w:p w:rsidR="00587895" w:rsidRPr="000807ED" w:rsidRDefault="00587895" w:rsidP="00F207A6">
      <w:pPr>
        <w:spacing w:after="120" w:line="360" w:lineRule="auto"/>
        <w:ind w:left="568" w:hanging="284"/>
        <w:jc w:val="both"/>
        <w:rPr>
          <w:rFonts w:cs="Times New Roman"/>
        </w:rPr>
      </w:pPr>
      <w:r w:rsidRPr="000807ED">
        <w:rPr>
          <w:rFonts w:cs="Times New Roman"/>
        </w:rPr>
        <w:t xml:space="preserve">2) zapewnienie dziecku warunków umożliwiających przygotowanie do  </w:t>
      </w:r>
      <w:r w:rsidR="00033A93">
        <w:rPr>
          <w:rFonts w:cs="Times New Roman"/>
        </w:rPr>
        <w:t>zajęć s</w:t>
      </w:r>
      <w:r w:rsidRPr="000807ED">
        <w:rPr>
          <w:rFonts w:cs="Times New Roman"/>
        </w:rPr>
        <w:t>zkolnych,</w:t>
      </w:r>
    </w:p>
    <w:p w:rsidR="00587895" w:rsidRPr="000807ED" w:rsidRDefault="00587895" w:rsidP="00F207A6">
      <w:pPr>
        <w:spacing w:after="120" w:line="360" w:lineRule="auto"/>
        <w:ind w:left="568" w:hanging="284"/>
        <w:jc w:val="both"/>
        <w:rPr>
          <w:rFonts w:cs="Times New Roman"/>
        </w:rPr>
      </w:pPr>
      <w:r w:rsidRPr="000807ED">
        <w:rPr>
          <w:rFonts w:cs="Times New Roman"/>
        </w:rPr>
        <w:t>3) zapewnienie dziecku realizującemu obowiązek szk</w:t>
      </w:r>
      <w:r w:rsidR="00860288">
        <w:rPr>
          <w:rFonts w:cs="Times New Roman"/>
        </w:rPr>
        <w:t>olny, warunków  nauki zgodnie z </w:t>
      </w:r>
      <w:r w:rsidRPr="000807ED">
        <w:rPr>
          <w:rFonts w:cs="Times New Roman"/>
        </w:rPr>
        <w:t>obowiązującymi</w:t>
      </w:r>
      <w:r w:rsidR="00033A93">
        <w:rPr>
          <w:rFonts w:cs="Times New Roman"/>
        </w:rPr>
        <w:t xml:space="preserve"> </w:t>
      </w:r>
      <w:r w:rsidRPr="000807ED">
        <w:rPr>
          <w:rFonts w:cs="Times New Roman"/>
        </w:rPr>
        <w:t>przepisami,</w:t>
      </w:r>
    </w:p>
    <w:p w:rsidR="00587895" w:rsidRPr="000807ED" w:rsidRDefault="00587895" w:rsidP="00F207A6">
      <w:pPr>
        <w:spacing w:after="120" w:line="360" w:lineRule="auto"/>
        <w:ind w:left="568" w:hanging="284"/>
        <w:jc w:val="both"/>
        <w:rPr>
          <w:rFonts w:cs="Times New Roman"/>
        </w:rPr>
      </w:pPr>
      <w:r w:rsidRPr="000807ED">
        <w:rPr>
          <w:rFonts w:cs="Times New Roman"/>
        </w:rPr>
        <w:t>4) wspieranie realizowanego w szkole procesu nauczania i</w:t>
      </w:r>
      <w:r w:rsidR="00033A93">
        <w:rPr>
          <w:rFonts w:cs="Times New Roman"/>
        </w:rPr>
        <w:t xml:space="preserve"> </w:t>
      </w:r>
      <w:r w:rsidRPr="000807ED">
        <w:rPr>
          <w:rFonts w:cs="Times New Roman"/>
        </w:rPr>
        <w:t>wychowania,</w:t>
      </w:r>
    </w:p>
    <w:p w:rsidR="00587895" w:rsidRPr="000807ED" w:rsidRDefault="00587895" w:rsidP="00F207A6">
      <w:pPr>
        <w:spacing w:after="120" w:line="360" w:lineRule="auto"/>
        <w:ind w:left="568" w:hanging="284"/>
        <w:jc w:val="both"/>
        <w:rPr>
          <w:rFonts w:cs="Times New Roman"/>
        </w:rPr>
      </w:pPr>
      <w:r w:rsidRPr="000807ED">
        <w:rPr>
          <w:rFonts w:cs="Times New Roman"/>
        </w:rPr>
        <w:t>5) uczestniczenie w ustalonych zebraniach</w:t>
      </w:r>
      <w:r w:rsidR="00033A93">
        <w:rPr>
          <w:rFonts w:cs="Times New Roman"/>
        </w:rPr>
        <w:t xml:space="preserve"> </w:t>
      </w:r>
      <w:r w:rsidRPr="000807ED">
        <w:rPr>
          <w:rFonts w:cs="Times New Roman"/>
        </w:rPr>
        <w:t>rodzicielskich,</w:t>
      </w:r>
    </w:p>
    <w:p w:rsidR="00587895" w:rsidRPr="000807ED" w:rsidRDefault="00587895" w:rsidP="00F207A6">
      <w:pPr>
        <w:spacing w:after="120" w:line="360" w:lineRule="auto"/>
        <w:ind w:left="568" w:hanging="284"/>
        <w:jc w:val="both"/>
        <w:rPr>
          <w:rFonts w:cs="Times New Roman"/>
        </w:rPr>
      </w:pPr>
      <w:r w:rsidRPr="000807ED">
        <w:rPr>
          <w:rFonts w:cs="Times New Roman"/>
        </w:rPr>
        <w:t>6) przestrzeganie przepisów zawartych w statucie oraz obowiązujących regulaminach.</w:t>
      </w:r>
    </w:p>
    <w:p w:rsidR="00587895" w:rsidRPr="000807ED" w:rsidRDefault="00587895" w:rsidP="00F207A6">
      <w:pPr>
        <w:spacing w:after="120" w:line="360" w:lineRule="auto"/>
        <w:jc w:val="both"/>
        <w:rPr>
          <w:rFonts w:cs="Times New Roman"/>
        </w:rPr>
      </w:pPr>
      <w:r w:rsidRPr="000807ED">
        <w:rPr>
          <w:rFonts w:cs="Times New Roman"/>
        </w:rPr>
        <w:t>4. Formy współpracy i kontaktu z rodzicami:</w:t>
      </w:r>
    </w:p>
    <w:p w:rsidR="00587895" w:rsidRPr="000807ED" w:rsidRDefault="00587895" w:rsidP="00F207A6">
      <w:pPr>
        <w:spacing w:after="120" w:line="360" w:lineRule="auto"/>
        <w:ind w:left="568" w:hanging="284"/>
        <w:jc w:val="both"/>
        <w:rPr>
          <w:rFonts w:cs="Times New Roman"/>
        </w:rPr>
      </w:pPr>
      <w:r w:rsidRPr="000807ED">
        <w:rPr>
          <w:rFonts w:cs="Times New Roman"/>
        </w:rPr>
        <w:t>1) dni otwarte,</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rPr>
        <w:t>2) zebrania klasowe,</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3) konsultacje z nauczycielami</w:t>
      </w:r>
      <w:r w:rsidR="00140E2A">
        <w:rPr>
          <w:rFonts w:cs="Times New Roman"/>
          <w:color w:val="000000"/>
        </w:rPr>
        <w:t>,</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4) kontakt przez dziennik elektroniczny z nauczycielami i wychowawcą</w:t>
      </w:r>
      <w:r w:rsidR="00140E2A">
        <w:rPr>
          <w:rFonts w:cs="Times New Roman"/>
          <w:color w:val="000000"/>
        </w:rPr>
        <w:t>,</w:t>
      </w:r>
    </w:p>
    <w:p w:rsidR="00587895" w:rsidRPr="000807ED" w:rsidRDefault="00587895" w:rsidP="00F207A6">
      <w:pPr>
        <w:spacing w:after="120" w:line="360" w:lineRule="auto"/>
        <w:ind w:left="568" w:hanging="284"/>
        <w:jc w:val="both"/>
        <w:rPr>
          <w:rFonts w:cs="Times New Roman"/>
          <w:color w:val="000000"/>
        </w:rPr>
      </w:pPr>
      <w:r w:rsidRPr="000807ED">
        <w:rPr>
          <w:rFonts w:cs="Times New Roman"/>
          <w:color w:val="000000"/>
        </w:rPr>
        <w:t>5) spotkania indywidualne z nauczycielami po wcześniejszym</w:t>
      </w:r>
      <w:r w:rsidR="00860288">
        <w:rPr>
          <w:rFonts w:cs="Times New Roman"/>
          <w:color w:val="000000"/>
        </w:rPr>
        <w:t xml:space="preserve"> umówieniu terminu spotkania, w </w:t>
      </w:r>
      <w:r w:rsidRPr="000807ED">
        <w:rPr>
          <w:rFonts w:cs="Times New Roman"/>
          <w:color w:val="000000"/>
        </w:rPr>
        <w:t>godzinach pracy nauczyciela na terenie szkoły i w sposób, który nie zakłóca wykonywania przez nauczyciela inn</w:t>
      </w:r>
      <w:r w:rsidR="00140E2A">
        <w:rPr>
          <w:rFonts w:cs="Times New Roman"/>
          <w:color w:val="000000"/>
        </w:rPr>
        <w:t>ych obowiązków służbowych,</w:t>
      </w:r>
    </w:p>
    <w:p w:rsidR="00587895" w:rsidRPr="000807ED" w:rsidRDefault="00860288" w:rsidP="00F207A6">
      <w:pPr>
        <w:spacing w:after="120" w:line="360" w:lineRule="auto"/>
        <w:ind w:left="568" w:hanging="284"/>
        <w:jc w:val="both"/>
        <w:rPr>
          <w:rFonts w:cs="Times New Roman"/>
          <w:color w:val="000000"/>
        </w:rPr>
      </w:pPr>
      <w:r>
        <w:rPr>
          <w:rFonts w:cs="Times New Roman"/>
          <w:color w:val="000000"/>
        </w:rPr>
        <w:t>6</w:t>
      </w:r>
      <w:r w:rsidR="00587895" w:rsidRPr="000807ED">
        <w:rPr>
          <w:rFonts w:cs="Times New Roman"/>
          <w:color w:val="000000"/>
        </w:rPr>
        <w:t>) uroczystości szkolne</w:t>
      </w:r>
      <w:r w:rsidR="00140E2A">
        <w:rPr>
          <w:rFonts w:cs="Times New Roman"/>
          <w:color w:val="000000"/>
        </w:rPr>
        <w:t>,</w:t>
      </w:r>
    </w:p>
    <w:p w:rsidR="00587895" w:rsidRPr="000807ED" w:rsidRDefault="00860288" w:rsidP="00F207A6">
      <w:pPr>
        <w:spacing w:after="120" w:line="360" w:lineRule="auto"/>
        <w:ind w:left="568" w:hanging="284"/>
        <w:jc w:val="both"/>
        <w:rPr>
          <w:rFonts w:cs="Times New Roman"/>
          <w:color w:val="000000"/>
        </w:rPr>
      </w:pPr>
      <w:r>
        <w:rPr>
          <w:rFonts w:cs="Times New Roman"/>
          <w:color w:val="000000"/>
        </w:rPr>
        <w:t xml:space="preserve">7) </w:t>
      </w:r>
      <w:r w:rsidR="00587895" w:rsidRPr="000807ED">
        <w:rPr>
          <w:rFonts w:cs="Times New Roman"/>
          <w:color w:val="000000"/>
        </w:rPr>
        <w:t>lekcje otwarte</w:t>
      </w:r>
      <w:r w:rsidR="00140E2A">
        <w:rPr>
          <w:rFonts w:cs="Times New Roman"/>
          <w:color w:val="000000"/>
        </w:rPr>
        <w:t>.</w:t>
      </w:r>
    </w:p>
    <w:p w:rsidR="00587895" w:rsidRPr="000807ED" w:rsidRDefault="00587895" w:rsidP="00F207A6">
      <w:pPr>
        <w:spacing w:after="120" w:line="360" w:lineRule="auto"/>
        <w:jc w:val="both"/>
        <w:rPr>
          <w:rFonts w:cs="Times New Roman"/>
          <w:color w:val="000000"/>
        </w:rPr>
      </w:pPr>
    </w:p>
    <w:p w:rsidR="00587895" w:rsidRPr="000807ED" w:rsidRDefault="00BA4A55" w:rsidP="009B5CC6">
      <w:pPr>
        <w:spacing w:after="120" w:line="360" w:lineRule="auto"/>
        <w:jc w:val="center"/>
        <w:rPr>
          <w:rFonts w:cs="Times New Roman"/>
          <w:b/>
          <w:color w:val="000000"/>
        </w:rPr>
      </w:pPr>
      <w:r w:rsidRPr="000807ED">
        <w:rPr>
          <w:rFonts w:cs="Times New Roman"/>
          <w:b/>
          <w:color w:val="000000"/>
        </w:rPr>
        <w:t>ROZDZIA</w:t>
      </w:r>
      <w:r>
        <w:rPr>
          <w:rFonts w:cs="Times New Roman"/>
          <w:b/>
          <w:color w:val="000000"/>
        </w:rPr>
        <w:t>Ł10 - W</w:t>
      </w:r>
      <w:r w:rsidRPr="000807ED">
        <w:rPr>
          <w:rFonts w:cs="Times New Roman"/>
          <w:b/>
          <w:color w:val="000000"/>
        </w:rPr>
        <w:t>EWNĄTRZSZKOLNE OCENIANIE</w:t>
      </w:r>
    </w:p>
    <w:p w:rsidR="006A2CC3" w:rsidRPr="00D2699B" w:rsidRDefault="006A2CC3" w:rsidP="009B5CC6">
      <w:pPr>
        <w:spacing w:after="120" w:line="360" w:lineRule="auto"/>
        <w:jc w:val="center"/>
        <w:rPr>
          <w:rFonts w:cs="Times New Roman"/>
          <w:b/>
          <w:color w:val="000000"/>
        </w:rPr>
      </w:pPr>
    </w:p>
    <w:p w:rsidR="006A2CC3" w:rsidRDefault="000978E5" w:rsidP="009B5CC6">
      <w:pPr>
        <w:spacing w:after="120" w:line="360" w:lineRule="auto"/>
        <w:jc w:val="center"/>
        <w:rPr>
          <w:rFonts w:cs="Times New Roman"/>
          <w:b/>
          <w:color w:val="000000"/>
        </w:rPr>
      </w:pPr>
      <w:r>
        <w:rPr>
          <w:rFonts w:cs="Times New Roman"/>
          <w:b/>
          <w:color w:val="000000"/>
        </w:rPr>
        <w:lastRenderedPageBreak/>
        <w:t>§ 32</w:t>
      </w:r>
      <w:r w:rsidR="00775CC2">
        <w:rPr>
          <w:rFonts w:cs="Times New Roman"/>
          <w:b/>
          <w:color w:val="000000"/>
        </w:rPr>
        <w:t xml:space="preserve"> Cele oceniania</w:t>
      </w:r>
    </w:p>
    <w:p w:rsidR="00AC0CDF" w:rsidRDefault="00AC0CDF" w:rsidP="00F22EA5">
      <w:pPr>
        <w:pStyle w:val="Akapitzlist"/>
        <w:widowControl w:val="0"/>
        <w:numPr>
          <w:ilvl w:val="0"/>
          <w:numId w:val="29"/>
        </w:numPr>
        <w:tabs>
          <w:tab w:val="left" w:pos="660"/>
        </w:tabs>
        <w:suppressAutoHyphens w:val="0"/>
        <w:autoSpaceDE w:val="0"/>
        <w:autoSpaceDN w:val="0"/>
        <w:spacing w:before="120" w:line="360" w:lineRule="auto"/>
        <w:ind w:left="0" w:firstLine="0"/>
        <w:textAlignment w:val="auto"/>
      </w:pPr>
      <w:r>
        <w:t>Ocenianie wewnątrzszkolne ma na</w:t>
      </w:r>
      <w:r w:rsidR="00033A93">
        <w:t xml:space="preserve"> </w:t>
      </w:r>
      <w:r>
        <w:t>celu:</w:t>
      </w:r>
    </w:p>
    <w:p w:rsidR="00AC0CDF" w:rsidRPr="00775CC2" w:rsidRDefault="00AC0CDF" w:rsidP="00F22EA5">
      <w:pPr>
        <w:numPr>
          <w:ilvl w:val="0"/>
          <w:numId w:val="40"/>
        </w:numPr>
        <w:spacing w:after="120" w:line="360" w:lineRule="auto"/>
        <w:jc w:val="both"/>
        <w:rPr>
          <w:rFonts w:cs="Times New Roman"/>
          <w:color w:val="000000"/>
        </w:rPr>
      </w:pPr>
      <w:r w:rsidRPr="00775CC2">
        <w:rPr>
          <w:rFonts w:cs="Times New Roman"/>
          <w:color w:val="000000"/>
        </w:rPr>
        <w:t>informowanie ucznia o poziomie jego osiągnięć edukacyjnych i jego zachowaniu oraz o postępach w tym zakresie;</w:t>
      </w:r>
    </w:p>
    <w:p w:rsidR="00AC0CDF" w:rsidRPr="00775CC2" w:rsidRDefault="00AC0CDF" w:rsidP="00F22EA5">
      <w:pPr>
        <w:numPr>
          <w:ilvl w:val="0"/>
          <w:numId w:val="40"/>
        </w:numPr>
        <w:spacing w:after="120" w:line="360" w:lineRule="auto"/>
        <w:jc w:val="both"/>
        <w:rPr>
          <w:rFonts w:cs="Times New Roman"/>
          <w:color w:val="000000"/>
        </w:rPr>
      </w:pPr>
      <w:r w:rsidRPr="00775CC2">
        <w:rPr>
          <w:rFonts w:cs="Times New Roman"/>
          <w:color w:val="000000"/>
        </w:rPr>
        <w:t>udzielanie uczniowi pomocy w nauce poprzez przekazanie uczniowi informa</w:t>
      </w:r>
      <w:r w:rsidR="00775CC2">
        <w:rPr>
          <w:rFonts w:cs="Times New Roman"/>
          <w:color w:val="000000"/>
        </w:rPr>
        <w:t>cji o tym, co zrobił dobrze</w:t>
      </w:r>
      <w:r w:rsidRPr="00775CC2">
        <w:rPr>
          <w:rFonts w:cs="Times New Roman"/>
          <w:color w:val="000000"/>
        </w:rPr>
        <w:t xml:space="preserve"> i jak powinien się dalej uczyć;</w:t>
      </w:r>
    </w:p>
    <w:p w:rsidR="00AC0CDF" w:rsidRPr="00775CC2" w:rsidRDefault="00AC0CDF" w:rsidP="00F22EA5">
      <w:pPr>
        <w:numPr>
          <w:ilvl w:val="0"/>
          <w:numId w:val="40"/>
        </w:numPr>
        <w:spacing w:after="120" w:line="360" w:lineRule="auto"/>
        <w:jc w:val="both"/>
        <w:rPr>
          <w:rFonts w:cs="Times New Roman"/>
          <w:color w:val="000000"/>
        </w:rPr>
      </w:pPr>
      <w:r w:rsidRPr="00775CC2">
        <w:rPr>
          <w:rFonts w:cs="Times New Roman"/>
          <w:color w:val="000000"/>
        </w:rPr>
        <w:t>udzielanie wskazówek do samodzielnego planowania własnego rozwoju;</w:t>
      </w:r>
    </w:p>
    <w:p w:rsidR="00AC0CDF" w:rsidRPr="00775CC2" w:rsidRDefault="00AC0CDF" w:rsidP="00F22EA5">
      <w:pPr>
        <w:numPr>
          <w:ilvl w:val="0"/>
          <w:numId w:val="40"/>
        </w:numPr>
        <w:spacing w:after="120" w:line="360" w:lineRule="auto"/>
        <w:jc w:val="both"/>
        <w:rPr>
          <w:rFonts w:cs="Times New Roman"/>
          <w:color w:val="000000"/>
        </w:rPr>
      </w:pPr>
      <w:r w:rsidRPr="00775CC2">
        <w:rPr>
          <w:rFonts w:cs="Times New Roman"/>
          <w:color w:val="000000"/>
        </w:rPr>
        <w:t>motywowanie ucznia do dalszych postępów w nauce i zachowaniu;</w:t>
      </w:r>
    </w:p>
    <w:p w:rsidR="00AC0CDF" w:rsidRPr="00775CC2" w:rsidRDefault="00AC0CDF" w:rsidP="00F22EA5">
      <w:pPr>
        <w:numPr>
          <w:ilvl w:val="0"/>
          <w:numId w:val="40"/>
        </w:numPr>
        <w:spacing w:after="120" w:line="360" w:lineRule="auto"/>
        <w:jc w:val="both"/>
        <w:rPr>
          <w:rFonts w:cs="Times New Roman"/>
          <w:color w:val="000000"/>
        </w:rPr>
      </w:pPr>
      <w:r w:rsidRPr="00775CC2">
        <w:rPr>
          <w:rFonts w:cs="Times New Roman"/>
          <w:color w:val="000000"/>
        </w:rPr>
        <w:t>dostarczanie rodzicom (prawnym opiekunom) i nauczycielom informacji o postępach i trudnościach</w:t>
      </w:r>
    </w:p>
    <w:p w:rsidR="00AC0CDF" w:rsidRPr="00775CC2" w:rsidRDefault="00AC0CDF" w:rsidP="00F22EA5">
      <w:pPr>
        <w:numPr>
          <w:ilvl w:val="0"/>
          <w:numId w:val="40"/>
        </w:numPr>
        <w:spacing w:after="120" w:line="360" w:lineRule="auto"/>
        <w:jc w:val="both"/>
        <w:rPr>
          <w:rFonts w:cs="Times New Roman"/>
          <w:color w:val="000000"/>
        </w:rPr>
      </w:pPr>
      <w:r w:rsidRPr="00775CC2">
        <w:rPr>
          <w:rFonts w:cs="Times New Roman"/>
          <w:color w:val="000000"/>
        </w:rPr>
        <w:t>w nauce i zachowaniu ucznia oraz o jego szczególnych uzdolnieniach;</w:t>
      </w:r>
    </w:p>
    <w:p w:rsidR="00AC0CDF" w:rsidRPr="00775CC2" w:rsidRDefault="00AC0CDF" w:rsidP="00F22EA5">
      <w:pPr>
        <w:numPr>
          <w:ilvl w:val="0"/>
          <w:numId w:val="40"/>
        </w:numPr>
        <w:spacing w:after="120" w:line="360" w:lineRule="auto"/>
        <w:jc w:val="both"/>
        <w:rPr>
          <w:rFonts w:cs="Times New Roman"/>
          <w:color w:val="000000"/>
        </w:rPr>
      </w:pPr>
      <w:r w:rsidRPr="00775CC2">
        <w:rPr>
          <w:rFonts w:cs="Times New Roman"/>
          <w:color w:val="000000"/>
        </w:rPr>
        <w:t>umożliwienie nauczycielom doskonalenia organizacji i metod pracy dydaktyczno - wychowawczej.</w:t>
      </w:r>
    </w:p>
    <w:p w:rsidR="00AC0CDF" w:rsidRPr="00D2699B" w:rsidRDefault="00AC0CDF" w:rsidP="00F22EA5">
      <w:pPr>
        <w:numPr>
          <w:ilvl w:val="0"/>
          <w:numId w:val="30"/>
        </w:numPr>
        <w:tabs>
          <w:tab w:val="clear" w:pos="720"/>
          <w:tab w:val="num" w:pos="426"/>
        </w:tabs>
        <w:spacing w:after="120" w:line="360" w:lineRule="auto"/>
        <w:ind w:left="426" w:hanging="426"/>
        <w:jc w:val="both"/>
        <w:rPr>
          <w:rFonts w:cs="Times New Roman"/>
          <w:color w:val="000000"/>
        </w:rPr>
      </w:pPr>
      <w:r w:rsidRPr="00D2699B">
        <w:rPr>
          <w:rFonts w:cs="Times New Roman"/>
          <w:color w:val="000000"/>
        </w:rPr>
        <w:t>Ocenianie osiągnięć edukacyjnych i zachowania ucznia odbywa się w ramach zasad Wewnątrzszkolnego Oceniania. Ocenianie wewnątrzszkolne ma na celu:</w:t>
      </w:r>
    </w:p>
    <w:p w:rsidR="00AC0CDF" w:rsidRPr="00D2699B" w:rsidRDefault="00AC0CDF" w:rsidP="00F207A6">
      <w:pPr>
        <w:pStyle w:val="Akapitzlist"/>
        <w:spacing w:after="120" w:line="360" w:lineRule="auto"/>
        <w:ind w:left="568" w:hanging="284"/>
        <w:rPr>
          <w:color w:val="000000"/>
        </w:rPr>
      </w:pPr>
      <w:r w:rsidRPr="00D2699B">
        <w:rPr>
          <w:color w:val="000000"/>
        </w:rPr>
        <w:t xml:space="preserve">1) informowanie ucznia o poziomie jego osiągnięć edukacyjnych i jego zachowaniu oraz o postępach w tym zakresie; </w:t>
      </w:r>
    </w:p>
    <w:p w:rsidR="00AC0CDF" w:rsidRPr="00D2699B" w:rsidRDefault="00AC0CDF" w:rsidP="00F207A6">
      <w:pPr>
        <w:pStyle w:val="Akapitzlist"/>
        <w:spacing w:after="120" w:line="360" w:lineRule="auto"/>
        <w:ind w:left="568" w:hanging="284"/>
        <w:rPr>
          <w:color w:val="000000"/>
        </w:rPr>
      </w:pPr>
      <w:r w:rsidRPr="00D2699B">
        <w:rPr>
          <w:color w:val="000000"/>
        </w:rPr>
        <w:t xml:space="preserve">2) udzielanie uczniowi pomocy w nauce poprzez przekazanie uczniowi informacji o tym, co zrobił dobrze i jak powinien się dalej uczyć; </w:t>
      </w:r>
    </w:p>
    <w:p w:rsidR="00AC0CDF" w:rsidRPr="00D2699B" w:rsidRDefault="00AC0CDF" w:rsidP="00F207A6">
      <w:pPr>
        <w:pStyle w:val="Akapitzlist"/>
        <w:spacing w:after="120" w:line="360" w:lineRule="auto"/>
        <w:ind w:left="568" w:hanging="284"/>
        <w:rPr>
          <w:color w:val="000000"/>
        </w:rPr>
      </w:pPr>
      <w:r w:rsidRPr="00D2699B">
        <w:rPr>
          <w:color w:val="000000"/>
        </w:rPr>
        <w:t>3) udzielanie wskazówek do samodzielnego planowania własnego rozwoju;</w:t>
      </w:r>
    </w:p>
    <w:p w:rsidR="00AC0CDF" w:rsidRPr="00D2699B" w:rsidRDefault="00AC0CDF" w:rsidP="00F207A6">
      <w:pPr>
        <w:pStyle w:val="Akapitzlist"/>
        <w:spacing w:after="120" w:line="360" w:lineRule="auto"/>
        <w:ind w:left="568" w:hanging="284"/>
        <w:rPr>
          <w:color w:val="000000"/>
        </w:rPr>
      </w:pPr>
      <w:r w:rsidRPr="00D2699B">
        <w:rPr>
          <w:color w:val="000000"/>
        </w:rPr>
        <w:t>4) motywowanie ucznia do dalszych postępów w nauce i zachowaniu;</w:t>
      </w:r>
    </w:p>
    <w:p w:rsidR="00AC0CDF" w:rsidRPr="00D2699B" w:rsidRDefault="00AC0CDF" w:rsidP="00F207A6">
      <w:pPr>
        <w:pStyle w:val="Akapitzlist"/>
        <w:spacing w:after="120" w:line="360" w:lineRule="auto"/>
        <w:ind w:left="568" w:hanging="284"/>
        <w:rPr>
          <w:color w:val="000000"/>
        </w:rPr>
      </w:pPr>
      <w:r w:rsidRPr="00D2699B">
        <w:rPr>
          <w:color w:val="000000"/>
        </w:rPr>
        <w:t>5) dostarczanie rodzicom i nauczycielom informacji o postępach i trudnościach w nauce i zachowaniu ucznia oraz o szczególnych uzdolnieniach ucznia;</w:t>
      </w:r>
    </w:p>
    <w:p w:rsidR="00AC0CDF" w:rsidRPr="00AC0CDF" w:rsidRDefault="00AC0CDF" w:rsidP="00F207A6">
      <w:pPr>
        <w:pStyle w:val="Akapitzlist"/>
        <w:spacing w:after="120" w:line="360" w:lineRule="auto"/>
        <w:ind w:left="568" w:hanging="284"/>
        <w:rPr>
          <w:color w:val="000000"/>
        </w:rPr>
      </w:pPr>
      <w:r w:rsidRPr="00D2699B">
        <w:rPr>
          <w:color w:val="000000"/>
        </w:rPr>
        <w:t xml:space="preserve">6) umożliwienie nauczycielom doskonalenia organizacji i metod pracy dydaktyczno-wychowawczej. </w:t>
      </w:r>
    </w:p>
    <w:p w:rsidR="00AC0CDF" w:rsidRPr="00775CC2" w:rsidRDefault="00AC0CDF" w:rsidP="00F22EA5">
      <w:pPr>
        <w:pStyle w:val="Akapitzlist"/>
        <w:widowControl w:val="0"/>
        <w:numPr>
          <w:ilvl w:val="0"/>
          <w:numId w:val="107"/>
        </w:numPr>
        <w:tabs>
          <w:tab w:val="left" w:pos="284"/>
        </w:tabs>
        <w:suppressAutoHyphens w:val="0"/>
        <w:autoSpaceDE w:val="0"/>
        <w:autoSpaceDN w:val="0"/>
        <w:spacing w:before="120" w:line="360" w:lineRule="auto"/>
        <w:ind w:hanging="720"/>
        <w:textAlignment w:val="auto"/>
        <w:rPr>
          <w:color w:val="000000"/>
        </w:rPr>
      </w:pPr>
      <w:r w:rsidRPr="00775CC2">
        <w:rPr>
          <w:color w:val="000000"/>
        </w:rPr>
        <w:t>Ocenianie wewnątrzszkolne obejmuje</w:t>
      </w:r>
      <w:r w:rsidR="00775CC2">
        <w:rPr>
          <w:color w:val="000000"/>
        </w:rPr>
        <w:t>:</w:t>
      </w:r>
    </w:p>
    <w:p w:rsidR="00AC0CDF" w:rsidRDefault="00AC0CDF" w:rsidP="00F22EA5">
      <w:pPr>
        <w:pStyle w:val="Akapitzlist"/>
        <w:widowControl w:val="0"/>
        <w:numPr>
          <w:ilvl w:val="0"/>
          <w:numId w:val="31"/>
        </w:numPr>
        <w:tabs>
          <w:tab w:val="left" w:pos="452"/>
        </w:tabs>
        <w:suppressAutoHyphens w:val="0"/>
        <w:autoSpaceDE w:val="0"/>
        <w:autoSpaceDN w:val="0"/>
        <w:spacing w:before="120" w:line="360" w:lineRule="auto"/>
        <w:ind w:right="222"/>
        <w:textAlignment w:val="auto"/>
      </w:pPr>
      <w:r>
        <w:t xml:space="preserve">formułowanie przez nauczycieli wymagań edukacyjnych niezbędnych do otrzymania przez ucznia poszczególnych śródrocznych i rocznych ocen klasyfikacyjnych z obowiązkowych </w:t>
      </w:r>
      <w:r w:rsidR="009B5CC6">
        <w:br/>
      </w:r>
      <w:r>
        <w:t>i dodatkowych zajęć edukacyjnych;</w:t>
      </w:r>
    </w:p>
    <w:p w:rsidR="00AC0CDF" w:rsidRDefault="00AC0CDF" w:rsidP="00F22EA5">
      <w:pPr>
        <w:pStyle w:val="Akapitzlist"/>
        <w:widowControl w:val="0"/>
        <w:numPr>
          <w:ilvl w:val="0"/>
          <w:numId w:val="31"/>
        </w:numPr>
        <w:tabs>
          <w:tab w:val="left" w:pos="452"/>
        </w:tabs>
        <w:suppressAutoHyphens w:val="0"/>
        <w:autoSpaceDE w:val="0"/>
        <w:autoSpaceDN w:val="0"/>
        <w:spacing w:before="120" w:line="360" w:lineRule="auto"/>
        <w:textAlignment w:val="auto"/>
      </w:pPr>
      <w:r>
        <w:lastRenderedPageBreak/>
        <w:t>ustalanie kryteriów oceniania</w:t>
      </w:r>
      <w:r w:rsidR="00033A93">
        <w:t xml:space="preserve"> </w:t>
      </w:r>
      <w:r>
        <w:t>zachowania;</w:t>
      </w:r>
    </w:p>
    <w:p w:rsidR="00AC0CDF" w:rsidRDefault="00AC0CDF" w:rsidP="00F22EA5">
      <w:pPr>
        <w:pStyle w:val="Akapitzlist"/>
        <w:widowControl w:val="0"/>
        <w:numPr>
          <w:ilvl w:val="0"/>
          <w:numId w:val="31"/>
        </w:numPr>
        <w:tabs>
          <w:tab w:val="left" w:pos="452"/>
        </w:tabs>
        <w:suppressAutoHyphens w:val="0"/>
        <w:autoSpaceDE w:val="0"/>
        <w:autoSpaceDN w:val="0"/>
        <w:spacing w:before="120" w:line="360" w:lineRule="auto"/>
        <w:textAlignment w:val="auto"/>
      </w:pPr>
      <w:r>
        <w:t xml:space="preserve">ustalanie ocen bieżących i śródrocznych ocen klasyfikacyjnych z obowiązkowych </w:t>
      </w:r>
      <w:r w:rsidR="009B5CC6">
        <w:br/>
      </w:r>
      <w:r>
        <w:t>i dodatkowych</w:t>
      </w:r>
      <w:r w:rsidR="00033A93">
        <w:t xml:space="preserve"> </w:t>
      </w:r>
      <w:r>
        <w:t>zajęć edukacyjnych, a także śródrocznej oceny klasyfikacyjnej zachowania;</w:t>
      </w:r>
    </w:p>
    <w:p w:rsidR="00AC0CDF" w:rsidRDefault="00AC0CDF" w:rsidP="00F22EA5">
      <w:pPr>
        <w:pStyle w:val="Akapitzlist"/>
        <w:widowControl w:val="0"/>
        <w:numPr>
          <w:ilvl w:val="0"/>
          <w:numId w:val="31"/>
        </w:numPr>
        <w:tabs>
          <w:tab w:val="left" w:pos="452"/>
        </w:tabs>
        <w:suppressAutoHyphens w:val="0"/>
        <w:autoSpaceDE w:val="0"/>
        <w:autoSpaceDN w:val="0"/>
        <w:spacing w:before="120" w:line="360" w:lineRule="auto"/>
        <w:textAlignment w:val="auto"/>
      </w:pPr>
      <w:r>
        <w:t>przeprowadzanie egzaminów</w:t>
      </w:r>
      <w:r w:rsidR="00033A93">
        <w:t xml:space="preserve"> </w:t>
      </w:r>
      <w:r>
        <w:t>klasyfikacyjnych;</w:t>
      </w:r>
    </w:p>
    <w:p w:rsidR="00AC0CDF" w:rsidRDefault="00AC0CDF" w:rsidP="00F22EA5">
      <w:pPr>
        <w:pStyle w:val="Akapitzlist"/>
        <w:widowControl w:val="0"/>
        <w:numPr>
          <w:ilvl w:val="0"/>
          <w:numId w:val="31"/>
        </w:numPr>
        <w:tabs>
          <w:tab w:val="left" w:pos="452"/>
        </w:tabs>
        <w:suppressAutoHyphens w:val="0"/>
        <w:autoSpaceDE w:val="0"/>
        <w:autoSpaceDN w:val="0"/>
        <w:spacing w:before="120" w:line="360" w:lineRule="auto"/>
        <w:ind w:right="195"/>
        <w:textAlignment w:val="auto"/>
      </w:pPr>
      <w:r>
        <w:t>ustalanie rocznych ocen klasyfikacyjnych z obowiązkowych i dodatkowych zajęć edukacyjnych oraz rocznej oceny klasyfikacyjnej</w:t>
      </w:r>
      <w:r w:rsidR="00033A93">
        <w:t xml:space="preserve"> </w:t>
      </w:r>
      <w:r>
        <w:t>zachowania;</w:t>
      </w:r>
    </w:p>
    <w:p w:rsidR="00AC0CDF" w:rsidRDefault="00AC0CDF" w:rsidP="00F22EA5">
      <w:pPr>
        <w:pStyle w:val="Akapitzlist"/>
        <w:widowControl w:val="0"/>
        <w:numPr>
          <w:ilvl w:val="0"/>
          <w:numId w:val="31"/>
        </w:numPr>
        <w:tabs>
          <w:tab w:val="left" w:pos="452"/>
        </w:tabs>
        <w:suppressAutoHyphens w:val="0"/>
        <w:autoSpaceDE w:val="0"/>
        <w:autoSpaceDN w:val="0"/>
        <w:spacing w:before="120" w:line="360" w:lineRule="auto"/>
        <w:ind w:right="250"/>
        <w:textAlignment w:val="auto"/>
      </w:pPr>
      <w:r>
        <w:t>ustalanie warunków i trybu  otrzymania wyższych niż  przewidywane  rocznych  ocen  klasyfikacyjnych  z zajęć edukacyjnych oraz rocznej oceny klasyfikacyjnej</w:t>
      </w:r>
      <w:r w:rsidR="00033A93">
        <w:t xml:space="preserve"> </w:t>
      </w:r>
      <w:r>
        <w:t>zachowania;</w:t>
      </w:r>
    </w:p>
    <w:p w:rsidR="00AC0CDF" w:rsidRDefault="00AC0CDF" w:rsidP="00F22EA5">
      <w:pPr>
        <w:pStyle w:val="Akapitzlist"/>
        <w:widowControl w:val="0"/>
        <w:numPr>
          <w:ilvl w:val="0"/>
          <w:numId w:val="31"/>
        </w:numPr>
        <w:tabs>
          <w:tab w:val="left" w:pos="452"/>
        </w:tabs>
        <w:suppressAutoHyphens w:val="0"/>
        <w:autoSpaceDE w:val="0"/>
        <w:autoSpaceDN w:val="0"/>
        <w:spacing w:before="120" w:line="360" w:lineRule="auto"/>
        <w:textAlignment w:val="auto"/>
      </w:pPr>
      <w:r>
        <w:t xml:space="preserve">ustalanie warunków i sposobu przekazywania rodzicom (prawnym opiekunom) informacji </w:t>
      </w:r>
      <w:r w:rsidR="009B5CC6">
        <w:br/>
      </w:r>
      <w:r>
        <w:t>o</w:t>
      </w:r>
      <w:r w:rsidR="00033A93">
        <w:t xml:space="preserve"> </w:t>
      </w:r>
      <w:r>
        <w:t>postępach i trudnościach w nauce i zachowaniu ucznia oraz o jego szczególnych uzdolnieniach.</w:t>
      </w:r>
    </w:p>
    <w:p w:rsidR="00AC0CDF" w:rsidRDefault="00AC0CDF" w:rsidP="00F22EA5">
      <w:pPr>
        <w:pStyle w:val="Akapitzlist"/>
        <w:widowControl w:val="0"/>
        <w:numPr>
          <w:ilvl w:val="0"/>
          <w:numId w:val="107"/>
        </w:numPr>
        <w:tabs>
          <w:tab w:val="left" w:pos="284"/>
        </w:tabs>
        <w:suppressAutoHyphens w:val="0"/>
        <w:autoSpaceDE w:val="0"/>
        <w:autoSpaceDN w:val="0"/>
        <w:spacing w:before="120" w:line="360" w:lineRule="auto"/>
        <w:ind w:left="284" w:hanging="284"/>
        <w:textAlignment w:val="auto"/>
        <w:rPr>
          <w:color w:val="000000"/>
        </w:rPr>
      </w:pPr>
      <w:r w:rsidRPr="00D2699B">
        <w:rPr>
          <w:color w:val="000000"/>
        </w:rPr>
        <w:t>Ocenianie ucznia z religii i etyki odbywa się zgodnie z przepisami odrębnymi</w:t>
      </w:r>
      <w:r w:rsidR="00E8402D" w:rsidRPr="00D2699B">
        <w:rPr>
          <w:color w:val="000000"/>
        </w:rPr>
        <w:t>.</w:t>
      </w:r>
    </w:p>
    <w:p w:rsidR="006A2CC3" w:rsidRPr="00AC0CDF" w:rsidRDefault="006A2CC3" w:rsidP="00F22EA5">
      <w:pPr>
        <w:pStyle w:val="Akapitzlist"/>
        <w:widowControl w:val="0"/>
        <w:numPr>
          <w:ilvl w:val="0"/>
          <w:numId w:val="107"/>
        </w:numPr>
        <w:tabs>
          <w:tab w:val="left" w:pos="284"/>
        </w:tabs>
        <w:suppressAutoHyphens w:val="0"/>
        <w:autoSpaceDE w:val="0"/>
        <w:autoSpaceDN w:val="0"/>
        <w:spacing w:before="120" w:line="360" w:lineRule="auto"/>
        <w:ind w:left="284" w:hanging="284"/>
        <w:textAlignment w:val="auto"/>
        <w:rPr>
          <w:color w:val="000000"/>
        </w:rPr>
      </w:pPr>
      <w:r w:rsidRPr="00D2699B">
        <w:rPr>
          <w:color w:val="000000"/>
        </w:rPr>
        <w:t xml:space="preserve">Nauczyciele na początku każdego roku szkolnego informują uczniów oraz ich rodziców o: </w:t>
      </w:r>
    </w:p>
    <w:p w:rsidR="006A2CC3" w:rsidRPr="00775CC2" w:rsidRDefault="006A2CC3" w:rsidP="00F22EA5">
      <w:pPr>
        <w:pStyle w:val="Akapitzlist"/>
        <w:widowControl w:val="0"/>
        <w:numPr>
          <w:ilvl w:val="0"/>
          <w:numId w:val="41"/>
        </w:numPr>
        <w:tabs>
          <w:tab w:val="left" w:pos="452"/>
        </w:tabs>
        <w:suppressAutoHyphens w:val="0"/>
        <w:autoSpaceDE w:val="0"/>
        <w:autoSpaceDN w:val="0"/>
        <w:spacing w:before="120" w:line="360" w:lineRule="auto"/>
        <w:textAlignment w:val="auto"/>
      </w:pPr>
      <w:r w:rsidRPr="00775CC2">
        <w:t>wymaganiach edukacyjnych niezbędnych do otrzymania przez ucznia poszczególnych śródrocznych i rocznych ocen klasyfikacyjnych z zaj</w:t>
      </w:r>
      <w:r w:rsidR="00D2699B" w:rsidRPr="00775CC2">
        <w:t>ęć edukacyjnych, wynikających z </w:t>
      </w:r>
      <w:r w:rsidRPr="00775CC2">
        <w:t>realizowanego przez siebie programu nauczania;</w:t>
      </w:r>
    </w:p>
    <w:p w:rsidR="006A2CC3" w:rsidRPr="00775CC2" w:rsidRDefault="006A2CC3" w:rsidP="00F22EA5">
      <w:pPr>
        <w:pStyle w:val="Akapitzlist"/>
        <w:widowControl w:val="0"/>
        <w:numPr>
          <w:ilvl w:val="0"/>
          <w:numId w:val="41"/>
        </w:numPr>
        <w:tabs>
          <w:tab w:val="left" w:pos="452"/>
        </w:tabs>
        <w:suppressAutoHyphens w:val="0"/>
        <w:autoSpaceDE w:val="0"/>
        <w:autoSpaceDN w:val="0"/>
        <w:spacing w:before="120" w:line="360" w:lineRule="auto"/>
        <w:textAlignment w:val="auto"/>
      </w:pPr>
      <w:r w:rsidRPr="00775CC2">
        <w:t>sposobach sprawdzania osiągnięć edukacyjnych uczniów;</w:t>
      </w:r>
    </w:p>
    <w:p w:rsidR="006A2CC3" w:rsidRPr="00775CC2" w:rsidRDefault="006A2CC3" w:rsidP="00F22EA5">
      <w:pPr>
        <w:pStyle w:val="Akapitzlist"/>
        <w:widowControl w:val="0"/>
        <w:numPr>
          <w:ilvl w:val="0"/>
          <w:numId w:val="41"/>
        </w:numPr>
        <w:tabs>
          <w:tab w:val="left" w:pos="452"/>
        </w:tabs>
        <w:suppressAutoHyphens w:val="0"/>
        <w:autoSpaceDE w:val="0"/>
        <w:autoSpaceDN w:val="0"/>
        <w:spacing w:before="120" w:line="360" w:lineRule="auto"/>
        <w:textAlignment w:val="auto"/>
      </w:pPr>
      <w:r w:rsidRPr="00775CC2">
        <w:t xml:space="preserve">warunkach i trybie otrzymania wyższej niż przewidywana rocznej oceny klasyfikacyjnej </w:t>
      </w:r>
      <w:r w:rsidR="009B5CC6">
        <w:br/>
      </w:r>
      <w:r w:rsidRPr="00775CC2">
        <w:t xml:space="preserve">z zajęć edukacyjnych. </w:t>
      </w:r>
    </w:p>
    <w:p w:rsidR="006A2CC3" w:rsidRPr="00D2699B" w:rsidRDefault="006A2CC3" w:rsidP="00F22EA5">
      <w:pPr>
        <w:pStyle w:val="Akapitzlist"/>
        <w:widowControl w:val="0"/>
        <w:numPr>
          <w:ilvl w:val="0"/>
          <w:numId w:val="107"/>
        </w:numPr>
        <w:tabs>
          <w:tab w:val="left" w:pos="284"/>
        </w:tabs>
        <w:suppressAutoHyphens w:val="0"/>
        <w:autoSpaceDE w:val="0"/>
        <w:autoSpaceDN w:val="0"/>
        <w:spacing w:before="120" w:line="360" w:lineRule="auto"/>
        <w:ind w:left="284" w:hanging="284"/>
        <w:textAlignment w:val="auto"/>
        <w:rPr>
          <w:color w:val="000000"/>
        </w:rPr>
      </w:pPr>
      <w:r w:rsidRPr="00D2699B">
        <w:rPr>
          <w:color w:val="000000"/>
        </w:rPr>
        <w:t>Wychowawca oddziału na początku każdego roku szkolnego informuje uczniów oraz ich rodziców</w:t>
      </w:r>
      <w:r w:rsidR="00D2699B">
        <w:rPr>
          <w:color w:val="000000"/>
        </w:rPr>
        <w:t> </w:t>
      </w:r>
      <w:r w:rsidRPr="00D2699B">
        <w:rPr>
          <w:color w:val="000000"/>
        </w:rPr>
        <w:t>o:</w:t>
      </w:r>
    </w:p>
    <w:p w:rsidR="006A2CC3" w:rsidRPr="00775CC2" w:rsidRDefault="006A2CC3" w:rsidP="00F22EA5">
      <w:pPr>
        <w:pStyle w:val="Akapitzlist"/>
        <w:widowControl w:val="0"/>
        <w:numPr>
          <w:ilvl w:val="0"/>
          <w:numId w:val="42"/>
        </w:numPr>
        <w:tabs>
          <w:tab w:val="left" w:pos="452"/>
        </w:tabs>
        <w:suppressAutoHyphens w:val="0"/>
        <w:autoSpaceDE w:val="0"/>
        <w:autoSpaceDN w:val="0"/>
        <w:spacing w:before="120" w:line="360" w:lineRule="auto"/>
        <w:textAlignment w:val="auto"/>
      </w:pPr>
      <w:r w:rsidRPr="00775CC2">
        <w:t>warunkach i sposobie oraz kryteriach oceniania zachowania;</w:t>
      </w:r>
    </w:p>
    <w:p w:rsidR="006A2CC3" w:rsidRPr="00775CC2" w:rsidRDefault="006A2CC3" w:rsidP="00F22EA5">
      <w:pPr>
        <w:pStyle w:val="Akapitzlist"/>
        <w:widowControl w:val="0"/>
        <w:numPr>
          <w:ilvl w:val="0"/>
          <w:numId w:val="42"/>
        </w:numPr>
        <w:tabs>
          <w:tab w:val="left" w:pos="452"/>
        </w:tabs>
        <w:suppressAutoHyphens w:val="0"/>
        <w:autoSpaceDE w:val="0"/>
        <w:autoSpaceDN w:val="0"/>
        <w:spacing w:before="120" w:line="360" w:lineRule="auto"/>
        <w:textAlignment w:val="auto"/>
      </w:pPr>
      <w:r w:rsidRPr="00775CC2">
        <w:t xml:space="preserve">warunkach i trybie otrzymania wyższej niż przewidywana rocznej oceny klasyfikacyjnej zachowania </w:t>
      </w:r>
    </w:p>
    <w:p w:rsidR="00783F74" w:rsidRPr="00775CC2" w:rsidRDefault="00783F74" w:rsidP="00F22EA5">
      <w:pPr>
        <w:pStyle w:val="Akapitzlist"/>
        <w:widowControl w:val="0"/>
        <w:numPr>
          <w:ilvl w:val="0"/>
          <w:numId w:val="107"/>
        </w:numPr>
        <w:tabs>
          <w:tab w:val="left" w:pos="284"/>
        </w:tabs>
        <w:suppressAutoHyphens w:val="0"/>
        <w:autoSpaceDE w:val="0"/>
        <w:autoSpaceDN w:val="0"/>
        <w:spacing w:before="120" w:line="360" w:lineRule="auto"/>
        <w:ind w:left="284" w:hanging="284"/>
        <w:textAlignment w:val="auto"/>
        <w:rPr>
          <w:color w:val="000000"/>
        </w:rPr>
      </w:pPr>
      <w:r w:rsidRPr="00775CC2">
        <w:rPr>
          <w:color w:val="000000"/>
        </w:rPr>
        <w:t>Informacje, o których mowa w ust. 5 i 6 nauczyciele i wychowawcy przekazują:</w:t>
      </w:r>
    </w:p>
    <w:p w:rsidR="00783F74" w:rsidRDefault="00783F74" w:rsidP="00F22EA5">
      <w:pPr>
        <w:pStyle w:val="Akapitzlist"/>
        <w:widowControl w:val="0"/>
        <w:numPr>
          <w:ilvl w:val="0"/>
          <w:numId w:val="43"/>
        </w:numPr>
        <w:tabs>
          <w:tab w:val="left" w:pos="452"/>
        </w:tabs>
        <w:suppressAutoHyphens w:val="0"/>
        <w:autoSpaceDE w:val="0"/>
        <w:autoSpaceDN w:val="0"/>
        <w:spacing w:before="120" w:line="360" w:lineRule="auto"/>
        <w:textAlignment w:val="auto"/>
      </w:pPr>
      <w:r>
        <w:t xml:space="preserve">uczniom - na zajęciach edukacyjnych i godzinach wychowawczych w pierwszym tygodniu </w:t>
      </w:r>
      <w:r w:rsidR="009B5CC6">
        <w:br/>
      </w:r>
      <w:r>
        <w:t>po</w:t>
      </w:r>
      <w:r w:rsidR="00033A93">
        <w:t xml:space="preserve"> </w:t>
      </w:r>
      <w:r>
        <w:t>rozpoczęciu</w:t>
      </w:r>
    </w:p>
    <w:p w:rsidR="00783F74" w:rsidRDefault="00783F74" w:rsidP="00F22EA5">
      <w:pPr>
        <w:pStyle w:val="Akapitzlist"/>
        <w:widowControl w:val="0"/>
        <w:numPr>
          <w:ilvl w:val="0"/>
          <w:numId w:val="43"/>
        </w:numPr>
        <w:tabs>
          <w:tab w:val="left" w:pos="452"/>
        </w:tabs>
        <w:suppressAutoHyphens w:val="0"/>
        <w:autoSpaceDE w:val="0"/>
        <w:autoSpaceDN w:val="0"/>
        <w:spacing w:before="120" w:line="360" w:lineRule="auto"/>
        <w:textAlignment w:val="auto"/>
      </w:pPr>
      <w:r>
        <w:t>roku szkolnego oraz dokumentują to zapisem w dzienniku lekcyjnym;</w:t>
      </w:r>
    </w:p>
    <w:p w:rsidR="00783F74" w:rsidRDefault="00783F74" w:rsidP="00F22EA5">
      <w:pPr>
        <w:pStyle w:val="Akapitzlist"/>
        <w:widowControl w:val="0"/>
        <w:numPr>
          <w:ilvl w:val="0"/>
          <w:numId w:val="43"/>
        </w:numPr>
        <w:tabs>
          <w:tab w:val="left" w:pos="452"/>
        </w:tabs>
        <w:suppressAutoHyphens w:val="0"/>
        <w:autoSpaceDE w:val="0"/>
        <w:autoSpaceDN w:val="0"/>
        <w:spacing w:before="120" w:line="360" w:lineRule="auto"/>
        <w:textAlignment w:val="auto"/>
      </w:pPr>
      <w:r>
        <w:t>rodzicom</w:t>
      </w:r>
      <w:r w:rsidR="00BB7378">
        <w:t xml:space="preserve"> </w:t>
      </w:r>
      <w:r>
        <w:t>(prawnym</w:t>
      </w:r>
      <w:r w:rsidR="00BB7378">
        <w:t xml:space="preserve"> </w:t>
      </w:r>
      <w:r>
        <w:t>opiekunom)</w:t>
      </w:r>
      <w:r w:rsidR="00BB7378">
        <w:t xml:space="preserve"> – </w:t>
      </w:r>
      <w:r>
        <w:t>na</w:t>
      </w:r>
      <w:r w:rsidR="00BB7378">
        <w:t xml:space="preserve"> </w:t>
      </w:r>
      <w:r>
        <w:t>klasowych</w:t>
      </w:r>
      <w:r w:rsidR="00BB7378">
        <w:t xml:space="preserve"> </w:t>
      </w:r>
      <w:r>
        <w:t>zebraniach</w:t>
      </w:r>
      <w:r w:rsidR="00BB7378">
        <w:t xml:space="preserve"> </w:t>
      </w:r>
      <w:r>
        <w:t>zorganizowanych</w:t>
      </w:r>
      <w:r w:rsidR="00BB7378">
        <w:t xml:space="preserve"> </w:t>
      </w:r>
      <w:r>
        <w:t>najpóźniej</w:t>
      </w:r>
      <w:r w:rsidR="00BB7378">
        <w:t xml:space="preserve"> </w:t>
      </w:r>
      <w:r w:rsidR="006415EB">
        <w:br/>
      </w:r>
      <w:r>
        <w:lastRenderedPageBreak/>
        <w:t>do</w:t>
      </w:r>
      <w:r w:rsidR="006415EB">
        <w:t xml:space="preserve"> </w:t>
      </w:r>
      <w:r>
        <w:t>30</w:t>
      </w:r>
      <w:r w:rsidR="006415EB">
        <w:t xml:space="preserve"> </w:t>
      </w:r>
      <w:r>
        <w:t>września danego roku oraz dokumentują to zapisem w dzienniku lekcyjnym.</w:t>
      </w:r>
    </w:p>
    <w:p w:rsidR="00783F74" w:rsidRPr="00775CC2" w:rsidRDefault="00783F74" w:rsidP="00F22EA5">
      <w:pPr>
        <w:pStyle w:val="Akapitzlist"/>
        <w:widowControl w:val="0"/>
        <w:numPr>
          <w:ilvl w:val="0"/>
          <w:numId w:val="107"/>
        </w:numPr>
        <w:tabs>
          <w:tab w:val="left" w:pos="284"/>
        </w:tabs>
        <w:suppressAutoHyphens w:val="0"/>
        <w:autoSpaceDE w:val="0"/>
        <w:autoSpaceDN w:val="0"/>
        <w:spacing w:before="120" w:line="360" w:lineRule="auto"/>
        <w:ind w:left="284" w:hanging="284"/>
        <w:textAlignment w:val="auto"/>
        <w:rPr>
          <w:color w:val="000000"/>
        </w:rPr>
      </w:pPr>
      <w:r w:rsidRPr="00775CC2">
        <w:rPr>
          <w:color w:val="000000"/>
        </w:rPr>
        <w:t>Wymagania edukacyjne, o których mowa w ust. 5 pkt 1 dostosowuje się do indywidualnych potrzeb rozwojowych i edukacyjnych oraz możliwości psychofizycznych ucznia, zgodnie z odrębnymi przepisami.</w:t>
      </w:r>
    </w:p>
    <w:p w:rsidR="00BB7378" w:rsidRDefault="00783F74" w:rsidP="00F22EA5">
      <w:pPr>
        <w:pStyle w:val="Akapitzlist"/>
        <w:widowControl w:val="0"/>
        <w:numPr>
          <w:ilvl w:val="0"/>
          <w:numId w:val="107"/>
        </w:numPr>
        <w:tabs>
          <w:tab w:val="left" w:pos="284"/>
        </w:tabs>
        <w:suppressAutoHyphens w:val="0"/>
        <w:autoSpaceDE w:val="0"/>
        <w:autoSpaceDN w:val="0"/>
        <w:spacing w:before="120" w:line="360" w:lineRule="auto"/>
        <w:ind w:left="284" w:hanging="284"/>
        <w:textAlignment w:val="auto"/>
        <w:rPr>
          <w:color w:val="000000"/>
        </w:rPr>
      </w:pPr>
      <w:r w:rsidRPr="00775CC2">
        <w:rPr>
          <w:color w:val="000000"/>
        </w:rPr>
        <w:t>Informacje o postępach i trudnościach w nauce i zachowaniu ucznia oraz o szczególnych uzdolnieniach ucznia są przekazywane rodzicom (prawnym opiekunom) ucznia przez wychowawców klas podczas indywidualnych spotkań.</w:t>
      </w:r>
    </w:p>
    <w:p w:rsidR="00783F74" w:rsidRPr="00BB7378" w:rsidRDefault="00783F74" w:rsidP="00F22EA5">
      <w:pPr>
        <w:pStyle w:val="Akapitzlist"/>
        <w:widowControl w:val="0"/>
        <w:numPr>
          <w:ilvl w:val="0"/>
          <w:numId w:val="107"/>
        </w:numPr>
        <w:tabs>
          <w:tab w:val="left" w:pos="284"/>
        </w:tabs>
        <w:suppressAutoHyphens w:val="0"/>
        <w:autoSpaceDE w:val="0"/>
        <w:autoSpaceDN w:val="0"/>
        <w:spacing w:before="120" w:line="360" w:lineRule="auto"/>
        <w:ind w:left="284" w:hanging="284"/>
        <w:textAlignment w:val="auto"/>
        <w:rPr>
          <w:color w:val="000000"/>
        </w:rPr>
      </w:pPr>
      <w:r w:rsidRPr="00BB7378">
        <w:rPr>
          <w:color w:val="000000"/>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783F74" w:rsidRPr="00775CC2" w:rsidRDefault="00783F74" w:rsidP="00F22EA5">
      <w:pPr>
        <w:pStyle w:val="Akapitzlist"/>
        <w:widowControl w:val="0"/>
        <w:numPr>
          <w:ilvl w:val="0"/>
          <w:numId w:val="107"/>
        </w:numPr>
        <w:tabs>
          <w:tab w:val="left" w:pos="284"/>
        </w:tabs>
        <w:suppressAutoHyphens w:val="0"/>
        <w:autoSpaceDE w:val="0"/>
        <w:autoSpaceDN w:val="0"/>
        <w:spacing w:before="120" w:line="360" w:lineRule="auto"/>
        <w:ind w:left="284" w:hanging="284"/>
        <w:textAlignment w:val="auto"/>
        <w:rPr>
          <w:color w:val="000000"/>
        </w:rPr>
      </w:pPr>
      <w:r w:rsidRPr="00775CC2">
        <w:rPr>
          <w:color w:val="000000"/>
        </w:rPr>
        <w:t xml:space="preserve">Dyrektor szkoły zwalnia ucznia z realizacji zajęć wychowania fizycznego, zajęć komputerowych lub informatyki, na podstawie opinii o braku możliwości uczestniczenia ucznia </w:t>
      </w:r>
      <w:r w:rsidR="00BB7378">
        <w:rPr>
          <w:color w:val="000000"/>
        </w:rPr>
        <w:br/>
      </w:r>
      <w:r w:rsidRPr="00775CC2">
        <w:rPr>
          <w:color w:val="000000"/>
        </w:rPr>
        <w:t>w tych zajęciach wydanej przez lekarza, na czas określony w tej opinii.</w:t>
      </w:r>
    </w:p>
    <w:p w:rsidR="00783F74" w:rsidRPr="00775CC2" w:rsidRDefault="00783F74" w:rsidP="00F22EA5">
      <w:pPr>
        <w:pStyle w:val="Akapitzlist"/>
        <w:widowControl w:val="0"/>
        <w:numPr>
          <w:ilvl w:val="0"/>
          <w:numId w:val="107"/>
        </w:numPr>
        <w:tabs>
          <w:tab w:val="left" w:pos="284"/>
        </w:tabs>
        <w:suppressAutoHyphens w:val="0"/>
        <w:autoSpaceDE w:val="0"/>
        <w:autoSpaceDN w:val="0"/>
        <w:spacing w:before="120" w:line="360" w:lineRule="auto"/>
        <w:ind w:left="284" w:hanging="284"/>
        <w:textAlignment w:val="auto"/>
        <w:rPr>
          <w:color w:val="000000"/>
        </w:rPr>
      </w:pPr>
      <w:r w:rsidRPr="00775CC2">
        <w:rPr>
          <w:color w:val="000000"/>
        </w:rPr>
        <w:t>Jeżeli okres zwolnienia ucznia z realizacji zajęć, o którym mowa w ust. 9, uniemożliwia ustalenie śródrocznej lub rocznej oceny klasyfikacyjnej, w dokumentacji przebiegu nauczania zamiast oceny klasyfikacyjnej wpisuje się „zwolniony" albo „zwolniona".</w:t>
      </w:r>
    </w:p>
    <w:p w:rsidR="00783F74" w:rsidRPr="00775CC2" w:rsidRDefault="00783F74" w:rsidP="00F22EA5">
      <w:pPr>
        <w:pStyle w:val="Akapitzlist"/>
        <w:widowControl w:val="0"/>
        <w:numPr>
          <w:ilvl w:val="0"/>
          <w:numId w:val="107"/>
        </w:numPr>
        <w:tabs>
          <w:tab w:val="left" w:pos="284"/>
        </w:tabs>
        <w:suppressAutoHyphens w:val="0"/>
        <w:autoSpaceDE w:val="0"/>
        <w:autoSpaceDN w:val="0"/>
        <w:spacing w:before="120" w:line="360" w:lineRule="auto"/>
        <w:ind w:left="284" w:hanging="284"/>
        <w:textAlignment w:val="auto"/>
        <w:rPr>
          <w:color w:val="000000"/>
        </w:rPr>
      </w:pPr>
      <w:r w:rsidRPr="00775CC2">
        <w:rPr>
          <w:color w:val="000000"/>
        </w:rPr>
        <w:t xml:space="preserve">Dyrektor szkoły na wniosek rodziców (prawnych opiekunów) oraz na podstawie opinii poradni psychologiczno-pedagogicznej, w tym poradni specjalistycznej, zwalnia do końca danego etapu edukacyjnego ucznia z wadą słuchu, z głęboką dysleksją rozwojową, z afazją, </w:t>
      </w:r>
      <w:r w:rsidR="00BB7378">
        <w:rPr>
          <w:color w:val="000000"/>
        </w:rPr>
        <w:br/>
      </w:r>
      <w:r w:rsidRPr="00775CC2">
        <w:rPr>
          <w:color w:val="000000"/>
        </w:rPr>
        <w:t>z niepełnosprawnościami sprzężonymi lub</w:t>
      </w:r>
      <w:r w:rsidR="00F27F46">
        <w:rPr>
          <w:color w:val="000000"/>
        </w:rPr>
        <w:t xml:space="preserve"> </w:t>
      </w:r>
      <w:r w:rsidRPr="00775CC2">
        <w:rPr>
          <w:color w:val="000000"/>
        </w:rPr>
        <w:t>z autyzmem, w tym z zespołem Aspergera, z nauki drugiego języka obcego nowożytnego. W przypadku ucznia posiadającego orzeczenie o potrzebie kształcenia specjalnego lub orzeczenie o potrzebie indywidualnego nauczania zwolnienie z nauki drugiego języka obcego nowożytnego może nastąpić na podstawie tego orzeczenia.</w:t>
      </w:r>
    </w:p>
    <w:p w:rsidR="00783F74" w:rsidRPr="00775CC2" w:rsidRDefault="00775CC2" w:rsidP="00F22EA5">
      <w:pPr>
        <w:pStyle w:val="Akapitzlist"/>
        <w:widowControl w:val="0"/>
        <w:numPr>
          <w:ilvl w:val="0"/>
          <w:numId w:val="107"/>
        </w:numPr>
        <w:tabs>
          <w:tab w:val="left" w:pos="284"/>
        </w:tabs>
        <w:suppressAutoHyphens w:val="0"/>
        <w:autoSpaceDE w:val="0"/>
        <w:autoSpaceDN w:val="0"/>
        <w:spacing w:before="120" w:line="360" w:lineRule="auto"/>
        <w:ind w:left="284" w:hanging="284"/>
        <w:textAlignment w:val="auto"/>
        <w:rPr>
          <w:color w:val="000000"/>
        </w:rPr>
      </w:pPr>
      <w:r>
        <w:rPr>
          <w:color w:val="000000"/>
        </w:rPr>
        <w:t>W</w:t>
      </w:r>
      <w:r w:rsidR="00252BA1">
        <w:rPr>
          <w:color w:val="000000"/>
        </w:rPr>
        <w:t xml:space="preserve"> przypadku zwolnienia ucznia z nauki</w:t>
      </w:r>
      <w:r w:rsidR="00783F74" w:rsidRPr="00775CC2">
        <w:rPr>
          <w:color w:val="000000"/>
        </w:rPr>
        <w:t xml:space="preserve"> drugiego języka  obcego nowożytn</w:t>
      </w:r>
      <w:r w:rsidR="00252BA1">
        <w:rPr>
          <w:color w:val="000000"/>
        </w:rPr>
        <w:t xml:space="preserve">ego, o którym </w:t>
      </w:r>
      <w:r>
        <w:rPr>
          <w:color w:val="000000"/>
        </w:rPr>
        <w:t>mowa</w:t>
      </w:r>
      <w:r w:rsidR="00386AC2" w:rsidRPr="00775CC2">
        <w:rPr>
          <w:color w:val="000000"/>
        </w:rPr>
        <w:t xml:space="preserve"> w ust. 13</w:t>
      </w:r>
      <w:r w:rsidR="00783F74" w:rsidRPr="00775CC2">
        <w:rPr>
          <w:color w:val="000000"/>
        </w:rPr>
        <w:t>, w dokumentacji przebiegu nauczania zamiast oceny klasyfikacyjnej wpisuje się „zwolniony" albo</w:t>
      </w:r>
      <w:r w:rsidR="00F27F46">
        <w:rPr>
          <w:color w:val="000000"/>
        </w:rPr>
        <w:t xml:space="preserve"> </w:t>
      </w:r>
      <w:r w:rsidR="00783F74" w:rsidRPr="00775CC2">
        <w:rPr>
          <w:color w:val="000000"/>
        </w:rPr>
        <w:t>„zwolniona".</w:t>
      </w:r>
    </w:p>
    <w:p w:rsidR="00783F74" w:rsidRPr="00775CC2" w:rsidRDefault="00775CC2" w:rsidP="00F22EA5">
      <w:pPr>
        <w:pStyle w:val="Akapitzlist"/>
        <w:widowControl w:val="0"/>
        <w:numPr>
          <w:ilvl w:val="0"/>
          <w:numId w:val="107"/>
        </w:numPr>
        <w:tabs>
          <w:tab w:val="left" w:pos="284"/>
        </w:tabs>
        <w:suppressAutoHyphens w:val="0"/>
        <w:autoSpaceDE w:val="0"/>
        <w:autoSpaceDN w:val="0"/>
        <w:spacing w:before="120" w:line="360" w:lineRule="auto"/>
        <w:ind w:left="284" w:hanging="284"/>
        <w:textAlignment w:val="auto"/>
        <w:rPr>
          <w:color w:val="000000"/>
        </w:rPr>
      </w:pPr>
      <w:r>
        <w:rPr>
          <w:color w:val="000000"/>
        </w:rPr>
        <w:t xml:space="preserve">Oceny są jawne zarówno dla ucznia, jak i jego </w:t>
      </w:r>
      <w:r w:rsidR="00783F74" w:rsidRPr="00775CC2">
        <w:rPr>
          <w:color w:val="000000"/>
        </w:rPr>
        <w:t>rodziców</w:t>
      </w:r>
      <w:r>
        <w:rPr>
          <w:color w:val="000000"/>
        </w:rPr>
        <w:t xml:space="preserve"> (prawnych opiekunów). Sprawdzone</w:t>
      </w:r>
      <w:r w:rsidR="00783F74" w:rsidRPr="00775CC2">
        <w:rPr>
          <w:color w:val="000000"/>
        </w:rPr>
        <w:t xml:space="preserve"> i ocenione pisemne prace kontrolne uczeń i jego rodzice (prawni opiekunowie) otrzymują </w:t>
      </w:r>
      <w:r w:rsidR="00BB7378">
        <w:rPr>
          <w:color w:val="000000"/>
        </w:rPr>
        <w:br/>
      </w:r>
      <w:r w:rsidR="00783F74" w:rsidRPr="00775CC2">
        <w:rPr>
          <w:color w:val="000000"/>
        </w:rPr>
        <w:t>do wglądu według następujących zasad:</w:t>
      </w:r>
    </w:p>
    <w:p w:rsidR="00783F74" w:rsidRDefault="00783F74" w:rsidP="00F22EA5">
      <w:pPr>
        <w:pStyle w:val="Akapitzlist"/>
        <w:widowControl w:val="0"/>
        <w:numPr>
          <w:ilvl w:val="0"/>
          <w:numId w:val="44"/>
        </w:numPr>
        <w:tabs>
          <w:tab w:val="left" w:pos="452"/>
        </w:tabs>
        <w:suppressAutoHyphens w:val="0"/>
        <w:autoSpaceDE w:val="0"/>
        <w:autoSpaceDN w:val="0"/>
        <w:spacing w:before="120" w:line="360" w:lineRule="auto"/>
        <w:textAlignment w:val="auto"/>
      </w:pPr>
      <w:r>
        <w:t>uczeń - na zajęciach edukacyjnych;</w:t>
      </w:r>
    </w:p>
    <w:p w:rsidR="00783F74" w:rsidRDefault="00783F74" w:rsidP="00F22EA5">
      <w:pPr>
        <w:pStyle w:val="Akapitzlist"/>
        <w:widowControl w:val="0"/>
        <w:numPr>
          <w:ilvl w:val="0"/>
          <w:numId w:val="44"/>
        </w:numPr>
        <w:tabs>
          <w:tab w:val="left" w:pos="452"/>
        </w:tabs>
        <w:suppressAutoHyphens w:val="0"/>
        <w:autoSpaceDE w:val="0"/>
        <w:autoSpaceDN w:val="0"/>
        <w:spacing w:before="120" w:line="360" w:lineRule="auto"/>
        <w:textAlignment w:val="auto"/>
      </w:pPr>
      <w:r>
        <w:t>rodzice (prawni opiekunowie) – na zebraniu klasowym lub w czasie indywidualnych spotkań</w:t>
      </w:r>
    </w:p>
    <w:p w:rsidR="00783F74" w:rsidRDefault="00783F74" w:rsidP="00F22EA5">
      <w:pPr>
        <w:pStyle w:val="Akapitzlist"/>
        <w:widowControl w:val="0"/>
        <w:numPr>
          <w:ilvl w:val="0"/>
          <w:numId w:val="44"/>
        </w:numPr>
        <w:tabs>
          <w:tab w:val="left" w:pos="452"/>
        </w:tabs>
        <w:suppressAutoHyphens w:val="0"/>
        <w:autoSpaceDE w:val="0"/>
        <w:autoSpaceDN w:val="0"/>
        <w:spacing w:before="120" w:line="360" w:lineRule="auto"/>
        <w:textAlignment w:val="auto"/>
      </w:pPr>
      <w:r>
        <w:lastRenderedPageBreak/>
        <w:t>z nauczycielem.</w:t>
      </w:r>
    </w:p>
    <w:p w:rsidR="00783F74" w:rsidRPr="00252BA1" w:rsidRDefault="00252BA1" w:rsidP="00F22EA5">
      <w:pPr>
        <w:pStyle w:val="Akapitzlist"/>
        <w:widowControl w:val="0"/>
        <w:numPr>
          <w:ilvl w:val="0"/>
          <w:numId w:val="107"/>
        </w:numPr>
        <w:tabs>
          <w:tab w:val="left" w:pos="284"/>
        </w:tabs>
        <w:suppressAutoHyphens w:val="0"/>
        <w:autoSpaceDE w:val="0"/>
        <w:autoSpaceDN w:val="0"/>
        <w:spacing w:before="120" w:line="360" w:lineRule="auto"/>
        <w:ind w:left="284" w:hanging="284"/>
        <w:textAlignment w:val="auto"/>
        <w:rPr>
          <w:color w:val="000000"/>
        </w:rPr>
      </w:pPr>
      <w:r>
        <w:rPr>
          <w:color w:val="000000"/>
        </w:rPr>
        <w:t xml:space="preserve">Uczeń w trakcie nauki w szkole otrzymuje oceny bieżące oraz klasyfikacyjne: śródroczne, </w:t>
      </w:r>
      <w:r w:rsidR="00783F74" w:rsidRPr="00252BA1">
        <w:rPr>
          <w:color w:val="000000"/>
        </w:rPr>
        <w:t>roczne i końcowe.</w:t>
      </w:r>
    </w:p>
    <w:p w:rsidR="00AC0CDF" w:rsidRDefault="00AC0CDF" w:rsidP="00F207A6">
      <w:pPr>
        <w:spacing w:after="120" w:line="360" w:lineRule="auto"/>
        <w:ind w:left="568" w:hanging="568"/>
        <w:jc w:val="both"/>
        <w:rPr>
          <w:rFonts w:cs="Times New Roman"/>
          <w:color w:val="000000"/>
        </w:rPr>
      </w:pPr>
    </w:p>
    <w:p w:rsidR="006A2CC3" w:rsidRPr="00D2699B" w:rsidRDefault="006A2CC3" w:rsidP="00BB7378">
      <w:pPr>
        <w:spacing w:after="120" w:line="360" w:lineRule="auto"/>
        <w:jc w:val="center"/>
        <w:rPr>
          <w:rFonts w:cs="Times New Roman"/>
          <w:b/>
          <w:bCs/>
          <w:color w:val="000000"/>
        </w:rPr>
      </w:pPr>
      <w:r w:rsidRPr="00033A93">
        <w:rPr>
          <w:rFonts w:cs="Times New Roman"/>
          <w:b/>
          <w:bCs/>
          <w:color w:val="000000"/>
        </w:rPr>
        <w:t>§ 3</w:t>
      </w:r>
      <w:r w:rsidR="000978E5">
        <w:rPr>
          <w:rFonts w:cs="Times New Roman"/>
          <w:b/>
          <w:bCs/>
          <w:color w:val="000000"/>
        </w:rPr>
        <w:t>3</w:t>
      </w:r>
      <w:r w:rsidR="00094C29" w:rsidRPr="00033A93">
        <w:rPr>
          <w:rFonts w:cs="Times New Roman"/>
          <w:b/>
          <w:bCs/>
          <w:color w:val="000000"/>
        </w:rPr>
        <w:t xml:space="preserve"> Skala i rodzaje ocen</w:t>
      </w:r>
    </w:p>
    <w:p w:rsidR="00386AC2" w:rsidRPr="00094C29" w:rsidRDefault="00386AC2" w:rsidP="00F22EA5">
      <w:pPr>
        <w:pStyle w:val="Akapitzlist"/>
        <w:widowControl w:val="0"/>
        <w:numPr>
          <w:ilvl w:val="0"/>
          <w:numId w:val="45"/>
        </w:numPr>
        <w:tabs>
          <w:tab w:val="left" w:pos="284"/>
        </w:tabs>
        <w:suppressAutoHyphens w:val="0"/>
        <w:autoSpaceDE w:val="0"/>
        <w:autoSpaceDN w:val="0"/>
        <w:spacing w:before="120" w:line="360" w:lineRule="auto"/>
        <w:ind w:left="284"/>
        <w:textAlignment w:val="auto"/>
        <w:rPr>
          <w:color w:val="000000"/>
        </w:rPr>
      </w:pPr>
      <w:r w:rsidRPr="00094C29">
        <w:rPr>
          <w:color w:val="000000"/>
        </w:rPr>
        <w:t>Śródroczne i roczne oceny klasyfikacyjne z zajęć edukacyjnych ustalają nauczyciele prowadzący</w:t>
      </w:r>
      <w:r w:rsidR="00033A93">
        <w:rPr>
          <w:color w:val="000000"/>
        </w:rPr>
        <w:t xml:space="preserve"> </w:t>
      </w:r>
      <w:r w:rsidRPr="00094C29">
        <w:rPr>
          <w:color w:val="000000"/>
        </w:rPr>
        <w:t>poszczególne zajęcia edukacyjne.</w:t>
      </w:r>
    </w:p>
    <w:p w:rsidR="00386AC2" w:rsidRPr="00094C29" w:rsidRDefault="00386AC2" w:rsidP="00F22EA5">
      <w:pPr>
        <w:pStyle w:val="Akapitzlist"/>
        <w:widowControl w:val="0"/>
        <w:numPr>
          <w:ilvl w:val="0"/>
          <w:numId w:val="45"/>
        </w:numPr>
        <w:tabs>
          <w:tab w:val="left" w:pos="284"/>
        </w:tabs>
        <w:suppressAutoHyphens w:val="0"/>
        <w:autoSpaceDE w:val="0"/>
        <w:autoSpaceDN w:val="0"/>
        <w:spacing w:before="120" w:line="360" w:lineRule="auto"/>
        <w:ind w:left="284"/>
        <w:textAlignment w:val="auto"/>
        <w:rPr>
          <w:color w:val="000000"/>
        </w:rPr>
      </w:pPr>
      <w:r w:rsidRPr="00094C29">
        <w:rPr>
          <w:color w:val="000000"/>
        </w:rPr>
        <w:t xml:space="preserve">W klasach I-III szkoły podstawowej śródroczne i roczne oceny klasyfikacyjne z </w:t>
      </w:r>
      <w:r w:rsidR="00BB7378" w:rsidRPr="00094C29">
        <w:rPr>
          <w:color w:val="000000"/>
        </w:rPr>
        <w:t>obowiązkowych</w:t>
      </w:r>
      <w:r w:rsidRPr="00094C29">
        <w:rPr>
          <w:color w:val="000000"/>
        </w:rPr>
        <w:t xml:space="preserve"> </w:t>
      </w:r>
      <w:r w:rsidR="00BB7378">
        <w:rPr>
          <w:color w:val="000000"/>
        </w:rPr>
        <w:br/>
        <w:t xml:space="preserve">i </w:t>
      </w:r>
      <w:r w:rsidRPr="00094C29">
        <w:rPr>
          <w:color w:val="000000"/>
        </w:rPr>
        <w:t>dodatkowych zajęć edukacyjnych są ocenami opisowymi.</w:t>
      </w:r>
    </w:p>
    <w:p w:rsidR="00386AC2" w:rsidRPr="00094C29" w:rsidRDefault="00386AC2" w:rsidP="00F22EA5">
      <w:pPr>
        <w:pStyle w:val="Akapitzlist"/>
        <w:widowControl w:val="0"/>
        <w:numPr>
          <w:ilvl w:val="0"/>
          <w:numId w:val="45"/>
        </w:numPr>
        <w:tabs>
          <w:tab w:val="left" w:pos="284"/>
        </w:tabs>
        <w:suppressAutoHyphens w:val="0"/>
        <w:autoSpaceDE w:val="0"/>
        <w:autoSpaceDN w:val="0"/>
        <w:spacing w:before="120" w:line="360" w:lineRule="auto"/>
        <w:ind w:left="284"/>
        <w:textAlignment w:val="auto"/>
        <w:rPr>
          <w:color w:val="000000"/>
        </w:rPr>
      </w:pPr>
      <w:r w:rsidRPr="00094C29">
        <w:rPr>
          <w:color w:val="000000"/>
        </w:rPr>
        <w:t>Oceny bieżące, a począwszy  od  klasy  IV śródroczne,  roczne  oraz końcowe  oceny  klasyfikacyjne  z zajęć edukacyjnych, ustala się w stopniach według następującej skali:</w:t>
      </w:r>
    </w:p>
    <w:p w:rsidR="00386AC2" w:rsidRDefault="00386AC2" w:rsidP="00F22EA5">
      <w:pPr>
        <w:pStyle w:val="Akapitzlist"/>
        <w:widowControl w:val="0"/>
        <w:numPr>
          <w:ilvl w:val="0"/>
          <w:numId w:val="46"/>
        </w:numPr>
        <w:tabs>
          <w:tab w:val="left" w:pos="452"/>
        </w:tabs>
        <w:suppressAutoHyphens w:val="0"/>
        <w:autoSpaceDE w:val="0"/>
        <w:autoSpaceDN w:val="0"/>
        <w:spacing w:before="120" w:line="360" w:lineRule="auto"/>
        <w:textAlignment w:val="auto"/>
      </w:pPr>
      <w:r>
        <w:t>stopień celujący -6;</w:t>
      </w:r>
    </w:p>
    <w:p w:rsidR="00386AC2" w:rsidRDefault="00386AC2" w:rsidP="00F22EA5">
      <w:pPr>
        <w:pStyle w:val="Akapitzlist"/>
        <w:widowControl w:val="0"/>
        <w:numPr>
          <w:ilvl w:val="0"/>
          <w:numId w:val="46"/>
        </w:numPr>
        <w:tabs>
          <w:tab w:val="left" w:pos="452"/>
        </w:tabs>
        <w:suppressAutoHyphens w:val="0"/>
        <w:autoSpaceDE w:val="0"/>
        <w:autoSpaceDN w:val="0"/>
        <w:spacing w:before="120" w:line="360" w:lineRule="auto"/>
        <w:textAlignment w:val="auto"/>
      </w:pPr>
      <w:r>
        <w:t>stopień bardzo dobry -5;</w:t>
      </w:r>
    </w:p>
    <w:p w:rsidR="00386AC2" w:rsidRDefault="00386AC2" w:rsidP="00F22EA5">
      <w:pPr>
        <w:pStyle w:val="Akapitzlist"/>
        <w:widowControl w:val="0"/>
        <w:numPr>
          <w:ilvl w:val="0"/>
          <w:numId w:val="46"/>
        </w:numPr>
        <w:tabs>
          <w:tab w:val="left" w:pos="452"/>
        </w:tabs>
        <w:suppressAutoHyphens w:val="0"/>
        <w:autoSpaceDE w:val="0"/>
        <w:autoSpaceDN w:val="0"/>
        <w:spacing w:before="120" w:line="360" w:lineRule="auto"/>
        <w:textAlignment w:val="auto"/>
      </w:pPr>
      <w:r>
        <w:t>stopień dobry -4;</w:t>
      </w:r>
    </w:p>
    <w:p w:rsidR="00386AC2" w:rsidRDefault="00386AC2" w:rsidP="00F22EA5">
      <w:pPr>
        <w:pStyle w:val="Akapitzlist"/>
        <w:widowControl w:val="0"/>
        <w:numPr>
          <w:ilvl w:val="0"/>
          <w:numId w:val="46"/>
        </w:numPr>
        <w:tabs>
          <w:tab w:val="left" w:pos="452"/>
        </w:tabs>
        <w:suppressAutoHyphens w:val="0"/>
        <w:autoSpaceDE w:val="0"/>
        <w:autoSpaceDN w:val="0"/>
        <w:spacing w:before="120" w:line="360" w:lineRule="auto"/>
        <w:textAlignment w:val="auto"/>
      </w:pPr>
      <w:r>
        <w:t>stopień dostateczny -3;</w:t>
      </w:r>
    </w:p>
    <w:p w:rsidR="00386AC2" w:rsidRDefault="00386AC2" w:rsidP="00F22EA5">
      <w:pPr>
        <w:pStyle w:val="Akapitzlist"/>
        <w:widowControl w:val="0"/>
        <w:numPr>
          <w:ilvl w:val="0"/>
          <w:numId w:val="46"/>
        </w:numPr>
        <w:tabs>
          <w:tab w:val="left" w:pos="452"/>
        </w:tabs>
        <w:suppressAutoHyphens w:val="0"/>
        <w:autoSpaceDE w:val="0"/>
        <w:autoSpaceDN w:val="0"/>
        <w:spacing w:before="120" w:line="360" w:lineRule="auto"/>
        <w:textAlignment w:val="auto"/>
      </w:pPr>
      <w:r>
        <w:t>stopień dopuszczający -2;</w:t>
      </w:r>
    </w:p>
    <w:p w:rsidR="00386AC2" w:rsidRDefault="00386AC2" w:rsidP="00F22EA5">
      <w:pPr>
        <w:pStyle w:val="Akapitzlist"/>
        <w:widowControl w:val="0"/>
        <w:numPr>
          <w:ilvl w:val="0"/>
          <w:numId w:val="46"/>
        </w:numPr>
        <w:tabs>
          <w:tab w:val="left" w:pos="452"/>
        </w:tabs>
        <w:suppressAutoHyphens w:val="0"/>
        <w:autoSpaceDE w:val="0"/>
        <w:autoSpaceDN w:val="0"/>
        <w:spacing w:before="120" w:line="360" w:lineRule="auto"/>
        <w:textAlignment w:val="auto"/>
      </w:pPr>
      <w:r>
        <w:t>stopień niedostateczny -1.</w:t>
      </w:r>
    </w:p>
    <w:p w:rsidR="00386AC2" w:rsidRPr="00094C29" w:rsidRDefault="00386AC2" w:rsidP="00F22EA5">
      <w:pPr>
        <w:pStyle w:val="Akapitzlist"/>
        <w:widowControl w:val="0"/>
        <w:numPr>
          <w:ilvl w:val="0"/>
          <w:numId w:val="45"/>
        </w:numPr>
        <w:tabs>
          <w:tab w:val="left" w:pos="284"/>
        </w:tabs>
        <w:suppressAutoHyphens w:val="0"/>
        <w:autoSpaceDE w:val="0"/>
        <w:autoSpaceDN w:val="0"/>
        <w:spacing w:before="120" w:line="360" w:lineRule="auto"/>
        <w:ind w:left="284"/>
        <w:textAlignment w:val="auto"/>
        <w:rPr>
          <w:color w:val="000000"/>
        </w:rPr>
      </w:pPr>
      <w:r w:rsidRPr="00094C29">
        <w:rPr>
          <w:color w:val="000000"/>
        </w:rPr>
        <w:t>Pozytywnymi ocenami są oceny ustalone w stopniach, o których mowa w ust. 3 pkt 1-5.</w:t>
      </w:r>
    </w:p>
    <w:p w:rsidR="00386AC2" w:rsidRPr="00094C29" w:rsidRDefault="00386AC2" w:rsidP="00F22EA5">
      <w:pPr>
        <w:pStyle w:val="Akapitzlist"/>
        <w:widowControl w:val="0"/>
        <w:numPr>
          <w:ilvl w:val="0"/>
          <w:numId w:val="45"/>
        </w:numPr>
        <w:tabs>
          <w:tab w:val="left" w:pos="284"/>
        </w:tabs>
        <w:suppressAutoHyphens w:val="0"/>
        <w:autoSpaceDE w:val="0"/>
        <w:autoSpaceDN w:val="0"/>
        <w:spacing w:before="120" w:line="360" w:lineRule="auto"/>
        <w:ind w:left="284"/>
        <w:textAlignment w:val="auto"/>
        <w:rPr>
          <w:color w:val="000000"/>
        </w:rPr>
      </w:pPr>
      <w:r w:rsidRPr="00094C29">
        <w:rPr>
          <w:color w:val="000000"/>
        </w:rPr>
        <w:t>Negatywną oceną klasyfikacyjną jest ocena ustalona w stopniu, o którym mowa w ust. 3 pkt 6.</w:t>
      </w:r>
    </w:p>
    <w:p w:rsidR="00386AC2" w:rsidRPr="00094C29" w:rsidRDefault="00386AC2" w:rsidP="00F22EA5">
      <w:pPr>
        <w:pStyle w:val="Akapitzlist"/>
        <w:widowControl w:val="0"/>
        <w:numPr>
          <w:ilvl w:val="0"/>
          <w:numId w:val="45"/>
        </w:numPr>
        <w:tabs>
          <w:tab w:val="left" w:pos="284"/>
        </w:tabs>
        <w:suppressAutoHyphens w:val="0"/>
        <w:autoSpaceDE w:val="0"/>
        <w:autoSpaceDN w:val="0"/>
        <w:spacing w:before="120" w:line="360" w:lineRule="auto"/>
        <w:ind w:left="284"/>
        <w:textAlignment w:val="auto"/>
        <w:rPr>
          <w:color w:val="000000"/>
        </w:rPr>
      </w:pPr>
      <w:r w:rsidRPr="00094C29">
        <w:rPr>
          <w:color w:val="000000"/>
        </w:rPr>
        <w:t xml:space="preserve">Oceny </w:t>
      </w:r>
      <w:r w:rsidR="00094C29" w:rsidRPr="00094C29">
        <w:rPr>
          <w:color w:val="000000"/>
        </w:rPr>
        <w:t xml:space="preserve">bieżące </w:t>
      </w:r>
      <w:r w:rsidRPr="00094C29">
        <w:rPr>
          <w:color w:val="000000"/>
        </w:rPr>
        <w:t xml:space="preserve">oraz </w:t>
      </w:r>
      <w:r w:rsidR="00094C29" w:rsidRPr="00094C29">
        <w:rPr>
          <w:color w:val="000000"/>
        </w:rPr>
        <w:t xml:space="preserve">śródroczne, roczne </w:t>
      </w:r>
      <w:r w:rsidRPr="00094C29">
        <w:rPr>
          <w:color w:val="000000"/>
        </w:rPr>
        <w:t xml:space="preserve">i </w:t>
      </w:r>
      <w:r w:rsidR="00094C29" w:rsidRPr="00094C29">
        <w:rPr>
          <w:color w:val="000000"/>
        </w:rPr>
        <w:t xml:space="preserve">końcowe oceny klasyfikacyjne </w:t>
      </w:r>
      <w:r w:rsidRPr="00094C29">
        <w:rPr>
          <w:color w:val="000000"/>
        </w:rPr>
        <w:t>z obowiązkowych</w:t>
      </w:r>
      <w:r w:rsidR="00033A93">
        <w:rPr>
          <w:color w:val="000000"/>
        </w:rPr>
        <w:t xml:space="preserve"> </w:t>
      </w:r>
      <w:r w:rsidRPr="00094C29">
        <w:rPr>
          <w:color w:val="000000"/>
        </w:rPr>
        <w:t>i dodatkowych zajęć edukacyjnych, a także śródroczne, roczne i końcowe oceny klasyfikacyjne zachowania dla ucznia posiadającego orzeczenie o potrzebie kształcenia specjalnego wydane ze względu na upośledzenie umysłowe w stopniu umiarkowanym lub znacznym, są ocenami opisowymi.</w:t>
      </w:r>
    </w:p>
    <w:p w:rsidR="006A2CC3" w:rsidRPr="00D2699B" w:rsidRDefault="006A2CC3" w:rsidP="00F207A6">
      <w:pPr>
        <w:spacing w:after="120" w:line="360" w:lineRule="auto"/>
        <w:ind w:left="357" w:hanging="357"/>
        <w:jc w:val="both"/>
        <w:rPr>
          <w:rFonts w:cs="Times New Roman"/>
          <w:color w:val="000000"/>
        </w:rPr>
      </w:pPr>
    </w:p>
    <w:p w:rsidR="006A2CC3" w:rsidRDefault="006A2CC3" w:rsidP="00BB7378">
      <w:pPr>
        <w:spacing w:after="120" w:line="360" w:lineRule="auto"/>
        <w:jc w:val="center"/>
        <w:rPr>
          <w:rFonts w:cs="Times New Roman"/>
          <w:b/>
          <w:bCs/>
          <w:color w:val="000000"/>
        </w:rPr>
      </w:pPr>
      <w:r w:rsidRPr="00033A93">
        <w:rPr>
          <w:rFonts w:cs="Times New Roman"/>
          <w:b/>
          <w:bCs/>
          <w:color w:val="000000"/>
        </w:rPr>
        <w:t>§ 3</w:t>
      </w:r>
      <w:r w:rsidR="000978E5">
        <w:rPr>
          <w:rFonts w:cs="Times New Roman"/>
          <w:b/>
          <w:bCs/>
          <w:color w:val="000000"/>
        </w:rPr>
        <w:t>4</w:t>
      </w:r>
      <w:r w:rsidR="00094C29" w:rsidRPr="00033A93">
        <w:rPr>
          <w:rFonts w:cs="Times New Roman"/>
          <w:b/>
          <w:bCs/>
          <w:color w:val="000000"/>
        </w:rPr>
        <w:t xml:space="preserve"> Kryteria oceny uczniów</w:t>
      </w:r>
    </w:p>
    <w:p w:rsidR="005D3479" w:rsidRPr="00094C29" w:rsidRDefault="005D3479" w:rsidP="00F22EA5">
      <w:pPr>
        <w:pStyle w:val="Akapitzlist"/>
        <w:widowControl w:val="0"/>
        <w:numPr>
          <w:ilvl w:val="0"/>
          <w:numId w:val="47"/>
        </w:numPr>
        <w:tabs>
          <w:tab w:val="left" w:pos="284"/>
        </w:tabs>
        <w:suppressAutoHyphens w:val="0"/>
        <w:autoSpaceDE w:val="0"/>
        <w:autoSpaceDN w:val="0"/>
        <w:spacing w:before="120" w:line="360" w:lineRule="auto"/>
        <w:ind w:left="284"/>
        <w:textAlignment w:val="auto"/>
        <w:rPr>
          <w:color w:val="000000"/>
        </w:rPr>
      </w:pPr>
      <w:r w:rsidRPr="00094C29">
        <w:rPr>
          <w:color w:val="000000"/>
        </w:rPr>
        <w:t>W klasach I – III ustala się następujące ogólne kryteria oceniania uczniów:</w:t>
      </w:r>
    </w:p>
    <w:p w:rsidR="005D3479" w:rsidRDefault="005D3479" w:rsidP="00F22EA5">
      <w:pPr>
        <w:pStyle w:val="Akapitzlist"/>
        <w:widowControl w:val="0"/>
        <w:numPr>
          <w:ilvl w:val="0"/>
          <w:numId w:val="48"/>
        </w:numPr>
        <w:tabs>
          <w:tab w:val="left" w:pos="452"/>
        </w:tabs>
        <w:suppressAutoHyphens w:val="0"/>
        <w:autoSpaceDE w:val="0"/>
        <w:autoSpaceDN w:val="0"/>
        <w:spacing w:before="120" w:line="360" w:lineRule="auto"/>
        <w:textAlignment w:val="auto"/>
      </w:pPr>
      <w:r>
        <w:t xml:space="preserve">stopień celujący otrzymuje uczeń, który posiada bogatą wiedzę, łączy wiadomości z różnych źródeł, wykorzystuje je biegle, twórczo rozwiązuje problemy, proponuje śmiałe, odważne </w:t>
      </w:r>
      <w:r>
        <w:lastRenderedPageBreak/>
        <w:t>rozwiązania problemów i zadań, uczestniczy w konkursach</w:t>
      </w:r>
      <w:r w:rsidR="00033A93">
        <w:t xml:space="preserve"> </w:t>
      </w:r>
      <w:r>
        <w:t>przedmiotowych;</w:t>
      </w:r>
    </w:p>
    <w:p w:rsidR="005D3479" w:rsidRDefault="005D3479" w:rsidP="00F22EA5">
      <w:pPr>
        <w:pStyle w:val="Akapitzlist"/>
        <w:widowControl w:val="0"/>
        <w:numPr>
          <w:ilvl w:val="0"/>
          <w:numId w:val="48"/>
        </w:numPr>
        <w:tabs>
          <w:tab w:val="left" w:pos="452"/>
        </w:tabs>
        <w:suppressAutoHyphens w:val="0"/>
        <w:autoSpaceDE w:val="0"/>
        <w:autoSpaceDN w:val="0"/>
        <w:spacing w:before="120" w:line="360" w:lineRule="auto"/>
        <w:textAlignment w:val="auto"/>
      </w:pPr>
      <w:r>
        <w:t>stopień</w:t>
      </w:r>
      <w:r w:rsidR="000978E5">
        <w:t xml:space="preserve"> </w:t>
      </w:r>
      <w:r>
        <w:t>bardzo</w:t>
      </w:r>
      <w:r w:rsidR="000978E5">
        <w:t xml:space="preserve"> </w:t>
      </w:r>
      <w:r>
        <w:t>dobry</w:t>
      </w:r>
      <w:r w:rsidR="000978E5">
        <w:t xml:space="preserve"> </w:t>
      </w:r>
      <w:r>
        <w:t>otrzymuje</w:t>
      </w:r>
      <w:r w:rsidR="000978E5">
        <w:t xml:space="preserve"> </w:t>
      </w:r>
      <w:r>
        <w:t>uczeń,</w:t>
      </w:r>
      <w:r w:rsidR="000978E5">
        <w:t xml:space="preserve"> </w:t>
      </w:r>
      <w:r>
        <w:t>który</w:t>
      </w:r>
      <w:r w:rsidR="000978E5">
        <w:t xml:space="preserve"> </w:t>
      </w:r>
      <w:r>
        <w:t>posiada</w:t>
      </w:r>
      <w:r w:rsidR="000978E5">
        <w:t xml:space="preserve"> </w:t>
      </w:r>
      <w:r>
        <w:t>wiadomości,</w:t>
      </w:r>
      <w:r w:rsidR="000978E5">
        <w:t xml:space="preserve"> </w:t>
      </w:r>
      <w:r>
        <w:t>wykorzystuje</w:t>
      </w:r>
      <w:r w:rsidR="000978E5">
        <w:t xml:space="preserve"> </w:t>
      </w:r>
      <w:r>
        <w:t>je</w:t>
      </w:r>
      <w:r w:rsidR="000978E5">
        <w:t xml:space="preserve"> </w:t>
      </w:r>
      <w:r>
        <w:t>sprawnie</w:t>
      </w:r>
      <w:r w:rsidR="000978E5">
        <w:t xml:space="preserve"> </w:t>
      </w:r>
      <w:r>
        <w:t>w</w:t>
      </w:r>
      <w:r w:rsidR="000978E5">
        <w:t xml:space="preserve"> </w:t>
      </w:r>
      <w:r>
        <w:t>różnych</w:t>
      </w:r>
      <w:r w:rsidR="000978E5">
        <w:t xml:space="preserve"> </w:t>
      </w:r>
      <w:r>
        <w:t>sytuacjach, twórczo rozwiązuje problemy, bardzo dobrze radzi sobie w nowych sytuacjach;</w:t>
      </w:r>
    </w:p>
    <w:p w:rsidR="005D3479" w:rsidRDefault="005D3479" w:rsidP="00F22EA5">
      <w:pPr>
        <w:pStyle w:val="Akapitzlist"/>
        <w:widowControl w:val="0"/>
        <w:numPr>
          <w:ilvl w:val="0"/>
          <w:numId w:val="48"/>
        </w:numPr>
        <w:tabs>
          <w:tab w:val="left" w:pos="452"/>
        </w:tabs>
        <w:suppressAutoHyphens w:val="0"/>
        <w:autoSpaceDE w:val="0"/>
        <w:autoSpaceDN w:val="0"/>
        <w:spacing w:before="120" w:line="360" w:lineRule="auto"/>
        <w:textAlignment w:val="auto"/>
      </w:pPr>
      <w:r>
        <w:t>stopień dobry otrzymuje uczeń, który sprawnie korzysta ze zdobytych wiadomości w typowych</w:t>
      </w:r>
      <w:r w:rsidR="00033A93">
        <w:t xml:space="preserve"> </w:t>
      </w:r>
      <w:r>
        <w:t>sytuacjach,</w:t>
      </w:r>
    </w:p>
    <w:p w:rsidR="005D3479" w:rsidRDefault="005D3479" w:rsidP="00F22EA5">
      <w:pPr>
        <w:pStyle w:val="Akapitzlist"/>
        <w:widowControl w:val="0"/>
        <w:numPr>
          <w:ilvl w:val="0"/>
          <w:numId w:val="48"/>
        </w:numPr>
        <w:tabs>
          <w:tab w:val="left" w:pos="452"/>
        </w:tabs>
        <w:suppressAutoHyphens w:val="0"/>
        <w:autoSpaceDE w:val="0"/>
        <w:autoSpaceDN w:val="0"/>
        <w:spacing w:before="120" w:line="360" w:lineRule="auto"/>
        <w:textAlignment w:val="auto"/>
      </w:pPr>
      <w:r>
        <w:t>rozwiązuje w praktyce typowe zadania i problemy, potrafi poprawić wskazane błędy;</w:t>
      </w:r>
    </w:p>
    <w:p w:rsidR="005D3479" w:rsidRDefault="005D3479" w:rsidP="00F22EA5">
      <w:pPr>
        <w:pStyle w:val="Akapitzlist"/>
        <w:widowControl w:val="0"/>
        <w:numPr>
          <w:ilvl w:val="0"/>
          <w:numId w:val="48"/>
        </w:numPr>
        <w:tabs>
          <w:tab w:val="left" w:pos="452"/>
        </w:tabs>
        <w:suppressAutoHyphens w:val="0"/>
        <w:autoSpaceDE w:val="0"/>
        <w:autoSpaceDN w:val="0"/>
        <w:spacing w:before="120" w:line="360" w:lineRule="auto"/>
        <w:textAlignment w:val="auto"/>
      </w:pPr>
      <w:r>
        <w:t>stopień dostateczny otrzymuje uczeń, który stosując  zdoby</w:t>
      </w:r>
      <w:r w:rsidR="00094C29">
        <w:t xml:space="preserve">te wiadomości rozwiązuje łatwe zadania, </w:t>
      </w:r>
      <w:r>
        <w:t>w sytuacjach problemowych wymaga pomocy</w:t>
      </w:r>
      <w:r w:rsidR="00033A93">
        <w:t xml:space="preserve"> </w:t>
      </w:r>
      <w:r>
        <w:t>nauczyciela;</w:t>
      </w:r>
    </w:p>
    <w:p w:rsidR="005D3479" w:rsidRDefault="005D3479" w:rsidP="00F22EA5">
      <w:pPr>
        <w:pStyle w:val="Akapitzlist"/>
        <w:widowControl w:val="0"/>
        <w:numPr>
          <w:ilvl w:val="0"/>
          <w:numId w:val="48"/>
        </w:numPr>
        <w:tabs>
          <w:tab w:val="left" w:pos="452"/>
        </w:tabs>
        <w:suppressAutoHyphens w:val="0"/>
        <w:autoSpaceDE w:val="0"/>
        <w:autoSpaceDN w:val="0"/>
        <w:spacing w:before="120" w:line="360" w:lineRule="auto"/>
        <w:textAlignment w:val="auto"/>
      </w:pPr>
      <w:r>
        <w:t>stopień dopuszczający otrzymuje uczeń, który wymaga wsparcia i pomocy ze strony nauczyciela, samodzielnie wykonuje zadania o niewielkim stopniu</w:t>
      </w:r>
      <w:r w:rsidR="00033A93">
        <w:t xml:space="preserve"> </w:t>
      </w:r>
      <w:r>
        <w:t>trudności;</w:t>
      </w:r>
    </w:p>
    <w:p w:rsidR="005D3479" w:rsidRDefault="005D3479" w:rsidP="00F22EA5">
      <w:pPr>
        <w:pStyle w:val="Akapitzlist"/>
        <w:widowControl w:val="0"/>
        <w:numPr>
          <w:ilvl w:val="0"/>
          <w:numId w:val="48"/>
        </w:numPr>
        <w:tabs>
          <w:tab w:val="left" w:pos="452"/>
        </w:tabs>
        <w:suppressAutoHyphens w:val="0"/>
        <w:autoSpaceDE w:val="0"/>
        <w:autoSpaceDN w:val="0"/>
        <w:spacing w:before="120" w:line="360" w:lineRule="auto"/>
        <w:textAlignment w:val="auto"/>
      </w:pPr>
      <w:r>
        <w:t>stopień niedostateczny otrzymuje uczeń, który odmawia wykonania zadania,</w:t>
      </w:r>
      <w:r w:rsidR="00033A93">
        <w:t xml:space="preserve"> </w:t>
      </w:r>
      <w:r>
        <w:t>nie potrafi uzasadnić</w:t>
      </w:r>
      <w:r w:rsidR="00033A93">
        <w:t xml:space="preserve"> </w:t>
      </w:r>
      <w:r>
        <w:t>odmowy.</w:t>
      </w:r>
    </w:p>
    <w:p w:rsidR="005D3479" w:rsidRPr="00094C29" w:rsidRDefault="005D3479" w:rsidP="00F22EA5">
      <w:pPr>
        <w:pStyle w:val="Akapitzlist"/>
        <w:widowControl w:val="0"/>
        <w:numPr>
          <w:ilvl w:val="0"/>
          <w:numId w:val="47"/>
        </w:numPr>
        <w:tabs>
          <w:tab w:val="left" w:pos="284"/>
        </w:tabs>
        <w:suppressAutoHyphens w:val="0"/>
        <w:autoSpaceDE w:val="0"/>
        <w:autoSpaceDN w:val="0"/>
        <w:spacing w:before="120" w:line="360" w:lineRule="auto"/>
        <w:ind w:left="284"/>
        <w:textAlignment w:val="auto"/>
        <w:rPr>
          <w:color w:val="000000"/>
        </w:rPr>
      </w:pPr>
      <w:r w:rsidRPr="00094C29">
        <w:rPr>
          <w:color w:val="000000"/>
        </w:rPr>
        <w:t>W klasach IV – VIII ustala się następujące ogólne kryteria oceniania uczniów:</w:t>
      </w:r>
    </w:p>
    <w:p w:rsidR="005D3479" w:rsidRDefault="005D3479" w:rsidP="00F22EA5">
      <w:pPr>
        <w:pStyle w:val="Akapitzlist"/>
        <w:widowControl w:val="0"/>
        <w:numPr>
          <w:ilvl w:val="0"/>
          <w:numId w:val="49"/>
        </w:numPr>
        <w:tabs>
          <w:tab w:val="left" w:pos="452"/>
        </w:tabs>
        <w:suppressAutoHyphens w:val="0"/>
        <w:autoSpaceDE w:val="0"/>
        <w:autoSpaceDN w:val="0"/>
        <w:spacing w:before="120" w:line="360" w:lineRule="auto"/>
        <w:textAlignment w:val="auto"/>
      </w:pPr>
      <w:r>
        <w:t xml:space="preserve">stopień celujący otrzymuje uczeń, który samodzielnie i twórczo rozwija własne uzdolnienia, biegle posługuje się zdobytymi wiadomościami w rozwiązywaniu problemów  teoretycznych  lub  praktycznych z programu nauczania danej klasy, proponuje rozwiązania nietypowe, rozwiązuje także zadania wykraczające poza program nauczania danej klasy, osiąga sukcesy </w:t>
      </w:r>
      <w:r w:rsidR="000408E7">
        <w:br/>
      </w:r>
      <w:r>
        <w:t>w konkursach i olimpiadach przedmiotowych, zawodach sportowych i innych, kwalifikując się do finałów na szczeblu wojewódzkim lub posiada inne porównywalne</w:t>
      </w:r>
      <w:r w:rsidR="00033A93">
        <w:t xml:space="preserve"> </w:t>
      </w:r>
      <w:r>
        <w:t>osiągnięcia;</w:t>
      </w:r>
    </w:p>
    <w:p w:rsidR="005D3479" w:rsidRDefault="005D3479" w:rsidP="00F22EA5">
      <w:pPr>
        <w:pStyle w:val="Akapitzlist"/>
        <w:widowControl w:val="0"/>
        <w:numPr>
          <w:ilvl w:val="0"/>
          <w:numId w:val="49"/>
        </w:numPr>
        <w:tabs>
          <w:tab w:val="left" w:pos="452"/>
        </w:tabs>
        <w:suppressAutoHyphens w:val="0"/>
        <w:autoSpaceDE w:val="0"/>
        <w:autoSpaceDN w:val="0"/>
        <w:spacing w:before="120" w:line="360" w:lineRule="auto"/>
        <w:textAlignment w:val="auto"/>
      </w:pPr>
      <w:r>
        <w:t xml:space="preserve">stopień bardzo dobry otrzymuje uczeń, który nie tylko zna i rozumie program nauczania, </w:t>
      </w:r>
      <w:r w:rsidR="000408E7">
        <w:br/>
      </w:r>
      <w:r>
        <w:t>ale potrafi analizować, interpretować i syntetyzować podane zagadnienia, sprawnie posługuje się zdobytymi wiadomościami, rozwiązuje samodzielnie problemy teoretyczne i praktyczne, potrafi zastosować posiadaną wiedzę do rozwiązywania zadań i problemów w nowych sytuacjach, potrafi samodzielnie przygotować</w:t>
      </w:r>
      <w:r w:rsidR="00033A93">
        <w:t xml:space="preserve"> </w:t>
      </w:r>
      <w:r>
        <w:t>i wygłosić referat, opracowując materiał objęty programem nauczania, wykorzystując w tym celu różne źródła informacji;</w:t>
      </w:r>
    </w:p>
    <w:p w:rsidR="005D3479" w:rsidRDefault="005D3479" w:rsidP="00F22EA5">
      <w:pPr>
        <w:pStyle w:val="Akapitzlist"/>
        <w:widowControl w:val="0"/>
        <w:numPr>
          <w:ilvl w:val="0"/>
          <w:numId w:val="49"/>
        </w:numPr>
        <w:tabs>
          <w:tab w:val="left" w:pos="452"/>
        </w:tabs>
        <w:suppressAutoHyphens w:val="0"/>
        <w:autoSpaceDE w:val="0"/>
        <w:autoSpaceDN w:val="0"/>
        <w:spacing w:before="120" w:line="360" w:lineRule="auto"/>
        <w:textAlignment w:val="auto"/>
      </w:pPr>
      <w:r>
        <w:t xml:space="preserve">stopień dobry otrzymuje uczeń, który posiada wiadomości i umiejętności średnio trudne </w:t>
      </w:r>
      <w:r w:rsidR="000408E7">
        <w:br/>
      </w:r>
      <w:r>
        <w:t xml:space="preserve">do opanowania, zna i rozumie materiał nauczania, a opanowane umiejętności stosuje w innych, przykładowych sytuacjach, samodzielnie rozwiązuje typowe zadania teoretyczne </w:t>
      </w:r>
      <w:r w:rsidR="000408E7">
        <w:br/>
      </w:r>
      <w:r>
        <w:t>lub praktyczne, potrafi wykonać samodzielne notatki w</w:t>
      </w:r>
      <w:r w:rsidR="000408E7">
        <w:t xml:space="preserve"> </w:t>
      </w:r>
      <w:r>
        <w:t>różnej</w:t>
      </w:r>
      <w:r w:rsidR="000408E7">
        <w:t xml:space="preserve"> </w:t>
      </w:r>
      <w:r>
        <w:t>formie,</w:t>
      </w:r>
      <w:r w:rsidR="000408E7">
        <w:t xml:space="preserve"> </w:t>
      </w:r>
      <w:r>
        <w:t>przygotować</w:t>
      </w:r>
      <w:r w:rsidR="000408E7">
        <w:t xml:space="preserve"> </w:t>
      </w:r>
      <w:r>
        <w:t>krótki</w:t>
      </w:r>
      <w:r w:rsidR="000408E7">
        <w:t xml:space="preserve"> </w:t>
      </w:r>
      <w:r>
        <w:t>referat</w:t>
      </w:r>
      <w:r w:rsidR="000408E7">
        <w:t xml:space="preserve"> </w:t>
      </w:r>
      <w:r>
        <w:t>wymagający</w:t>
      </w:r>
      <w:r w:rsidR="000408E7">
        <w:t xml:space="preserve"> </w:t>
      </w:r>
      <w:r>
        <w:t>streszczenia</w:t>
      </w:r>
      <w:r w:rsidR="000408E7">
        <w:t xml:space="preserve"> </w:t>
      </w:r>
      <w:r>
        <w:t>podanego</w:t>
      </w:r>
      <w:r w:rsidR="000408E7">
        <w:t xml:space="preserve"> </w:t>
      </w:r>
      <w:r>
        <w:t>materiału,</w:t>
      </w:r>
      <w:r w:rsidR="000408E7">
        <w:t xml:space="preserve"> </w:t>
      </w:r>
      <w:r>
        <w:t>korzysta</w:t>
      </w:r>
      <w:r w:rsidR="000408E7">
        <w:t xml:space="preserve"> </w:t>
      </w:r>
      <w:r>
        <w:t xml:space="preserve">z podstawowych źródeł </w:t>
      </w:r>
      <w:r>
        <w:lastRenderedPageBreak/>
        <w:t>informacji (biblioteka, media);</w:t>
      </w:r>
    </w:p>
    <w:p w:rsidR="005D3479" w:rsidRDefault="005D3479" w:rsidP="00F22EA5">
      <w:pPr>
        <w:pStyle w:val="Akapitzlist"/>
        <w:widowControl w:val="0"/>
        <w:numPr>
          <w:ilvl w:val="0"/>
          <w:numId w:val="49"/>
        </w:numPr>
        <w:tabs>
          <w:tab w:val="left" w:pos="452"/>
        </w:tabs>
        <w:suppressAutoHyphens w:val="0"/>
        <w:autoSpaceDE w:val="0"/>
        <w:autoSpaceDN w:val="0"/>
        <w:spacing w:before="120" w:line="360" w:lineRule="auto"/>
        <w:textAlignment w:val="auto"/>
      </w:pPr>
      <w:r>
        <w:t>stopień dostateczny otrzymuje uczeń, który posiada taki zasób wiadomości i umiejętności, które są stosunkowo łatwe do opanowania, są pewne naukowo, użyteczne w życiu codziennym i konieczne do dalszej nauki, wykazuje się elementarną wiedzą z danego przedmiotu nauczania, rozumie ją, nauczane treści tłumaczy „własnymi słowami”, streszcza drobne partie materiału lub przedstawia je w postaci planu, rozwiązuje (wykonuje) typowe zadania teoretyczne lub praktyczne o średnim stopniu trudności, potrafi korzystać z biblioteki szkolnej i podstawowych słowników i</w:t>
      </w:r>
      <w:r w:rsidR="00033A93">
        <w:t xml:space="preserve"> </w:t>
      </w:r>
      <w:r>
        <w:t>leksykonów;</w:t>
      </w:r>
    </w:p>
    <w:p w:rsidR="005D3479" w:rsidRDefault="005D3479" w:rsidP="00F22EA5">
      <w:pPr>
        <w:pStyle w:val="Akapitzlist"/>
        <w:widowControl w:val="0"/>
        <w:numPr>
          <w:ilvl w:val="0"/>
          <w:numId w:val="49"/>
        </w:numPr>
        <w:tabs>
          <w:tab w:val="left" w:pos="452"/>
        </w:tabs>
        <w:suppressAutoHyphens w:val="0"/>
        <w:autoSpaceDE w:val="0"/>
        <w:autoSpaceDN w:val="0"/>
        <w:spacing w:before="120" w:line="360" w:lineRule="auto"/>
        <w:textAlignment w:val="auto"/>
      </w:pPr>
      <w:r>
        <w:t>stopień dopuszczający otrzymuje uczeń, który posiada zasób najprostsz</w:t>
      </w:r>
      <w:r w:rsidR="00B000EB">
        <w:t>ych (elementarnych) wiadomości</w:t>
      </w:r>
      <w:r>
        <w:t xml:space="preserve"> i umiejętności, które umożliwiają mu świadome korzystanie z lekcji oraz dają szansę na osiągnięcie wyższych wymagań w przyszłości, zna podstawową terminologię z danego przedmiotu nauczania, rozwiązuje zadania teoretyczne i praktyczne typowe, </w:t>
      </w:r>
      <w:r w:rsidR="000408E7">
        <w:br/>
      </w:r>
      <w:r>
        <w:t>o niewielkim stopniu</w:t>
      </w:r>
      <w:r w:rsidR="00033A93">
        <w:t xml:space="preserve"> </w:t>
      </w:r>
      <w:r>
        <w:t>trudności;</w:t>
      </w:r>
    </w:p>
    <w:p w:rsidR="005D3479" w:rsidRDefault="005D3479" w:rsidP="00F22EA5">
      <w:pPr>
        <w:pStyle w:val="Akapitzlist"/>
        <w:widowControl w:val="0"/>
        <w:numPr>
          <w:ilvl w:val="0"/>
          <w:numId w:val="49"/>
        </w:numPr>
        <w:tabs>
          <w:tab w:val="left" w:pos="452"/>
        </w:tabs>
        <w:suppressAutoHyphens w:val="0"/>
        <w:autoSpaceDE w:val="0"/>
        <w:autoSpaceDN w:val="0"/>
        <w:spacing w:before="120" w:line="360" w:lineRule="auto"/>
        <w:textAlignment w:val="auto"/>
      </w:pPr>
      <w:r>
        <w:t xml:space="preserve">stopień niedostateczny otrzymuje uczeń, który nie opanował minimalnych wiadomości </w:t>
      </w:r>
      <w:r w:rsidR="000408E7">
        <w:br/>
      </w:r>
      <w:r>
        <w:t>i umiejętności przewidzianych  program</w:t>
      </w:r>
      <w:r w:rsidR="00B000EB">
        <w:t xml:space="preserve">em nauczania, co uniemożliwia mu zdobywanie </w:t>
      </w:r>
      <w:r>
        <w:t>wiedzy</w:t>
      </w:r>
      <w:r w:rsidR="00B000EB">
        <w:t xml:space="preserve"> z tego przedmiotu</w:t>
      </w:r>
      <w:r>
        <w:t xml:space="preserve"> w klasie programowo wyższej, nie jest w stanie rozwiązać (wykonać) zadań o e</w:t>
      </w:r>
      <w:r w:rsidR="00B000EB">
        <w:t xml:space="preserve">lementarnym stopniu trudności, </w:t>
      </w:r>
      <w:r>
        <w:t>nie prowadzi  systematyc</w:t>
      </w:r>
      <w:r w:rsidR="00B000EB">
        <w:t xml:space="preserve">znie  zeszytu  przedmiotowego, </w:t>
      </w:r>
      <w:r>
        <w:t>nie roz</w:t>
      </w:r>
      <w:r w:rsidR="00B000EB">
        <w:t>umie i nie potrafi korzystać</w:t>
      </w:r>
      <w:r>
        <w:t xml:space="preserve"> z</w:t>
      </w:r>
      <w:r w:rsidR="00033A93">
        <w:t xml:space="preserve"> </w:t>
      </w:r>
      <w:r>
        <w:t>podręcznika.</w:t>
      </w:r>
    </w:p>
    <w:p w:rsidR="00D14764" w:rsidRPr="00D2699B" w:rsidRDefault="00D14764" w:rsidP="00F22EA5">
      <w:pPr>
        <w:pStyle w:val="Akapitzlist"/>
        <w:widowControl w:val="0"/>
        <w:numPr>
          <w:ilvl w:val="0"/>
          <w:numId w:val="47"/>
        </w:numPr>
        <w:tabs>
          <w:tab w:val="left" w:pos="284"/>
        </w:tabs>
        <w:suppressAutoHyphens w:val="0"/>
        <w:autoSpaceDE w:val="0"/>
        <w:autoSpaceDN w:val="0"/>
        <w:spacing w:before="120" w:line="360" w:lineRule="auto"/>
        <w:ind w:left="284"/>
        <w:textAlignment w:val="auto"/>
        <w:rPr>
          <w:color w:val="000000"/>
        </w:rPr>
      </w:pPr>
      <w:r w:rsidRPr="00D2699B">
        <w:rPr>
          <w:color w:val="000000"/>
        </w:rPr>
        <w:t>Szczegółowe wymagania z poszczególnych przedmiotów na poszczególne etapy edukacyjne znajdują się w przedmiotowych wymaganiach edukacyjnych, z którymi uczniowie i rodzice zapoznawani są na początku roku szkolnego. Są one dostępne również na stronie internetowej szkoły.</w:t>
      </w:r>
    </w:p>
    <w:p w:rsidR="00D14764" w:rsidRDefault="00D14764" w:rsidP="00F207A6">
      <w:pPr>
        <w:spacing w:after="120" w:line="360" w:lineRule="auto"/>
        <w:jc w:val="both"/>
        <w:rPr>
          <w:rFonts w:cs="Times New Roman"/>
          <w:b/>
          <w:bCs/>
          <w:color w:val="000000"/>
        </w:rPr>
      </w:pPr>
    </w:p>
    <w:p w:rsidR="005D3479" w:rsidRPr="00D2699B" w:rsidRDefault="005D3479" w:rsidP="000408E7">
      <w:pPr>
        <w:spacing w:after="120" w:line="360" w:lineRule="auto"/>
        <w:jc w:val="center"/>
        <w:rPr>
          <w:rFonts w:cs="Times New Roman"/>
          <w:b/>
          <w:bCs/>
          <w:color w:val="000000"/>
        </w:rPr>
      </w:pPr>
      <w:r w:rsidRPr="00033A93">
        <w:rPr>
          <w:rFonts w:cs="Times New Roman"/>
          <w:b/>
          <w:bCs/>
          <w:color w:val="000000"/>
        </w:rPr>
        <w:t>§ 3</w:t>
      </w:r>
      <w:r w:rsidR="000978E5">
        <w:rPr>
          <w:rFonts w:cs="Times New Roman"/>
          <w:b/>
          <w:bCs/>
          <w:color w:val="000000"/>
        </w:rPr>
        <w:t>5</w:t>
      </w:r>
      <w:r w:rsidR="0015628E" w:rsidRPr="00033A93">
        <w:rPr>
          <w:rFonts w:cs="Times New Roman"/>
          <w:b/>
          <w:bCs/>
          <w:color w:val="000000"/>
        </w:rPr>
        <w:t xml:space="preserve"> Ocenianie</w:t>
      </w:r>
    </w:p>
    <w:p w:rsidR="006A2CC3" w:rsidRPr="00D2699B" w:rsidRDefault="00C61E5B" w:rsidP="00F207A6">
      <w:pPr>
        <w:spacing w:after="120" w:line="360" w:lineRule="auto"/>
        <w:ind w:left="357" w:hanging="357"/>
        <w:jc w:val="both"/>
        <w:rPr>
          <w:rFonts w:cs="Times New Roman"/>
          <w:color w:val="000000"/>
        </w:rPr>
      </w:pPr>
      <w:r w:rsidRPr="00D2699B">
        <w:rPr>
          <w:rFonts w:cs="Times New Roman"/>
          <w:color w:val="000000"/>
        </w:rPr>
        <w:t xml:space="preserve">1. </w:t>
      </w:r>
      <w:r w:rsidR="006A2CC3" w:rsidRPr="00D2699B">
        <w:rPr>
          <w:rFonts w:cs="Times New Roman"/>
          <w:color w:val="000000"/>
        </w:rPr>
        <w:t>W klasach I-III ocenianiu podlegają:</w:t>
      </w:r>
    </w:p>
    <w:p w:rsidR="006A2CC3" w:rsidRPr="00D2699B" w:rsidRDefault="006A2CC3" w:rsidP="00F207A6">
      <w:pPr>
        <w:spacing w:after="120" w:line="360" w:lineRule="auto"/>
        <w:ind w:left="568" w:hanging="284"/>
        <w:jc w:val="both"/>
        <w:rPr>
          <w:rFonts w:cs="Times New Roman"/>
          <w:color w:val="000000"/>
        </w:rPr>
      </w:pPr>
      <w:r w:rsidRPr="00D2699B">
        <w:rPr>
          <w:rFonts w:cs="Times New Roman"/>
          <w:color w:val="000000"/>
        </w:rPr>
        <w:t>1) wypowiadanie się, czytanie, pisanie,</w:t>
      </w:r>
    </w:p>
    <w:p w:rsidR="006A2CC3" w:rsidRPr="00D2699B" w:rsidRDefault="006A2CC3" w:rsidP="00F207A6">
      <w:pPr>
        <w:spacing w:after="120" w:line="360" w:lineRule="auto"/>
        <w:ind w:left="568" w:hanging="284"/>
        <w:jc w:val="both"/>
        <w:rPr>
          <w:rFonts w:cs="Times New Roman"/>
          <w:color w:val="000000"/>
        </w:rPr>
      </w:pPr>
      <w:r w:rsidRPr="00D2699B">
        <w:rPr>
          <w:rFonts w:cs="Times New Roman"/>
          <w:color w:val="000000"/>
        </w:rPr>
        <w:t>2) rozpoznawanie i rozumienie zjawisk przyrodniczych,</w:t>
      </w:r>
    </w:p>
    <w:p w:rsidR="006A2CC3" w:rsidRPr="00D2699B" w:rsidRDefault="006A2CC3" w:rsidP="00F207A6">
      <w:pPr>
        <w:pStyle w:val="Tekstpodstawowy"/>
        <w:tabs>
          <w:tab w:val="left" w:pos="360"/>
        </w:tabs>
        <w:spacing w:line="360" w:lineRule="auto"/>
        <w:ind w:left="568" w:hanging="284"/>
        <w:jc w:val="both"/>
        <w:rPr>
          <w:rFonts w:cs="Times New Roman"/>
          <w:color w:val="000000"/>
        </w:rPr>
      </w:pPr>
      <w:r w:rsidRPr="00D2699B">
        <w:rPr>
          <w:rFonts w:cs="Times New Roman"/>
          <w:color w:val="000000"/>
        </w:rPr>
        <w:t>3) posługiwanie się liczbami i działaniami matematycznymi,</w:t>
      </w:r>
    </w:p>
    <w:p w:rsidR="006A2CC3" w:rsidRPr="00D2699B" w:rsidRDefault="006A2CC3" w:rsidP="00F207A6">
      <w:pPr>
        <w:pStyle w:val="Tekstpodstawowy"/>
        <w:tabs>
          <w:tab w:val="left" w:pos="360"/>
        </w:tabs>
        <w:spacing w:line="360" w:lineRule="auto"/>
        <w:ind w:left="568" w:hanging="284"/>
        <w:jc w:val="both"/>
        <w:rPr>
          <w:rFonts w:cs="Times New Roman"/>
          <w:color w:val="000000"/>
        </w:rPr>
      </w:pPr>
      <w:r w:rsidRPr="00D2699B">
        <w:rPr>
          <w:rFonts w:cs="Times New Roman"/>
          <w:color w:val="000000"/>
        </w:rPr>
        <w:t>4) stosowanie wiadomości w nowych sytuacjach,</w:t>
      </w:r>
    </w:p>
    <w:p w:rsidR="006A2CC3" w:rsidRPr="00D2699B" w:rsidRDefault="006A2CC3" w:rsidP="00F207A6">
      <w:pPr>
        <w:pStyle w:val="Tekstpodstawowy"/>
        <w:spacing w:line="360" w:lineRule="auto"/>
        <w:ind w:left="568" w:hanging="284"/>
        <w:jc w:val="both"/>
        <w:rPr>
          <w:rFonts w:cs="Times New Roman"/>
          <w:color w:val="000000"/>
        </w:rPr>
      </w:pPr>
      <w:r w:rsidRPr="00D2699B">
        <w:rPr>
          <w:rFonts w:cs="Times New Roman"/>
          <w:color w:val="000000"/>
        </w:rPr>
        <w:t>5) umiejętność interpretacji, uzasadnienia,</w:t>
      </w:r>
    </w:p>
    <w:p w:rsidR="006A2CC3" w:rsidRPr="00D2699B" w:rsidRDefault="006A2CC3" w:rsidP="00F207A6">
      <w:pPr>
        <w:pStyle w:val="Tekstpodstawowy"/>
        <w:spacing w:line="360" w:lineRule="auto"/>
        <w:ind w:left="568" w:hanging="284"/>
        <w:jc w:val="both"/>
        <w:rPr>
          <w:rFonts w:cs="Times New Roman"/>
          <w:color w:val="000000"/>
        </w:rPr>
      </w:pPr>
      <w:r w:rsidRPr="00D2699B">
        <w:rPr>
          <w:rFonts w:cs="Times New Roman"/>
          <w:color w:val="000000"/>
        </w:rPr>
        <w:lastRenderedPageBreak/>
        <w:t>6) stosowanie wiedzy w typowych sytuacjach,</w:t>
      </w:r>
    </w:p>
    <w:p w:rsidR="006A2CC3" w:rsidRPr="00D2699B" w:rsidRDefault="006A2CC3" w:rsidP="00F207A6">
      <w:pPr>
        <w:pStyle w:val="Tekstpodstawowy"/>
        <w:spacing w:line="360" w:lineRule="auto"/>
        <w:ind w:left="568" w:hanging="284"/>
        <w:jc w:val="both"/>
        <w:rPr>
          <w:rFonts w:cs="Times New Roman"/>
          <w:color w:val="000000"/>
        </w:rPr>
      </w:pPr>
      <w:r w:rsidRPr="00D2699B">
        <w:rPr>
          <w:rFonts w:cs="Times New Roman"/>
          <w:color w:val="000000"/>
        </w:rPr>
        <w:t>7) umiejętność pracy samodzielnej, pracy w grupie,</w:t>
      </w:r>
    </w:p>
    <w:p w:rsidR="006A2CC3" w:rsidRPr="00D2699B" w:rsidRDefault="006A2CC3" w:rsidP="00F207A6">
      <w:pPr>
        <w:pStyle w:val="Tekstpodstawowy"/>
        <w:spacing w:line="360" w:lineRule="auto"/>
        <w:ind w:left="568" w:hanging="284"/>
        <w:jc w:val="both"/>
        <w:rPr>
          <w:rFonts w:cs="Times New Roman"/>
          <w:color w:val="000000"/>
        </w:rPr>
      </w:pPr>
      <w:r w:rsidRPr="00D2699B">
        <w:rPr>
          <w:rFonts w:cs="Times New Roman"/>
          <w:color w:val="000000"/>
        </w:rPr>
        <w:t>8) znajomość faktów i pojęć,</w:t>
      </w:r>
    </w:p>
    <w:p w:rsidR="006A2CC3" w:rsidRPr="00D2699B" w:rsidRDefault="006A2CC3" w:rsidP="00F207A6">
      <w:pPr>
        <w:pStyle w:val="Tekstpodstawowy"/>
        <w:spacing w:line="360" w:lineRule="auto"/>
        <w:ind w:left="568" w:hanging="284"/>
        <w:jc w:val="both"/>
        <w:rPr>
          <w:rFonts w:cs="Times New Roman"/>
          <w:color w:val="000000"/>
        </w:rPr>
      </w:pPr>
      <w:r w:rsidRPr="00D2699B">
        <w:rPr>
          <w:rFonts w:cs="Times New Roman"/>
          <w:color w:val="000000"/>
        </w:rPr>
        <w:t>9) wytrwałość, postawa, niezależność,</w:t>
      </w:r>
    </w:p>
    <w:p w:rsidR="006A2CC3" w:rsidRPr="00D2699B" w:rsidRDefault="006A2CC3" w:rsidP="00F207A6">
      <w:pPr>
        <w:pStyle w:val="Tekstpodstawowy"/>
        <w:spacing w:line="360" w:lineRule="auto"/>
        <w:ind w:left="568" w:hanging="284"/>
        <w:jc w:val="both"/>
        <w:rPr>
          <w:rFonts w:cs="Times New Roman"/>
          <w:color w:val="000000"/>
        </w:rPr>
      </w:pPr>
      <w:r w:rsidRPr="00D2699B">
        <w:rPr>
          <w:rFonts w:cs="Times New Roman"/>
          <w:color w:val="000000"/>
        </w:rPr>
        <w:t>10) tempo przyswajania wiedzy,</w:t>
      </w:r>
    </w:p>
    <w:p w:rsidR="006A2CC3" w:rsidRPr="00D2699B" w:rsidRDefault="006A2CC3" w:rsidP="00F207A6">
      <w:pPr>
        <w:pStyle w:val="Tekstpodstawowy"/>
        <w:spacing w:line="360" w:lineRule="auto"/>
        <w:ind w:left="568" w:hanging="284"/>
        <w:jc w:val="both"/>
        <w:rPr>
          <w:rFonts w:cs="Times New Roman"/>
          <w:color w:val="000000"/>
        </w:rPr>
      </w:pPr>
      <w:r w:rsidRPr="00D2699B">
        <w:rPr>
          <w:rFonts w:cs="Times New Roman"/>
          <w:color w:val="000000"/>
        </w:rPr>
        <w:t>11) stosowanie języka przedmiotów,</w:t>
      </w:r>
    </w:p>
    <w:p w:rsidR="006A2CC3" w:rsidRPr="00D2699B" w:rsidRDefault="006A2CC3" w:rsidP="00F207A6">
      <w:pPr>
        <w:pStyle w:val="Tekstpodstawowy"/>
        <w:tabs>
          <w:tab w:val="left" w:pos="360"/>
        </w:tabs>
        <w:spacing w:line="360" w:lineRule="auto"/>
        <w:ind w:left="568" w:hanging="284"/>
        <w:jc w:val="both"/>
        <w:rPr>
          <w:rFonts w:cs="Times New Roman"/>
          <w:color w:val="000000"/>
        </w:rPr>
      </w:pPr>
      <w:r w:rsidRPr="00D2699B">
        <w:rPr>
          <w:rFonts w:cs="Times New Roman"/>
          <w:color w:val="000000"/>
        </w:rPr>
        <w:t>12) sprawność ruchowa.</w:t>
      </w:r>
    </w:p>
    <w:p w:rsidR="006A2CC3" w:rsidRPr="00D2699B" w:rsidRDefault="006A2CC3" w:rsidP="00F22EA5">
      <w:pPr>
        <w:pStyle w:val="Tekstpodstawowy"/>
        <w:numPr>
          <w:ilvl w:val="0"/>
          <w:numId w:val="26"/>
        </w:numPr>
        <w:tabs>
          <w:tab w:val="left" w:pos="360"/>
        </w:tabs>
        <w:spacing w:line="360" w:lineRule="auto"/>
        <w:ind w:left="357" w:hanging="357"/>
        <w:jc w:val="both"/>
        <w:rPr>
          <w:rFonts w:cs="Times New Roman"/>
          <w:color w:val="000000"/>
        </w:rPr>
      </w:pPr>
      <w:r w:rsidRPr="00D2699B">
        <w:rPr>
          <w:rFonts w:cs="Times New Roman"/>
          <w:color w:val="000000"/>
        </w:rPr>
        <w:t>Ucznia ocenia się na podstawie testów, prac klasowych, odpowiedzi ustnych, prac manualnych, pracy na lekcji, prac domowych.</w:t>
      </w:r>
    </w:p>
    <w:p w:rsidR="006A2CC3" w:rsidRPr="00D2699B" w:rsidRDefault="005D3479" w:rsidP="00F207A6">
      <w:pPr>
        <w:spacing w:after="120" w:line="360" w:lineRule="auto"/>
        <w:ind w:left="357" w:hanging="357"/>
        <w:jc w:val="both"/>
        <w:rPr>
          <w:rFonts w:cs="Times New Roman"/>
          <w:color w:val="000000"/>
        </w:rPr>
      </w:pPr>
      <w:r>
        <w:rPr>
          <w:rFonts w:cs="Times New Roman"/>
          <w:bCs/>
          <w:color w:val="000000"/>
        </w:rPr>
        <w:t>3</w:t>
      </w:r>
      <w:r w:rsidR="006A2CC3" w:rsidRPr="00D2699B">
        <w:rPr>
          <w:rFonts w:cs="Times New Roman"/>
          <w:bCs/>
          <w:color w:val="000000"/>
        </w:rPr>
        <w:t>. Wymagania procentowe z pisemnych prac kontrolnych na daną ocenę w klasach I-III:</w:t>
      </w:r>
    </w:p>
    <w:p w:rsidR="006A2CC3" w:rsidRPr="00D2699B" w:rsidRDefault="006A2CC3" w:rsidP="00F207A6">
      <w:pPr>
        <w:spacing w:after="120" w:line="360" w:lineRule="auto"/>
        <w:ind w:left="568" w:hanging="284"/>
        <w:jc w:val="both"/>
        <w:rPr>
          <w:rFonts w:cs="Times New Roman"/>
          <w:color w:val="000000"/>
        </w:rPr>
      </w:pPr>
      <w:r w:rsidRPr="00D2699B">
        <w:rPr>
          <w:rFonts w:cs="Times New Roman"/>
          <w:color w:val="000000"/>
        </w:rPr>
        <w:t>1) 6 – 96-100 %</w:t>
      </w:r>
    </w:p>
    <w:p w:rsidR="006A2CC3" w:rsidRPr="00D2699B" w:rsidRDefault="00A921B0" w:rsidP="00F207A6">
      <w:pPr>
        <w:spacing w:after="120" w:line="360" w:lineRule="auto"/>
        <w:ind w:left="568" w:hanging="284"/>
        <w:jc w:val="both"/>
        <w:rPr>
          <w:rFonts w:cs="Times New Roman"/>
          <w:color w:val="000000"/>
        </w:rPr>
      </w:pPr>
      <w:r>
        <w:rPr>
          <w:rFonts w:cs="Times New Roman"/>
          <w:color w:val="000000"/>
        </w:rPr>
        <w:t>2) 5 –91</w:t>
      </w:r>
      <w:r w:rsidR="006A2CC3" w:rsidRPr="00D2699B">
        <w:rPr>
          <w:rFonts w:cs="Times New Roman"/>
          <w:color w:val="000000"/>
        </w:rPr>
        <w:t>% - 95%</w:t>
      </w:r>
    </w:p>
    <w:p w:rsidR="006A2CC3" w:rsidRPr="00D2699B" w:rsidRDefault="00A921B0" w:rsidP="00F207A6">
      <w:pPr>
        <w:spacing w:after="120" w:line="360" w:lineRule="auto"/>
        <w:ind w:left="568" w:hanging="284"/>
        <w:jc w:val="both"/>
        <w:rPr>
          <w:rFonts w:cs="Times New Roman"/>
          <w:color w:val="000000"/>
        </w:rPr>
      </w:pPr>
      <w:r>
        <w:rPr>
          <w:rFonts w:cs="Times New Roman"/>
          <w:color w:val="000000"/>
        </w:rPr>
        <w:t>3) 4 – 70% - 90</w:t>
      </w:r>
      <w:r w:rsidR="006A2CC3" w:rsidRPr="00D2699B">
        <w:rPr>
          <w:rFonts w:cs="Times New Roman"/>
          <w:color w:val="000000"/>
        </w:rPr>
        <w:t>%</w:t>
      </w:r>
    </w:p>
    <w:p w:rsidR="006A2CC3" w:rsidRPr="00D2699B" w:rsidRDefault="00A921B0" w:rsidP="00F207A6">
      <w:pPr>
        <w:spacing w:after="120" w:line="360" w:lineRule="auto"/>
        <w:ind w:left="568" w:hanging="284"/>
        <w:jc w:val="both"/>
        <w:rPr>
          <w:rFonts w:cs="Times New Roman"/>
          <w:color w:val="000000"/>
        </w:rPr>
      </w:pPr>
      <w:r>
        <w:rPr>
          <w:rFonts w:cs="Times New Roman"/>
          <w:color w:val="000000"/>
        </w:rPr>
        <w:t>4) 3 – 50% - 69</w:t>
      </w:r>
      <w:r w:rsidR="006A2CC3" w:rsidRPr="00D2699B">
        <w:rPr>
          <w:rFonts w:cs="Times New Roman"/>
          <w:color w:val="000000"/>
        </w:rPr>
        <w:t>%</w:t>
      </w:r>
    </w:p>
    <w:p w:rsidR="006A2CC3" w:rsidRDefault="00A921B0" w:rsidP="00F207A6">
      <w:pPr>
        <w:pStyle w:val="Tekstpodstawowy"/>
        <w:spacing w:line="360" w:lineRule="auto"/>
        <w:ind w:left="568" w:hanging="284"/>
        <w:jc w:val="both"/>
        <w:rPr>
          <w:rFonts w:cs="Times New Roman"/>
          <w:color w:val="000000"/>
        </w:rPr>
      </w:pPr>
      <w:r>
        <w:rPr>
          <w:rFonts w:cs="Times New Roman"/>
          <w:color w:val="000000"/>
        </w:rPr>
        <w:t>5) 2 – 30% - 49</w:t>
      </w:r>
      <w:r w:rsidR="006A2CC3" w:rsidRPr="00D2699B">
        <w:rPr>
          <w:rFonts w:cs="Times New Roman"/>
          <w:color w:val="000000"/>
        </w:rPr>
        <w:t>%</w:t>
      </w:r>
    </w:p>
    <w:p w:rsidR="00A921B0" w:rsidRPr="00D2699B" w:rsidRDefault="00A921B0" w:rsidP="00F207A6">
      <w:pPr>
        <w:pStyle w:val="Tekstpodstawowy"/>
        <w:spacing w:line="360" w:lineRule="auto"/>
        <w:ind w:left="568" w:hanging="284"/>
        <w:jc w:val="both"/>
        <w:rPr>
          <w:rFonts w:cs="Times New Roman"/>
          <w:color w:val="000000"/>
        </w:rPr>
      </w:pPr>
      <w:r>
        <w:rPr>
          <w:rFonts w:cs="Times New Roman"/>
          <w:color w:val="000000"/>
        </w:rPr>
        <w:t xml:space="preserve">1) 1 </w:t>
      </w:r>
      <w:r w:rsidR="006415EB">
        <w:rPr>
          <w:rFonts w:cs="Times New Roman"/>
          <w:color w:val="000000"/>
        </w:rPr>
        <w:t>–</w:t>
      </w:r>
      <w:r>
        <w:rPr>
          <w:rFonts w:cs="Times New Roman"/>
          <w:color w:val="000000"/>
        </w:rPr>
        <w:t xml:space="preserve"> </w:t>
      </w:r>
      <w:r w:rsidR="006415EB">
        <w:rPr>
          <w:rFonts w:cs="Times New Roman"/>
          <w:color w:val="000000"/>
        </w:rPr>
        <w:t>0% - 29%</w:t>
      </w:r>
    </w:p>
    <w:p w:rsidR="006A2CC3" w:rsidRPr="00D2699B" w:rsidRDefault="00D14764" w:rsidP="00F207A6">
      <w:pPr>
        <w:pStyle w:val="Tekstpodstawowy"/>
        <w:spacing w:line="360" w:lineRule="auto"/>
        <w:ind w:left="357" w:hanging="357"/>
        <w:jc w:val="both"/>
        <w:rPr>
          <w:rFonts w:cs="Times New Roman"/>
          <w:color w:val="000000"/>
        </w:rPr>
      </w:pPr>
      <w:r>
        <w:rPr>
          <w:rFonts w:cs="Times New Roman"/>
          <w:color w:val="000000"/>
        </w:rPr>
        <w:t>4</w:t>
      </w:r>
      <w:r w:rsidR="006A2CC3" w:rsidRPr="00D2699B">
        <w:rPr>
          <w:rFonts w:cs="Times New Roman"/>
          <w:color w:val="000000"/>
        </w:rPr>
        <w:t>. Dokumentację przebiegu nauczania stanowią:</w:t>
      </w:r>
    </w:p>
    <w:p w:rsidR="006A2CC3" w:rsidRPr="00D2699B" w:rsidRDefault="006A2CC3" w:rsidP="00F207A6">
      <w:pPr>
        <w:pStyle w:val="Tekstpodstawowy"/>
        <w:spacing w:line="360" w:lineRule="auto"/>
        <w:ind w:left="568" w:hanging="284"/>
        <w:jc w:val="both"/>
        <w:rPr>
          <w:rFonts w:cs="Times New Roman"/>
          <w:color w:val="000000"/>
        </w:rPr>
      </w:pPr>
      <w:r w:rsidRPr="00D2699B">
        <w:rPr>
          <w:rFonts w:cs="Times New Roman"/>
          <w:color w:val="000000"/>
        </w:rPr>
        <w:t>1) karta wstępnej diagnozy rozwoju ucznia klasy pierwszej,</w:t>
      </w:r>
    </w:p>
    <w:p w:rsidR="006A2CC3" w:rsidRPr="00D2699B" w:rsidRDefault="006A2CC3" w:rsidP="00F207A6">
      <w:pPr>
        <w:pStyle w:val="Tekstpodstawowy"/>
        <w:spacing w:line="360" w:lineRule="auto"/>
        <w:ind w:left="568" w:hanging="284"/>
        <w:jc w:val="both"/>
        <w:rPr>
          <w:rFonts w:cs="Times New Roman"/>
          <w:color w:val="000000"/>
        </w:rPr>
      </w:pPr>
      <w:r w:rsidRPr="00D2699B">
        <w:rPr>
          <w:rFonts w:cs="Times New Roman"/>
          <w:color w:val="000000"/>
        </w:rPr>
        <w:t>2) elektroniczny dziennik lekcyjny,</w:t>
      </w:r>
    </w:p>
    <w:p w:rsidR="006A2CC3" w:rsidRPr="00D2699B" w:rsidRDefault="006A2CC3" w:rsidP="00F207A6">
      <w:pPr>
        <w:pStyle w:val="Tekstpodstawowy"/>
        <w:spacing w:line="360" w:lineRule="auto"/>
        <w:ind w:left="568" w:hanging="284"/>
        <w:jc w:val="both"/>
        <w:rPr>
          <w:rFonts w:cs="Times New Roman"/>
          <w:color w:val="000000"/>
        </w:rPr>
      </w:pPr>
      <w:r w:rsidRPr="00D2699B">
        <w:rPr>
          <w:rFonts w:cs="Times New Roman"/>
          <w:color w:val="000000"/>
        </w:rPr>
        <w:t>3) arkusz ocen,</w:t>
      </w:r>
    </w:p>
    <w:p w:rsidR="006A2CC3" w:rsidRPr="00D2699B" w:rsidRDefault="006A2CC3" w:rsidP="00F207A6">
      <w:pPr>
        <w:pStyle w:val="Tekstpodstawowy"/>
        <w:spacing w:line="360" w:lineRule="auto"/>
        <w:ind w:left="568" w:hanging="284"/>
        <w:jc w:val="both"/>
        <w:rPr>
          <w:rFonts w:cs="Times New Roman"/>
          <w:color w:val="000000"/>
        </w:rPr>
      </w:pPr>
      <w:r w:rsidRPr="00D2699B">
        <w:rPr>
          <w:rFonts w:cs="Times New Roman"/>
          <w:color w:val="000000"/>
        </w:rPr>
        <w:t>4) śródroczna i roczna ocena opisowa,</w:t>
      </w:r>
    </w:p>
    <w:p w:rsidR="006A2CC3" w:rsidRPr="00D2699B" w:rsidRDefault="006A2CC3" w:rsidP="00F207A6">
      <w:pPr>
        <w:pStyle w:val="Tekstpodstawowy"/>
        <w:spacing w:line="360" w:lineRule="auto"/>
        <w:ind w:left="568" w:hanging="284"/>
        <w:jc w:val="both"/>
        <w:rPr>
          <w:rFonts w:cs="Times New Roman"/>
          <w:color w:val="000000"/>
        </w:rPr>
      </w:pPr>
      <w:r w:rsidRPr="00D2699B">
        <w:rPr>
          <w:rFonts w:cs="Times New Roman"/>
          <w:color w:val="000000"/>
        </w:rPr>
        <w:t>5) świadectwo promocyjne.</w:t>
      </w:r>
    </w:p>
    <w:p w:rsidR="006A2CC3" w:rsidRPr="00D2699B" w:rsidRDefault="00D14764" w:rsidP="00F207A6">
      <w:pPr>
        <w:pStyle w:val="Tekstpodstawowy"/>
        <w:spacing w:line="360" w:lineRule="auto"/>
        <w:ind w:left="357" w:hanging="357"/>
        <w:jc w:val="both"/>
        <w:rPr>
          <w:rFonts w:cs="Times New Roman"/>
          <w:color w:val="000000"/>
        </w:rPr>
      </w:pPr>
      <w:r>
        <w:rPr>
          <w:rFonts w:cs="Times New Roman"/>
          <w:color w:val="000000"/>
        </w:rPr>
        <w:t>5</w:t>
      </w:r>
      <w:r w:rsidR="006A2CC3" w:rsidRPr="00D2699B">
        <w:rPr>
          <w:rFonts w:cs="Times New Roman"/>
          <w:color w:val="000000"/>
        </w:rPr>
        <w:t>.  W klasach IV-VIII ocenianiu podlegają</w:t>
      </w:r>
      <w:r w:rsidR="001060DE">
        <w:rPr>
          <w:rFonts w:cs="Times New Roman"/>
          <w:color w:val="000000"/>
        </w:rPr>
        <w:t xml:space="preserve"> (ocena z przypisaną odpowiednią wagą)</w:t>
      </w:r>
      <w:r w:rsidR="006A2CC3" w:rsidRPr="00D2699B">
        <w:rPr>
          <w:rFonts w:cs="Times New Roman"/>
          <w:color w:val="000000"/>
        </w:rPr>
        <w:t>:</w:t>
      </w:r>
    </w:p>
    <w:p w:rsidR="006A2CC3" w:rsidRPr="00D2699B" w:rsidRDefault="009005A7" w:rsidP="00F207A6">
      <w:pPr>
        <w:spacing w:after="60" w:line="360" w:lineRule="auto"/>
        <w:ind w:left="284"/>
        <w:jc w:val="both"/>
        <w:rPr>
          <w:rFonts w:cs="Times New Roman"/>
          <w:color w:val="000000"/>
        </w:rPr>
      </w:pPr>
      <w:r>
        <w:rPr>
          <w:rFonts w:cs="Times New Roman"/>
          <w:color w:val="000000"/>
        </w:rPr>
        <w:t>1</w:t>
      </w:r>
      <w:r w:rsidR="00C61E5B" w:rsidRPr="00D2699B">
        <w:rPr>
          <w:rFonts w:cs="Times New Roman"/>
          <w:color w:val="000000"/>
        </w:rPr>
        <w:t>)</w:t>
      </w:r>
      <w:r>
        <w:rPr>
          <w:rFonts w:cs="Times New Roman"/>
          <w:color w:val="000000"/>
        </w:rPr>
        <w:t> </w:t>
      </w:r>
      <w:r w:rsidR="006A2CC3" w:rsidRPr="00D2699B">
        <w:rPr>
          <w:rFonts w:cs="Times New Roman"/>
          <w:color w:val="000000"/>
        </w:rPr>
        <w:t xml:space="preserve">sprawdziany godzinne/praca klasowa(zapowiedziane co najmniej tydzień przed przeprowadzeniem, poprzedzone powtórzeniem; mogą mieć miejsce tylko dwa takie sprawdziany </w:t>
      </w:r>
      <w:r w:rsidR="00C17D86">
        <w:rPr>
          <w:rFonts w:cs="Times New Roman"/>
          <w:color w:val="000000"/>
        </w:rPr>
        <w:br/>
      </w:r>
      <w:r w:rsidR="006A2CC3" w:rsidRPr="00D2699B">
        <w:rPr>
          <w:rFonts w:cs="Times New Roman"/>
          <w:color w:val="000000"/>
        </w:rPr>
        <w:t>w tygodniu</w:t>
      </w:r>
      <w:r w:rsidR="00C17D86">
        <w:rPr>
          <w:rFonts w:cs="Times New Roman"/>
          <w:color w:val="000000"/>
        </w:rPr>
        <w:t xml:space="preserve">, natomiast </w:t>
      </w:r>
      <w:r w:rsidR="00C17D86" w:rsidRPr="00CD5B8E">
        <w:t xml:space="preserve">trzeci sprawdzian w tygodniu </w:t>
      </w:r>
      <w:r w:rsidR="00C17D86">
        <w:t xml:space="preserve">może odbywać się </w:t>
      </w:r>
      <w:r w:rsidR="00C17D86" w:rsidRPr="00CD5B8E">
        <w:t>z języka obcego</w:t>
      </w:r>
      <w:r w:rsidR="00C17D86">
        <w:t xml:space="preserve"> realizowanego w grupach międzyoddziałowych</w:t>
      </w:r>
      <w:r w:rsidR="001060DE">
        <w:rPr>
          <w:rFonts w:cs="Times New Roman"/>
          <w:color w:val="000000"/>
        </w:rPr>
        <w:t xml:space="preserve"> - waga</w:t>
      </w:r>
      <w:r w:rsidR="006A2CC3" w:rsidRPr="00D2699B">
        <w:rPr>
          <w:rFonts w:cs="Times New Roman"/>
          <w:color w:val="000000"/>
        </w:rPr>
        <w:t>4</w:t>
      </w:r>
      <w:r w:rsidR="009A5A1F">
        <w:rPr>
          <w:rFonts w:cs="Times New Roman"/>
          <w:color w:val="000000"/>
        </w:rPr>
        <w:t>,</w:t>
      </w:r>
    </w:p>
    <w:p w:rsidR="006A2CC3" w:rsidRPr="00D2699B" w:rsidRDefault="009005A7" w:rsidP="00F207A6">
      <w:pPr>
        <w:spacing w:after="120" w:line="360" w:lineRule="auto"/>
        <w:ind w:left="568" w:hanging="284"/>
        <w:jc w:val="both"/>
        <w:rPr>
          <w:rFonts w:cs="Times New Roman"/>
          <w:color w:val="000000"/>
        </w:rPr>
      </w:pPr>
      <w:r>
        <w:rPr>
          <w:rFonts w:cs="Times New Roman"/>
          <w:color w:val="000000"/>
        </w:rPr>
        <w:lastRenderedPageBreak/>
        <w:t>2</w:t>
      </w:r>
      <w:r w:rsidR="00C61E5B" w:rsidRPr="00D2699B">
        <w:rPr>
          <w:rFonts w:cs="Times New Roman"/>
          <w:color w:val="000000"/>
        </w:rPr>
        <w:t xml:space="preserve">) </w:t>
      </w:r>
      <w:r w:rsidR="006A2CC3" w:rsidRPr="00D2699B">
        <w:rPr>
          <w:rFonts w:cs="Times New Roman"/>
          <w:color w:val="000000"/>
        </w:rPr>
        <w:t>odpowiedź ustna</w:t>
      </w:r>
      <w:r w:rsidR="001060DE">
        <w:rPr>
          <w:rFonts w:cs="Times New Roman"/>
          <w:color w:val="000000"/>
        </w:rPr>
        <w:t xml:space="preserve"> - waga</w:t>
      </w:r>
      <w:r w:rsidR="006A2CC3" w:rsidRPr="00D2699B">
        <w:rPr>
          <w:rFonts w:cs="Times New Roman"/>
          <w:color w:val="000000"/>
        </w:rPr>
        <w:t xml:space="preserve"> 3</w:t>
      </w:r>
      <w:r w:rsidR="009A5A1F">
        <w:rPr>
          <w:rFonts w:cs="Times New Roman"/>
          <w:color w:val="000000"/>
        </w:rPr>
        <w:t>,</w:t>
      </w:r>
    </w:p>
    <w:p w:rsidR="006A2CC3" w:rsidRPr="00D2699B" w:rsidRDefault="009005A7" w:rsidP="00F207A6">
      <w:pPr>
        <w:spacing w:after="120" w:line="360" w:lineRule="auto"/>
        <w:ind w:left="568" w:hanging="284"/>
        <w:jc w:val="both"/>
        <w:rPr>
          <w:rFonts w:cs="Times New Roman"/>
          <w:color w:val="000000"/>
        </w:rPr>
      </w:pPr>
      <w:r>
        <w:rPr>
          <w:rFonts w:cs="Times New Roman"/>
          <w:color w:val="000000"/>
        </w:rPr>
        <w:t>3</w:t>
      </w:r>
      <w:r w:rsidR="00C61E5B" w:rsidRPr="00D2699B">
        <w:rPr>
          <w:rFonts w:cs="Times New Roman"/>
          <w:color w:val="000000"/>
        </w:rPr>
        <w:t xml:space="preserve">) </w:t>
      </w:r>
      <w:r w:rsidR="001060DE">
        <w:rPr>
          <w:rFonts w:cs="Times New Roman"/>
          <w:color w:val="000000"/>
        </w:rPr>
        <w:t>kartkówka- waga 3</w:t>
      </w:r>
    </w:p>
    <w:p w:rsidR="006A2CC3" w:rsidRPr="00D2699B" w:rsidRDefault="009005A7" w:rsidP="00F207A6">
      <w:pPr>
        <w:spacing w:after="120" w:line="360" w:lineRule="auto"/>
        <w:ind w:left="568" w:hanging="284"/>
        <w:jc w:val="both"/>
        <w:rPr>
          <w:rFonts w:cs="Times New Roman"/>
          <w:color w:val="000000"/>
        </w:rPr>
      </w:pPr>
      <w:r>
        <w:rPr>
          <w:rFonts w:cs="Times New Roman"/>
          <w:color w:val="000000"/>
        </w:rPr>
        <w:t>4</w:t>
      </w:r>
      <w:r w:rsidR="00C61E5B" w:rsidRPr="00D2699B">
        <w:rPr>
          <w:rFonts w:cs="Times New Roman"/>
          <w:color w:val="000000"/>
        </w:rPr>
        <w:t xml:space="preserve">) </w:t>
      </w:r>
      <w:r w:rsidR="006A2CC3" w:rsidRPr="00D2699B">
        <w:rPr>
          <w:rFonts w:cs="Times New Roman"/>
          <w:color w:val="000000"/>
        </w:rPr>
        <w:t>zadania domowe</w:t>
      </w:r>
      <w:r w:rsidR="001060DE">
        <w:rPr>
          <w:rFonts w:cs="Times New Roman"/>
          <w:color w:val="000000"/>
        </w:rPr>
        <w:t xml:space="preserve"> - waga</w:t>
      </w:r>
      <w:r w:rsidR="006A2CC3" w:rsidRPr="00D2699B">
        <w:rPr>
          <w:rFonts w:cs="Times New Roman"/>
          <w:color w:val="000000"/>
        </w:rPr>
        <w:t xml:space="preserve"> 1</w:t>
      </w:r>
      <w:r w:rsidR="009A5A1F">
        <w:rPr>
          <w:rFonts w:cs="Times New Roman"/>
          <w:color w:val="000000"/>
        </w:rPr>
        <w:t>,</w:t>
      </w:r>
    </w:p>
    <w:p w:rsidR="006A2CC3" w:rsidRPr="00D2699B" w:rsidRDefault="009005A7" w:rsidP="00F207A6">
      <w:pPr>
        <w:spacing w:after="120" w:line="360" w:lineRule="auto"/>
        <w:ind w:left="568" w:hanging="284"/>
        <w:jc w:val="both"/>
        <w:rPr>
          <w:rFonts w:cs="Times New Roman"/>
          <w:color w:val="000000"/>
        </w:rPr>
      </w:pPr>
      <w:r>
        <w:rPr>
          <w:rFonts w:cs="Times New Roman"/>
          <w:color w:val="000000"/>
        </w:rPr>
        <w:t>5</w:t>
      </w:r>
      <w:r w:rsidR="00C61E5B" w:rsidRPr="00D2699B">
        <w:rPr>
          <w:rFonts w:cs="Times New Roman"/>
          <w:color w:val="000000"/>
        </w:rPr>
        <w:t xml:space="preserve">) </w:t>
      </w:r>
      <w:r w:rsidR="006A2CC3" w:rsidRPr="00D2699B">
        <w:rPr>
          <w:rFonts w:cs="Times New Roman"/>
          <w:color w:val="000000"/>
        </w:rPr>
        <w:t xml:space="preserve">aktywność na lekcji </w:t>
      </w:r>
      <w:r w:rsidR="001060DE">
        <w:rPr>
          <w:rFonts w:cs="Times New Roman"/>
          <w:color w:val="000000"/>
        </w:rPr>
        <w:t>- waga</w:t>
      </w:r>
      <w:r w:rsidR="006A2CC3" w:rsidRPr="00D2699B">
        <w:rPr>
          <w:rFonts w:cs="Times New Roman"/>
          <w:color w:val="000000"/>
        </w:rPr>
        <w:t>1</w:t>
      </w:r>
      <w:r w:rsidR="009A5A1F">
        <w:rPr>
          <w:rFonts w:cs="Times New Roman"/>
          <w:color w:val="000000"/>
        </w:rPr>
        <w:t>,</w:t>
      </w:r>
    </w:p>
    <w:p w:rsidR="006A2CC3" w:rsidRPr="00D2699B" w:rsidRDefault="009005A7" w:rsidP="00F207A6">
      <w:pPr>
        <w:spacing w:after="120" w:line="360" w:lineRule="auto"/>
        <w:ind w:left="568" w:hanging="284"/>
        <w:jc w:val="both"/>
        <w:rPr>
          <w:rFonts w:cs="Times New Roman"/>
          <w:color w:val="000000"/>
        </w:rPr>
      </w:pPr>
      <w:r>
        <w:rPr>
          <w:rFonts w:cs="Times New Roman"/>
          <w:color w:val="000000"/>
        </w:rPr>
        <w:t>6</w:t>
      </w:r>
      <w:r w:rsidR="00C61E5B" w:rsidRPr="00D2699B">
        <w:rPr>
          <w:rFonts w:cs="Times New Roman"/>
          <w:color w:val="000000"/>
        </w:rPr>
        <w:t xml:space="preserve">) </w:t>
      </w:r>
      <w:r w:rsidR="006A2CC3" w:rsidRPr="00D2699B">
        <w:rPr>
          <w:rFonts w:cs="Times New Roman"/>
          <w:color w:val="000000"/>
        </w:rPr>
        <w:t xml:space="preserve">praca na lekcji </w:t>
      </w:r>
      <w:r w:rsidR="00033A93">
        <w:rPr>
          <w:rFonts w:cs="Times New Roman"/>
          <w:color w:val="000000"/>
        </w:rPr>
        <w:t>–</w:t>
      </w:r>
      <w:r w:rsidR="001060DE">
        <w:rPr>
          <w:rFonts w:cs="Times New Roman"/>
          <w:color w:val="000000"/>
        </w:rPr>
        <w:t xml:space="preserve"> waga</w:t>
      </w:r>
      <w:r w:rsidR="00033A93">
        <w:rPr>
          <w:rFonts w:cs="Times New Roman"/>
          <w:color w:val="000000"/>
        </w:rPr>
        <w:t xml:space="preserve"> </w:t>
      </w:r>
      <w:r w:rsidR="006A2CC3" w:rsidRPr="00D2699B">
        <w:rPr>
          <w:rFonts w:cs="Times New Roman"/>
          <w:color w:val="000000"/>
        </w:rPr>
        <w:t>2</w:t>
      </w:r>
      <w:r w:rsidR="009A5A1F">
        <w:rPr>
          <w:rFonts w:cs="Times New Roman"/>
          <w:color w:val="000000"/>
        </w:rPr>
        <w:t>,</w:t>
      </w:r>
    </w:p>
    <w:p w:rsidR="006A2CC3" w:rsidRPr="00D2699B" w:rsidRDefault="009005A7" w:rsidP="00F207A6">
      <w:pPr>
        <w:spacing w:after="120" w:line="360" w:lineRule="auto"/>
        <w:ind w:left="568" w:hanging="284"/>
        <w:jc w:val="both"/>
        <w:rPr>
          <w:rFonts w:cs="Times New Roman"/>
          <w:color w:val="000000"/>
        </w:rPr>
      </w:pPr>
      <w:r>
        <w:rPr>
          <w:rFonts w:cs="Times New Roman"/>
          <w:color w:val="000000"/>
        </w:rPr>
        <w:t>7</w:t>
      </w:r>
      <w:r w:rsidR="00C61E5B" w:rsidRPr="00D2699B">
        <w:rPr>
          <w:rFonts w:cs="Times New Roman"/>
          <w:color w:val="000000"/>
        </w:rPr>
        <w:t xml:space="preserve">) </w:t>
      </w:r>
      <w:r w:rsidR="001060DE">
        <w:rPr>
          <w:rFonts w:cs="Times New Roman"/>
          <w:color w:val="000000"/>
        </w:rPr>
        <w:t>badanie umiejętności - waga</w:t>
      </w:r>
      <w:r w:rsidR="006A2CC3" w:rsidRPr="00D2699B">
        <w:rPr>
          <w:rFonts w:cs="Times New Roman"/>
          <w:color w:val="000000"/>
        </w:rPr>
        <w:t xml:space="preserve"> 3</w:t>
      </w:r>
      <w:r w:rsidR="009A5A1F">
        <w:rPr>
          <w:rFonts w:cs="Times New Roman"/>
          <w:color w:val="000000"/>
        </w:rPr>
        <w:t>,</w:t>
      </w:r>
    </w:p>
    <w:p w:rsidR="006A2CC3" w:rsidRPr="00D2699B" w:rsidRDefault="009005A7" w:rsidP="00F207A6">
      <w:pPr>
        <w:spacing w:after="120" w:line="360" w:lineRule="auto"/>
        <w:ind w:left="568" w:hanging="284"/>
        <w:jc w:val="both"/>
        <w:rPr>
          <w:rFonts w:cs="Times New Roman"/>
          <w:color w:val="000000"/>
        </w:rPr>
      </w:pPr>
      <w:r>
        <w:rPr>
          <w:rFonts w:cs="Times New Roman"/>
          <w:color w:val="000000"/>
        </w:rPr>
        <w:t>8</w:t>
      </w:r>
      <w:r w:rsidR="00C61E5B" w:rsidRPr="00D2699B">
        <w:rPr>
          <w:rFonts w:cs="Times New Roman"/>
          <w:color w:val="000000"/>
        </w:rPr>
        <w:t xml:space="preserve">) </w:t>
      </w:r>
      <w:r w:rsidR="00870EEE">
        <w:rPr>
          <w:rFonts w:cs="Times New Roman"/>
          <w:color w:val="000000"/>
        </w:rPr>
        <w:t>sprawdzian z całego  semestr</w:t>
      </w:r>
      <w:r w:rsidR="006A2CC3" w:rsidRPr="00D2699B">
        <w:rPr>
          <w:rFonts w:cs="Times New Roman"/>
          <w:color w:val="000000"/>
        </w:rPr>
        <w:t>u/roku</w:t>
      </w:r>
      <w:r w:rsidR="001060DE">
        <w:rPr>
          <w:rFonts w:cs="Times New Roman"/>
          <w:color w:val="000000"/>
        </w:rPr>
        <w:t xml:space="preserve"> - waga</w:t>
      </w:r>
      <w:r w:rsidR="006A2CC3" w:rsidRPr="00D2699B">
        <w:rPr>
          <w:rFonts w:cs="Times New Roman"/>
          <w:color w:val="000000"/>
        </w:rPr>
        <w:t xml:space="preserve"> 4</w:t>
      </w:r>
      <w:r w:rsidR="009A5A1F">
        <w:rPr>
          <w:rFonts w:cs="Times New Roman"/>
          <w:color w:val="000000"/>
        </w:rPr>
        <w:t>,</w:t>
      </w:r>
    </w:p>
    <w:p w:rsidR="006A2CC3" w:rsidRPr="00D2699B" w:rsidRDefault="009005A7" w:rsidP="00F207A6">
      <w:pPr>
        <w:spacing w:after="120" w:line="360" w:lineRule="auto"/>
        <w:ind w:left="568" w:hanging="284"/>
        <w:jc w:val="both"/>
        <w:rPr>
          <w:rFonts w:cs="Times New Roman"/>
          <w:color w:val="000000"/>
        </w:rPr>
      </w:pPr>
      <w:r>
        <w:rPr>
          <w:rFonts w:cs="Times New Roman"/>
          <w:color w:val="000000"/>
        </w:rPr>
        <w:t>9</w:t>
      </w:r>
      <w:r w:rsidR="00C61E5B" w:rsidRPr="00D2699B">
        <w:rPr>
          <w:rFonts w:cs="Times New Roman"/>
          <w:color w:val="000000"/>
        </w:rPr>
        <w:t xml:space="preserve">) </w:t>
      </w:r>
      <w:r w:rsidR="006A2CC3" w:rsidRPr="00D2699B">
        <w:rPr>
          <w:rFonts w:cs="Times New Roman"/>
          <w:color w:val="000000"/>
        </w:rPr>
        <w:t xml:space="preserve">pisemna poprawa sprawdzianu godzinnego </w:t>
      </w:r>
      <w:r w:rsidR="001060DE">
        <w:rPr>
          <w:rFonts w:cs="Times New Roman"/>
          <w:color w:val="000000"/>
        </w:rPr>
        <w:t>- waga</w:t>
      </w:r>
      <w:r w:rsidR="006A2CC3" w:rsidRPr="00D2699B">
        <w:rPr>
          <w:rFonts w:cs="Times New Roman"/>
          <w:color w:val="000000"/>
        </w:rPr>
        <w:t>4</w:t>
      </w:r>
      <w:r w:rsidR="009A5A1F">
        <w:rPr>
          <w:rFonts w:cs="Times New Roman"/>
          <w:color w:val="000000"/>
        </w:rPr>
        <w:t>,</w:t>
      </w:r>
    </w:p>
    <w:p w:rsidR="006A2CC3" w:rsidRPr="00D2699B" w:rsidRDefault="009005A7" w:rsidP="00F207A6">
      <w:pPr>
        <w:spacing w:after="120" w:line="360" w:lineRule="auto"/>
        <w:ind w:left="568" w:hanging="284"/>
        <w:jc w:val="both"/>
        <w:rPr>
          <w:rFonts w:cs="Times New Roman"/>
          <w:color w:val="000000"/>
        </w:rPr>
      </w:pPr>
      <w:r>
        <w:rPr>
          <w:rFonts w:cs="Times New Roman"/>
          <w:color w:val="000000"/>
        </w:rPr>
        <w:t>10</w:t>
      </w:r>
      <w:r w:rsidR="00C61E5B" w:rsidRPr="00D2699B">
        <w:rPr>
          <w:rFonts w:cs="Times New Roman"/>
          <w:color w:val="000000"/>
        </w:rPr>
        <w:t xml:space="preserve">) </w:t>
      </w:r>
      <w:r w:rsidR="006A2CC3" w:rsidRPr="00D2699B">
        <w:rPr>
          <w:rFonts w:cs="Times New Roman"/>
          <w:color w:val="000000"/>
        </w:rPr>
        <w:t xml:space="preserve">konkursy: przejście do kolejnego etapu, lub w przypadku konkursu jednoetapowego uzyskanie tytułu: finalisty, lub uzyskanie powyżej 75 % punktów – ocena cel z wagą 5, uzyskanie na danym etapie powyżej 50 % punktów – ocena </w:t>
      </w:r>
      <w:proofErr w:type="spellStart"/>
      <w:r w:rsidR="006A2CC3" w:rsidRPr="00D2699B">
        <w:rPr>
          <w:rFonts w:cs="Times New Roman"/>
          <w:color w:val="000000"/>
        </w:rPr>
        <w:t>bdb</w:t>
      </w:r>
      <w:proofErr w:type="spellEnd"/>
      <w:r w:rsidR="006A2CC3" w:rsidRPr="00D2699B">
        <w:rPr>
          <w:rFonts w:cs="Times New Roman"/>
          <w:color w:val="000000"/>
        </w:rPr>
        <w:t xml:space="preserve"> z wagą 5, inne do ustalenia przez nauczyciela danego przedmiotu, zgodnie ze specyfiką zajęć</w:t>
      </w:r>
      <w:r>
        <w:rPr>
          <w:rFonts w:cs="Times New Roman"/>
          <w:color w:val="000000"/>
        </w:rPr>
        <w:t>.</w:t>
      </w:r>
    </w:p>
    <w:p w:rsidR="006A2CC3" w:rsidRPr="00D2699B" w:rsidRDefault="00D14764" w:rsidP="00F207A6">
      <w:pPr>
        <w:spacing w:after="120" w:line="360" w:lineRule="auto"/>
        <w:ind w:left="357" w:hanging="357"/>
        <w:jc w:val="both"/>
        <w:rPr>
          <w:rFonts w:cs="Times New Roman"/>
          <w:color w:val="000000"/>
        </w:rPr>
      </w:pPr>
      <w:r>
        <w:rPr>
          <w:rFonts w:cs="Times New Roman"/>
          <w:color w:val="000000"/>
        </w:rPr>
        <w:t>6</w:t>
      </w:r>
      <w:r w:rsidR="006A2CC3" w:rsidRPr="00D2699B">
        <w:rPr>
          <w:rFonts w:cs="Times New Roman"/>
          <w:color w:val="000000"/>
        </w:rPr>
        <w:t>. Praca klasowa– dotyczy tylko języka polskiego, matematyki i ję</w:t>
      </w:r>
      <w:r w:rsidR="0013053B">
        <w:rPr>
          <w:rFonts w:cs="Times New Roman"/>
          <w:color w:val="000000"/>
        </w:rPr>
        <w:t xml:space="preserve">zyków obcych. Czas trwania </w:t>
      </w:r>
      <w:r w:rsidR="000408E7">
        <w:rPr>
          <w:rFonts w:cs="Times New Roman"/>
          <w:color w:val="000000"/>
        </w:rPr>
        <w:br/>
      </w:r>
      <w:r w:rsidR="0013053B">
        <w:rPr>
          <w:rFonts w:cs="Times New Roman"/>
          <w:color w:val="000000"/>
        </w:rPr>
        <w:t>do 2 </w:t>
      </w:r>
      <w:r w:rsidR="006A2CC3" w:rsidRPr="00D2699B">
        <w:rPr>
          <w:rFonts w:cs="Times New Roman"/>
          <w:color w:val="000000"/>
        </w:rPr>
        <w:t xml:space="preserve">godzin lekcyjnych. Zakres materiału i termin pracy podaje nauczyciel z wyprzedzeniem </w:t>
      </w:r>
      <w:r w:rsidR="000408E7">
        <w:rPr>
          <w:rFonts w:cs="Times New Roman"/>
          <w:color w:val="000000"/>
        </w:rPr>
        <w:br/>
      </w:r>
      <w:r w:rsidR="006A2CC3" w:rsidRPr="00D2699B">
        <w:rPr>
          <w:rFonts w:cs="Times New Roman"/>
          <w:color w:val="000000"/>
        </w:rPr>
        <w:t xml:space="preserve">co najmniej tygodniowym, ustala z klasą dzień, datę i dokonuje wpisu terminu w dzienniku lekcyjnym, podając datę wpisu. Poprawioną pracę uczeń </w:t>
      </w:r>
      <w:r w:rsidR="0013053B">
        <w:rPr>
          <w:rFonts w:cs="Times New Roman"/>
          <w:color w:val="000000"/>
        </w:rPr>
        <w:t>powinien otrzymać w terminie 14 </w:t>
      </w:r>
      <w:r w:rsidR="006A2CC3" w:rsidRPr="00D2699B">
        <w:rPr>
          <w:rFonts w:cs="Times New Roman"/>
          <w:color w:val="000000"/>
        </w:rPr>
        <w:t xml:space="preserve">dniowym (w uzasadnionych przypadkach termin może ulec wydłużeniu do 3 tygodni, </w:t>
      </w:r>
      <w:r w:rsidR="000408E7">
        <w:rPr>
          <w:rFonts w:cs="Times New Roman"/>
          <w:color w:val="000000"/>
        </w:rPr>
        <w:br/>
      </w:r>
      <w:r w:rsidR="006A2CC3" w:rsidRPr="00D2699B">
        <w:rPr>
          <w:rFonts w:cs="Times New Roman"/>
          <w:color w:val="000000"/>
        </w:rPr>
        <w:t>np. choroba nauczyciela).</w:t>
      </w:r>
    </w:p>
    <w:p w:rsidR="006A2CC3" w:rsidRDefault="00D14764" w:rsidP="00F207A6">
      <w:pPr>
        <w:spacing w:after="120" w:line="360" w:lineRule="auto"/>
        <w:ind w:left="357" w:hanging="357"/>
        <w:jc w:val="both"/>
        <w:rPr>
          <w:rFonts w:cs="Times New Roman"/>
          <w:color w:val="000000"/>
        </w:rPr>
      </w:pPr>
      <w:r>
        <w:rPr>
          <w:rFonts w:cs="Times New Roman"/>
          <w:color w:val="000000"/>
        </w:rPr>
        <w:t>7</w:t>
      </w:r>
      <w:r w:rsidR="0013053B">
        <w:rPr>
          <w:rFonts w:cs="Times New Roman"/>
          <w:color w:val="000000"/>
        </w:rPr>
        <w:t xml:space="preserve">. </w:t>
      </w:r>
      <w:r w:rsidR="006A2CC3" w:rsidRPr="00D2699B">
        <w:rPr>
          <w:rFonts w:cs="Times New Roman"/>
          <w:color w:val="000000"/>
        </w:rPr>
        <w:t>Sprawdzian pisemny– może być przeprowadzony ze wszystkich przedmiotów. Czas trwania sprawdzianu może wynosić maksymalnie 1 godzinę lekcyjną. Zakres materiału i termin sprawdzianu podaje nauczyciel z wyprzedzeniem co najmniej tygodniowym, ustala z klasą dzień, datę i dokonuje wpisu terminu w dzienniku lekcyjnym, podając datę wpisu. Termin oddania sprawdzianu do 14 dni (w uzasadnionych przypadkach t</w:t>
      </w:r>
      <w:r w:rsidR="0013053B">
        <w:rPr>
          <w:rFonts w:cs="Times New Roman"/>
          <w:color w:val="000000"/>
        </w:rPr>
        <w:t>ermin może ulec wydłużeniu do 3 </w:t>
      </w:r>
      <w:r w:rsidR="006A2CC3" w:rsidRPr="00D2699B">
        <w:rPr>
          <w:rFonts w:cs="Times New Roman"/>
          <w:color w:val="000000"/>
        </w:rPr>
        <w:t>tygodni, np. choroba nauczyciela).</w:t>
      </w:r>
    </w:p>
    <w:p w:rsidR="006A2CC3" w:rsidRPr="00D2699B" w:rsidRDefault="00980776" w:rsidP="00F207A6">
      <w:pPr>
        <w:spacing w:after="60" w:line="360" w:lineRule="auto"/>
        <w:jc w:val="both"/>
        <w:rPr>
          <w:rFonts w:cs="Times New Roman"/>
          <w:color w:val="000000"/>
        </w:rPr>
      </w:pPr>
      <w:r>
        <w:t xml:space="preserve">8. </w:t>
      </w:r>
      <w:r w:rsidR="006A2CC3" w:rsidRPr="00D2699B">
        <w:rPr>
          <w:rFonts w:cs="Times New Roman"/>
          <w:color w:val="000000"/>
        </w:rPr>
        <w:t xml:space="preserve"> Ocenianie bieżące pracy ucznia noto</w:t>
      </w:r>
      <w:r>
        <w:rPr>
          <w:rFonts w:cs="Times New Roman"/>
          <w:color w:val="000000"/>
        </w:rPr>
        <w:t>wane jest w dzienniku lekcyjnym i dzienniku elektronicznym.</w:t>
      </w:r>
    </w:p>
    <w:p w:rsidR="006A2CC3" w:rsidRPr="00D2699B" w:rsidRDefault="00980776" w:rsidP="00F207A6">
      <w:pPr>
        <w:spacing w:after="120" w:line="360" w:lineRule="auto"/>
        <w:ind w:left="357" w:hanging="357"/>
        <w:jc w:val="both"/>
        <w:rPr>
          <w:rFonts w:cs="Times New Roman"/>
          <w:color w:val="000000"/>
        </w:rPr>
      </w:pPr>
      <w:r>
        <w:rPr>
          <w:rFonts w:cs="Times New Roman"/>
          <w:color w:val="000000"/>
        </w:rPr>
        <w:t>9</w:t>
      </w:r>
      <w:r w:rsidR="0013053B">
        <w:rPr>
          <w:rFonts w:cs="Times New Roman"/>
          <w:color w:val="000000"/>
        </w:rPr>
        <w:t>. </w:t>
      </w:r>
      <w:r w:rsidR="006A2CC3" w:rsidRPr="00D2699B">
        <w:rPr>
          <w:rFonts w:cs="Times New Roman"/>
          <w:color w:val="000000"/>
        </w:rPr>
        <w:t xml:space="preserve">Oceny uzyskane za poszczególne formy aktywności nauczyciel zapisuje na bieżąco </w:t>
      </w:r>
      <w:r w:rsidR="006A2CC3" w:rsidRPr="00D2699B">
        <w:rPr>
          <w:rFonts w:cs="Times New Roman"/>
          <w:color w:val="000000"/>
        </w:rPr>
        <w:br/>
      </w:r>
      <w:r w:rsidR="00526A55">
        <w:rPr>
          <w:rFonts w:cs="Times New Roman"/>
          <w:color w:val="000000"/>
        </w:rPr>
        <w:t>w dzienniku lekcyjnym i w</w:t>
      </w:r>
      <w:r w:rsidR="006A2CC3" w:rsidRPr="00D2699B">
        <w:rPr>
          <w:rFonts w:cs="Times New Roman"/>
          <w:color w:val="000000"/>
        </w:rPr>
        <w:t xml:space="preserve"> elektronicznym dzienniku lekcyjnym.</w:t>
      </w:r>
    </w:p>
    <w:p w:rsidR="006A2CC3" w:rsidRPr="00D2699B" w:rsidRDefault="006A2CC3" w:rsidP="00F207A6">
      <w:pPr>
        <w:spacing w:after="60" w:line="360" w:lineRule="auto"/>
        <w:ind w:left="284" w:hanging="284"/>
        <w:jc w:val="both"/>
        <w:rPr>
          <w:rFonts w:cs="Times New Roman"/>
          <w:color w:val="000000"/>
        </w:rPr>
      </w:pPr>
      <w:r w:rsidRPr="00D2699B">
        <w:rPr>
          <w:rFonts w:cs="Times New Roman"/>
          <w:color w:val="000000"/>
        </w:rPr>
        <w:t>1</w:t>
      </w:r>
      <w:r w:rsidR="00980776">
        <w:rPr>
          <w:rFonts w:cs="Times New Roman"/>
          <w:color w:val="000000"/>
        </w:rPr>
        <w:t>0</w:t>
      </w:r>
      <w:r w:rsidRPr="00D2699B">
        <w:rPr>
          <w:rFonts w:cs="Times New Roman"/>
          <w:color w:val="000000"/>
        </w:rPr>
        <w:t>. Uczeń może mieć do dwóch zapowiedzianych prac pisemnych z różny</w:t>
      </w:r>
      <w:r w:rsidR="00782CEE">
        <w:rPr>
          <w:rFonts w:cs="Times New Roman"/>
          <w:color w:val="000000"/>
        </w:rPr>
        <w:t xml:space="preserve">ch przedmiotów w ciągu tygodnia, natomiast </w:t>
      </w:r>
      <w:r w:rsidR="00782CEE">
        <w:t>trzeci sprawdzian może odbywać się</w:t>
      </w:r>
      <w:r w:rsidR="00782CEE" w:rsidRPr="00CD5B8E">
        <w:t xml:space="preserve"> w tygodniu z języka obcego</w:t>
      </w:r>
      <w:r w:rsidR="00782CEE">
        <w:t xml:space="preserve"> </w:t>
      </w:r>
      <w:r w:rsidR="00782CEE">
        <w:lastRenderedPageBreak/>
        <w:t>realizowanego w grupach mię</w:t>
      </w:r>
      <w:r w:rsidR="00782CEE" w:rsidRPr="00CD5B8E">
        <w:t xml:space="preserve">dzyoddziałowych. </w:t>
      </w:r>
      <w:r w:rsidRPr="00D2699B">
        <w:rPr>
          <w:rFonts w:cs="Times New Roman"/>
          <w:color w:val="000000"/>
        </w:rPr>
        <w:t>Nauczyciele zaznaczają w dzienniku planowaną pracę klasową. Prace te są zapowiadane z tygodniowym wyprzedzeniem.</w:t>
      </w:r>
    </w:p>
    <w:p w:rsidR="006A2CC3" w:rsidRDefault="006A2CC3" w:rsidP="00F207A6">
      <w:pPr>
        <w:spacing w:after="120" w:line="360" w:lineRule="auto"/>
        <w:ind w:left="357" w:hanging="357"/>
        <w:jc w:val="both"/>
        <w:rPr>
          <w:rFonts w:cs="Times New Roman"/>
          <w:color w:val="000000"/>
        </w:rPr>
      </w:pPr>
      <w:r w:rsidRPr="00D2699B">
        <w:rPr>
          <w:rFonts w:cs="Times New Roman"/>
          <w:color w:val="000000"/>
        </w:rPr>
        <w:t>1</w:t>
      </w:r>
      <w:r w:rsidR="00D14764">
        <w:rPr>
          <w:rFonts w:cs="Times New Roman"/>
          <w:color w:val="000000"/>
        </w:rPr>
        <w:t>1</w:t>
      </w:r>
      <w:r w:rsidRPr="00D2699B">
        <w:rPr>
          <w:rFonts w:cs="Times New Roman"/>
          <w:color w:val="000000"/>
        </w:rPr>
        <w:t xml:space="preserve">. Jeżeli uczeń nie pisał sprawdzianu z powodu nieobecności, nauczyciel może wymagać zaliczenia materiału w formie pisemnej obejmującego zakres sprawdzianu na najbliższych zajęciach, </w:t>
      </w:r>
      <w:r w:rsidR="000408E7">
        <w:rPr>
          <w:rFonts w:cs="Times New Roman"/>
          <w:color w:val="000000"/>
        </w:rPr>
        <w:br/>
      </w:r>
      <w:r w:rsidRPr="00D2699B">
        <w:rPr>
          <w:rFonts w:cs="Times New Roman"/>
          <w:color w:val="000000"/>
        </w:rPr>
        <w:t>na których uczeń jest obecny. W przypadku długotrwałej choroby ucznia termin zaliczenia materiału ustalany jest indywidualnie</w:t>
      </w:r>
    </w:p>
    <w:p w:rsidR="00980776" w:rsidRDefault="00980776" w:rsidP="00F207A6">
      <w:pPr>
        <w:spacing w:after="60" w:line="360" w:lineRule="auto"/>
        <w:jc w:val="both"/>
      </w:pPr>
      <w:r>
        <w:t xml:space="preserve">12.  </w:t>
      </w:r>
      <w:r w:rsidRPr="008170B2">
        <w:t>Uczeń ma prawo do poprawienia oceny niedostatecznej uzysk</w:t>
      </w:r>
      <w:r>
        <w:t xml:space="preserve">anej z godzinnego </w:t>
      </w:r>
      <w:r w:rsidR="006D0C2B">
        <w:t xml:space="preserve"> </w:t>
      </w:r>
      <w:r>
        <w:t xml:space="preserve"> sprawdzianu  </w:t>
      </w:r>
      <w:r w:rsidR="000408E7">
        <w:br/>
      </w:r>
      <w:r>
        <w:t xml:space="preserve">w </w:t>
      </w:r>
      <w:r w:rsidRPr="008170B2">
        <w:t>czasie do 2 tygodni, w formie i terminie ustalonym przez nauczyciela.</w:t>
      </w:r>
    </w:p>
    <w:p w:rsidR="00980776" w:rsidRPr="008170B2" w:rsidRDefault="00980776" w:rsidP="00F207A6">
      <w:pPr>
        <w:spacing w:after="60" w:line="360" w:lineRule="auto"/>
        <w:jc w:val="both"/>
      </w:pPr>
      <w:r>
        <w:t>13.</w:t>
      </w:r>
      <w:r w:rsidRPr="008170B2">
        <w:t xml:space="preserve">W przypadku stwierdzenia niesamodzielnej pracy w czasie sprawdzianu  (ściąganie, </w:t>
      </w:r>
      <w:r>
        <w:t>   </w:t>
      </w:r>
      <w:r w:rsidRPr="008170B2">
        <w:t>spisywanie,  itp.) uczeń otrzymuje ocenę niedostateczną.</w:t>
      </w:r>
    </w:p>
    <w:p w:rsidR="00980776" w:rsidRPr="00980776" w:rsidRDefault="00980776" w:rsidP="00F207A6">
      <w:pPr>
        <w:spacing w:after="60" w:line="360" w:lineRule="auto"/>
        <w:jc w:val="both"/>
      </w:pPr>
      <w:r>
        <w:t>14.</w:t>
      </w:r>
      <w:r w:rsidRPr="008170B2">
        <w:t>W przypadku wymienionym w us</w:t>
      </w:r>
      <w:r>
        <w:t>t. 13</w:t>
      </w:r>
      <w:r w:rsidRPr="008170B2">
        <w:t xml:space="preserve"> uczniowi nie przysługuje prawo do</w:t>
      </w:r>
      <w:r>
        <w:t xml:space="preserve"> </w:t>
      </w:r>
      <w:r w:rsidRPr="00980776">
        <w:t>poprawiania</w:t>
      </w:r>
      <w:r w:rsidRPr="00980776">
        <w:rPr>
          <w:color w:val="FF0000"/>
        </w:rPr>
        <w:t xml:space="preserve"> </w:t>
      </w:r>
      <w:r w:rsidRPr="00980776">
        <w:t>sprawdzianu chyba że nauczyciel postanowi inaczej.</w:t>
      </w:r>
    </w:p>
    <w:p w:rsidR="006A2CC3" w:rsidRPr="00D2699B" w:rsidRDefault="006A2CC3" w:rsidP="00F207A6">
      <w:pPr>
        <w:spacing w:after="120" w:line="360" w:lineRule="auto"/>
        <w:ind w:left="357" w:hanging="357"/>
        <w:jc w:val="both"/>
        <w:rPr>
          <w:rFonts w:cs="Times New Roman"/>
          <w:color w:val="000000"/>
        </w:rPr>
      </w:pPr>
      <w:r w:rsidRPr="00D2699B">
        <w:rPr>
          <w:rFonts w:cs="Times New Roman"/>
          <w:color w:val="000000"/>
        </w:rPr>
        <w:t>1</w:t>
      </w:r>
      <w:r w:rsidR="00980776">
        <w:rPr>
          <w:rFonts w:cs="Times New Roman"/>
          <w:color w:val="000000"/>
        </w:rPr>
        <w:t>5</w:t>
      </w:r>
      <w:r w:rsidRPr="00D2699B">
        <w:rPr>
          <w:rFonts w:cs="Times New Roman"/>
          <w:color w:val="000000"/>
        </w:rPr>
        <w:t xml:space="preserve">. Uczeń ma prawo na początku lekcji zgłosić nieprzygotowanie </w:t>
      </w:r>
      <w:r w:rsidR="00F0221A">
        <w:rPr>
          <w:rFonts w:cs="Times New Roman"/>
          <w:color w:val="000000"/>
        </w:rPr>
        <w:t>lub/oraz brak pracy domowej.</w:t>
      </w:r>
      <w:r w:rsidRPr="00D2699B">
        <w:rPr>
          <w:rFonts w:cs="Times New Roman"/>
          <w:color w:val="000000"/>
        </w:rPr>
        <w:t xml:space="preserve"> Zgłoszenie nieprzygotowania nie zwalnia z pisania zapowiedzianych prac pisemnych.</w:t>
      </w:r>
    </w:p>
    <w:p w:rsidR="006A2CC3" w:rsidRPr="00D2699B" w:rsidRDefault="006A2CC3" w:rsidP="00F207A6">
      <w:pPr>
        <w:spacing w:after="120" w:line="360" w:lineRule="auto"/>
        <w:ind w:left="357" w:hanging="357"/>
        <w:jc w:val="both"/>
        <w:rPr>
          <w:rFonts w:cs="Times New Roman"/>
          <w:color w:val="000000"/>
        </w:rPr>
      </w:pPr>
      <w:r w:rsidRPr="00D2699B">
        <w:rPr>
          <w:rFonts w:cs="Times New Roman"/>
          <w:color w:val="000000"/>
        </w:rPr>
        <w:t>1</w:t>
      </w:r>
      <w:r w:rsidR="00980776">
        <w:rPr>
          <w:rFonts w:cs="Times New Roman"/>
          <w:color w:val="000000"/>
        </w:rPr>
        <w:t>6</w:t>
      </w:r>
      <w:r w:rsidRPr="00D2699B">
        <w:rPr>
          <w:rFonts w:cs="Times New Roman"/>
          <w:color w:val="000000"/>
        </w:rPr>
        <w:t>. Prace pisemne oceniane są w skali procentowej przeliczanej na stopnie:</w:t>
      </w:r>
    </w:p>
    <w:p w:rsidR="006A2CC3" w:rsidRPr="00D2699B" w:rsidRDefault="006A2CC3" w:rsidP="00F207A6">
      <w:pPr>
        <w:pStyle w:val="Tekstpodstawowy"/>
        <w:spacing w:line="360" w:lineRule="auto"/>
        <w:ind w:left="568" w:right="142" w:hanging="284"/>
        <w:jc w:val="both"/>
        <w:rPr>
          <w:rFonts w:cs="Times New Roman"/>
          <w:color w:val="000000"/>
        </w:rPr>
      </w:pPr>
      <w:r w:rsidRPr="00D2699B">
        <w:rPr>
          <w:rFonts w:cs="Times New Roman"/>
          <w:color w:val="000000"/>
        </w:rPr>
        <w:t xml:space="preserve"> 1) Sprawdziany:</w:t>
      </w:r>
    </w:p>
    <w:p w:rsidR="006A2CC3" w:rsidRPr="00D2699B" w:rsidRDefault="009A5A1F" w:rsidP="00F207A6">
      <w:pPr>
        <w:spacing w:after="120" w:line="360" w:lineRule="auto"/>
        <w:ind w:left="851" w:hanging="284"/>
        <w:jc w:val="both"/>
        <w:rPr>
          <w:rFonts w:cs="Times New Roman"/>
          <w:color w:val="000000"/>
        </w:rPr>
      </w:pPr>
      <w:r>
        <w:rPr>
          <w:rFonts w:cs="Times New Roman"/>
          <w:color w:val="000000"/>
        </w:rPr>
        <w:t>c</w:t>
      </w:r>
      <w:r w:rsidR="006A2CC3" w:rsidRPr="00D2699B">
        <w:rPr>
          <w:rFonts w:cs="Times New Roman"/>
          <w:color w:val="000000"/>
        </w:rPr>
        <w:t>el –     100 – 96%</w:t>
      </w:r>
    </w:p>
    <w:p w:rsidR="006A2CC3" w:rsidRPr="00D2699B" w:rsidRDefault="009A5A1F" w:rsidP="00F207A6">
      <w:pPr>
        <w:spacing w:after="120" w:line="360" w:lineRule="auto"/>
        <w:ind w:left="851" w:hanging="284"/>
        <w:jc w:val="both"/>
        <w:rPr>
          <w:rFonts w:cs="Times New Roman"/>
          <w:color w:val="000000"/>
        </w:rPr>
      </w:pPr>
      <w:proofErr w:type="spellStart"/>
      <w:r>
        <w:rPr>
          <w:rFonts w:cs="Times New Roman"/>
          <w:color w:val="000000"/>
        </w:rPr>
        <w:t>b</w:t>
      </w:r>
      <w:r w:rsidR="006A2CC3" w:rsidRPr="00D2699B">
        <w:rPr>
          <w:rFonts w:cs="Times New Roman"/>
          <w:color w:val="000000"/>
        </w:rPr>
        <w:t>db</w:t>
      </w:r>
      <w:proofErr w:type="spellEnd"/>
      <w:r w:rsidR="006A2CC3" w:rsidRPr="00D2699B">
        <w:rPr>
          <w:rFonts w:cs="Times New Roman"/>
          <w:color w:val="000000"/>
        </w:rPr>
        <w:t xml:space="preserve"> –    95 – 90%</w:t>
      </w:r>
    </w:p>
    <w:p w:rsidR="006A2CC3" w:rsidRPr="00D2699B" w:rsidRDefault="009A5A1F" w:rsidP="00F207A6">
      <w:pPr>
        <w:spacing w:after="120" w:line="360" w:lineRule="auto"/>
        <w:ind w:left="851" w:hanging="284"/>
        <w:jc w:val="both"/>
        <w:rPr>
          <w:rFonts w:cs="Times New Roman"/>
          <w:color w:val="000000"/>
        </w:rPr>
      </w:pPr>
      <w:proofErr w:type="spellStart"/>
      <w:r>
        <w:rPr>
          <w:rFonts w:cs="Times New Roman"/>
          <w:color w:val="000000"/>
        </w:rPr>
        <w:t>d</w:t>
      </w:r>
      <w:r w:rsidR="006A2CC3" w:rsidRPr="00D2699B">
        <w:rPr>
          <w:rFonts w:cs="Times New Roman"/>
          <w:color w:val="000000"/>
        </w:rPr>
        <w:t>b</w:t>
      </w:r>
      <w:proofErr w:type="spellEnd"/>
      <w:r w:rsidR="006A2CC3" w:rsidRPr="00D2699B">
        <w:rPr>
          <w:rFonts w:cs="Times New Roman"/>
          <w:color w:val="000000"/>
        </w:rPr>
        <w:t>-       89 – 75%</w:t>
      </w:r>
    </w:p>
    <w:p w:rsidR="006A2CC3" w:rsidRPr="00D2699B" w:rsidRDefault="009A5A1F" w:rsidP="00F207A6">
      <w:pPr>
        <w:spacing w:after="120" w:line="360" w:lineRule="auto"/>
        <w:ind w:left="851" w:hanging="284"/>
        <w:jc w:val="both"/>
        <w:rPr>
          <w:rFonts w:cs="Times New Roman"/>
          <w:color w:val="000000"/>
        </w:rPr>
      </w:pPr>
      <w:proofErr w:type="spellStart"/>
      <w:r>
        <w:rPr>
          <w:rFonts w:cs="Times New Roman"/>
          <w:color w:val="000000"/>
        </w:rPr>
        <w:t>d</w:t>
      </w:r>
      <w:r w:rsidR="006A2CC3" w:rsidRPr="00D2699B">
        <w:rPr>
          <w:rFonts w:cs="Times New Roman"/>
          <w:color w:val="000000"/>
        </w:rPr>
        <w:t>st</w:t>
      </w:r>
      <w:proofErr w:type="spellEnd"/>
      <w:r w:rsidR="006A2CC3" w:rsidRPr="00D2699B">
        <w:rPr>
          <w:rFonts w:cs="Times New Roman"/>
          <w:color w:val="000000"/>
        </w:rPr>
        <w:t xml:space="preserve"> –     74 – 50% </w:t>
      </w:r>
    </w:p>
    <w:p w:rsidR="006A2CC3" w:rsidRPr="00D2699B" w:rsidRDefault="009A5A1F" w:rsidP="00F207A6">
      <w:pPr>
        <w:spacing w:after="120" w:line="360" w:lineRule="auto"/>
        <w:ind w:left="851" w:hanging="284"/>
        <w:jc w:val="both"/>
        <w:rPr>
          <w:rFonts w:cs="Times New Roman"/>
          <w:color w:val="000000"/>
        </w:rPr>
      </w:pPr>
      <w:proofErr w:type="spellStart"/>
      <w:r>
        <w:rPr>
          <w:rFonts w:cs="Times New Roman"/>
          <w:color w:val="000000"/>
        </w:rPr>
        <w:t>d</w:t>
      </w:r>
      <w:r w:rsidR="006A2CC3" w:rsidRPr="00D2699B">
        <w:rPr>
          <w:rFonts w:cs="Times New Roman"/>
          <w:color w:val="000000"/>
        </w:rPr>
        <w:t>op</w:t>
      </w:r>
      <w:proofErr w:type="spellEnd"/>
      <w:r w:rsidR="006A2CC3" w:rsidRPr="00D2699B">
        <w:rPr>
          <w:rFonts w:cs="Times New Roman"/>
          <w:color w:val="000000"/>
        </w:rPr>
        <w:t xml:space="preserve"> -    49 – 30%</w:t>
      </w:r>
    </w:p>
    <w:p w:rsidR="006A2CC3" w:rsidRPr="00D2699B" w:rsidRDefault="006415EB" w:rsidP="00F207A6">
      <w:pPr>
        <w:spacing w:after="120" w:line="360" w:lineRule="auto"/>
        <w:ind w:left="851" w:hanging="284"/>
        <w:jc w:val="both"/>
        <w:rPr>
          <w:rFonts w:cs="Times New Roman"/>
          <w:color w:val="000000"/>
        </w:rPr>
      </w:pPr>
      <w:proofErr w:type="spellStart"/>
      <w:r>
        <w:rPr>
          <w:rFonts w:cs="Times New Roman"/>
          <w:color w:val="000000"/>
        </w:rPr>
        <w:t>ndst</w:t>
      </w:r>
      <w:proofErr w:type="spellEnd"/>
      <w:r w:rsidR="006A2CC3" w:rsidRPr="00D2699B">
        <w:rPr>
          <w:rFonts w:cs="Times New Roman"/>
          <w:color w:val="000000"/>
        </w:rPr>
        <w:t>. –  29% i mniej</w:t>
      </w:r>
    </w:p>
    <w:p w:rsidR="006A2CC3" w:rsidRPr="00D2699B" w:rsidRDefault="006A2CC3" w:rsidP="00F207A6">
      <w:pPr>
        <w:spacing w:after="120" w:line="360" w:lineRule="auto"/>
        <w:ind w:left="568" w:hanging="284"/>
        <w:jc w:val="both"/>
        <w:rPr>
          <w:rFonts w:cs="Times New Roman"/>
          <w:color w:val="000000"/>
        </w:rPr>
      </w:pPr>
      <w:r w:rsidRPr="00D2699B">
        <w:rPr>
          <w:rFonts w:cs="Times New Roman"/>
          <w:color w:val="000000"/>
        </w:rPr>
        <w:t>2) Kartkówki:</w:t>
      </w:r>
    </w:p>
    <w:p w:rsidR="006A2CC3" w:rsidRPr="00D2699B" w:rsidRDefault="009A5A1F" w:rsidP="00F207A6">
      <w:pPr>
        <w:spacing w:after="120" w:line="360" w:lineRule="auto"/>
        <w:ind w:left="851" w:hanging="284"/>
        <w:jc w:val="both"/>
        <w:rPr>
          <w:rFonts w:cs="Times New Roman"/>
          <w:color w:val="000000"/>
        </w:rPr>
      </w:pPr>
      <w:r>
        <w:rPr>
          <w:rFonts w:cs="Times New Roman"/>
          <w:color w:val="000000"/>
        </w:rPr>
        <w:t>c</w:t>
      </w:r>
      <w:r w:rsidR="006A2CC3" w:rsidRPr="00D2699B">
        <w:rPr>
          <w:rFonts w:cs="Times New Roman"/>
          <w:color w:val="000000"/>
        </w:rPr>
        <w:t>el - ---------------</w:t>
      </w:r>
    </w:p>
    <w:p w:rsidR="006A2CC3" w:rsidRPr="00D2699B" w:rsidRDefault="009A5A1F" w:rsidP="00F207A6">
      <w:pPr>
        <w:spacing w:after="120" w:line="360" w:lineRule="auto"/>
        <w:ind w:left="851" w:hanging="284"/>
        <w:jc w:val="both"/>
        <w:rPr>
          <w:rFonts w:cs="Times New Roman"/>
          <w:color w:val="000000"/>
        </w:rPr>
      </w:pPr>
      <w:proofErr w:type="spellStart"/>
      <w:r>
        <w:rPr>
          <w:rFonts w:cs="Times New Roman"/>
          <w:color w:val="000000"/>
        </w:rPr>
        <w:t>b</w:t>
      </w:r>
      <w:r w:rsidR="006A2CC3" w:rsidRPr="00D2699B">
        <w:rPr>
          <w:rFonts w:cs="Times New Roman"/>
          <w:color w:val="000000"/>
        </w:rPr>
        <w:t>db</w:t>
      </w:r>
      <w:proofErr w:type="spellEnd"/>
      <w:r w:rsidR="006A2CC3" w:rsidRPr="00D2699B">
        <w:rPr>
          <w:rFonts w:cs="Times New Roman"/>
          <w:color w:val="000000"/>
        </w:rPr>
        <w:t xml:space="preserve"> -  100 – 90%</w:t>
      </w:r>
    </w:p>
    <w:p w:rsidR="006A2CC3" w:rsidRPr="00D2699B" w:rsidRDefault="009A5A1F" w:rsidP="00F207A6">
      <w:pPr>
        <w:spacing w:after="120" w:line="360" w:lineRule="auto"/>
        <w:ind w:left="851" w:hanging="284"/>
        <w:jc w:val="both"/>
        <w:rPr>
          <w:rFonts w:cs="Times New Roman"/>
          <w:color w:val="000000"/>
        </w:rPr>
      </w:pPr>
      <w:proofErr w:type="spellStart"/>
      <w:r>
        <w:rPr>
          <w:rFonts w:cs="Times New Roman"/>
          <w:color w:val="000000"/>
        </w:rPr>
        <w:t>d</w:t>
      </w:r>
      <w:r w:rsidR="006A2CC3" w:rsidRPr="00D2699B">
        <w:rPr>
          <w:rFonts w:cs="Times New Roman"/>
          <w:color w:val="000000"/>
        </w:rPr>
        <w:t>b</w:t>
      </w:r>
      <w:proofErr w:type="spellEnd"/>
      <w:r w:rsidR="006A2CC3" w:rsidRPr="00D2699B">
        <w:rPr>
          <w:rFonts w:cs="Times New Roman"/>
          <w:color w:val="000000"/>
        </w:rPr>
        <w:t xml:space="preserve"> –    89 – 75%</w:t>
      </w:r>
    </w:p>
    <w:p w:rsidR="006A2CC3" w:rsidRPr="00D2699B" w:rsidRDefault="009A5A1F" w:rsidP="00F207A6">
      <w:pPr>
        <w:spacing w:after="120" w:line="360" w:lineRule="auto"/>
        <w:ind w:left="851" w:hanging="284"/>
        <w:jc w:val="both"/>
        <w:rPr>
          <w:rFonts w:cs="Times New Roman"/>
          <w:color w:val="000000"/>
        </w:rPr>
      </w:pPr>
      <w:proofErr w:type="spellStart"/>
      <w:r>
        <w:rPr>
          <w:rFonts w:cs="Times New Roman"/>
          <w:color w:val="000000"/>
        </w:rPr>
        <w:t>d</w:t>
      </w:r>
      <w:r w:rsidR="006A2CC3" w:rsidRPr="00D2699B">
        <w:rPr>
          <w:rFonts w:cs="Times New Roman"/>
          <w:color w:val="000000"/>
        </w:rPr>
        <w:t>st</w:t>
      </w:r>
      <w:proofErr w:type="spellEnd"/>
      <w:r w:rsidR="006A2CC3" w:rsidRPr="00D2699B">
        <w:rPr>
          <w:rFonts w:cs="Times New Roman"/>
          <w:color w:val="000000"/>
        </w:rPr>
        <w:t xml:space="preserve"> –   74 – 50%</w:t>
      </w:r>
    </w:p>
    <w:p w:rsidR="006A2CC3" w:rsidRPr="00D2699B" w:rsidRDefault="009A5A1F" w:rsidP="00F207A6">
      <w:pPr>
        <w:spacing w:after="120" w:line="360" w:lineRule="auto"/>
        <w:ind w:left="851" w:hanging="284"/>
        <w:jc w:val="both"/>
        <w:rPr>
          <w:rFonts w:cs="Times New Roman"/>
          <w:color w:val="000000"/>
        </w:rPr>
      </w:pPr>
      <w:proofErr w:type="spellStart"/>
      <w:r>
        <w:rPr>
          <w:rFonts w:cs="Times New Roman"/>
          <w:color w:val="000000"/>
        </w:rPr>
        <w:t>d</w:t>
      </w:r>
      <w:r w:rsidR="006A2CC3" w:rsidRPr="00D2699B">
        <w:rPr>
          <w:rFonts w:cs="Times New Roman"/>
          <w:color w:val="000000"/>
        </w:rPr>
        <w:t>op</w:t>
      </w:r>
      <w:proofErr w:type="spellEnd"/>
      <w:r w:rsidR="006A2CC3" w:rsidRPr="00D2699B">
        <w:rPr>
          <w:rFonts w:cs="Times New Roman"/>
          <w:color w:val="000000"/>
        </w:rPr>
        <w:t>-   49 – 30%</w:t>
      </w:r>
    </w:p>
    <w:p w:rsidR="006A2CC3" w:rsidRPr="00D2699B" w:rsidRDefault="006415EB" w:rsidP="00F207A6">
      <w:pPr>
        <w:spacing w:after="120" w:line="360" w:lineRule="auto"/>
        <w:ind w:left="851" w:hanging="284"/>
        <w:jc w:val="both"/>
        <w:rPr>
          <w:rFonts w:cs="Times New Roman"/>
          <w:color w:val="000000"/>
        </w:rPr>
      </w:pPr>
      <w:proofErr w:type="spellStart"/>
      <w:r>
        <w:rPr>
          <w:rFonts w:cs="Times New Roman"/>
          <w:color w:val="000000"/>
        </w:rPr>
        <w:lastRenderedPageBreak/>
        <w:t>ndst</w:t>
      </w:r>
      <w:proofErr w:type="spellEnd"/>
      <w:r w:rsidR="00D14764">
        <w:rPr>
          <w:rFonts w:cs="Times New Roman"/>
          <w:color w:val="000000"/>
        </w:rPr>
        <w:t>.</w:t>
      </w:r>
      <w:r w:rsidR="006A2CC3" w:rsidRPr="00D2699B">
        <w:rPr>
          <w:rFonts w:cs="Times New Roman"/>
          <w:color w:val="000000"/>
        </w:rPr>
        <w:t xml:space="preserve"> – 29% i mniej</w:t>
      </w:r>
    </w:p>
    <w:p w:rsidR="006A2CC3" w:rsidRPr="00D2699B" w:rsidRDefault="00D14764" w:rsidP="00F207A6">
      <w:pPr>
        <w:spacing w:after="120" w:line="360" w:lineRule="auto"/>
        <w:jc w:val="both"/>
        <w:rPr>
          <w:rFonts w:cs="Times New Roman"/>
          <w:color w:val="000000"/>
        </w:rPr>
      </w:pPr>
      <w:r>
        <w:rPr>
          <w:rFonts w:cs="Times New Roman"/>
          <w:color w:val="000000"/>
        </w:rPr>
        <w:t>1</w:t>
      </w:r>
      <w:r w:rsidR="00980776">
        <w:rPr>
          <w:rFonts w:cs="Times New Roman"/>
          <w:color w:val="000000"/>
        </w:rPr>
        <w:t>7</w:t>
      </w:r>
      <w:r>
        <w:rPr>
          <w:rFonts w:cs="Times New Roman"/>
          <w:color w:val="000000"/>
        </w:rPr>
        <w:t>.</w:t>
      </w:r>
      <w:r w:rsidR="006A2CC3" w:rsidRPr="00D2699B">
        <w:rPr>
          <w:rFonts w:cs="Times New Roman"/>
          <w:color w:val="000000"/>
        </w:rPr>
        <w:t xml:space="preserve">Ocena śródroczna i roczna </w:t>
      </w:r>
      <w:r w:rsidR="0015628E">
        <w:rPr>
          <w:rFonts w:cs="Times New Roman"/>
          <w:color w:val="000000"/>
        </w:rPr>
        <w:t xml:space="preserve">jest </w:t>
      </w:r>
      <w:r w:rsidR="006A2CC3" w:rsidRPr="00C859E8">
        <w:rPr>
          <w:rFonts w:cs="Times New Roman"/>
          <w:color w:val="000000"/>
        </w:rPr>
        <w:t>średnią ważoną ocen bieżących.</w:t>
      </w:r>
    </w:p>
    <w:p w:rsidR="006A2CC3" w:rsidRPr="00772F08" w:rsidRDefault="00D14764" w:rsidP="00F207A6">
      <w:pPr>
        <w:spacing w:after="120" w:line="360" w:lineRule="auto"/>
        <w:jc w:val="both"/>
        <w:rPr>
          <w:rFonts w:cs="Times New Roman"/>
          <w:color w:val="000000"/>
        </w:rPr>
      </w:pPr>
      <w:r>
        <w:rPr>
          <w:rFonts w:cs="Times New Roman"/>
          <w:color w:val="000000"/>
        </w:rPr>
        <w:t>1</w:t>
      </w:r>
      <w:r w:rsidR="00980776">
        <w:rPr>
          <w:rFonts w:cs="Times New Roman"/>
          <w:color w:val="000000"/>
        </w:rPr>
        <w:t>8</w:t>
      </w:r>
      <w:r>
        <w:rPr>
          <w:rFonts w:cs="Times New Roman"/>
          <w:color w:val="000000"/>
        </w:rPr>
        <w:t>.</w:t>
      </w:r>
      <w:r w:rsidR="006A2CC3" w:rsidRPr="00D2699B">
        <w:rPr>
          <w:rFonts w:cs="Times New Roman"/>
          <w:color w:val="000000"/>
        </w:rPr>
        <w:t>Przy ustalaniu oceny klasyfi</w:t>
      </w:r>
      <w:r w:rsidR="0015628E">
        <w:rPr>
          <w:rFonts w:cs="Times New Roman"/>
          <w:color w:val="000000"/>
        </w:rPr>
        <w:t>kacyjnej nauczyciel uwzględnia</w:t>
      </w:r>
      <w:r w:rsidR="006A2CC3" w:rsidRPr="00D2699B">
        <w:rPr>
          <w:rFonts w:cs="Times New Roman"/>
          <w:color w:val="000000"/>
        </w:rPr>
        <w:t xml:space="preserve"> wartości średniej ważonej. </w:t>
      </w:r>
      <w:r w:rsidR="006A2CC3" w:rsidRPr="00772F08">
        <w:rPr>
          <w:rFonts w:cs="Times New Roman"/>
          <w:color w:val="000000"/>
        </w:rPr>
        <w:t>Uzyskaną średnią zamienia się na stopień zgodnie z zasadami określonymi w tabeli poniżej:</w:t>
      </w:r>
    </w:p>
    <w:tbl>
      <w:tblPr>
        <w:tblW w:w="0" w:type="auto"/>
        <w:tblInd w:w="534" w:type="dxa"/>
        <w:tblLayout w:type="fixed"/>
        <w:tblLook w:val="0000"/>
      </w:tblPr>
      <w:tblGrid>
        <w:gridCol w:w="4644"/>
        <w:gridCol w:w="4654"/>
      </w:tblGrid>
      <w:tr w:rsidR="006A2CC3" w:rsidRPr="00D2699B" w:rsidTr="006444A9">
        <w:trPr>
          <w:trHeight w:val="534"/>
        </w:trPr>
        <w:tc>
          <w:tcPr>
            <w:tcW w:w="4644" w:type="dxa"/>
            <w:tcBorders>
              <w:top w:val="single" w:sz="4" w:space="0" w:color="000000"/>
              <w:left w:val="single" w:sz="4" w:space="0" w:color="000000"/>
              <w:bottom w:val="single" w:sz="4" w:space="0" w:color="000000"/>
            </w:tcBorders>
            <w:shd w:val="clear" w:color="auto" w:fill="auto"/>
            <w:vAlign w:val="center"/>
          </w:tcPr>
          <w:p w:rsidR="006A2CC3" w:rsidRPr="00D2699B" w:rsidRDefault="006A2CC3" w:rsidP="00F207A6">
            <w:pPr>
              <w:spacing w:line="360" w:lineRule="auto"/>
              <w:jc w:val="both"/>
              <w:rPr>
                <w:rFonts w:cs="Times New Roman"/>
                <w:color w:val="000000"/>
              </w:rPr>
            </w:pPr>
            <w:r w:rsidRPr="00D2699B">
              <w:rPr>
                <w:rFonts w:cs="Times New Roman"/>
                <w:color w:val="000000"/>
              </w:rPr>
              <w:t>Wartość średniej ważonej</w:t>
            </w:r>
          </w:p>
        </w:tc>
        <w:tc>
          <w:tcPr>
            <w:tcW w:w="4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CC3" w:rsidRPr="00D2699B" w:rsidRDefault="006A2CC3" w:rsidP="00F207A6">
            <w:pPr>
              <w:spacing w:line="360" w:lineRule="auto"/>
              <w:jc w:val="both"/>
              <w:rPr>
                <w:rFonts w:cs="Times New Roman"/>
                <w:color w:val="000000"/>
              </w:rPr>
            </w:pPr>
            <w:r w:rsidRPr="00D2699B">
              <w:rPr>
                <w:rFonts w:cs="Times New Roman"/>
                <w:color w:val="000000"/>
              </w:rPr>
              <w:t>Ocena</w:t>
            </w:r>
          </w:p>
        </w:tc>
      </w:tr>
      <w:tr w:rsidR="006A2CC3" w:rsidRPr="00D2699B" w:rsidTr="006444A9">
        <w:trPr>
          <w:trHeight w:val="555"/>
        </w:trPr>
        <w:tc>
          <w:tcPr>
            <w:tcW w:w="4644" w:type="dxa"/>
            <w:tcBorders>
              <w:top w:val="single" w:sz="4" w:space="0" w:color="000000"/>
              <w:left w:val="single" w:sz="4" w:space="0" w:color="000000"/>
              <w:bottom w:val="single" w:sz="4" w:space="0" w:color="000000"/>
            </w:tcBorders>
            <w:shd w:val="clear" w:color="auto" w:fill="auto"/>
            <w:vAlign w:val="center"/>
          </w:tcPr>
          <w:p w:rsidR="006A2CC3" w:rsidRPr="00D2699B" w:rsidRDefault="006A2CC3" w:rsidP="00F207A6">
            <w:pPr>
              <w:spacing w:line="360" w:lineRule="auto"/>
              <w:jc w:val="both"/>
              <w:rPr>
                <w:rFonts w:cs="Times New Roman"/>
                <w:color w:val="000000"/>
              </w:rPr>
            </w:pPr>
            <w:r w:rsidRPr="00D2699B">
              <w:rPr>
                <w:rFonts w:cs="Times New Roman"/>
                <w:color w:val="000000"/>
              </w:rPr>
              <w:t>5,51 - 6,00</w:t>
            </w:r>
          </w:p>
        </w:tc>
        <w:tc>
          <w:tcPr>
            <w:tcW w:w="4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CC3" w:rsidRPr="00D2699B" w:rsidRDefault="006444A9" w:rsidP="00F207A6">
            <w:pPr>
              <w:spacing w:line="360" w:lineRule="auto"/>
              <w:ind w:firstLine="209"/>
              <w:jc w:val="both"/>
              <w:rPr>
                <w:rFonts w:cs="Times New Roman"/>
                <w:color w:val="000000"/>
              </w:rPr>
            </w:pPr>
            <w:r>
              <w:rPr>
                <w:rFonts w:cs="Times New Roman"/>
                <w:color w:val="000000"/>
              </w:rPr>
              <w:t>c</w:t>
            </w:r>
            <w:r w:rsidR="006A2CC3" w:rsidRPr="00D2699B">
              <w:rPr>
                <w:rFonts w:cs="Times New Roman"/>
                <w:color w:val="000000"/>
              </w:rPr>
              <w:t>elujący</w:t>
            </w:r>
          </w:p>
        </w:tc>
      </w:tr>
      <w:tr w:rsidR="006A2CC3" w:rsidRPr="00D2699B" w:rsidTr="006444A9">
        <w:trPr>
          <w:trHeight w:val="555"/>
        </w:trPr>
        <w:tc>
          <w:tcPr>
            <w:tcW w:w="4644" w:type="dxa"/>
            <w:tcBorders>
              <w:top w:val="single" w:sz="4" w:space="0" w:color="000000"/>
              <w:left w:val="single" w:sz="4" w:space="0" w:color="000000"/>
              <w:bottom w:val="single" w:sz="4" w:space="0" w:color="000000"/>
            </w:tcBorders>
            <w:shd w:val="clear" w:color="auto" w:fill="auto"/>
            <w:vAlign w:val="center"/>
          </w:tcPr>
          <w:p w:rsidR="006A2CC3" w:rsidRPr="00D2699B" w:rsidRDefault="006A2CC3" w:rsidP="00F207A6">
            <w:pPr>
              <w:spacing w:line="360" w:lineRule="auto"/>
              <w:jc w:val="both"/>
              <w:rPr>
                <w:rFonts w:cs="Times New Roman"/>
                <w:color w:val="000000"/>
              </w:rPr>
            </w:pPr>
            <w:r w:rsidRPr="00D2699B">
              <w:rPr>
                <w:rFonts w:cs="Times New Roman"/>
                <w:color w:val="000000"/>
              </w:rPr>
              <w:t>4,51 - 5,50</w:t>
            </w:r>
          </w:p>
        </w:tc>
        <w:tc>
          <w:tcPr>
            <w:tcW w:w="4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CC3" w:rsidRPr="00D2699B" w:rsidRDefault="006444A9" w:rsidP="00F207A6">
            <w:pPr>
              <w:spacing w:line="360" w:lineRule="auto"/>
              <w:ind w:firstLine="209"/>
              <w:jc w:val="both"/>
              <w:rPr>
                <w:rFonts w:cs="Times New Roman"/>
                <w:color w:val="000000"/>
              </w:rPr>
            </w:pPr>
            <w:r>
              <w:rPr>
                <w:rFonts w:cs="Times New Roman"/>
                <w:color w:val="000000"/>
              </w:rPr>
              <w:t>b</w:t>
            </w:r>
            <w:r w:rsidR="006A2CC3" w:rsidRPr="00D2699B">
              <w:rPr>
                <w:rFonts w:cs="Times New Roman"/>
                <w:color w:val="000000"/>
              </w:rPr>
              <w:t>ardzo dobry</w:t>
            </w:r>
          </w:p>
        </w:tc>
      </w:tr>
      <w:tr w:rsidR="006A2CC3" w:rsidRPr="00D2699B" w:rsidTr="006444A9">
        <w:trPr>
          <w:trHeight w:val="534"/>
        </w:trPr>
        <w:tc>
          <w:tcPr>
            <w:tcW w:w="4644" w:type="dxa"/>
            <w:tcBorders>
              <w:top w:val="single" w:sz="4" w:space="0" w:color="000000"/>
              <w:left w:val="single" w:sz="4" w:space="0" w:color="000000"/>
              <w:bottom w:val="single" w:sz="4" w:space="0" w:color="000000"/>
            </w:tcBorders>
            <w:shd w:val="clear" w:color="auto" w:fill="auto"/>
            <w:vAlign w:val="center"/>
          </w:tcPr>
          <w:p w:rsidR="006A2CC3" w:rsidRPr="00D2699B" w:rsidRDefault="006A2CC3" w:rsidP="00F207A6">
            <w:pPr>
              <w:spacing w:line="360" w:lineRule="auto"/>
              <w:jc w:val="both"/>
              <w:rPr>
                <w:rFonts w:cs="Times New Roman"/>
                <w:color w:val="000000"/>
              </w:rPr>
            </w:pPr>
            <w:r w:rsidRPr="00D2699B">
              <w:rPr>
                <w:rFonts w:cs="Times New Roman"/>
                <w:color w:val="000000"/>
              </w:rPr>
              <w:t>3,51 - 4,50</w:t>
            </w:r>
          </w:p>
        </w:tc>
        <w:tc>
          <w:tcPr>
            <w:tcW w:w="4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CC3" w:rsidRPr="00D2699B" w:rsidRDefault="006444A9" w:rsidP="00F207A6">
            <w:pPr>
              <w:spacing w:line="360" w:lineRule="auto"/>
              <w:ind w:firstLine="209"/>
              <w:jc w:val="both"/>
              <w:rPr>
                <w:rFonts w:cs="Times New Roman"/>
                <w:color w:val="000000"/>
              </w:rPr>
            </w:pPr>
            <w:r>
              <w:rPr>
                <w:rFonts w:cs="Times New Roman"/>
                <w:color w:val="000000"/>
              </w:rPr>
              <w:t>d</w:t>
            </w:r>
            <w:r w:rsidR="006A2CC3" w:rsidRPr="00D2699B">
              <w:rPr>
                <w:rFonts w:cs="Times New Roman"/>
                <w:color w:val="000000"/>
              </w:rPr>
              <w:t>obry</w:t>
            </w:r>
          </w:p>
        </w:tc>
      </w:tr>
      <w:tr w:rsidR="006A2CC3" w:rsidRPr="00D2699B" w:rsidTr="006444A9">
        <w:trPr>
          <w:trHeight w:val="555"/>
        </w:trPr>
        <w:tc>
          <w:tcPr>
            <w:tcW w:w="4644" w:type="dxa"/>
            <w:tcBorders>
              <w:top w:val="single" w:sz="4" w:space="0" w:color="000000"/>
              <w:left w:val="single" w:sz="4" w:space="0" w:color="000000"/>
              <w:bottom w:val="single" w:sz="4" w:space="0" w:color="000000"/>
            </w:tcBorders>
            <w:shd w:val="clear" w:color="auto" w:fill="auto"/>
            <w:vAlign w:val="center"/>
          </w:tcPr>
          <w:p w:rsidR="006A2CC3" w:rsidRPr="00D2699B" w:rsidRDefault="006A2CC3" w:rsidP="00F207A6">
            <w:pPr>
              <w:spacing w:line="360" w:lineRule="auto"/>
              <w:jc w:val="both"/>
              <w:rPr>
                <w:rFonts w:cs="Times New Roman"/>
                <w:color w:val="000000"/>
              </w:rPr>
            </w:pPr>
            <w:r w:rsidRPr="00D2699B">
              <w:rPr>
                <w:rFonts w:cs="Times New Roman"/>
                <w:color w:val="000000"/>
              </w:rPr>
              <w:t>2,51 - 3,50</w:t>
            </w:r>
          </w:p>
        </w:tc>
        <w:tc>
          <w:tcPr>
            <w:tcW w:w="4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CC3" w:rsidRPr="00D2699B" w:rsidRDefault="006444A9" w:rsidP="00F207A6">
            <w:pPr>
              <w:spacing w:line="360" w:lineRule="auto"/>
              <w:ind w:firstLine="209"/>
              <w:jc w:val="both"/>
              <w:rPr>
                <w:rFonts w:cs="Times New Roman"/>
                <w:color w:val="000000"/>
              </w:rPr>
            </w:pPr>
            <w:r>
              <w:rPr>
                <w:rFonts w:cs="Times New Roman"/>
                <w:color w:val="000000"/>
              </w:rPr>
              <w:t>d</w:t>
            </w:r>
            <w:r w:rsidR="006A2CC3" w:rsidRPr="00D2699B">
              <w:rPr>
                <w:rFonts w:cs="Times New Roman"/>
                <w:color w:val="000000"/>
              </w:rPr>
              <w:t>ostateczny</w:t>
            </w:r>
          </w:p>
        </w:tc>
      </w:tr>
    </w:tbl>
    <w:p w:rsidR="00772F08" w:rsidRDefault="00772F08" w:rsidP="00F207A6">
      <w:pPr>
        <w:spacing w:after="120" w:line="360" w:lineRule="auto"/>
        <w:ind w:left="357" w:hanging="357"/>
        <w:jc w:val="both"/>
        <w:rPr>
          <w:rFonts w:cs="Times New Roman"/>
          <w:color w:val="000000"/>
        </w:rPr>
      </w:pPr>
    </w:p>
    <w:p w:rsidR="006A2CC3" w:rsidRPr="00D2699B" w:rsidRDefault="00980776" w:rsidP="00F207A6">
      <w:pPr>
        <w:spacing w:after="120" w:line="360" w:lineRule="auto"/>
        <w:ind w:left="357" w:hanging="357"/>
        <w:jc w:val="both"/>
        <w:rPr>
          <w:rFonts w:cs="Times New Roman"/>
          <w:color w:val="000000"/>
        </w:rPr>
      </w:pPr>
      <w:r>
        <w:rPr>
          <w:rFonts w:cs="Times New Roman"/>
          <w:color w:val="000000"/>
        </w:rPr>
        <w:t>19</w:t>
      </w:r>
      <w:r w:rsidR="006A2CC3" w:rsidRPr="00D2699B">
        <w:rPr>
          <w:rFonts w:cs="Times New Roman"/>
          <w:color w:val="000000"/>
        </w:rPr>
        <w:t xml:space="preserve">. Przy ustalaniu oceny dopuszczającej i niedostatecznej nauczyciel bierze pod uwagę całokształt edukacyjnych osiągnięć ucznia i jego postawę na zajęciach w ciągu </w:t>
      </w:r>
      <w:r w:rsidR="00870EEE">
        <w:rPr>
          <w:rFonts w:cs="Times New Roman"/>
          <w:color w:val="000000"/>
        </w:rPr>
        <w:t>semestru</w:t>
      </w:r>
      <w:r w:rsidR="006A2CC3" w:rsidRPr="00D2699B">
        <w:rPr>
          <w:rFonts w:cs="Times New Roman"/>
          <w:color w:val="000000"/>
        </w:rPr>
        <w:t xml:space="preserve"> /roku. </w:t>
      </w:r>
    </w:p>
    <w:p w:rsidR="006A2CC3" w:rsidRDefault="00980776" w:rsidP="00F207A6">
      <w:pPr>
        <w:spacing w:after="120" w:line="360" w:lineRule="auto"/>
        <w:ind w:left="357" w:hanging="357"/>
        <w:jc w:val="both"/>
        <w:rPr>
          <w:rFonts w:cs="Times New Roman"/>
          <w:color w:val="000000"/>
        </w:rPr>
      </w:pPr>
      <w:r>
        <w:rPr>
          <w:rFonts w:cs="Times New Roman"/>
          <w:color w:val="000000"/>
        </w:rPr>
        <w:t>20</w:t>
      </w:r>
      <w:r w:rsidR="006A2CC3" w:rsidRPr="00D2699B">
        <w:rPr>
          <w:rFonts w:cs="Times New Roman"/>
          <w:color w:val="000000"/>
        </w:rPr>
        <w:t>. Jeżeli średnia ważona jest wyższa niż 5,2, nauczyciel może</w:t>
      </w:r>
      <w:r w:rsidR="00312718">
        <w:rPr>
          <w:rFonts w:cs="Times New Roman"/>
          <w:color w:val="000000"/>
        </w:rPr>
        <w:t xml:space="preserve"> podjąć indywidualnie decyzję o </w:t>
      </w:r>
      <w:r w:rsidR="006A2CC3" w:rsidRPr="00D2699B">
        <w:rPr>
          <w:rFonts w:cs="Times New Roman"/>
          <w:color w:val="000000"/>
        </w:rPr>
        <w:t xml:space="preserve">wystawieniu uczniowi </w:t>
      </w:r>
      <w:r w:rsidR="00716DBD">
        <w:rPr>
          <w:rFonts w:cs="Times New Roman"/>
          <w:color w:val="000000"/>
        </w:rPr>
        <w:t>śródrocznej</w:t>
      </w:r>
      <w:r w:rsidR="006A2CC3" w:rsidRPr="00D2699B">
        <w:rPr>
          <w:rFonts w:cs="Times New Roman"/>
          <w:color w:val="000000"/>
        </w:rPr>
        <w:t>/rocznej oceny celującej z zajęć edukacyjnych, biorąc pod uwagę całokształt osiągnięć edukacyjnych ucznia oraz jego wkład pracy.</w:t>
      </w:r>
    </w:p>
    <w:p w:rsidR="00312718" w:rsidRPr="00D2699B" w:rsidRDefault="00312718" w:rsidP="00F207A6">
      <w:pPr>
        <w:spacing w:after="120" w:line="360" w:lineRule="auto"/>
        <w:ind w:left="357" w:hanging="357"/>
        <w:jc w:val="both"/>
        <w:rPr>
          <w:rFonts w:cs="Times New Roman"/>
          <w:b/>
          <w:bCs/>
          <w:color w:val="000000"/>
        </w:rPr>
      </w:pPr>
    </w:p>
    <w:p w:rsidR="00312718" w:rsidRDefault="006A2CC3" w:rsidP="000408E7">
      <w:pPr>
        <w:spacing w:after="120" w:line="360" w:lineRule="auto"/>
        <w:jc w:val="center"/>
        <w:rPr>
          <w:rFonts w:cs="Times New Roman"/>
          <w:b/>
          <w:bCs/>
          <w:color w:val="000000"/>
        </w:rPr>
      </w:pPr>
      <w:r w:rsidRPr="00980776">
        <w:rPr>
          <w:rFonts w:cs="Times New Roman"/>
          <w:b/>
          <w:bCs/>
          <w:color w:val="000000"/>
        </w:rPr>
        <w:t>§ 3</w:t>
      </w:r>
      <w:r w:rsidR="000978E5">
        <w:rPr>
          <w:rFonts w:cs="Times New Roman"/>
          <w:b/>
          <w:bCs/>
          <w:color w:val="000000"/>
        </w:rPr>
        <w:t>6</w:t>
      </w:r>
      <w:r w:rsidR="0015628E" w:rsidRPr="00980776">
        <w:rPr>
          <w:rFonts w:cs="Times New Roman"/>
          <w:b/>
          <w:bCs/>
          <w:color w:val="000000"/>
        </w:rPr>
        <w:t xml:space="preserve"> Ocena zachowania</w:t>
      </w:r>
    </w:p>
    <w:p w:rsidR="00CD21E4" w:rsidRPr="00D2699B" w:rsidRDefault="00770419" w:rsidP="00F207A6">
      <w:pPr>
        <w:pStyle w:val="Akapitzlist"/>
        <w:spacing w:after="120" w:line="360" w:lineRule="auto"/>
        <w:ind w:left="357" w:hanging="357"/>
        <w:rPr>
          <w:color w:val="000000"/>
        </w:rPr>
      </w:pPr>
      <w:r>
        <w:rPr>
          <w:color w:val="000000"/>
        </w:rPr>
        <w:t xml:space="preserve">1. </w:t>
      </w:r>
      <w:r w:rsidR="00CD21E4" w:rsidRPr="00D2699B">
        <w:rPr>
          <w:color w:val="000000"/>
        </w:rPr>
        <w:t>Śródroczna i roczna ocena klasyfikacyjna zachowania uwzględnia następujące podstawowe obszary:</w:t>
      </w:r>
    </w:p>
    <w:p w:rsidR="00CD21E4" w:rsidRPr="00D2699B" w:rsidRDefault="00CD21E4" w:rsidP="00F207A6">
      <w:pPr>
        <w:pStyle w:val="Akapitzlist"/>
        <w:spacing w:after="120" w:line="360" w:lineRule="auto"/>
        <w:ind w:left="568" w:hanging="284"/>
        <w:rPr>
          <w:color w:val="000000"/>
        </w:rPr>
      </w:pPr>
      <w:r w:rsidRPr="00D2699B">
        <w:rPr>
          <w:color w:val="000000"/>
        </w:rPr>
        <w:t>1) wywiąz</w:t>
      </w:r>
      <w:r>
        <w:rPr>
          <w:color w:val="000000"/>
        </w:rPr>
        <w:t>ywanie się z obowiązków ucznia;</w:t>
      </w:r>
    </w:p>
    <w:p w:rsidR="00CD21E4" w:rsidRPr="00D2699B" w:rsidRDefault="00CD21E4" w:rsidP="00F207A6">
      <w:pPr>
        <w:pStyle w:val="Akapitzlist"/>
        <w:spacing w:after="120" w:line="360" w:lineRule="auto"/>
        <w:ind w:left="568" w:hanging="284"/>
        <w:rPr>
          <w:color w:val="000000"/>
        </w:rPr>
      </w:pPr>
      <w:r w:rsidRPr="00D2699B">
        <w:rPr>
          <w:color w:val="000000"/>
        </w:rPr>
        <w:t xml:space="preserve">2) postępowanie zgodne z dobrem społeczności szkolnej; </w:t>
      </w:r>
    </w:p>
    <w:p w:rsidR="00CD21E4" w:rsidRPr="00D2699B" w:rsidRDefault="00CD21E4" w:rsidP="00F207A6">
      <w:pPr>
        <w:pStyle w:val="Akapitzlist"/>
        <w:spacing w:after="120" w:line="360" w:lineRule="auto"/>
        <w:ind w:left="568" w:hanging="284"/>
        <w:rPr>
          <w:color w:val="000000"/>
        </w:rPr>
      </w:pPr>
      <w:r w:rsidRPr="00D2699B">
        <w:rPr>
          <w:color w:val="000000"/>
        </w:rPr>
        <w:t>3) dbałość o honor i tradycje szkoły;</w:t>
      </w:r>
    </w:p>
    <w:p w:rsidR="00CD21E4" w:rsidRPr="00D2699B" w:rsidRDefault="00CD21E4" w:rsidP="00F207A6">
      <w:pPr>
        <w:pStyle w:val="Akapitzlist"/>
        <w:spacing w:after="120" w:line="360" w:lineRule="auto"/>
        <w:ind w:left="568" w:hanging="284"/>
        <w:rPr>
          <w:color w:val="000000"/>
        </w:rPr>
      </w:pPr>
      <w:r w:rsidRPr="00D2699B">
        <w:rPr>
          <w:color w:val="000000"/>
        </w:rPr>
        <w:t xml:space="preserve">4) dbałość o piękno mowy ojczystej; </w:t>
      </w:r>
    </w:p>
    <w:p w:rsidR="00CD21E4" w:rsidRPr="00D2699B" w:rsidRDefault="00CD21E4" w:rsidP="00F207A6">
      <w:pPr>
        <w:pStyle w:val="Akapitzlist"/>
        <w:spacing w:after="120" w:line="360" w:lineRule="auto"/>
        <w:ind w:left="568" w:hanging="284"/>
        <w:rPr>
          <w:color w:val="000000"/>
        </w:rPr>
      </w:pPr>
      <w:r w:rsidRPr="00D2699B">
        <w:rPr>
          <w:color w:val="000000"/>
        </w:rPr>
        <w:t>5) dbałość o bezpieczeństwo i zdrowie własne oraz innych osób;</w:t>
      </w:r>
    </w:p>
    <w:p w:rsidR="00CD21E4" w:rsidRPr="00D2699B" w:rsidRDefault="00CD21E4" w:rsidP="00F207A6">
      <w:pPr>
        <w:pStyle w:val="Akapitzlist"/>
        <w:spacing w:after="120" w:line="360" w:lineRule="auto"/>
        <w:ind w:left="568" w:hanging="284"/>
        <w:rPr>
          <w:color w:val="000000"/>
        </w:rPr>
      </w:pPr>
      <w:r w:rsidRPr="00D2699B">
        <w:rPr>
          <w:color w:val="000000"/>
        </w:rPr>
        <w:t xml:space="preserve">6) godne, kulturalne zachowanie się w szkole i poza nią; </w:t>
      </w:r>
    </w:p>
    <w:p w:rsidR="00CD21E4" w:rsidRDefault="00CD21E4" w:rsidP="00F207A6">
      <w:pPr>
        <w:pStyle w:val="Akapitzlist"/>
        <w:spacing w:after="120" w:line="360" w:lineRule="auto"/>
        <w:ind w:left="568" w:hanging="284"/>
        <w:rPr>
          <w:color w:val="000000"/>
        </w:rPr>
      </w:pPr>
      <w:r w:rsidRPr="00D2699B">
        <w:rPr>
          <w:color w:val="000000"/>
        </w:rPr>
        <w:t xml:space="preserve">7) okazywanie szacunku innym osobom. </w:t>
      </w:r>
    </w:p>
    <w:p w:rsidR="00CD21E4" w:rsidRPr="00CD21E4" w:rsidRDefault="00770419" w:rsidP="00F207A6">
      <w:pPr>
        <w:pStyle w:val="Akapitzlist"/>
        <w:spacing w:after="120" w:line="360" w:lineRule="auto"/>
        <w:ind w:left="284" w:hanging="284"/>
        <w:rPr>
          <w:color w:val="000000"/>
        </w:rPr>
      </w:pPr>
      <w:r>
        <w:rPr>
          <w:color w:val="000000"/>
        </w:rPr>
        <w:t>2</w:t>
      </w:r>
      <w:r w:rsidR="00CD21E4" w:rsidRPr="00CD21E4">
        <w:rPr>
          <w:color w:val="000000"/>
        </w:rPr>
        <w:t>.</w:t>
      </w:r>
      <w:r w:rsidR="00CD21E4" w:rsidRPr="00CD21E4">
        <w:rPr>
          <w:color w:val="000000"/>
        </w:rPr>
        <w:tab/>
        <w:t>W klasach I-III śródroczna i roczna ocena klasyfikacyjna zachowania jest oceną opisową.</w:t>
      </w:r>
    </w:p>
    <w:p w:rsidR="00CD21E4" w:rsidRPr="00D2699B" w:rsidRDefault="00770419" w:rsidP="00F207A6">
      <w:pPr>
        <w:pStyle w:val="Akapitzlist"/>
        <w:spacing w:after="120" w:line="360" w:lineRule="auto"/>
        <w:ind w:left="284" w:hanging="284"/>
        <w:rPr>
          <w:color w:val="000000"/>
        </w:rPr>
      </w:pPr>
      <w:r>
        <w:rPr>
          <w:color w:val="000000"/>
        </w:rPr>
        <w:lastRenderedPageBreak/>
        <w:t>3</w:t>
      </w:r>
      <w:r w:rsidR="00CD21E4" w:rsidRPr="00CD21E4">
        <w:rPr>
          <w:color w:val="000000"/>
        </w:rPr>
        <w:t>.</w:t>
      </w:r>
      <w:r w:rsidR="00CD21E4" w:rsidRPr="00CD21E4">
        <w:rPr>
          <w:color w:val="000000"/>
        </w:rPr>
        <w:tab/>
        <w:t>Począwszy od klasy IV szkoły podstawowej, śródroczną i roczną ocenę klasyfikacyjną zachowania ustala</w:t>
      </w:r>
      <w:r w:rsidR="00980776">
        <w:rPr>
          <w:color w:val="000000"/>
        </w:rPr>
        <w:t xml:space="preserve"> </w:t>
      </w:r>
      <w:r w:rsidR="00CD21E4" w:rsidRPr="00CD21E4">
        <w:rPr>
          <w:color w:val="000000"/>
        </w:rPr>
        <w:t>się według następują</w:t>
      </w:r>
      <w:r>
        <w:rPr>
          <w:color w:val="000000"/>
        </w:rPr>
        <w:t>cej skali</w:t>
      </w:r>
      <w:r w:rsidR="00CD21E4" w:rsidRPr="00D2699B">
        <w:rPr>
          <w:color w:val="000000"/>
        </w:rPr>
        <w:t>:</w:t>
      </w:r>
    </w:p>
    <w:p w:rsidR="00CD21E4" w:rsidRPr="00D2699B" w:rsidRDefault="00CD21E4" w:rsidP="00F207A6">
      <w:pPr>
        <w:pStyle w:val="Akapitzlist"/>
        <w:spacing w:after="120" w:line="360" w:lineRule="auto"/>
        <w:ind w:left="568" w:hanging="284"/>
        <w:rPr>
          <w:color w:val="000000"/>
        </w:rPr>
      </w:pPr>
      <w:r w:rsidRPr="00D2699B">
        <w:rPr>
          <w:color w:val="000000"/>
        </w:rPr>
        <w:t>1) wzorowe;</w:t>
      </w:r>
    </w:p>
    <w:p w:rsidR="00CD21E4" w:rsidRPr="00D2699B" w:rsidRDefault="00CD21E4" w:rsidP="00F207A6">
      <w:pPr>
        <w:pStyle w:val="Akapitzlist"/>
        <w:spacing w:after="120" w:line="360" w:lineRule="auto"/>
        <w:ind w:left="568" w:hanging="284"/>
        <w:rPr>
          <w:color w:val="000000"/>
        </w:rPr>
      </w:pPr>
      <w:r w:rsidRPr="00D2699B">
        <w:rPr>
          <w:color w:val="000000"/>
        </w:rPr>
        <w:t>2) bardzo dobre;</w:t>
      </w:r>
    </w:p>
    <w:p w:rsidR="00CD21E4" w:rsidRPr="00D2699B" w:rsidRDefault="00CD21E4" w:rsidP="00F207A6">
      <w:pPr>
        <w:pStyle w:val="Akapitzlist"/>
        <w:spacing w:after="120" w:line="360" w:lineRule="auto"/>
        <w:ind w:left="568" w:hanging="284"/>
        <w:rPr>
          <w:color w:val="000000"/>
        </w:rPr>
      </w:pPr>
      <w:r w:rsidRPr="00D2699B">
        <w:rPr>
          <w:color w:val="000000"/>
        </w:rPr>
        <w:t>3) dobre;</w:t>
      </w:r>
    </w:p>
    <w:p w:rsidR="00CD21E4" w:rsidRPr="00D2699B" w:rsidRDefault="00CD21E4" w:rsidP="00F207A6">
      <w:pPr>
        <w:pStyle w:val="Akapitzlist"/>
        <w:spacing w:after="120" w:line="360" w:lineRule="auto"/>
        <w:ind w:left="568" w:hanging="284"/>
        <w:rPr>
          <w:color w:val="000000"/>
        </w:rPr>
      </w:pPr>
      <w:r w:rsidRPr="00D2699B">
        <w:rPr>
          <w:color w:val="000000"/>
        </w:rPr>
        <w:t>4) poprawne;</w:t>
      </w:r>
    </w:p>
    <w:p w:rsidR="00CD21E4" w:rsidRPr="00D2699B" w:rsidRDefault="00CD21E4" w:rsidP="00F207A6">
      <w:pPr>
        <w:pStyle w:val="Akapitzlist"/>
        <w:spacing w:after="120" w:line="360" w:lineRule="auto"/>
        <w:ind w:left="568" w:hanging="284"/>
        <w:rPr>
          <w:color w:val="000000"/>
        </w:rPr>
      </w:pPr>
      <w:r w:rsidRPr="00D2699B">
        <w:rPr>
          <w:color w:val="000000"/>
        </w:rPr>
        <w:t xml:space="preserve">5) nieodpowiednie; </w:t>
      </w:r>
    </w:p>
    <w:p w:rsidR="00CD21E4" w:rsidRPr="00D2699B" w:rsidRDefault="00CD21E4" w:rsidP="00F207A6">
      <w:pPr>
        <w:pStyle w:val="Akapitzlist"/>
        <w:spacing w:after="120" w:line="360" w:lineRule="auto"/>
        <w:ind w:left="568" w:hanging="284"/>
        <w:rPr>
          <w:color w:val="000000"/>
        </w:rPr>
      </w:pPr>
      <w:r w:rsidRPr="00D2699B">
        <w:rPr>
          <w:color w:val="000000"/>
        </w:rPr>
        <w:t xml:space="preserve">6) naganne. </w:t>
      </w:r>
    </w:p>
    <w:p w:rsidR="00CD21E4" w:rsidRPr="00D2699B" w:rsidRDefault="00770419" w:rsidP="00F207A6">
      <w:pPr>
        <w:pStyle w:val="Akapitzlist"/>
        <w:spacing w:after="120" w:line="360" w:lineRule="auto"/>
        <w:ind w:left="357" w:hanging="357"/>
        <w:rPr>
          <w:iCs/>
          <w:color w:val="000000"/>
        </w:rPr>
      </w:pPr>
      <w:r>
        <w:rPr>
          <w:color w:val="000000"/>
        </w:rPr>
        <w:t>4</w:t>
      </w:r>
      <w:r w:rsidR="00CD21E4" w:rsidRPr="00D2699B">
        <w:rPr>
          <w:color w:val="000000"/>
        </w:rPr>
        <w:t>. Przy ustalaniu oceny klasyfikacyjnej zachowania ucznia, u którego stwierdzono zaburzenia lub inne dysfunkcje rozwojowe, należy uwzględnić wpływ tych zaburzeń lub dysfunkcji na jego zachowanie, na podstawie orzeczenia o potrzebie kształcen</w:t>
      </w:r>
      <w:r w:rsidR="00CD21E4">
        <w:rPr>
          <w:color w:val="000000"/>
        </w:rPr>
        <w:t>ia specjalnego lub orzeczenia o </w:t>
      </w:r>
      <w:r w:rsidR="00CD21E4" w:rsidRPr="00D2699B">
        <w:rPr>
          <w:color w:val="000000"/>
        </w:rPr>
        <w:t xml:space="preserve">potrzebie indywidualnego nauczania lub opinii poradni psychologiczno-pedagogicznej, w tym poradni specjalistycznej. </w:t>
      </w:r>
    </w:p>
    <w:p w:rsidR="00CD21E4" w:rsidRPr="00D2699B" w:rsidRDefault="00770419" w:rsidP="00F207A6">
      <w:pPr>
        <w:spacing w:after="120" w:line="360" w:lineRule="auto"/>
        <w:jc w:val="both"/>
        <w:rPr>
          <w:rFonts w:cs="Times New Roman"/>
          <w:iCs/>
          <w:color w:val="000000"/>
        </w:rPr>
      </w:pPr>
      <w:r>
        <w:rPr>
          <w:rFonts w:cs="Times New Roman"/>
          <w:iCs/>
          <w:color w:val="000000"/>
        </w:rPr>
        <w:t xml:space="preserve">5. </w:t>
      </w:r>
      <w:r w:rsidR="00CD21E4" w:rsidRPr="00D2699B">
        <w:rPr>
          <w:rFonts w:cs="Times New Roman"/>
          <w:iCs/>
          <w:color w:val="000000"/>
        </w:rPr>
        <w:t>Ogólne zasady oceniania zachowania:</w:t>
      </w:r>
    </w:p>
    <w:p w:rsidR="00CD21E4" w:rsidRPr="00D2699B" w:rsidRDefault="00CD21E4" w:rsidP="00F207A6">
      <w:pPr>
        <w:spacing w:after="120" w:line="360" w:lineRule="auto"/>
        <w:ind w:left="568" w:hanging="284"/>
        <w:jc w:val="both"/>
        <w:rPr>
          <w:rFonts w:cs="Times New Roman"/>
          <w:iCs/>
          <w:color w:val="000000"/>
        </w:rPr>
      </w:pPr>
      <w:r w:rsidRPr="00D2699B">
        <w:rPr>
          <w:rFonts w:cs="Times New Roman"/>
          <w:iCs/>
          <w:color w:val="000000"/>
        </w:rPr>
        <w:t>1) Każdy uczeń na początku semestru otrzymuje limit 150 punktów dodatnich.</w:t>
      </w:r>
    </w:p>
    <w:p w:rsidR="00CD21E4" w:rsidRPr="00D2699B" w:rsidRDefault="00CD21E4" w:rsidP="00F207A6">
      <w:pPr>
        <w:spacing w:after="120" w:line="360" w:lineRule="auto"/>
        <w:ind w:left="568" w:hanging="284"/>
        <w:jc w:val="both"/>
        <w:rPr>
          <w:rFonts w:cs="Times New Roman"/>
          <w:iCs/>
          <w:color w:val="000000"/>
        </w:rPr>
      </w:pPr>
      <w:r w:rsidRPr="00D2699B">
        <w:rPr>
          <w:rFonts w:cs="Times New Roman"/>
          <w:iCs/>
          <w:color w:val="000000"/>
        </w:rPr>
        <w:t xml:space="preserve">2) W trakcie semestru uczeń może uzyskać punkty dodatnie i ujemne, które dodaje się lub odejmuje od otrzymanego limitu. </w:t>
      </w:r>
      <w:r w:rsidRPr="00D2699B">
        <w:rPr>
          <w:rFonts w:cs="Times New Roman"/>
          <w:color w:val="000000"/>
        </w:rPr>
        <w:t xml:space="preserve">Uczniowie otrzymują punkty na podstawie wpisu pochwał, uwag zgodnie z kryteriami oceniania zachowania. </w:t>
      </w:r>
    </w:p>
    <w:p w:rsidR="00CD21E4" w:rsidRPr="00D2699B" w:rsidRDefault="00CD21E4" w:rsidP="00F22EA5">
      <w:pPr>
        <w:numPr>
          <w:ilvl w:val="0"/>
          <w:numId w:val="27"/>
        </w:numPr>
        <w:tabs>
          <w:tab w:val="clear" w:pos="786"/>
        </w:tabs>
        <w:spacing w:after="120" w:line="360" w:lineRule="auto"/>
        <w:ind w:left="568" w:hanging="284"/>
        <w:jc w:val="both"/>
        <w:rPr>
          <w:rFonts w:cs="Times New Roman"/>
          <w:iCs/>
          <w:color w:val="000000"/>
        </w:rPr>
      </w:pPr>
      <w:r w:rsidRPr="00D2699B">
        <w:rPr>
          <w:rFonts w:cs="Times New Roman"/>
          <w:iCs/>
          <w:color w:val="000000"/>
        </w:rPr>
        <w:t>Nauczyciele są zobowiązani do bieżącego odnotowywania swoich spostrzeżeń dot. funkcjonowania ucznia w środowisku szkolnym i poza szkołą w dzienniku</w:t>
      </w:r>
      <w:r w:rsidR="00526A55">
        <w:rPr>
          <w:rFonts w:cs="Times New Roman"/>
          <w:iCs/>
          <w:color w:val="000000"/>
        </w:rPr>
        <w:t xml:space="preserve"> lekcyjnym</w:t>
      </w:r>
      <w:r w:rsidRPr="00D2699B">
        <w:rPr>
          <w:rFonts w:cs="Times New Roman"/>
          <w:iCs/>
          <w:color w:val="000000"/>
        </w:rPr>
        <w:t xml:space="preserve"> lub na oddzielnej kartce </w:t>
      </w:r>
      <w:r w:rsidR="00526A55">
        <w:rPr>
          <w:rFonts w:cs="Times New Roman"/>
          <w:iCs/>
          <w:color w:val="000000"/>
        </w:rPr>
        <w:t xml:space="preserve">dołączonej do dziennika </w:t>
      </w:r>
      <w:r w:rsidRPr="00D2699B">
        <w:rPr>
          <w:rFonts w:cs="Times New Roman"/>
          <w:iCs/>
          <w:color w:val="000000"/>
        </w:rPr>
        <w:t xml:space="preserve">(gdy nie ma możliwości dokonania zapisu </w:t>
      </w:r>
      <w:r w:rsidR="000408E7">
        <w:rPr>
          <w:rFonts w:cs="Times New Roman"/>
          <w:iCs/>
          <w:color w:val="000000"/>
        </w:rPr>
        <w:br/>
      </w:r>
      <w:r w:rsidRPr="00D2699B">
        <w:rPr>
          <w:rFonts w:cs="Times New Roman"/>
          <w:iCs/>
          <w:color w:val="000000"/>
        </w:rPr>
        <w:t>w dzienniku)</w:t>
      </w:r>
      <w:r w:rsidR="00526A55">
        <w:rPr>
          <w:rFonts w:cs="Times New Roman"/>
          <w:iCs/>
          <w:color w:val="000000"/>
        </w:rPr>
        <w:t>.</w:t>
      </w:r>
    </w:p>
    <w:p w:rsidR="00CD21E4" w:rsidRPr="00D2699B" w:rsidRDefault="00CD21E4" w:rsidP="00F22EA5">
      <w:pPr>
        <w:numPr>
          <w:ilvl w:val="0"/>
          <w:numId w:val="27"/>
        </w:numPr>
        <w:tabs>
          <w:tab w:val="clear" w:pos="786"/>
        </w:tabs>
        <w:spacing w:after="120" w:line="360" w:lineRule="auto"/>
        <w:ind w:left="568" w:hanging="284"/>
        <w:jc w:val="both"/>
        <w:rPr>
          <w:rFonts w:cs="Times New Roman"/>
          <w:bCs/>
          <w:color w:val="000000"/>
        </w:rPr>
      </w:pPr>
      <w:r w:rsidRPr="00D2699B">
        <w:rPr>
          <w:rFonts w:cs="Times New Roman"/>
          <w:iCs/>
          <w:color w:val="000000"/>
        </w:rPr>
        <w:t>Wyżej wymienione dokumenty przechowuje wychowawca do końca roku szkolnego.</w:t>
      </w:r>
    </w:p>
    <w:p w:rsidR="00CD21E4" w:rsidRPr="00D2699B" w:rsidRDefault="00CD21E4" w:rsidP="00F22EA5">
      <w:pPr>
        <w:numPr>
          <w:ilvl w:val="0"/>
          <w:numId w:val="27"/>
        </w:numPr>
        <w:tabs>
          <w:tab w:val="clear" w:pos="786"/>
        </w:tabs>
        <w:spacing w:after="120" w:line="360" w:lineRule="auto"/>
        <w:ind w:left="568" w:hanging="284"/>
        <w:jc w:val="both"/>
        <w:rPr>
          <w:rFonts w:cs="Times New Roman"/>
          <w:iCs/>
          <w:color w:val="000000"/>
        </w:rPr>
      </w:pPr>
      <w:r w:rsidRPr="00D2699B">
        <w:rPr>
          <w:rFonts w:cs="Times New Roman"/>
          <w:bCs/>
          <w:color w:val="000000"/>
        </w:rPr>
        <w:t>Śródroczną i roczną ocenę klasyfikacyjną zachowania ustala się według następującej skali</w:t>
      </w:r>
      <w:r w:rsidRPr="00D2699B">
        <w:rPr>
          <w:rFonts w:cs="Times New Roman"/>
          <w:color w:val="000000"/>
        </w:rPr>
        <w:t>, biorąc pod uwagę liczbę uzyskanych przez ucznia punktów</w:t>
      </w:r>
      <w:r w:rsidRPr="00D2699B">
        <w:rPr>
          <w:rFonts w:cs="Times New Roman"/>
          <w:bCs/>
          <w:color w:val="000000"/>
        </w:rPr>
        <w:t>:</w:t>
      </w:r>
    </w:p>
    <w:p w:rsidR="00CD21E4" w:rsidRPr="00D2699B" w:rsidRDefault="00CD21E4" w:rsidP="00F207A6">
      <w:pPr>
        <w:spacing w:after="120" w:line="360" w:lineRule="auto"/>
        <w:jc w:val="both"/>
        <w:rPr>
          <w:rFonts w:cs="Times New Roman"/>
          <w:iCs/>
          <w:color w:val="000000"/>
        </w:rPr>
      </w:pPr>
    </w:p>
    <w:tbl>
      <w:tblPr>
        <w:tblW w:w="0" w:type="auto"/>
        <w:jc w:val="center"/>
        <w:tblLayout w:type="fixed"/>
        <w:tblLook w:val="0000"/>
      </w:tblPr>
      <w:tblGrid>
        <w:gridCol w:w="2733"/>
        <w:gridCol w:w="3112"/>
      </w:tblGrid>
      <w:tr w:rsidR="00CD21E4" w:rsidRPr="00D2699B" w:rsidTr="00C10EB5">
        <w:trPr>
          <w:trHeight w:val="371"/>
          <w:jc w:val="center"/>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line="360" w:lineRule="auto"/>
              <w:jc w:val="both"/>
              <w:rPr>
                <w:rFonts w:cs="Times New Roman"/>
                <w:color w:val="000000"/>
              </w:rPr>
            </w:pPr>
            <w:r w:rsidRPr="00D2699B">
              <w:rPr>
                <w:rFonts w:cs="Times New Roman"/>
                <w:color w:val="000000"/>
              </w:rPr>
              <w:t>Kryterium punktowe ocen zachowania</w:t>
            </w:r>
          </w:p>
        </w:tc>
      </w:tr>
      <w:tr w:rsidR="00CD21E4" w:rsidRPr="00D2699B" w:rsidTr="00C10EB5">
        <w:trPr>
          <w:trHeight w:val="371"/>
          <w:jc w:val="center"/>
        </w:trPr>
        <w:tc>
          <w:tcPr>
            <w:tcW w:w="273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line="360" w:lineRule="auto"/>
              <w:jc w:val="both"/>
              <w:rPr>
                <w:rFonts w:cs="Times New Roman"/>
                <w:color w:val="000000"/>
              </w:rPr>
            </w:pPr>
            <w:r w:rsidRPr="00D2699B">
              <w:rPr>
                <w:rFonts w:cs="Times New Roman"/>
                <w:color w:val="000000"/>
              </w:rPr>
              <w:t>Zachowanie</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line="360" w:lineRule="auto"/>
              <w:jc w:val="both"/>
              <w:rPr>
                <w:rFonts w:cs="Times New Roman"/>
                <w:color w:val="000000"/>
              </w:rPr>
            </w:pPr>
            <w:r w:rsidRPr="00D2699B">
              <w:rPr>
                <w:rFonts w:cs="Times New Roman"/>
                <w:color w:val="000000"/>
              </w:rPr>
              <w:t>Punkty</w:t>
            </w:r>
          </w:p>
        </w:tc>
      </w:tr>
      <w:tr w:rsidR="00CD21E4" w:rsidRPr="00D2699B" w:rsidTr="00C10EB5">
        <w:trPr>
          <w:trHeight w:val="371"/>
          <w:jc w:val="center"/>
        </w:trPr>
        <w:tc>
          <w:tcPr>
            <w:tcW w:w="273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line="360" w:lineRule="auto"/>
              <w:ind w:left="224"/>
              <w:jc w:val="both"/>
              <w:rPr>
                <w:rFonts w:cs="Times New Roman"/>
                <w:color w:val="000000"/>
              </w:rPr>
            </w:pPr>
            <w:r w:rsidRPr="00D2699B">
              <w:rPr>
                <w:rFonts w:cs="Times New Roman"/>
                <w:color w:val="000000"/>
              </w:rPr>
              <w:t>wzorowe</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line="360" w:lineRule="auto"/>
              <w:jc w:val="both"/>
              <w:rPr>
                <w:rFonts w:cs="Times New Roman"/>
                <w:color w:val="000000"/>
              </w:rPr>
            </w:pPr>
            <w:r w:rsidRPr="00D2699B">
              <w:rPr>
                <w:rFonts w:cs="Times New Roman"/>
                <w:color w:val="000000"/>
              </w:rPr>
              <w:t>450 pkt i więcej</w:t>
            </w:r>
          </w:p>
        </w:tc>
      </w:tr>
      <w:tr w:rsidR="00CD21E4" w:rsidRPr="00D2699B" w:rsidTr="00C10EB5">
        <w:trPr>
          <w:trHeight w:val="371"/>
          <w:jc w:val="center"/>
        </w:trPr>
        <w:tc>
          <w:tcPr>
            <w:tcW w:w="273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line="360" w:lineRule="auto"/>
              <w:ind w:left="224"/>
              <w:jc w:val="both"/>
              <w:rPr>
                <w:rFonts w:cs="Times New Roman"/>
                <w:color w:val="000000"/>
              </w:rPr>
            </w:pPr>
            <w:r w:rsidRPr="00D2699B">
              <w:rPr>
                <w:rFonts w:cs="Times New Roman"/>
                <w:color w:val="000000"/>
              </w:rPr>
              <w:lastRenderedPageBreak/>
              <w:t>bardzo dobre</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line="360" w:lineRule="auto"/>
              <w:jc w:val="both"/>
              <w:rPr>
                <w:rFonts w:cs="Times New Roman"/>
                <w:color w:val="000000"/>
              </w:rPr>
            </w:pPr>
            <w:r w:rsidRPr="00D2699B">
              <w:rPr>
                <w:rFonts w:cs="Times New Roman"/>
                <w:color w:val="000000"/>
              </w:rPr>
              <w:t>od 449 pkt  do  300 pkt</w:t>
            </w:r>
          </w:p>
        </w:tc>
      </w:tr>
      <w:tr w:rsidR="00CD21E4" w:rsidRPr="00D2699B" w:rsidTr="00C10EB5">
        <w:trPr>
          <w:trHeight w:val="371"/>
          <w:jc w:val="center"/>
        </w:trPr>
        <w:tc>
          <w:tcPr>
            <w:tcW w:w="273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line="360" w:lineRule="auto"/>
              <w:ind w:left="224"/>
              <w:jc w:val="both"/>
              <w:rPr>
                <w:rFonts w:cs="Times New Roman"/>
                <w:color w:val="000000"/>
              </w:rPr>
            </w:pPr>
            <w:r w:rsidRPr="00D2699B">
              <w:rPr>
                <w:rFonts w:cs="Times New Roman"/>
                <w:color w:val="000000"/>
              </w:rPr>
              <w:t>dobre</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line="360" w:lineRule="auto"/>
              <w:jc w:val="both"/>
              <w:rPr>
                <w:rFonts w:cs="Times New Roman"/>
                <w:color w:val="000000"/>
              </w:rPr>
            </w:pPr>
            <w:r w:rsidRPr="00D2699B">
              <w:rPr>
                <w:rFonts w:cs="Times New Roman"/>
                <w:color w:val="000000"/>
              </w:rPr>
              <w:t>od 299 pkt  do  150 pkt</w:t>
            </w:r>
          </w:p>
        </w:tc>
      </w:tr>
      <w:tr w:rsidR="00CD21E4" w:rsidRPr="00D2699B" w:rsidTr="00C10EB5">
        <w:trPr>
          <w:trHeight w:val="371"/>
          <w:jc w:val="center"/>
        </w:trPr>
        <w:tc>
          <w:tcPr>
            <w:tcW w:w="273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line="360" w:lineRule="auto"/>
              <w:ind w:left="224"/>
              <w:jc w:val="both"/>
              <w:rPr>
                <w:rFonts w:cs="Times New Roman"/>
                <w:color w:val="000000"/>
              </w:rPr>
            </w:pPr>
            <w:r w:rsidRPr="00D2699B">
              <w:rPr>
                <w:rFonts w:cs="Times New Roman"/>
                <w:color w:val="000000"/>
              </w:rPr>
              <w:t>poprawne</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line="360" w:lineRule="auto"/>
              <w:jc w:val="both"/>
              <w:rPr>
                <w:rFonts w:cs="Times New Roman"/>
                <w:color w:val="000000"/>
              </w:rPr>
            </w:pPr>
            <w:r w:rsidRPr="00D2699B">
              <w:rPr>
                <w:rFonts w:cs="Times New Roman"/>
                <w:color w:val="000000"/>
              </w:rPr>
              <w:t>od 149 pkt  do    50 pkt</w:t>
            </w:r>
          </w:p>
        </w:tc>
      </w:tr>
      <w:tr w:rsidR="00CD21E4" w:rsidRPr="00D2699B" w:rsidTr="00C10EB5">
        <w:trPr>
          <w:trHeight w:val="371"/>
          <w:jc w:val="center"/>
        </w:trPr>
        <w:tc>
          <w:tcPr>
            <w:tcW w:w="273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line="360" w:lineRule="auto"/>
              <w:ind w:left="224"/>
              <w:jc w:val="both"/>
              <w:rPr>
                <w:rFonts w:cs="Times New Roman"/>
                <w:color w:val="000000"/>
              </w:rPr>
            </w:pPr>
            <w:r w:rsidRPr="00D2699B">
              <w:rPr>
                <w:rFonts w:cs="Times New Roman"/>
                <w:color w:val="000000"/>
              </w:rPr>
              <w:t>nieodpowiednie</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line="360" w:lineRule="auto"/>
              <w:jc w:val="both"/>
              <w:rPr>
                <w:rFonts w:cs="Times New Roman"/>
                <w:color w:val="000000"/>
              </w:rPr>
            </w:pPr>
            <w:r w:rsidRPr="00D2699B">
              <w:rPr>
                <w:rFonts w:cs="Times New Roman"/>
                <w:color w:val="000000"/>
              </w:rPr>
              <w:t>od   49 pkt  do –150 pkt</w:t>
            </w:r>
          </w:p>
        </w:tc>
      </w:tr>
      <w:tr w:rsidR="00CD21E4" w:rsidRPr="00D2699B" w:rsidTr="00C10EB5">
        <w:trPr>
          <w:trHeight w:val="371"/>
          <w:jc w:val="center"/>
        </w:trPr>
        <w:tc>
          <w:tcPr>
            <w:tcW w:w="273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line="360" w:lineRule="auto"/>
              <w:ind w:left="224"/>
              <w:jc w:val="both"/>
              <w:rPr>
                <w:rFonts w:cs="Times New Roman"/>
                <w:color w:val="000000"/>
              </w:rPr>
            </w:pPr>
            <w:r w:rsidRPr="00D2699B">
              <w:rPr>
                <w:rFonts w:cs="Times New Roman"/>
                <w:color w:val="000000"/>
              </w:rPr>
              <w:t>naganne</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line="360" w:lineRule="auto"/>
              <w:jc w:val="both"/>
              <w:rPr>
                <w:rFonts w:cs="Times New Roman"/>
                <w:iCs/>
                <w:color w:val="000000"/>
              </w:rPr>
            </w:pPr>
            <w:r w:rsidRPr="00D2699B">
              <w:rPr>
                <w:rFonts w:cs="Times New Roman"/>
                <w:color w:val="000000"/>
              </w:rPr>
              <w:t>– 151 pkt i mniej</w:t>
            </w:r>
          </w:p>
        </w:tc>
      </w:tr>
    </w:tbl>
    <w:p w:rsidR="00CD21E4" w:rsidRPr="00D2699B" w:rsidRDefault="00CD21E4" w:rsidP="00F207A6">
      <w:pPr>
        <w:spacing w:after="120" w:line="360" w:lineRule="auto"/>
        <w:ind w:left="357"/>
        <w:jc w:val="both"/>
        <w:rPr>
          <w:rFonts w:cs="Times New Roman"/>
          <w:iCs/>
          <w:color w:val="000000"/>
        </w:rPr>
      </w:pPr>
    </w:p>
    <w:p w:rsidR="00CD21E4" w:rsidRPr="00D2699B" w:rsidRDefault="00CD21E4" w:rsidP="00F22EA5">
      <w:pPr>
        <w:numPr>
          <w:ilvl w:val="0"/>
          <w:numId w:val="27"/>
        </w:numPr>
        <w:tabs>
          <w:tab w:val="clear" w:pos="786"/>
        </w:tabs>
        <w:spacing w:after="120" w:line="360" w:lineRule="auto"/>
        <w:ind w:left="568" w:hanging="284"/>
        <w:jc w:val="both"/>
        <w:rPr>
          <w:rFonts w:cs="Times New Roman"/>
          <w:iCs/>
          <w:color w:val="000000"/>
        </w:rPr>
      </w:pPr>
      <w:r w:rsidRPr="00D2699B">
        <w:rPr>
          <w:rFonts w:cs="Times New Roman"/>
          <w:iCs/>
          <w:color w:val="000000"/>
        </w:rPr>
        <w:t>Oceny wzorowej nie może otrzymać uczeń, który mimo wystarczającej liczby punktów otrzymał uwagi za:</w:t>
      </w:r>
    </w:p>
    <w:p w:rsidR="00CD21E4" w:rsidRPr="00D2699B" w:rsidRDefault="00CD21E4" w:rsidP="00F207A6">
      <w:pPr>
        <w:spacing w:after="120" w:line="360" w:lineRule="auto"/>
        <w:ind w:left="567"/>
        <w:jc w:val="both"/>
        <w:rPr>
          <w:rFonts w:cs="Times New Roman"/>
          <w:iCs/>
          <w:color w:val="000000"/>
        </w:rPr>
      </w:pPr>
      <w:r w:rsidRPr="00D2699B">
        <w:rPr>
          <w:rFonts w:cs="Times New Roman"/>
          <w:iCs/>
          <w:color w:val="000000"/>
        </w:rPr>
        <w:t>a) ucieczkę z lekcji</w:t>
      </w:r>
      <w:r>
        <w:rPr>
          <w:rFonts w:cs="Times New Roman"/>
          <w:iCs/>
          <w:color w:val="000000"/>
        </w:rPr>
        <w:t>;</w:t>
      </w:r>
    </w:p>
    <w:p w:rsidR="00CD21E4" w:rsidRPr="00D2699B" w:rsidRDefault="00CD21E4" w:rsidP="00F207A6">
      <w:pPr>
        <w:tabs>
          <w:tab w:val="left" w:pos="900"/>
        </w:tabs>
        <w:spacing w:after="120" w:line="360" w:lineRule="auto"/>
        <w:ind w:left="567"/>
        <w:jc w:val="both"/>
        <w:rPr>
          <w:rFonts w:cs="Times New Roman"/>
          <w:iCs/>
          <w:color w:val="000000"/>
        </w:rPr>
      </w:pPr>
      <w:r w:rsidRPr="00D2699B">
        <w:rPr>
          <w:rFonts w:cs="Times New Roman"/>
          <w:iCs/>
          <w:color w:val="000000"/>
        </w:rPr>
        <w:t>b) palenie papierosów</w:t>
      </w:r>
      <w:r>
        <w:rPr>
          <w:rFonts w:cs="Times New Roman"/>
          <w:iCs/>
          <w:color w:val="000000"/>
        </w:rPr>
        <w:t>;</w:t>
      </w:r>
    </w:p>
    <w:p w:rsidR="00CD21E4" w:rsidRPr="00D2699B" w:rsidRDefault="00CD21E4" w:rsidP="00F207A6">
      <w:pPr>
        <w:tabs>
          <w:tab w:val="left" w:pos="900"/>
        </w:tabs>
        <w:spacing w:after="120" w:line="360" w:lineRule="auto"/>
        <w:ind w:left="567"/>
        <w:jc w:val="both"/>
        <w:rPr>
          <w:rFonts w:cs="Times New Roman"/>
          <w:iCs/>
          <w:color w:val="000000"/>
        </w:rPr>
      </w:pPr>
      <w:r w:rsidRPr="00D2699B">
        <w:rPr>
          <w:rFonts w:cs="Times New Roman"/>
          <w:iCs/>
          <w:color w:val="000000"/>
        </w:rPr>
        <w:t>c) picie alkoholu</w:t>
      </w:r>
      <w:r>
        <w:rPr>
          <w:rFonts w:cs="Times New Roman"/>
          <w:iCs/>
          <w:color w:val="000000"/>
        </w:rPr>
        <w:t>;</w:t>
      </w:r>
    </w:p>
    <w:p w:rsidR="00CD21E4" w:rsidRPr="00D2699B" w:rsidRDefault="00CD21E4" w:rsidP="00F207A6">
      <w:pPr>
        <w:tabs>
          <w:tab w:val="left" w:pos="900"/>
        </w:tabs>
        <w:spacing w:after="120" w:line="360" w:lineRule="auto"/>
        <w:ind w:left="567"/>
        <w:jc w:val="both"/>
        <w:rPr>
          <w:rFonts w:cs="Times New Roman"/>
          <w:iCs/>
          <w:color w:val="000000"/>
        </w:rPr>
      </w:pPr>
      <w:r w:rsidRPr="00D2699B">
        <w:rPr>
          <w:rFonts w:cs="Times New Roman"/>
          <w:iCs/>
          <w:color w:val="000000"/>
        </w:rPr>
        <w:t>d) pobicie kolegi</w:t>
      </w:r>
      <w:r>
        <w:rPr>
          <w:rFonts w:cs="Times New Roman"/>
          <w:iCs/>
          <w:color w:val="000000"/>
        </w:rPr>
        <w:t>;</w:t>
      </w:r>
    </w:p>
    <w:p w:rsidR="00CD21E4" w:rsidRPr="00D2699B" w:rsidRDefault="00CD21E4" w:rsidP="00F207A6">
      <w:pPr>
        <w:tabs>
          <w:tab w:val="left" w:pos="900"/>
        </w:tabs>
        <w:spacing w:after="120" w:line="360" w:lineRule="auto"/>
        <w:ind w:left="567"/>
        <w:jc w:val="both"/>
        <w:rPr>
          <w:rFonts w:cs="Times New Roman"/>
          <w:iCs/>
          <w:color w:val="000000"/>
        </w:rPr>
      </w:pPr>
      <w:r w:rsidRPr="00D2699B">
        <w:rPr>
          <w:rFonts w:cs="Times New Roman"/>
          <w:iCs/>
          <w:color w:val="000000"/>
        </w:rPr>
        <w:t>e) niewłaściwe zachowanie w stosunku do nauczyciela – zachowanie aroganckie, znieważanie słowem lub gestem</w:t>
      </w:r>
      <w:r>
        <w:rPr>
          <w:rFonts w:cs="Times New Roman"/>
          <w:iCs/>
          <w:color w:val="000000"/>
        </w:rPr>
        <w:t>;</w:t>
      </w:r>
    </w:p>
    <w:p w:rsidR="00CD21E4" w:rsidRPr="00D2699B" w:rsidRDefault="00CD21E4" w:rsidP="00F207A6">
      <w:pPr>
        <w:tabs>
          <w:tab w:val="left" w:pos="900"/>
        </w:tabs>
        <w:spacing w:after="120" w:line="360" w:lineRule="auto"/>
        <w:ind w:left="567"/>
        <w:jc w:val="both"/>
        <w:rPr>
          <w:rFonts w:cs="Times New Roman"/>
          <w:iCs/>
          <w:color w:val="000000"/>
        </w:rPr>
      </w:pPr>
      <w:r w:rsidRPr="00D2699B">
        <w:rPr>
          <w:rFonts w:cs="Times New Roman"/>
          <w:iCs/>
          <w:color w:val="000000"/>
        </w:rPr>
        <w:t>f) kradzież</w:t>
      </w:r>
      <w:r>
        <w:rPr>
          <w:rFonts w:cs="Times New Roman"/>
          <w:iCs/>
          <w:color w:val="000000"/>
        </w:rPr>
        <w:t>;</w:t>
      </w:r>
    </w:p>
    <w:p w:rsidR="00CD21E4" w:rsidRPr="00D2699B" w:rsidRDefault="00CD21E4" w:rsidP="00F207A6">
      <w:pPr>
        <w:tabs>
          <w:tab w:val="left" w:pos="900"/>
        </w:tabs>
        <w:spacing w:after="120" w:line="360" w:lineRule="auto"/>
        <w:ind w:left="567"/>
        <w:jc w:val="both"/>
        <w:rPr>
          <w:rFonts w:cs="Times New Roman"/>
          <w:iCs/>
          <w:color w:val="000000"/>
        </w:rPr>
      </w:pPr>
      <w:r w:rsidRPr="00D2699B">
        <w:rPr>
          <w:rFonts w:cs="Times New Roman"/>
          <w:iCs/>
          <w:color w:val="000000"/>
        </w:rPr>
        <w:t>g) fałszowanie dokumentacji</w:t>
      </w:r>
      <w:r>
        <w:rPr>
          <w:rFonts w:cs="Times New Roman"/>
          <w:iCs/>
          <w:color w:val="000000"/>
        </w:rPr>
        <w:t>;</w:t>
      </w:r>
    </w:p>
    <w:p w:rsidR="00CD21E4" w:rsidRPr="00D2699B" w:rsidRDefault="00CD21E4" w:rsidP="00F207A6">
      <w:pPr>
        <w:tabs>
          <w:tab w:val="left" w:pos="900"/>
        </w:tabs>
        <w:spacing w:after="120" w:line="360" w:lineRule="auto"/>
        <w:ind w:left="567"/>
        <w:jc w:val="both"/>
        <w:rPr>
          <w:rFonts w:cs="Times New Roman"/>
          <w:iCs/>
          <w:color w:val="000000"/>
        </w:rPr>
      </w:pPr>
      <w:r w:rsidRPr="00D2699B">
        <w:rPr>
          <w:rFonts w:cs="Times New Roman"/>
          <w:iCs/>
          <w:color w:val="000000"/>
        </w:rPr>
        <w:t>h) niszczenie mienia szkoły</w:t>
      </w:r>
      <w:r>
        <w:rPr>
          <w:rFonts w:cs="Times New Roman"/>
          <w:iCs/>
          <w:color w:val="000000"/>
        </w:rPr>
        <w:t>.</w:t>
      </w:r>
    </w:p>
    <w:p w:rsidR="00CD21E4" w:rsidRPr="00D2699B" w:rsidRDefault="00CD21E4" w:rsidP="00F22EA5">
      <w:pPr>
        <w:numPr>
          <w:ilvl w:val="0"/>
          <w:numId w:val="27"/>
        </w:numPr>
        <w:tabs>
          <w:tab w:val="clear" w:pos="786"/>
        </w:tabs>
        <w:spacing w:after="120" w:line="360" w:lineRule="auto"/>
        <w:ind w:left="568" w:hanging="284"/>
        <w:jc w:val="both"/>
        <w:rPr>
          <w:rFonts w:cs="Times New Roman"/>
          <w:bCs/>
          <w:color w:val="000000"/>
        </w:rPr>
      </w:pPr>
      <w:r w:rsidRPr="00D2699B">
        <w:rPr>
          <w:rFonts w:cs="Times New Roman"/>
          <w:iCs/>
          <w:color w:val="000000"/>
        </w:rPr>
        <w:t>Oceny poprawnej i wyższej nie może otrzymać uczeń, który popadł w konflikt z prawem lub otrzymał naganę dyrektora.</w:t>
      </w:r>
    </w:p>
    <w:p w:rsidR="00CD21E4" w:rsidRPr="00D2699B" w:rsidRDefault="00CD21E4" w:rsidP="00F22EA5">
      <w:pPr>
        <w:numPr>
          <w:ilvl w:val="0"/>
          <w:numId w:val="27"/>
        </w:numPr>
        <w:tabs>
          <w:tab w:val="clear" w:pos="786"/>
        </w:tabs>
        <w:spacing w:after="120" w:line="360" w:lineRule="auto"/>
        <w:ind w:left="568" w:hanging="284"/>
        <w:jc w:val="both"/>
        <w:rPr>
          <w:rFonts w:cs="Times New Roman"/>
          <w:iCs/>
          <w:color w:val="000000"/>
        </w:rPr>
      </w:pPr>
      <w:r w:rsidRPr="00D2699B">
        <w:rPr>
          <w:rFonts w:cs="Times New Roman"/>
          <w:bCs/>
          <w:color w:val="000000"/>
        </w:rPr>
        <w:t xml:space="preserve">Śródroczną i roczną ocenę klasyfikacyjną zachowania </w:t>
      </w:r>
      <w:r w:rsidRPr="00D2699B">
        <w:rPr>
          <w:rFonts w:cs="Times New Roman"/>
          <w:iCs/>
          <w:color w:val="000000"/>
        </w:rPr>
        <w:t>wystawia wychowawca</w:t>
      </w:r>
      <w:r w:rsidRPr="00D2699B">
        <w:rPr>
          <w:rFonts w:cs="Times New Roman"/>
          <w:color w:val="000000"/>
        </w:rPr>
        <w:t xml:space="preserve"> klasy </w:t>
      </w:r>
      <w:r w:rsidR="000408E7">
        <w:rPr>
          <w:rFonts w:cs="Times New Roman"/>
          <w:color w:val="000000"/>
        </w:rPr>
        <w:br/>
      </w:r>
      <w:r w:rsidRPr="00D2699B">
        <w:rPr>
          <w:rFonts w:cs="Times New Roman"/>
          <w:color w:val="000000"/>
        </w:rPr>
        <w:t>po zasięgnięciu opinii nauczycieli (analiza zapisów – zgodnie z pkt 6), uczniów danej klasy oraz ocenianego ucznia.</w:t>
      </w:r>
    </w:p>
    <w:p w:rsidR="00CD21E4" w:rsidRPr="00D2699B" w:rsidRDefault="00CD21E4" w:rsidP="00F22EA5">
      <w:pPr>
        <w:numPr>
          <w:ilvl w:val="0"/>
          <w:numId w:val="27"/>
        </w:numPr>
        <w:tabs>
          <w:tab w:val="clear" w:pos="786"/>
        </w:tabs>
        <w:spacing w:after="120" w:line="360" w:lineRule="auto"/>
        <w:ind w:left="568" w:hanging="284"/>
        <w:jc w:val="both"/>
        <w:rPr>
          <w:rFonts w:cs="Times New Roman"/>
          <w:iCs/>
          <w:color w:val="000000"/>
        </w:rPr>
      </w:pPr>
      <w:r w:rsidRPr="00D2699B">
        <w:rPr>
          <w:rFonts w:cs="Times New Roman"/>
          <w:iCs/>
          <w:color w:val="000000"/>
        </w:rPr>
        <w:t>W szczególnych sytuacjach wychowawca może podejść indywidualnie do ucznia i wystawić ocenę niezależnie od pkt.8.</w:t>
      </w:r>
    </w:p>
    <w:p w:rsidR="00CD21E4" w:rsidRPr="00D2699B" w:rsidRDefault="00CD21E4" w:rsidP="00F22EA5">
      <w:pPr>
        <w:numPr>
          <w:ilvl w:val="0"/>
          <w:numId w:val="27"/>
        </w:numPr>
        <w:tabs>
          <w:tab w:val="clear" w:pos="786"/>
        </w:tabs>
        <w:spacing w:after="120" w:line="360" w:lineRule="auto"/>
        <w:ind w:left="568" w:hanging="284"/>
        <w:jc w:val="both"/>
        <w:rPr>
          <w:rFonts w:cs="Times New Roman"/>
          <w:iCs/>
          <w:color w:val="000000"/>
        </w:rPr>
      </w:pPr>
      <w:r w:rsidRPr="00D2699B">
        <w:rPr>
          <w:rFonts w:cs="Times New Roman"/>
          <w:iCs/>
          <w:color w:val="000000"/>
        </w:rPr>
        <w:t xml:space="preserve">Ocenę zachowania na koniec roku ustala się na podstawie średniej arytmetycznej punktów uzyskanych w I </w:t>
      </w:r>
      <w:proofErr w:type="spellStart"/>
      <w:r w:rsidRPr="00D2699B">
        <w:rPr>
          <w:rFonts w:cs="Times New Roman"/>
          <w:iCs/>
          <w:color w:val="000000"/>
        </w:rPr>
        <w:t>i</w:t>
      </w:r>
      <w:proofErr w:type="spellEnd"/>
      <w:r w:rsidRPr="00D2699B">
        <w:rPr>
          <w:rFonts w:cs="Times New Roman"/>
          <w:iCs/>
          <w:color w:val="000000"/>
        </w:rPr>
        <w:t xml:space="preserve"> II półroczu.</w:t>
      </w:r>
    </w:p>
    <w:p w:rsidR="00CD21E4" w:rsidRPr="00D2699B" w:rsidRDefault="00770419" w:rsidP="00F207A6">
      <w:pPr>
        <w:spacing w:after="120" w:line="360" w:lineRule="auto"/>
        <w:ind w:left="357" w:hanging="357"/>
        <w:jc w:val="both"/>
        <w:rPr>
          <w:rFonts w:cs="Times New Roman"/>
          <w:iCs/>
          <w:color w:val="000000"/>
        </w:rPr>
      </w:pPr>
      <w:r>
        <w:rPr>
          <w:rFonts w:cs="Times New Roman"/>
          <w:iCs/>
          <w:color w:val="000000"/>
        </w:rPr>
        <w:t>6</w:t>
      </w:r>
      <w:r w:rsidR="00CD21E4" w:rsidRPr="00D2699B">
        <w:rPr>
          <w:rFonts w:cs="Times New Roman"/>
          <w:iCs/>
          <w:color w:val="000000"/>
        </w:rPr>
        <w:t>. Szczegółowe kryteria oceniania</w:t>
      </w:r>
    </w:p>
    <w:p w:rsidR="00CD21E4" w:rsidRPr="00D2699B" w:rsidRDefault="00CD21E4" w:rsidP="00F207A6">
      <w:pPr>
        <w:spacing w:after="120" w:line="360" w:lineRule="auto"/>
        <w:ind w:left="568" w:hanging="284"/>
        <w:jc w:val="both"/>
        <w:rPr>
          <w:rFonts w:cs="Times New Roman"/>
          <w:iCs/>
          <w:color w:val="000000"/>
        </w:rPr>
      </w:pPr>
      <w:r w:rsidRPr="00D2699B">
        <w:rPr>
          <w:rFonts w:cs="Times New Roman"/>
          <w:iCs/>
          <w:color w:val="000000"/>
        </w:rPr>
        <w:t xml:space="preserve">1) Uczeń otrzymuje punkty dodatnie za: </w:t>
      </w:r>
    </w:p>
    <w:tbl>
      <w:tblPr>
        <w:tblW w:w="10378" w:type="dxa"/>
        <w:tblInd w:w="-5" w:type="dxa"/>
        <w:tblLayout w:type="fixed"/>
        <w:tblLook w:val="0000"/>
      </w:tblPr>
      <w:tblGrid>
        <w:gridCol w:w="483"/>
        <w:gridCol w:w="8731"/>
        <w:gridCol w:w="40"/>
        <w:gridCol w:w="1064"/>
        <w:gridCol w:w="60"/>
      </w:tblGrid>
      <w:tr w:rsidR="00CD21E4" w:rsidRPr="00D2699B" w:rsidTr="000408E7">
        <w:trPr>
          <w:gridAfter w:val="1"/>
          <w:wAfter w:w="60" w:type="dxa"/>
          <w:trHeight w:val="17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b/>
                <w:iCs/>
                <w:color w:val="000000"/>
              </w:rPr>
            </w:pPr>
            <w:proofErr w:type="spellStart"/>
            <w:r w:rsidRPr="00D2699B">
              <w:rPr>
                <w:rFonts w:cs="Times New Roman"/>
                <w:iCs/>
                <w:color w:val="000000"/>
              </w:rPr>
              <w:lastRenderedPageBreak/>
              <w:t>Lp</w:t>
            </w:r>
            <w:proofErr w:type="spellEnd"/>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b/>
                <w:iCs/>
                <w:color w:val="000000"/>
              </w:rPr>
            </w:pPr>
            <w:r w:rsidRPr="00D2699B">
              <w:rPr>
                <w:rFonts w:cs="Times New Roman"/>
                <w:b/>
                <w:iCs/>
                <w:color w:val="000000"/>
              </w:rPr>
              <w:t>ZACHOWANIA UCZNIA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b/>
                <w:iCs/>
                <w:color w:val="000000"/>
              </w:rPr>
            </w:pPr>
            <w:r w:rsidRPr="00D2699B">
              <w:rPr>
                <w:rFonts w:cs="Times New Roman"/>
                <w:b/>
                <w:iCs/>
                <w:color w:val="000000"/>
              </w:rPr>
              <w:t>Liczba pkt</w:t>
            </w:r>
          </w:p>
        </w:tc>
      </w:tr>
      <w:tr w:rsidR="00CD21E4" w:rsidRPr="00D2699B" w:rsidTr="000408E7">
        <w:trPr>
          <w:gridAfter w:val="1"/>
          <w:wAfter w:w="60" w:type="dxa"/>
          <w:trHeight w:val="340"/>
        </w:trPr>
        <w:tc>
          <w:tcPr>
            <w:tcW w:w="103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540"/>
              <w:jc w:val="both"/>
              <w:rPr>
                <w:rFonts w:cs="Times New Roman"/>
                <w:iCs/>
                <w:color w:val="000000"/>
              </w:rPr>
            </w:pPr>
            <w:r w:rsidRPr="00D2699B">
              <w:rPr>
                <w:rFonts w:cs="Times New Roman"/>
                <w:b/>
                <w:iCs/>
                <w:color w:val="000000"/>
              </w:rPr>
              <w:t xml:space="preserve">I. </w:t>
            </w:r>
            <w:r w:rsidRPr="00D2699B">
              <w:rPr>
                <w:rFonts w:cs="Times New Roman"/>
                <w:b/>
                <w:i/>
                <w:color w:val="000000"/>
              </w:rPr>
              <w:t>Uczeń wywiązuje się ze swoich obowiązków</w:t>
            </w:r>
          </w:p>
        </w:tc>
      </w:tr>
      <w:tr w:rsidR="00CD21E4" w:rsidRPr="00D2699B" w:rsidTr="000408E7">
        <w:trPr>
          <w:gridAfter w:val="1"/>
          <w:wAfter w:w="60" w:type="dxa"/>
          <w:trHeight w:val="340"/>
        </w:trPr>
        <w:tc>
          <w:tcPr>
            <w:tcW w:w="483" w:type="dxa"/>
            <w:vMerge w:val="restart"/>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b/>
                <w:color w:val="000000"/>
              </w:rPr>
            </w:pPr>
            <w:r w:rsidRPr="00D2699B">
              <w:rPr>
                <w:rFonts w:cs="Times New Roman"/>
                <w:iCs/>
                <w:color w:val="000000"/>
              </w:rPr>
              <w:t>1.</w:t>
            </w:r>
          </w:p>
        </w:tc>
        <w:tc>
          <w:tcPr>
            <w:tcW w:w="9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597"/>
              <w:jc w:val="both"/>
              <w:rPr>
                <w:rFonts w:cs="Times New Roman"/>
                <w:iCs/>
                <w:color w:val="000000"/>
              </w:rPr>
            </w:pPr>
            <w:r w:rsidRPr="00D2699B">
              <w:rPr>
                <w:rFonts w:cs="Times New Roman"/>
                <w:b/>
                <w:color w:val="000000"/>
              </w:rPr>
              <w:t>Realizacja obowiązku szkolnego:</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color w:val="000000"/>
              </w:rPr>
              <w:t>Wysoka frekwencja (100 % - 90%)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50</w:t>
            </w:r>
            <w:r w:rsidRPr="00D2699B">
              <w:rPr>
                <w:rFonts w:cs="Times New Roman"/>
                <w:iCs/>
                <w:color w:val="000000"/>
                <w:vertAlign w:val="superscript"/>
              </w:rPr>
              <w:t>*</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color w:val="000000"/>
              </w:rPr>
              <w:t>Brak godzin nieusprawiedliwionych</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50</w:t>
            </w:r>
            <w:r w:rsidRPr="00D2699B">
              <w:rPr>
                <w:rFonts w:cs="Times New Roman"/>
                <w:iCs/>
                <w:color w:val="000000"/>
                <w:vertAlign w:val="superscript"/>
              </w:rPr>
              <w:t>*</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color w:val="000000"/>
              </w:rPr>
              <w:t>Punktualność ( brak spóźnień)</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30</w:t>
            </w:r>
            <w:r w:rsidRPr="00D2699B">
              <w:rPr>
                <w:rFonts w:cs="Times New Roman"/>
                <w:iCs/>
                <w:color w:val="000000"/>
                <w:vertAlign w:val="superscript"/>
              </w:rPr>
              <w:t>*</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Terminowe oddanie dzienniczka lub innych dokumentów</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r w:rsidRPr="00D2699B">
              <w:rPr>
                <w:rFonts w:cs="Times New Roman"/>
                <w:iCs/>
                <w:color w:val="000000"/>
                <w:vertAlign w:val="superscript"/>
              </w:rPr>
              <w:t>*</w:t>
            </w:r>
          </w:p>
        </w:tc>
      </w:tr>
      <w:tr w:rsidR="00CD21E4" w:rsidRPr="00D2699B" w:rsidTr="000408E7">
        <w:trPr>
          <w:gridAfter w:val="1"/>
          <w:wAfter w:w="60" w:type="dxa"/>
          <w:trHeight w:val="340"/>
        </w:trPr>
        <w:tc>
          <w:tcPr>
            <w:tcW w:w="483" w:type="dxa"/>
            <w:vMerge w:val="restart"/>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b/>
                <w:color w:val="000000"/>
              </w:rPr>
            </w:pPr>
            <w:r w:rsidRPr="00D2699B">
              <w:rPr>
                <w:rFonts w:cs="Times New Roman"/>
                <w:iCs/>
                <w:color w:val="000000"/>
              </w:rPr>
              <w:t>2.</w:t>
            </w:r>
          </w:p>
        </w:tc>
        <w:tc>
          <w:tcPr>
            <w:tcW w:w="9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b/>
                <w:color w:val="000000"/>
              </w:rPr>
              <w:t>Rozwijanie uzdolnień i zainteresowań:</w:t>
            </w:r>
          </w:p>
        </w:tc>
      </w:tr>
      <w:tr w:rsidR="00CD21E4" w:rsidRPr="00D2699B" w:rsidTr="000408E7">
        <w:trPr>
          <w:gridAfter w:val="1"/>
          <w:wAfter w:w="60" w:type="dxa"/>
          <w:trHeight w:val="475"/>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9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Udział w olimpiadzie lub konkursie przedmiotowym organizowanym przez Kuratorium Oświaty:</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1 etap (gdy uczeń uzyskał min. 75% punktów)</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20</w:t>
            </w:r>
          </w:p>
        </w:tc>
      </w:tr>
      <w:tr w:rsidR="00CD21E4" w:rsidRPr="00D2699B" w:rsidTr="000408E7">
        <w:trPr>
          <w:gridAfter w:val="1"/>
          <w:wAfter w:w="60" w:type="dxa"/>
          <w:trHeight w:val="345"/>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2 etap</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30</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3 etap:</w:t>
            </w:r>
          </w:p>
          <w:p w:rsidR="00CD21E4" w:rsidRPr="00D2699B" w:rsidRDefault="00CD21E4" w:rsidP="00F207A6">
            <w:pPr>
              <w:spacing w:after="120" w:line="360" w:lineRule="auto"/>
              <w:ind w:left="515"/>
              <w:jc w:val="both"/>
              <w:rPr>
                <w:rFonts w:cs="Times New Roman"/>
                <w:iCs/>
                <w:color w:val="000000"/>
              </w:rPr>
            </w:pPr>
            <w:r>
              <w:rPr>
                <w:rFonts w:cs="Times New Roman"/>
                <w:iCs/>
                <w:color w:val="000000"/>
              </w:rPr>
              <w:t xml:space="preserve">a) </w:t>
            </w:r>
            <w:r w:rsidRPr="00D2699B">
              <w:rPr>
                <w:rFonts w:cs="Times New Roman"/>
                <w:iCs/>
                <w:color w:val="000000"/>
              </w:rPr>
              <w:t>finalista</w:t>
            </w:r>
          </w:p>
          <w:p w:rsidR="00CD21E4" w:rsidRPr="00D2699B" w:rsidRDefault="00CD21E4" w:rsidP="00F207A6">
            <w:pPr>
              <w:spacing w:after="120" w:line="360" w:lineRule="auto"/>
              <w:ind w:left="515"/>
              <w:jc w:val="both"/>
              <w:rPr>
                <w:rFonts w:cs="Times New Roman"/>
                <w:iCs/>
                <w:color w:val="000000"/>
              </w:rPr>
            </w:pPr>
            <w:r>
              <w:rPr>
                <w:rFonts w:cs="Times New Roman"/>
                <w:iCs/>
                <w:color w:val="000000"/>
              </w:rPr>
              <w:t xml:space="preserve">b) </w:t>
            </w:r>
            <w:r w:rsidRPr="00D2699B">
              <w:rPr>
                <w:rFonts w:cs="Times New Roman"/>
                <w:iCs/>
                <w:color w:val="000000"/>
              </w:rPr>
              <w:t>laureat</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40</w:t>
            </w:r>
          </w:p>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50</w:t>
            </w:r>
          </w:p>
        </w:tc>
      </w:tr>
      <w:tr w:rsidR="00CD21E4" w:rsidRPr="00D2699B" w:rsidTr="000408E7">
        <w:trPr>
          <w:gridAfter w:val="1"/>
          <w:wAfter w:w="60" w:type="dxa"/>
          <w:trHeight w:val="278"/>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9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Udział w innych konkursach i zawodach sportowych:</w:t>
            </w:r>
          </w:p>
        </w:tc>
      </w:tr>
      <w:tr w:rsidR="00CD21E4" w:rsidRPr="00D2699B" w:rsidTr="000408E7">
        <w:trPr>
          <w:gridAfter w:val="1"/>
          <w:wAfter w:w="60" w:type="dxa"/>
          <w:trHeight w:val="277"/>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Szkolnych</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20</w:t>
            </w:r>
          </w:p>
        </w:tc>
      </w:tr>
      <w:tr w:rsidR="00CD21E4" w:rsidRPr="00D2699B" w:rsidTr="000408E7">
        <w:trPr>
          <w:gridAfter w:val="1"/>
          <w:wAfter w:w="60" w:type="dxa"/>
          <w:trHeight w:val="276"/>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wyższy etap</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30</w:t>
            </w:r>
          </w:p>
        </w:tc>
      </w:tr>
      <w:tr w:rsidR="00CD21E4" w:rsidRPr="00D2699B" w:rsidTr="000408E7">
        <w:trPr>
          <w:gridAfter w:val="1"/>
          <w:wAfter w:w="60" w:type="dxa"/>
          <w:trHeight w:val="276"/>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Ogólnopolskich</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50</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color w:val="000000"/>
              </w:rPr>
              <w:t>Systematyczny</w:t>
            </w:r>
            <w:r w:rsidRPr="00D2699B">
              <w:rPr>
                <w:rFonts w:cs="Times New Roman"/>
                <w:iCs/>
                <w:color w:val="000000"/>
              </w:rPr>
              <w:t xml:space="preserve"> udział w zajęciach pozalekcyjnych</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r w:rsidRPr="00D2699B">
              <w:rPr>
                <w:rFonts w:cs="Times New Roman"/>
                <w:iCs/>
                <w:color w:val="000000"/>
                <w:vertAlign w:val="superscript"/>
              </w:rPr>
              <w:t>*</w:t>
            </w:r>
          </w:p>
        </w:tc>
      </w:tr>
      <w:tr w:rsidR="00CD21E4" w:rsidRPr="00D2699B" w:rsidTr="000408E7">
        <w:trPr>
          <w:gridAfter w:val="1"/>
          <w:wAfter w:w="60" w:type="dxa"/>
          <w:trHeight w:val="340"/>
        </w:trPr>
        <w:tc>
          <w:tcPr>
            <w:tcW w:w="483" w:type="dxa"/>
            <w:vMerge w:val="restart"/>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b/>
                <w:iCs/>
                <w:color w:val="000000"/>
              </w:rPr>
            </w:pPr>
            <w:r w:rsidRPr="00D2699B">
              <w:rPr>
                <w:rFonts w:cs="Times New Roman"/>
                <w:iCs/>
                <w:color w:val="000000"/>
              </w:rPr>
              <w:t>3</w:t>
            </w:r>
          </w:p>
        </w:tc>
        <w:tc>
          <w:tcPr>
            <w:tcW w:w="9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b/>
                <w:iCs/>
                <w:color w:val="000000"/>
              </w:rPr>
              <w:t>Właściwe wypełnianie powierzonych funkcji:</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tcPr>
          <w:p w:rsidR="00CD21E4" w:rsidRPr="00D2699B" w:rsidRDefault="00CD21E4" w:rsidP="00F207A6">
            <w:pPr>
              <w:spacing w:after="120" w:line="360" w:lineRule="auto"/>
              <w:ind w:left="57"/>
              <w:jc w:val="both"/>
              <w:rPr>
                <w:rFonts w:cs="Times New Roman"/>
                <w:iCs/>
                <w:color w:val="000000"/>
              </w:rPr>
            </w:pPr>
            <w:r w:rsidRPr="00D2699B">
              <w:rPr>
                <w:rFonts w:cs="Times New Roman"/>
                <w:iCs/>
                <w:color w:val="000000"/>
              </w:rPr>
              <w:t>Efektywne pełnienie funkcji w klasie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10-25</w:t>
            </w:r>
            <w:r w:rsidRPr="00D2699B">
              <w:rPr>
                <w:rFonts w:cs="Times New Roman"/>
                <w:iCs/>
                <w:color w:val="000000"/>
                <w:vertAlign w:val="superscript"/>
              </w:rPr>
              <w:t>*</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tcPr>
          <w:p w:rsidR="00CD21E4" w:rsidRPr="00D2699B" w:rsidRDefault="00CD21E4" w:rsidP="00F207A6">
            <w:pPr>
              <w:spacing w:after="120" w:line="360" w:lineRule="auto"/>
              <w:ind w:left="57"/>
              <w:jc w:val="both"/>
              <w:rPr>
                <w:rFonts w:cs="Times New Roman"/>
                <w:iCs/>
                <w:color w:val="000000"/>
              </w:rPr>
            </w:pPr>
            <w:r w:rsidRPr="00D2699B">
              <w:rPr>
                <w:rFonts w:cs="Times New Roman"/>
                <w:iCs/>
                <w:color w:val="000000"/>
              </w:rPr>
              <w:t>Efektywne pełnienie funkcji w szkole ( punkty przyznaje opiekun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10-25</w:t>
            </w:r>
            <w:r w:rsidRPr="00D2699B">
              <w:rPr>
                <w:rFonts w:cs="Times New Roman"/>
                <w:iCs/>
                <w:color w:val="000000"/>
                <w:vertAlign w:val="superscript"/>
              </w:rPr>
              <w:t>*</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tcPr>
          <w:p w:rsidR="00CD21E4" w:rsidRPr="00D2699B" w:rsidRDefault="00CD21E4" w:rsidP="00F207A6">
            <w:pPr>
              <w:spacing w:after="120" w:line="360" w:lineRule="auto"/>
              <w:ind w:left="57"/>
              <w:jc w:val="both"/>
              <w:rPr>
                <w:rFonts w:cs="Times New Roman"/>
                <w:iCs/>
                <w:color w:val="000000"/>
              </w:rPr>
            </w:pPr>
            <w:r w:rsidRPr="00D2699B">
              <w:rPr>
                <w:rFonts w:cs="Times New Roman"/>
                <w:iCs/>
                <w:color w:val="000000"/>
              </w:rPr>
              <w:t>Efektywna praca na rzecz klasy</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 xml:space="preserve"> 5-20</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tcPr>
          <w:p w:rsidR="00CD21E4" w:rsidRPr="00D2699B" w:rsidRDefault="00CD21E4" w:rsidP="00F207A6">
            <w:pPr>
              <w:spacing w:after="120" w:line="360" w:lineRule="auto"/>
              <w:ind w:left="57"/>
              <w:jc w:val="both"/>
              <w:rPr>
                <w:rFonts w:cs="Times New Roman"/>
                <w:iCs/>
                <w:color w:val="000000"/>
              </w:rPr>
            </w:pPr>
            <w:r w:rsidRPr="00D2699B">
              <w:rPr>
                <w:rFonts w:cs="Times New Roman"/>
                <w:iCs/>
                <w:color w:val="000000"/>
              </w:rPr>
              <w:t>Efektywna praca na rzecz szkoły</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 xml:space="preserve"> 5-20</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tcPr>
          <w:p w:rsidR="00CD21E4" w:rsidRPr="00D2699B" w:rsidRDefault="00CD21E4" w:rsidP="00F207A6">
            <w:pPr>
              <w:snapToGrid w:val="0"/>
              <w:spacing w:after="120" w:line="360" w:lineRule="auto"/>
              <w:jc w:val="both"/>
              <w:rPr>
                <w:rFonts w:cs="Times New Roman"/>
                <w:iCs/>
                <w:color w:val="000000"/>
              </w:rPr>
            </w:pPr>
          </w:p>
        </w:tc>
        <w:tc>
          <w:tcPr>
            <w:tcW w:w="9835" w:type="dxa"/>
            <w:gridSpan w:val="3"/>
            <w:tcBorders>
              <w:top w:val="single" w:sz="4" w:space="0" w:color="000000"/>
              <w:left w:val="single" w:sz="4" w:space="0" w:color="000000"/>
              <w:bottom w:val="single" w:sz="4" w:space="0" w:color="000000"/>
              <w:right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Pomoc kolegom w nauce ( ustalona z wychowawcą i nauczycielem przedmiotu ):</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 xml:space="preserve">doraźna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 xml:space="preserve"> 15</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 xml:space="preserve">Efektywna praca na rzecz środowiska (np.: sprzątanie świata, opieka nad pomnikiem </w:t>
            </w:r>
            <w:proofErr w:type="spellStart"/>
            <w:r w:rsidRPr="00D2699B">
              <w:rPr>
                <w:rFonts w:cs="Times New Roman"/>
                <w:iCs/>
                <w:color w:val="000000"/>
              </w:rPr>
              <w:t>itp</w:t>
            </w:r>
            <w:proofErr w:type="spellEnd"/>
            <w:r w:rsidRPr="00D2699B">
              <w:rPr>
                <w:rFonts w:cs="Times New Roman"/>
                <w:iCs/>
                <w:color w:val="000000"/>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10-25</w:t>
            </w:r>
          </w:p>
        </w:tc>
      </w:tr>
      <w:tr w:rsidR="00CD21E4" w:rsidRPr="00D2699B" w:rsidTr="000408E7">
        <w:trPr>
          <w:gridAfter w:val="1"/>
          <w:wAfter w:w="60" w:type="dxa"/>
          <w:trHeight w:val="340"/>
        </w:trPr>
        <w:tc>
          <w:tcPr>
            <w:tcW w:w="483" w:type="dxa"/>
            <w:tcBorders>
              <w:top w:val="single" w:sz="4" w:space="0" w:color="000000"/>
              <w:left w:val="single" w:sz="4" w:space="0" w:color="000000"/>
              <w:bottom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4</w:t>
            </w:r>
          </w:p>
        </w:tc>
        <w:tc>
          <w:tcPr>
            <w:tcW w:w="8771" w:type="dxa"/>
            <w:gridSpan w:val="2"/>
            <w:tcBorders>
              <w:top w:val="single" w:sz="4" w:space="0" w:color="000000"/>
              <w:left w:val="single" w:sz="4" w:space="0" w:color="000000"/>
              <w:bottom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 xml:space="preserve">Aktywny udział w zajęciach lekcyjnych bez ocen (np. WDŻ, godz. </w:t>
            </w:r>
            <w:proofErr w:type="spellStart"/>
            <w:r w:rsidRPr="00D2699B">
              <w:rPr>
                <w:rFonts w:cs="Times New Roman"/>
                <w:iCs/>
                <w:color w:val="000000"/>
              </w:rPr>
              <w:t>wych</w:t>
            </w:r>
            <w:proofErr w:type="spellEnd"/>
            <w:r w:rsidRPr="00D2699B">
              <w:rPr>
                <w:rFonts w:cs="Times New Roman"/>
                <w:iCs/>
                <w:color w:val="000000"/>
              </w:rPr>
              <w:t>., zajęcia z</w:t>
            </w:r>
            <w:r>
              <w:rPr>
                <w:rFonts w:cs="Times New Roman"/>
                <w:iCs/>
                <w:color w:val="000000"/>
              </w:rPr>
              <w:t> </w:t>
            </w:r>
            <w:r w:rsidRPr="00D2699B">
              <w:rPr>
                <w:rFonts w:cs="Times New Roman"/>
                <w:iCs/>
                <w:color w:val="000000"/>
              </w:rPr>
              <w:t>pedagogiem, lekcja biblioteczna; ilość pkt przydziela nauczyciel)</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b/>
                <w:iCs/>
                <w:color w:val="000000"/>
              </w:rPr>
            </w:pPr>
            <w:r w:rsidRPr="00D2699B">
              <w:rPr>
                <w:rFonts w:cs="Times New Roman"/>
                <w:iCs/>
                <w:color w:val="000000"/>
              </w:rPr>
              <w:t>5 - 20</w:t>
            </w:r>
          </w:p>
        </w:tc>
      </w:tr>
      <w:tr w:rsidR="00CD21E4" w:rsidRPr="00D2699B" w:rsidTr="000408E7">
        <w:trPr>
          <w:gridAfter w:val="1"/>
          <w:wAfter w:w="60" w:type="dxa"/>
          <w:trHeight w:val="340"/>
        </w:trPr>
        <w:tc>
          <w:tcPr>
            <w:tcW w:w="103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540"/>
              <w:jc w:val="both"/>
              <w:rPr>
                <w:rFonts w:cs="Times New Roman"/>
                <w:iCs/>
                <w:color w:val="000000"/>
              </w:rPr>
            </w:pPr>
            <w:r w:rsidRPr="00D2699B">
              <w:rPr>
                <w:rFonts w:cs="Times New Roman"/>
                <w:b/>
                <w:iCs/>
                <w:color w:val="000000"/>
              </w:rPr>
              <w:t xml:space="preserve">II. </w:t>
            </w:r>
            <w:r w:rsidRPr="00D2699B">
              <w:rPr>
                <w:rFonts w:cs="Times New Roman"/>
                <w:b/>
                <w:i/>
                <w:color w:val="000000"/>
              </w:rPr>
              <w:t>Uczeń dba o honor i tradycje szkoły</w:t>
            </w:r>
          </w:p>
        </w:tc>
      </w:tr>
      <w:tr w:rsidR="00CD21E4" w:rsidRPr="00D2699B" w:rsidTr="000408E7">
        <w:trPr>
          <w:gridAfter w:val="1"/>
          <w:wAfter w:w="60" w:type="dxa"/>
          <w:trHeight w:val="340"/>
        </w:trPr>
        <w:tc>
          <w:tcPr>
            <w:tcW w:w="483" w:type="dxa"/>
            <w:tcBorders>
              <w:top w:val="single" w:sz="4" w:space="0" w:color="000000"/>
              <w:left w:val="single" w:sz="4" w:space="0" w:color="000000"/>
              <w:bottom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w:t>
            </w: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Uczestnictwo w szkolnych uroczystościach, imprezach (gdy nie ma lekcji)</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20</w:t>
            </w:r>
          </w:p>
        </w:tc>
      </w:tr>
      <w:tr w:rsidR="00CD21E4" w:rsidRPr="00D2699B" w:rsidTr="000408E7">
        <w:trPr>
          <w:gridAfter w:val="1"/>
          <w:wAfter w:w="60" w:type="dxa"/>
          <w:trHeight w:val="340"/>
        </w:trPr>
        <w:tc>
          <w:tcPr>
            <w:tcW w:w="483" w:type="dxa"/>
            <w:vMerge w:val="restart"/>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6</w:t>
            </w:r>
          </w:p>
        </w:tc>
        <w:tc>
          <w:tcPr>
            <w:tcW w:w="9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Aktywny udział w szkolnych uroczystościach, imprezach:</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systematyczny udział w próbach</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15</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Występ</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10-25</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przyniesienie materiałów do dekoracji</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5-10</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wykonanie dekoracji, prace porządkowe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10-30</w:t>
            </w:r>
          </w:p>
        </w:tc>
      </w:tr>
      <w:tr w:rsidR="00CD21E4" w:rsidRPr="00D2699B" w:rsidTr="000408E7">
        <w:trPr>
          <w:gridAfter w:val="1"/>
          <w:wAfter w:w="60" w:type="dxa"/>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71"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obsługa sprzętu nagłaśniającego:</w:t>
            </w:r>
          </w:p>
          <w:p w:rsidR="00CD21E4" w:rsidRPr="00D2699B" w:rsidRDefault="00CD21E4" w:rsidP="00F22EA5">
            <w:pPr>
              <w:numPr>
                <w:ilvl w:val="0"/>
                <w:numId w:val="22"/>
              </w:numPr>
              <w:tabs>
                <w:tab w:val="left" w:pos="417"/>
              </w:tabs>
              <w:spacing w:after="120" w:line="360" w:lineRule="auto"/>
              <w:ind w:left="417" w:firstLine="0"/>
              <w:jc w:val="both"/>
              <w:rPr>
                <w:rFonts w:cs="Times New Roman"/>
                <w:iCs/>
                <w:color w:val="000000"/>
              </w:rPr>
            </w:pPr>
            <w:r w:rsidRPr="00D2699B">
              <w:rPr>
                <w:rFonts w:cs="Times New Roman"/>
                <w:iCs/>
                <w:color w:val="000000"/>
              </w:rPr>
              <w:t>próba (po lekcjach)</w:t>
            </w:r>
          </w:p>
          <w:p w:rsidR="00CD21E4" w:rsidRPr="00D2699B" w:rsidRDefault="00CD21E4" w:rsidP="00F22EA5">
            <w:pPr>
              <w:numPr>
                <w:ilvl w:val="0"/>
                <w:numId w:val="22"/>
              </w:numPr>
              <w:tabs>
                <w:tab w:val="left" w:pos="417"/>
              </w:tabs>
              <w:spacing w:after="120" w:line="360" w:lineRule="auto"/>
              <w:ind w:left="417" w:firstLine="0"/>
              <w:jc w:val="both"/>
              <w:rPr>
                <w:rFonts w:cs="Times New Roman"/>
                <w:iCs/>
                <w:color w:val="000000"/>
              </w:rPr>
            </w:pPr>
            <w:r w:rsidRPr="00D2699B">
              <w:rPr>
                <w:rFonts w:cs="Times New Roman"/>
                <w:iCs/>
                <w:color w:val="000000"/>
              </w:rPr>
              <w:t>uroczystość</w:t>
            </w:r>
          </w:p>
          <w:p w:rsidR="00CD21E4" w:rsidRPr="00D2699B" w:rsidRDefault="00CD21E4" w:rsidP="00F22EA5">
            <w:pPr>
              <w:numPr>
                <w:ilvl w:val="0"/>
                <w:numId w:val="22"/>
              </w:numPr>
              <w:tabs>
                <w:tab w:val="left" w:pos="417"/>
              </w:tabs>
              <w:spacing w:after="120" w:line="360" w:lineRule="auto"/>
              <w:ind w:left="417" w:firstLine="0"/>
              <w:jc w:val="both"/>
              <w:rPr>
                <w:rFonts w:cs="Times New Roman"/>
                <w:iCs/>
                <w:color w:val="000000"/>
              </w:rPr>
            </w:pPr>
            <w:r w:rsidRPr="00D2699B">
              <w:rPr>
                <w:rFonts w:cs="Times New Roman"/>
                <w:iCs/>
                <w:color w:val="000000"/>
              </w:rPr>
              <w:t>dyskoteka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w:t>
            </w:r>
          </w:p>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p>
          <w:p w:rsidR="00CD21E4" w:rsidRPr="00D2699B" w:rsidRDefault="00CD21E4" w:rsidP="00F207A6">
            <w:pPr>
              <w:spacing w:after="120" w:line="360" w:lineRule="auto"/>
              <w:jc w:val="both"/>
              <w:rPr>
                <w:rFonts w:cs="Times New Roman"/>
                <w:color w:val="000000"/>
              </w:rPr>
            </w:pPr>
            <w:r w:rsidRPr="00D2699B">
              <w:rPr>
                <w:rFonts w:cs="Times New Roman"/>
                <w:iCs/>
                <w:color w:val="000000"/>
              </w:rPr>
              <w:t>20</w:t>
            </w:r>
          </w:p>
        </w:tc>
      </w:tr>
      <w:tr w:rsidR="00CD21E4" w:rsidRPr="00D2699B" w:rsidTr="000408E7">
        <w:trPr>
          <w:trHeight w:val="340"/>
        </w:trPr>
        <w:tc>
          <w:tcPr>
            <w:tcW w:w="483" w:type="dxa"/>
            <w:vMerge w:val="restart"/>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7</w:t>
            </w:r>
          </w:p>
        </w:tc>
        <w:tc>
          <w:tcPr>
            <w:tcW w:w="98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Reprezentowanie szkoły w uroczystościach, imprezach miejskich:</w:t>
            </w:r>
          </w:p>
        </w:tc>
      </w:tr>
      <w:tr w:rsidR="00CD21E4" w:rsidRPr="00D2699B" w:rsidTr="000408E7">
        <w:trPr>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bierne:</w:t>
            </w:r>
          </w:p>
          <w:p w:rsidR="00CD21E4" w:rsidRPr="00D2699B" w:rsidRDefault="00CD21E4" w:rsidP="00F207A6">
            <w:pPr>
              <w:tabs>
                <w:tab w:val="left" w:pos="417"/>
              </w:tabs>
              <w:spacing w:after="120" w:line="360" w:lineRule="auto"/>
              <w:ind w:left="515"/>
              <w:jc w:val="both"/>
              <w:rPr>
                <w:rFonts w:cs="Times New Roman"/>
                <w:iCs/>
                <w:color w:val="000000"/>
              </w:rPr>
            </w:pPr>
            <w:r>
              <w:rPr>
                <w:rFonts w:cs="Times New Roman"/>
                <w:iCs/>
                <w:color w:val="000000"/>
              </w:rPr>
              <w:t xml:space="preserve">a) </w:t>
            </w:r>
            <w:r w:rsidRPr="00D2699B">
              <w:rPr>
                <w:rFonts w:cs="Times New Roman"/>
                <w:iCs/>
                <w:color w:val="000000"/>
              </w:rPr>
              <w:t>w czasie lekcji</w:t>
            </w:r>
          </w:p>
          <w:p w:rsidR="00CD21E4" w:rsidRPr="00D2699B" w:rsidRDefault="00CD21E4" w:rsidP="00F207A6">
            <w:pPr>
              <w:tabs>
                <w:tab w:val="left" w:pos="417"/>
              </w:tabs>
              <w:spacing w:after="120" w:line="360" w:lineRule="auto"/>
              <w:ind w:left="515"/>
              <w:jc w:val="both"/>
              <w:rPr>
                <w:rFonts w:cs="Times New Roman"/>
                <w:iCs/>
                <w:color w:val="000000"/>
              </w:rPr>
            </w:pPr>
            <w:r>
              <w:rPr>
                <w:rFonts w:cs="Times New Roman"/>
                <w:iCs/>
                <w:color w:val="000000"/>
              </w:rPr>
              <w:t xml:space="preserve">b) </w:t>
            </w:r>
            <w:r w:rsidRPr="00D2699B">
              <w:rPr>
                <w:rFonts w:cs="Times New Roman"/>
                <w:iCs/>
                <w:color w:val="000000"/>
              </w:rPr>
              <w:t>w czasie wolnym</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 xml:space="preserve">  5</w:t>
            </w:r>
          </w:p>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30</w:t>
            </w:r>
          </w:p>
        </w:tc>
      </w:tr>
      <w:tr w:rsidR="00CD21E4" w:rsidRPr="00D2699B" w:rsidTr="000408E7">
        <w:trPr>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Czynne</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15-25</w:t>
            </w:r>
          </w:p>
        </w:tc>
      </w:tr>
      <w:tr w:rsidR="00CD21E4" w:rsidRPr="00D2699B" w:rsidTr="000408E7">
        <w:trPr>
          <w:trHeight w:val="340"/>
        </w:trPr>
        <w:tc>
          <w:tcPr>
            <w:tcW w:w="483" w:type="dxa"/>
            <w:tcBorders>
              <w:top w:val="single" w:sz="4" w:space="0" w:color="000000"/>
              <w:left w:val="single" w:sz="4" w:space="0" w:color="000000"/>
              <w:bottom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8</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Poczet sztandarowy:</w:t>
            </w:r>
          </w:p>
          <w:p w:rsidR="00CD21E4" w:rsidRPr="00D2699B" w:rsidRDefault="00CD21E4" w:rsidP="00F207A6">
            <w:pPr>
              <w:tabs>
                <w:tab w:val="left" w:pos="417"/>
              </w:tabs>
              <w:spacing w:after="120" w:line="360" w:lineRule="auto"/>
              <w:ind w:left="360"/>
              <w:jc w:val="both"/>
              <w:rPr>
                <w:rFonts w:cs="Times New Roman"/>
                <w:iCs/>
                <w:color w:val="000000"/>
              </w:rPr>
            </w:pPr>
            <w:r>
              <w:rPr>
                <w:rFonts w:cs="Times New Roman"/>
                <w:iCs/>
                <w:color w:val="000000"/>
              </w:rPr>
              <w:t xml:space="preserve">a) </w:t>
            </w:r>
            <w:r w:rsidRPr="00D2699B">
              <w:rPr>
                <w:rFonts w:cs="Times New Roman"/>
                <w:iCs/>
                <w:color w:val="000000"/>
              </w:rPr>
              <w:t>w szkole</w:t>
            </w:r>
          </w:p>
          <w:p w:rsidR="00CD21E4" w:rsidRPr="00D2699B" w:rsidRDefault="00CD21E4" w:rsidP="00F207A6">
            <w:pPr>
              <w:tabs>
                <w:tab w:val="left" w:pos="417"/>
              </w:tabs>
              <w:spacing w:after="120" w:line="360" w:lineRule="auto"/>
              <w:ind w:left="360"/>
              <w:jc w:val="both"/>
              <w:rPr>
                <w:rFonts w:cs="Times New Roman"/>
                <w:iCs/>
                <w:color w:val="000000"/>
              </w:rPr>
            </w:pPr>
            <w:r>
              <w:rPr>
                <w:rFonts w:cs="Times New Roman"/>
                <w:iCs/>
                <w:color w:val="000000"/>
              </w:rPr>
              <w:t xml:space="preserve">b) </w:t>
            </w:r>
            <w:r w:rsidRPr="00D2699B">
              <w:rPr>
                <w:rFonts w:cs="Times New Roman"/>
                <w:iCs/>
                <w:color w:val="000000"/>
              </w:rPr>
              <w:t>na uroczystościach miejskich</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p>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30</w:t>
            </w:r>
          </w:p>
        </w:tc>
      </w:tr>
      <w:tr w:rsidR="00CD21E4" w:rsidRPr="00D2699B" w:rsidTr="000408E7">
        <w:trPr>
          <w:trHeight w:val="340"/>
        </w:trPr>
        <w:tc>
          <w:tcPr>
            <w:tcW w:w="483" w:type="dxa"/>
            <w:tcBorders>
              <w:top w:val="single" w:sz="4" w:space="0" w:color="000000"/>
              <w:left w:val="single" w:sz="4" w:space="0" w:color="000000"/>
              <w:bottom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9</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Przyjście w stroju galowym w dni określone w Statucie Szkoły</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b/>
                <w:i/>
                <w:color w:val="000000"/>
              </w:rPr>
            </w:pPr>
            <w:r w:rsidRPr="00D2699B">
              <w:rPr>
                <w:rFonts w:cs="Times New Roman"/>
                <w:iCs/>
                <w:color w:val="000000"/>
              </w:rPr>
              <w:t>30</w:t>
            </w:r>
          </w:p>
        </w:tc>
      </w:tr>
      <w:tr w:rsidR="00CD21E4" w:rsidRPr="00D2699B" w:rsidTr="000408E7">
        <w:trPr>
          <w:trHeight w:val="340"/>
        </w:trPr>
        <w:tc>
          <w:tcPr>
            <w:tcW w:w="103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540"/>
              <w:jc w:val="both"/>
              <w:rPr>
                <w:rFonts w:cs="Times New Roman"/>
                <w:iCs/>
                <w:color w:val="000000"/>
              </w:rPr>
            </w:pPr>
            <w:r w:rsidRPr="00D2699B">
              <w:rPr>
                <w:rFonts w:cs="Times New Roman"/>
                <w:b/>
                <w:i/>
                <w:color w:val="000000"/>
              </w:rPr>
              <w:t>III. Uczeń godnie i kulturalnie zachowuje się w szkole i poza nią</w:t>
            </w:r>
          </w:p>
        </w:tc>
      </w:tr>
      <w:tr w:rsidR="00CD21E4" w:rsidRPr="00D2699B" w:rsidTr="000408E7">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lastRenderedPageBreak/>
              <w:t>10</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Pochwała za wyjątkowo kulturalne zachowanie podczas apeli, uroczystości, imprez, wycieczek itp.</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p>
        </w:tc>
      </w:tr>
      <w:tr w:rsidR="00CD21E4" w:rsidRPr="00D2699B" w:rsidTr="000408E7">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color w:val="000000"/>
              </w:rPr>
            </w:pPr>
            <w:r w:rsidRPr="00D2699B">
              <w:rPr>
                <w:rFonts w:cs="Times New Roman"/>
                <w:iCs/>
                <w:color w:val="000000"/>
              </w:rPr>
              <w:t>11</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color w:val="000000"/>
              </w:rPr>
              <w:t>Dbałość o piękno mowy ojczystej i kulturę słowa (nie używanie wulgaryzmów)</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r w:rsidRPr="00D2699B">
              <w:rPr>
                <w:rFonts w:cs="Times New Roman"/>
                <w:iCs/>
                <w:color w:val="000000"/>
                <w:vertAlign w:val="superscript"/>
              </w:rPr>
              <w:t>*</w:t>
            </w:r>
          </w:p>
        </w:tc>
      </w:tr>
      <w:tr w:rsidR="00CD21E4" w:rsidRPr="00D2699B" w:rsidTr="000408E7">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12</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Brak uwag negatywnych</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b/>
                <w:i/>
                <w:color w:val="000000"/>
              </w:rPr>
            </w:pPr>
            <w:r w:rsidRPr="00D2699B">
              <w:rPr>
                <w:rFonts w:cs="Times New Roman"/>
                <w:iCs/>
                <w:color w:val="000000"/>
              </w:rPr>
              <w:t>30</w:t>
            </w:r>
            <w:r w:rsidRPr="00D2699B">
              <w:rPr>
                <w:rFonts w:cs="Times New Roman"/>
                <w:iCs/>
                <w:color w:val="000000"/>
                <w:vertAlign w:val="superscript"/>
              </w:rPr>
              <w:t>*</w:t>
            </w:r>
          </w:p>
        </w:tc>
      </w:tr>
      <w:tr w:rsidR="00CD21E4" w:rsidRPr="00D2699B" w:rsidTr="000408E7">
        <w:trPr>
          <w:trHeight w:val="340"/>
        </w:trPr>
        <w:tc>
          <w:tcPr>
            <w:tcW w:w="103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540"/>
              <w:jc w:val="both"/>
              <w:rPr>
                <w:rFonts w:cs="Times New Roman"/>
                <w:iCs/>
                <w:color w:val="000000"/>
              </w:rPr>
            </w:pPr>
            <w:r w:rsidRPr="00D2699B">
              <w:rPr>
                <w:rFonts w:cs="Times New Roman"/>
                <w:b/>
                <w:i/>
                <w:color w:val="000000"/>
              </w:rPr>
              <w:t>IV. Uczeń dba o bezpieczeństwo i zdrowie własne i innych osób</w:t>
            </w:r>
          </w:p>
        </w:tc>
      </w:tr>
      <w:tr w:rsidR="00CD21E4" w:rsidRPr="00D2699B" w:rsidTr="000408E7">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color w:val="000000"/>
              </w:rPr>
            </w:pPr>
            <w:r w:rsidRPr="00D2699B">
              <w:rPr>
                <w:rFonts w:cs="Times New Roman"/>
                <w:iCs/>
                <w:color w:val="000000"/>
              </w:rPr>
              <w:t>13</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color w:val="000000"/>
              </w:rPr>
              <w:t>Nie ulega nałogom (papierosy, alkohol, narkotyki)</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30</w:t>
            </w:r>
            <w:r w:rsidRPr="00D2699B">
              <w:rPr>
                <w:rFonts w:cs="Times New Roman"/>
                <w:iCs/>
                <w:color w:val="000000"/>
                <w:vertAlign w:val="superscript"/>
              </w:rPr>
              <w:t>*</w:t>
            </w:r>
          </w:p>
        </w:tc>
      </w:tr>
      <w:tr w:rsidR="00CD21E4" w:rsidRPr="00D2699B" w:rsidTr="000408E7">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color w:val="000000"/>
              </w:rPr>
            </w:pPr>
            <w:r w:rsidRPr="00D2699B">
              <w:rPr>
                <w:rFonts w:cs="Times New Roman"/>
                <w:iCs/>
                <w:color w:val="000000"/>
              </w:rPr>
              <w:t>14</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color w:val="000000"/>
              </w:rPr>
              <w:t>Dba o higienę osobistą i estetyczny wygląd</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r w:rsidRPr="00D2699B">
              <w:rPr>
                <w:rFonts w:cs="Times New Roman"/>
                <w:iCs/>
                <w:color w:val="000000"/>
                <w:vertAlign w:val="superscript"/>
              </w:rPr>
              <w:t>*</w:t>
            </w:r>
          </w:p>
        </w:tc>
      </w:tr>
      <w:tr w:rsidR="00CD21E4" w:rsidRPr="00D2699B" w:rsidTr="000408E7">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color w:val="000000"/>
              </w:rPr>
            </w:pPr>
            <w:r w:rsidRPr="00D2699B">
              <w:rPr>
                <w:rFonts w:cs="Times New Roman"/>
                <w:iCs/>
                <w:color w:val="000000"/>
              </w:rPr>
              <w:t>15</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color w:val="000000"/>
              </w:rPr>
              <w:t>Systematycznie zmienia obuwie</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20</w:t>
            </w:r>
            <w:r w:rsidRPr="00D2699B">
              <w:rPr>
                <w:rFonts w:cs="Times New Roman"/>
                <w:iCs/>
                <w:color w:val="000000"/>
                <w:vertAlign w:val="superscript"/>
              </w:rPr>
              <w:t>*</w:t>
            </w:r>
          </w:p>
        </w:tc>
      </w:tr>
      <w:tr w:rsidR="00CD21E4" w:rsidRPr="00D2699B" w:rsidTr="000408E7">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16</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Przeciwstawia się różnym przejawom agresji</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b/>
                <w:i/>
                <w:color w:val="000000"/>
              </w:rPr>
            </w:pPr>
            <w:r w:rsidRPr="00D2699B">
              <w:rPr>
                <w:rFonts w:cs="Times New Roman"/>
                <w:iCs/>
                <w:color w:val="000000"/>
              </w:rPr>
              <w:t>30</w:t>
            </w:r>
          </w:p>
        </w:tc>
      </w:tr>
      <w:tr w:rsidR="00CD21E4" w:rsidRPr="00D2699B" w:rsidTr="000408E7">
        <w:trPr>
          <w:trHeight w:val="340"/>
        </w:trPr>
        <w:tc>
          <w:tcPr>
            <w:tcW w:w="103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431" w:hanging="360"/>
              <w:jc w:val="both"/>
              <w:rPr>
                <w:rFonts w:cs="Times New Roman"/>
                <w:iCs/>
                <w:color w:val="000000"/>
              </w:rPr>
            </w:pPr>
            <w:r w:rsidRPr="00D2699B">
              <w:rPr>
                <w:rFonts w:cs="Times New Roman"/>
                <w:b/>
                <w:i/>
                <w:color w:val="000000"/>
              </w:rPr>
              <w:t>V. Uczeń okazuje szacunek nauczycielom, pracownikom szkoły, os</w:t>
            </w:r>
            <w:r>
              <w:rPr>
                <w:rFonts w:cs="Times New Roman"/>
                <w:b/>
                <w:i/>
                <w:color w:val="000000"/>
              </w:rPr>
              <w:t xml:space="preserve">obom starszym </w:t>
            </w:r>
            <w:r>
              <w:rPr>
                <w:rFonts w:cs="Times New Roman"/>
                <w:b/>
                <w:i/>
                <w:color w:val="000000"/>
              </w:rPr>
              <w:br/>
              <w:t>oraz koleżankom i </w:t>
            </w:r>
            <w:r w:rsidRPr="00D2699B">
              <w:rPr>
                <w:rFonts w:cs="Times New Roman"/>
                <w:b/>
                <w:i/>
                <w:color w:val="000000"/>
              </w:rPr>
              <w:t>kolegom</w:t>
            </w:r>
          </w:p>
        </w:tc>
      </w:tr>
      <w:tr w:rsidR="00CD21E4" w:rsidRPr="00D2699B" w:rsidTr="000408E7">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color w:val="000000"/>
              </w:rPr>
            </w:pPr>
            <w:r w:rsidRPr="00D2699B">
              <w:rPr>
                <w:rFonts w:cs="Times New Roman"/>
                <w:iCs/>
                <w:color w:val="000000"/>
              </w:rPr>
              <w:t>17</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color w:val="000000"/>
              </w:rPr>
              <w:t>Właściwe zachowanie wobec osób starszych i niepełnosprawnych</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5-20</w:t>
            </w:r>
            <w:r w:rsidRPr="00D2699B">
              <w:rPr>
                <w:rFonts w:cs="Times New Roman"/>
                <w:iCs/>
                <w:color w:val="000000"/>
                <w:vertAlign w:val="superscript"/>
              </w:rPr>
              <w:t>*</w:t>
            </w:r>
          </w:p>
        </w:tc>
      </w:tr>
      <w:tr w:rsidR="00CD21E4" w:rsidRPr="00D2699B" w:rsidTr="000408E7">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color w:val="000000"/>
              </w:rPr>
            </w:pPr>
            <w:r w:rsidRPr="00D2699B">
              <w:rPr>
                <w:rFonts w:cs="Times New Roman"/>
                <w:iCs/>
                <w:color w:val="000000"/>
              </w:rPr>
              <w:t>18</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color w:val="000000"/>
              </w:rPr>
              <w:t>Wypełnianie dodatkowych poleceń nauczyciela lub innych pracowników szkoły</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b/>
                <w:i/>
                <w:color w:val="000000"/>
              </w:rPr>
            </w:pPr>
            <w:r w:rsidRPr="00D2699B">
              <w:rPr>
                <w:rFonts w:cs="Times New Roman"/>
                <w:iCs/>
                <w:color w:val="000000"/>
              </w:rPr>
              <w:t>5-20</w:t>
            </w:r>
          </w:p>
        </w:tc>
      </w:tr>
      <w:tr w:rsidR="00CD21E4" w:rsidRPr="00970223" w:rsidTr="000408E7">
        <w:trPr>
          <w:trHeight w:val="340"/>
        </w:trPr>
        <w:tc>
          <w:tcPr>
            <w:tcW w:w="103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970223" w:rsidRDefault="00CD21E4" w:rsidP="00F207A6">
            <w:pPr>
              <w:spacing w:after="120" w:line="360" w:lineRule="auto"/>
              <w:jc w:val="both"/>
              <w:rPr>
                <w:rFonts w:cs="Times New Roman"/>
                <w:iCs/>
                <w:color w:val="000000"/>
              </w:rPr>
            </w:pPr>
            <w:r w:rsidRPr="00970223">
              <w:rPr>
                <w:rFonts w:cs="Times New Roman"/>
                <w:b/>
                <w:i/>
                <w:color w:val="000000"/>
              </w:rPr>
              <w:t>VI. Realizacja projektu edukacyjnego**</w:t>
            </w:r>
          </w:p>
        </w:tc>
      </w:tr>
      <w:tr w:rsidR="00CD21E4" w:rsidRPr="00970223" w:rsidTr="000408E7">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970223" w:rsidRDefault="00CD21E4" w:rsidP="00F207A6">
            <w:pPr>
              <w:spacing w:after="120" w:line="360" w:lineRule="auto"/>
              <w:jc w:val="both"/>
              <w:rPr>
                <w:rFonts w:cs="Times New Roman"/>
                <w:color w:val="000000"/>
              </w:rPr>
            </w:pPr>
            <w:r w:rsidRPr="00970223">
              <w:rPr>
                <w:rFonts w:cs="Times New Roman"/>
                <w:iCs/>
                <w:color w:val="000000"/>
              </w:rPr>
              <w:t>19</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970223" w:rsidRDefault="00CD21E4" w:rsidP="00F207A6">
            <w:pPr>
              <w:spacing w:after="120" w:line="360" w:lineRule="auto"/>
              <w:jc w:val="both"/>
              <w:rPr>
                <w:rFonts w:cs="Times New Roman"/>
                <w:iCs/>
                <w:color w:val="000000"/>
              </w:rPr>
            </w:pPr>
            <w:r w:rsidRPr="00970223">
              <w:rPr>
                <w:rFonts w:cs="Times New Roman"/>
                <w:color w:val="000000"/>
              </w:rPr>
              <w:t>Wykazuje dużą samodzielność i innowacyjność na wszystkich etapach realizacji projektu. Wypełnia planowo i bez zarzutu wszystkie zadania wynikające z harmonogramu.</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970223" w:rsidRDefault="00CD21E4" w:rsidP="00F207A6">
            <w:pPr>
              <w:spacing w:after="120" w:line="360" w:lineRule="auto"/>
              <w:jc w:val="both"/>
              <w:rPr>
                <w:rFonts w:cs="Times New Roman"/>
                <w:iCs/>
                <w:color w:val="000000"/>
              </w:rPr>
            </w:pPr>
            <w:r w:rsidRPr="00970223">
              <w:rPr>
                <w:rFonts w:cs="Times New Roman"/>
                <w:iCs/>
                <w:color w:val="000000"/>
              </w:rPr>
              <w:t>30</w:t>
            </w:r>
          </w:p>
        </w:tc>
      </w:tr>
      <w:tr w:rsidR="00CD21E4" w:rsidRPr="00970223" w:rsidTr="000408E7">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970223" w:rsidRDefault="00CD21E4" w:rsidP="00F207A6">
            <w:pPr>
              <w:spacing w:after="120" w:line="360" w:lineRule="auto"/>
              <w:jc w:val="both"/>
              <w:rPr>
                <w:rFonts w:cs="Times New Roman"/>
                <w:color w:val="000000"/>
              </w:rPr>
            </w:pPr>
            <w:r w:rsidRPr="00970223">
              <w:rPr>
                <w:rFonts w:cs="Times New Roman"/>
                <w:iCs/>
                <w:color w:val="000000"/>
              </w:rPr>
              <w:t>20</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970223" w:rsidRDefault="00CD21E4" w:rsidP="00F207A6">
            <w:pPr>
              <w:spacing w:after="120" w:line="360" w:lineRule="auto"/>
              <w:jc w:val="both"/>
              <w:rPr>
                <w:rFonts w:cs="Times New Roman"/>
                <w:iCs/>
                <w:color w:val="000000"/>
              </w:rPr>
            </w:pPr>
            <w:r w:rsidRPr="00970223">
              <w:rPr>
                <w:rFonts w:cs="Times New Roman"/>
                <w:color w:val="000000"/>
              </w:rPr>
              <w:t>Wypełnia większość przydzielonych zadań, usprawiedliwia nieobecności na spotkaniach zespołu</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970223" w:rsidRDefault="00CD21E4" w:rsidP="00F207A6">
            <w:pPr>
              <w:spacing w:after="120" w:line="360" w:lineRule="auto"/>
              <w:jc w:val="both"/>
              <w:rPr>
                <w:rFonts w:cs="Times New Roman"/>
                <w:iCs/>
                <w:color w:val="000000"/>
              </w:rPr>
            </w:pPr>
            <w:r w:rsidRPr="00970223">
              <w:rPr>
                <w:rFonts w:cs="Times New Roman"/>
                <w:iCs/>
                <w:color w:val="000000"/>
              </w:rPr>
              <w:t>20</w:t>
            </w:r>
          </w:p>
        </w:tc>
      </w:tr>
      <w:tr w:rsidR="00CD21E4" w:rsidRPr="00970223" w:rsidTr="000408E7">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970223" w:rsidRDefault="00CD21E4" w:rsidP="00F207A6">
            <w:pPr>
              <w:spacing w:after="120" w:line="360" w:lineRule="auto"/>
              <w:jc w:val="both"/>
              <w:rPr>
                <w:rFonts w:cs="Times New Roman"/>
                <w:color w:val="000000"/>
              </w:rPr>
            </w:pPr>
            <w:r w:rsidRPr="00970223">
              <w:rPr>
                <w:rFonts w:cs="Times New Roman"/>
                <w:iCs/>
                <w:color w:val="000000"/>
              </w:rPr>
              <w:t>21</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970223" w:rsidRDefault="00CD21E4" w:rsidP="00F207A6">
            <w:pPr>
              <w:spacing w:after="120" w:line="360" w:lineRule="auto"/>
              <w:jc w:val="both"/>
              <w:rPr>
                <w:rFonts w:cs="Times New Roman"/>
                <w:iCs/>
                <w:color w:val="000000"/>
              </w:rPr>
            </w:pPr>
            <w:r w:rsidRPr="00970223">
              <w:rPr>
                <w:rFonts w:cs="Times New Roman"/>
                <w:color w:val="000000"/>
              </w:rPr>
              <w:t>Nie przekroczył 50% nieobecności na spotkaniach, efekty uzyskane w czasie prac nad projektem są na miarę jego możliwości</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970223" w:rsidRDefault="00CD21E4" w:rsidP="00F207A6">
            <w:pPr>
              <w:spacing w:after="120" w:line="360" w:lineRule="auto"/>
              <w:jc w:val="both"/>
              <w:rPr>
                <w:rFonts w:cs="Times New Roman"/>
                <w:iCs/>
                <w:color w:val="000000"/>
              </w:rPr>
            </w:pPr>
            <w:r w:rsidRPr="00970223">
              <w:rPr>
                <w:rFonts w:cs="Times New Roman"/>
                <w:iCs/>
                <w:color w:val="000000"/>
              </w:rPr>
              <w:t>10</w:t>
            </w:r>
          </w:p>
        </w:tc>
      </w:tr>
      <w:tr w:rsidR="00CD21E4" w:rsidRPr="00970223" w:rsidTr="000408E7">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970223" w:rsidRDefault="00CD21E4" w:rsidP="00F207A6">
            <w:pPr>
              <w:spacing w:after="120" w:line="360" w:lineRule="auto"/>
              <w:jc w:val="both"/>
              <w:rPr>
                <w:rFonts w:cs="Times New Roman"/>
                <w:iCs/>
                <w:color w:val="000000"/>
              </w:rPr>
            </w:pPr>
            <w:r w:rsidRPr="00970223">
              <w:rPr>
                <w:rFonts w:cs="Times New Roman"/>
                <w:iCs/>
                <w:color w:val="000000"/>
              </w:rPr>
              <w:t>22</w:t>
            </w:r>
          </w:p>
        </w:tc>
        <w:tc>
          <w:tcPr>
            <w:tcW w:w="8731" w:type="dxa"/>
            <w:tcBorders>
              <w:top w:val="single" w:sz="4" w:space="0" w:color="000000"/>
              <w:left w:val="single" w:sz="4" w:space="0" w:color="000000"/>
              <w:bottom w:val="single" w:sz="4" w:space="0" w:color="000000"/>
            </w:tcBorders>
            <w:shd w:val="clear" w:color="auto" w:fill="auto"/>
            <w:vAlign w:val="center"/>
          </w:tcPr>
          <w:p w:rsidR="00CD21E4" w:rsidRPr="00970223" w:rsidRDefault="00CD21E4" w:rsidP="00F207A6">
            <w:pPr>
              <w:spacing w:after="120" w:line="360" w:lineRule="auto"/>
              <w:jc w:val="both"/>
              <w:rPr>
                <w:rFonts w:cs="Times New Roman"/>
                <w:iCs/>
                <w:color w:val="000000"/>
              </w:rPr>
            </w:pPr>
            <w:r w:rsidRPr="00970223">
              <w:rPr>
                <w:rFonts w:cs="Times New Roman"/>
                <w:iCs/>
                <w:color w:val="000000"/>
              </w:rPr>
              <w:t>Inne pozytywne działania i zachowania</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970223" w:rsidRDefault="00CD21E4" w:rsidP="00F207A6">
            <w:pPr>
              <w:spacing w:after="120" w:line="360" w:lineRule="auto"/>
              <w:jc w:val="both"/>
              <w:rPr>
                <w:rFonts w:cs="Times New Roman"/>
                <w:color w:val="000000"/>
              </w:rPr>
            </w:pPr>
            <w:r w:rsidRPr="00970223">
              <w:rPr>
                <w:rFonts w:cs="Times New Roman"/>
                <w:iCs/>
                <w:color w:val="000000"/>
              </w:rPr>
              <w:t>5-30</w:t>
            </w:r>
          </w:p>
        </w:tc>
      </w:tr>
    </w:tbl>
    <w:p w:rsidR="00CD21E4" w:rsidRPr="00970223" w:rsidRDefault="00CD21E4" w:rsidP="00F207A6">
      <w:pPr>
        <w:spacing w:after="120" w:line="360" w:lineRule="auto"/>
        <w:jc w:val="both"/>
        <w:rPr>
          <w:rFonts w:cs="Times New Roman"/>
          <w:color w:val="000000"/>
        </w:rPr>
      </w:pPr>
      <w:r w:rsidRPr="00970223">
        <w:rPr>
          <w:rFonts w:cs="Times New Roman"/>
          <w:color w:val="000000"/>
        </w:rPr>
        <w:t xml:space="preserve">Punkty </w:t>
      </w:r>
      <w:r w:rsidRPr="00970223">
        <w:rPr>
          <w:rFonts w:cs="Times New Roman"/>
          <w:color w:val="000000"/>
          <w:u w:val="single"/>
        </w:rPr>
        <w:t>oznaczone *</w:t>
      </w:r>
      <w:r w:rsidRPr="00970223">
        <w:rPr>
          <w:rFonts w:cs="Times New Roman"/>
          <w:color w:val="000000"/>
        </w:rPr>
        <w:t xml:space="preserve">  wpisywane są raz na koniec półrocza.</w:t>
      </w:r>
    </w:p>
    <w:p w:rsidR="00CD21E4" w:rsidRPr="00970223" w:rsidRDefault="00CD21E4" w:rsidP="00F207A6">
      <w:pPr>
        <w:spacing w:after="120" w:line="360" w:lineRule="auto"/>
        <w:jc w:val="both"/>
        <w:rPr>
          <w:rFonts w:cs="Times New Roman"/>
          <w:color w:val="000000"/>
        </w:rPr>
      </w:pPr>
      <w:r w:rsidRPr="00970223">
        <w:rPr>
          <w:rFonts w:cs="Times New Roman"/>
          <w:color w:val="000000"/>
        </w:rPr>
        <w:t>**dotyczy uczniów gimnazjum</w:t>
      </w:r>
    </w:p>
    <w:p w:rsidR="00CD21E4" w:rsidRPr="00D2699B" w:rsidRDefault="00CD21E4" w:rsidP="00F207A6">
      <w:pPr>
        <w:spacing w:after="120" w:line="360" w:lineRule="auto"/>
        <w:ind w:left="568" w:hanging="284"/>
        <w:jc w:val="both"/>
        <w:rPr>
          <w:rFonts w:cs="Times New Roman"/>
          <w:color w:val="000000"/>
        </w:rPr>
      </w:pPr>
      <w:r w:rsidRPr="00D2699B">
        <w:rPr>
          <w:rFonts w:cs="Times New Roman"/>
          <w:iCs/>
          <w:color w:val="000000"/>
        </w:rPr>
        <w:t>2) Uczeń otrzymuje punkty ujemne za:</w:t>
      </w:r>
    </w:p>
    <w:tbl>
      <w:tblPr>
        <w:tblW w:w="10378" w:type="dxa"/>
        <w:tblInd w:w="-5" w:type="dxa"/>
        <w:tblLayout w:type="fixed"/>
        <w:tblLook w:val="0000"/>
      </w:tblPr>
      <w:tblGrid>
        <w:gridCol w:w="483"/>
        <w:gridCol w:w="27"/>
        <w:gridCol w:w="7967"/>
        <w:gridCol w:w="1901"/>
      </w:tblGrid>
      <w:tr w:rsidR="00CD21E4" w:rsidRPr="00D2699B" w:rsidTr="00C10EB5">
        <w:trPr>
          <w:trHeight w:val="170"/>
        </w:trPr>
        <w:tc>
          <w:tcPr>
            <w:tcW w:w="483" w:type="dxa"/>
            <w:tcBorders>
              <w:top w:val="single" w:sz="4" w:space="0" w:color="000000"/>
              <w:left w:val="single" w:sz="4" w:space="0" w:color="000000"/>
              <w:bottom w:val="single" w:sz="4" w:space="0" w:color="000000"/>
            </w:tcBorders>
            <w:shd w:val="clear" w:color="auto" w:fill="auto"/>
          </w:tcPr>
          <w:p w:rsidR="00CD21E4" w:rsidRPr="00D2699B" w:rsidRDefault="00CD21E4" w:rsidP="00F207A6">
            <w:pPr>
              <w:spacing w:after="120" w:line="360" w:lineRule="auto"/>
              <w:jc w:val="both"/>
              <w:rPr>
                <w:rFonts w:cs="Times New Roman"/>
                <w:b/>
                <w:iCs/>
                <w:color w:val="000000"/>
              </w:rPr>
            </w:pPr>
            <w:proofErr w:type="spellStart"/>
            <w:r w:rsidRPr="00D2699B">
              <w:rPr>
                <w:rFonts w:cs="Times New Roman"/>
                <w:iCs/>
                <w:color w:val="000000"/>
              </w:rPr>
              <w:t>Lp</w:t>
            </w:r>
            <w:proofErr w:type="spellEnd"/>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b/>
                <w:iCs/>
                <w:color w:val="000000"/>
              </w:rPr>
            </w:pPr>
            <w:r w:rsidRPr="00D2699B">
              <w:rPr>
                <w:rFonts w:cs="Times New Roman"/>
                <w:b/>
                <w:iCs/>
                <w:color w:val="000000"/>
              </w:rPr>
              <w:t>ZACHOWANIA UCZNIA</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D21E4" w:rsidRPr="00D2699B" w:rsidRDefault="00CD21E4" w:rsidP="00F207A6">
            <w:pPr>
              <w:spacing w:after="120" w:line="360" w:lineRule="auto"/>
              <w:jc w:val="both"/>
              <w:rPr>
                <w:rFonts w:cs="Times New Roman"/>
                <w:b/>
                <w:iCs/>
                <w:color w:val="000000"/>
              </w:rPr>
            </w:pPr>
            <w:r w:rsidRPr="00D2699B">
              <w:rPr>
                <w:rFonts w:cs="Times New Roman"/>
                <w:b/>
                <w:iCs/>
                <w:color w:val="000000"/>
              </w:rPr>
              <w:t>Liczba pkt</w:t>
            </w:r>
          </w:p>
        </w:tc>
      </w:tr>
      <w:tr w:rsidR="00CD21E4" w:rsidRPr="00D2699B" w:rsidTr="00C10EB5">
        <w:trPr>
          <w:trHeight w:val="340"/>
        </w:trPr>
        <w:tc>
          <w:tcPr>
            <w:tcW w:w="103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540"/>
              <w:jc w:val="both"/>
              <w:rPr>
                <w:rFonts w:cs="Times New Roman"/>
                <w:iCs/>
                <w:color w:val="000000"/>
              </w:rPr>
            </w:pPr>
            <w:r w:rsidRPr="00D2699B">
              <w:rPr>
                <w:rFonts w:cs="Times New Roman"/>
                <w:b/>
                <w:iCs/>
                <w:color w:val="000000"/>
              </w:rPr>
              <w:t xml:space="preserve">I. </w:t>
            </w:r>
            <w:r w:rsidRPr="00D2699B">
              <w:rPr>
                <w:rFonts w:cs="Times New Roman"/>
                <w:b/>
                <w:i/>
                <w:color w:val="000000"/>
              </w:rPr>
              <w:t>Uczeń wywiązuje się ze swoich obowiązków</w:t>
            </w:r>
          </w:p>
        </w:tc>
      </w:tr>
      <w:tr w:rsidR="00CD21E4" w:rsidRPr="00D2699B" w:rsidTr="00C10EB5">
        <w:trPr>
          <w:trHeight w:val="340"/>
        </w:trPr>
        <w:tc>
          <w:tcPr>
            <w:tcW w:w="483" w:type="dxa"/>
            <w:vMerge w:val="restart"/>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b/>
                <w:color w:val="000000"/>
              </w:rPr>
            </w:pPr>
            <w:r w:rsidRPr="00D2699B">
              <w:rPr>
                <w:rFonts w:cs="Times New Roman"/>
                <w:iCs/>
                <w:color w:val="000000"/>
              </w:rPr>
              <w:lastRenderedPageBreak/>
              <w:t>1</w:t>
            </w:r>
          </w:p>
        </w:tc>
        <w:tc>
          <w:tcPr>
            <w:tcW w:w="98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b/>
                <w:color w:val="000000"/>
              </w:rPr>
              <w:t>Realizacja obowiązku szkolnego:</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Wagary (za każdą nieusprawiedliwiona godzinę)</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–3</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Spóźnienia (za każde )</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Nieterminowe oddanie dzienniczka lub innych dokumentów</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Brak książki, zeszytu i itp.</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w:t>
            </w:r>
          </w:p>
        </w:tc>
      </w:tr>
      <w:tr w:rsidR="00CD21E4" w:rsidRPr="00D2699B" w:rsidTr="00C10EB5">
        <w:trPr>
          <w:trHeight w:val="340"/>
        </w:trPr>
        <w:tc>
          <w:tcPr>
            <w:tcW w:w="483" w:type="dxa"/>
            <w:vMerge w:val="restart"/>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b/>
                <w:iCs/>
                <w:color w:val="000000"/>
              </w:rPr>
            </w:pPr>
            <w:r w:rsidRPr="00D2699B">
              <w:rPr>
                <w:rFonts w:cs="Times New Roman"/>
                <w:iCs/>
                <w:color w:val="000000"/>
              </w:rPr>
              <w:t>2</w:t>
            </w:r>
          </w:p>
        </w:tc>
        <w:tc>
          <w:tcPr>
            <w:tcW w:w="98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b/>
                <w:iCs/>
                <w:color w:val="000000"/>
              </w:rPr>
              <w:t>Właściwe wypełnianie powierzonych funkcji:</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Nie wywiązywanie się z przyjętych obowiązków</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109" w:right="-108"/>
              <w:jc w:val="both"/>
              <w:rPr>
                <w:rFonts w:cs="Times New Roman"/>
                <w:iCs/>
                <w:color w:val="000000"/>
              </w:rPr>
            </w:pPr>
            <w:r w:rsidRPr="00D2699B">
              <w:rPr>
                <w:rFonts w:cs="Times New Roman"/>
                <w:iCs/>
                <w:color w:val="000000"/>
              </w:rPr>
              <w:t>–5 do –20</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Niewypełnienie obowiązków dyżurnego</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Nie wywiązywanie się z przyjętych funkcji</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109" w:right="-108"/>
              <w:jc w:val="both"/>
              <w:rPr>
                <w:rFonts w:cs="Times New Roman"/>
                <w:b/>
                <w:iCs/>
                <w:color w:val="000000"/>
              </w:rPr>
            </w:pPr>
            <w:r w:rsidRPr="00D2699B">
              <w:rPr>
                <w:rFonts w:cs="Times New Roman"/>
                <w:iCs/>
                <w:color w:val="000000"/>
              </w:rPr>
              <w:t>–10 do –25</w:t>
            </w:r>
            <w:r w:rsidRPr="00D2699B">
              <w:rPr>
                <w:rFonts w:cs="Times New Roman"/>
                <w:iCs/>
                <w:color w:val="000000"/>
                <w:vertAlign w:val="superscript"/>
              </w:rPr>
              <w:t>*</w:t>
            </w:r>
          </w:p>
        </w:tc>
      </w:tr>
      <w:tr w:rsidR="00CD21E4" w:rsidRPr="00D2699B" w:rsidTr="00C10EB5">
        <w:trPr>
          <w:trHeight w:val="340"/>
        </w:trPr>
        <w:tc>
          <w:tcPr>
            <w:tcW w:w="103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540"/>
              <w:jc w:val="both"/>
              <w:rPr>
                <w:rFonts w:cs="Times New Roman"/>
                <w:iCs/>
                <w:color w:val="000000"/>
              </w:rPr>
            </w:pPr>
            <w:r w:rsidRPr="00D2699B">
              <w:rPr>
                <w:rFonts w:cs="Times New Roman"/>
                <w:b/>
                <w:iCs/>
                <w:color w:val="000000"/>
              </w:rPr>
              <w:t xml:space="preserve">II. </w:t>
            </w:r>
            <w:r w:rsidRPr="00D2699B">
              <w:rPr>
                <w:rFonts w:cs="Times New Roman"/>
                <w:b/>
                <w:i/>
                <w:color w:val="000000"/>
              </w:rPr>
              <w:t>Uczeń dba o honor i tradycje szkoły</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3</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Nieusprawiedliwiona nieobecność na próbie (za każdą)</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4</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 xml:space="preserve">Rezygnacja z występu na uroczystości </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–25</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Nieusprawiedliwiona nieobecność na uroczystości miejskiej mimo wcześniejszego zgłoszenia się</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–20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6</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Brak stroju galowego w dniach określonych w Statucie Szkoły</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–30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7</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Niszczenie mienia szkolnego</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109" w:right="-108"/>
              <w:jc w:val="both"/>
              <w:rPr>
                <w:rFonts w:cs="Times New Roman"/>
                <w:iCs/>
                <w:color w:val="000000"/>
              </w:rPr>
            </w:pPr>
            <w:r w:rsidRPr="00D2699B">
              <w:rPr>
                <w:rFonts w:cs="Times New Roman"/>
                <w:iCs/>
                <w:color w:val="000000"/>
              </w:rPr>
              <w:t>–10 do –20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8</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Niewłaściwe zachowanie w stosunku do symboli narodowych</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b/>
                <w:i/>
                <w:color w:val="000000"/>
              </w:rPr>
            </w:pPr>
            <w:r w:rsidRPr="00D2699B">
              <w:rPr>
                <w:rFonts w:cs="Times New Roman"/>
                <w:iCs/>
                <w:color w:val="000000"/>
              </w:rPr>
              <w:t>–10</w:t>
            </w:r>
          </w:p>
        </w:tc>
      </w:tr>
      <w:tr w:rsidR="00CD21E4" w:rsidRPr="00D2699B" w:rsidTr="00C10EB5">
        <w:trPr>
          <w:trHeight w:val="340"/>
        </w:trPr>
        <w:tc>
          <w:tcPr>
            <w:tcW w:w="103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540"/>
              <w:jc w:val="both"/>
              <w:rPr>
                <w:rFonts w:cs="Times New Roman"/>
                <w:iCs/>
                <w:color w:val="000000"/>
              </w:rPr>
            </w:pPr>
            <w:r w:rsidRPr="00D2699B">
              <w:rPr>
                <w:rFonts w:cs="Times New Roman"/>
                <w:b/>
                <w:i/>
                <w:color w:val="000000"/>
              </w:rPr>
              <w:t>III. Uczeń godnie i kulturalnie zachowuje się w szkole i poza nią</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9</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Wulgarne słownictwo</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Nieodpowiednie zachowanie w stosunku d</w:t>
            </w:r>
            <w:r>
              <w:rPr>
                <w:rFonts w:cs="Times New Roman"/>
                <w:iCs/>
                <w:color w:val="000000"/>
              </w:rPr>
              <w:t>o pracowników szkoły, kolegów i  </w:t>
            </w:r>
            <w:r w:rsidRPr="00D2699B">
              <w:rPr>
                <w:rFonts w:cs="Times New Roman"/>
                <w:iCs/>
                <w:color w:val="000000"/>
              </w:rPr>
              <w:t>innych osób</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11</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Nieodpowiednie zachowanie podczas apelu lub uroczystości szkolnej</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12</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Nieodpowiednie zachowanie na lekcjach</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13</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Niekulturalne prowadzenie dyskusji, obrażanie rozmówcy</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14</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Używanie na lekcji telefonów komórkowych</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15</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Nagrywanie zajęć lub filmików na terenie szkoły</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109" w:right="-108"/>
              <w:jc w:val="both"/>
              <w:rPr>
                <w:rFonts w:cs="Times New Roman"/>
                <w:iCs/>
                <w:color w:val="000000"/>
              </w:rPr>
            </w:pPr>
            <w:r w:rsidRPr="00D2699B">
              <w:rPr>
                <w:rFonts w:cs="Times New Roman"/>
                <w:iCs/>
                <w:color w:val="000000"/>
              </w:rPr>
              <w:t>–50 do –100</w:t>
            </w:r>
          </w:p>
        </w:tc>
      </w:tr>
      <w:tr w:rsidR="00F9495B"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F9495B" w:rsidRPr="00D2699B" w:rsidRDefault="00F9495B" w:rsidP="00F207A6">
            <w:pPr>
              <w:spacing w:after="120" w:line="360" w:lineRule="auto"/>
              <w:jc w:val="both"/>
              <w:rPr>
                <w:rFonts w:cs="Times New Roman"/>
                <w:iCs/>
                <w:color w:val="000000"/>
              </w:rPr>
            </w:pPr>
            <w:bookmarkStart w:id="1" w:name="_GoBack" w:colFirst="0" w:colLast="2"/>
            <w:r>
              <w:rPr>
                <w:rFonts w:cs="Times New Roman"/>
                <w:iCs/>
                <w:color w:val="000000"/>
              </w:rPr>
              <w:lastRenderedPageBreak/>
              <w:t>16</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F9495B" w:rsidRPr="00D2699B" w:rsidRDefault="00F9495B" w:rsidP="00F207A6">
            <w:pPr>
              <w:spacing w:after="120" w:line="360" w:lineRule="auto"/>
              <w:jc w:val="both"/>
              <w:rPr>
                <w:rFonts w:cs="Times New Roman"/>
                <w:iCs/>
                <w:color w:val="000000"/>
              </w:rPr>
            </w:pPr>
            <w:r>
              <w:rPr>
                <w:rFonts w:cs="Times New Roman"/>
                <w:iCs/>
                <w:color w:val="000000"/>
              </w:rPr>
              <w:t>Za odmowę dobrowolnego oddania telefonu komórkowego</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95B" w:rsidRPr="00D2699B" w:rsidRDefault="00F9495B" w:rsidP="00F207A6">
            <w:pPr>
              <w:spacing w:after="120" w:line="360" w:lineRule="auto"/>
              <w:ind w:left="-109" w:right="-108"/>
              <w:jc w:val="both"/>
              <w:rPr>
                <w:rFonts w:cs="Times New Roman"/>
                <w:iCs/>
                <w:color w:val="000000"/>
              </w:rPr>
            </w:pPr>
            <w:r>
              <w:rPr>
                <w:rFonts w:cs="Times New Roman"/>
                <w:iCs/>
                <w:color w:val="000000"/>
              </w:rPr>
              <w:t xml:space="preserve"> -50</w:t>
            </w:r>
          </w:p>
        </w:tc>
      </w:tr>
      <w:bookmarkEnd w:id="1"/>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415569" w:rsidP="00F207A6">
            <w:pPr>
              <w:spacing w:after="120" w:line="360" w:lineRule="auto"/>
              <w:jc w:val="both"/>
              <w:rPr>
                <w:rFonts w:cs="Times New Roman"/>
                <w:iCs/>
                <w:color w:val="000000"/>
              </w:rPr>
            </w:pPr>
            <w:r>
              <w:rPr>
                <w:rFonts w:cs="Times New Roman"/>
                <w:iCs/>
                <w:color w:val="000000"/>
              </w:rPr>
              <w:t>17</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Rozpowszechnianie materiałów dot. nauczycieli i uczniów</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tcPr>
          <w:p w:rsidR="00CD21E4" w:rsidRPr="00D2699B" w:rsidRDefault="00415569" w:rsidP="00F207A6">
            <w:pPr>
              <w:spacing w:after="120" w:line="360" w:lineRule="auto"/>
              <w:jc w:val="both"/>
              <w:rPr>
                <w:rFonts w:cs="Times New Roman"/>
                <w:iCs/>
                <w:color w:val="000000"/>
              </w:rPr>
            </w:pPr>
            <w:r>
              <w:rPr>
                <w:rFonts w:cs="Times New Roman"/>
                <w:iCs/>
                <w:color w:val="000000"/>
              </w:rPr>
              <w:t>18</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Jedzenie, picie, żucie gumy na lekcji</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415569" w:rsidP="00F207A6">
            <w:pPr>
              <w:spacing w:after="120" w:line="360" w:lineRule="auto"/>
              <w:jc w:val="both"/>
              <w:rPr>
                <w:rFonts w:cs="Times New Roman"/>
                <w:iCs/>
                <w:color w:val="000000"/>
              </w:rPr>
            </w:pPr>
            <w:r>
              <w:rPr>
                <w:rFonts w:cs="Times New Roman"/>
                <w:iCs/>
                <w:color w:val="000000"/>
              </w:rPr>
              <w:t>19</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Zaśmiecanie szkoły i terenu i wokół niej</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D21E4" w:rsidRPr="00D2699B" w:rsidRDefault="00CD21E4" w:rsidP="00F207A6">
            <w:pPr>
              <w:spacing w:after="120" w:line="360" w:lineRule="auto"/>
              <w:jc w:val="both"/>
              <w:rPr>
                <w:rFonts w:cs="Times New Roman"/>
                <w:b/>
                <w:i/>
                <w:color w:val="000000"/>
              </w:rPr>
            </w:pPr>
            <w:r w:rsidRPr="00D2699B">
              <w:rPr>
                <w:rFonts w:cs="Times New Roman"/>
                <w:iCs/>
                <w:color w:val="000000"/>
              </w:rPr>
              <w:t>–10</w:t>
            </w:r>
          </w:p>
        </w:tc>
      </w:tr>
      <w:tr w:rsidR="00CD21E4" w:rsidRPr="00D2699B" w:rsidTr="00C10EB5">
        <w:trPr>
          <w:trHeight w:val="340"/>
        </w:trPr>
        <w:tc>
          <w:tcPr>
            <w:tcW w:w="103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540"/>
              <w:jc w:val="both"/>
              <w:rPr>
                <w:rFonts w:cs="Times New Roman"/>
                <w:iCs/>
                <w:color w:val="000000"/>
              </w:rPr>
            </w:pPr>
            <w:r w:rsidRPr="00D2699B">
              <w:rPr>
                <w:rFonts w:cs="Times New Roman"/>
                <w:b/>
                <w:i/>
                <w:color w:val="000000"/>
              </w:rPr>
              <w:t>IV. Uczeń dba o bezpieczeństwo i zdrowie własne i innych osób</w:t>
            </w:r>
          </w:p>
        </w:tc>
      </w:tr>
      <w:tr w:rsidR="00CD21E4" w:rsidRPr="00D2699B" w:rsidTr="00C10EB5">
        <w:trPr>
          <w:trHeight w:val="340"/>
        </w:trPr>
        <w:tc>
          <w:tcPr>
            <w:tcW w:w="483" w:type="dxa"/>
            <w:vMerge w:val="restart"/>
            <w:tcBorders>
              <w:top w:val="single" w:sz="4" w:space="0" w:color="000000"/>
              <w:left w:val="single" w:sz="4" w:space="0" w:color="000000"/>
              <w:bottom w:val="single" w:sz="4" w:space="0" w:color="000000"/>
            </w:tcBorders>
            <w:shd w:val="clear" w:color="auto" w:fill="auto"/>
            <w:vAlign w:val="center"/>
          </w:tcPr>
          <w:p w:rsidR="00CD21E4" w:rsidRPr="00D2699B" w:rsidRDefault="00415569" w:rsidP="00F207A6">
            <w:pPr>
              <w:spacing w:after="120" w:line="360" w:lineRule="auto"/>
              <w:jc w:val="both"/>
              <w:rPr>
                <w:rFonts w:cs="Times New Roman"/>
                <w:iCs/>
                <w:color w:val="000000"/>
              </w:rPr>
            </w:pPr>
            <w:r>
              <w:rPr>
                <w:rFonts w:cs="Times New Roman"/>
                <w:iCs/>
                <w:color w:val="000000"/>
              </w:rPr>
              <w:t>20</w:t>
            </w:r>
          </w:p>
        </w:tc>
        <w:tc>
          <w:tcPr>
            <w:tcW w:w="98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Stosowanie przemocy:</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udział w bójkach</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D21E4" w:rsidRPr="00D2699B" w:rsidRDefault="00CD21E4" w:rsidP="00F207A6">
            <w:pPr>
              <w:spacing w:after="120" w:line="360" w:lineRule="auto"/>
              <w:ind w:left="-109" w:right="-108"/>
              <w:jc w:val="both"/>
              <w:rPr>
                <w:rFonts w:cs="Times New Roman"/>
                <w:iCs/>
                <w:color w:val="000000"/>
              </w:rPr>
            </w:pPr>
            <w:r w:rsidRPr="00D2699B">
              <w:rPr>
                <w:rFonts w:cs="Times New Roman"/>
                <w:iCs/>
                <w:color w:val="000000"/>
              </w:rPr>
              <w:t>–20 do –50</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zastraszania,</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–50</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znęcanie się psychiczne, fizyczne</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–50</w:t>
            </w:r>
          </w:p>
        </w:tc>
      </w:tr>
      <w:tr w:rsidR="00CD21E4" w:rsidRPr="00D2699B" w:rsidTr="00C10EB5">
        <w:trPr>
          <w:trHeight w:val="340"/>
        </w:trPr>
        <w:tc>
          <w:tcPr>
            <w:tcW w:w="483" w:type="dxa"/>
            <w:vMerge w:val="restart"/>
            <w:tcBorders>
              <w:top w:val="single" w:sz="4" w:space="0" w:color="000000"/>
              <w:left w:val="single" w:sz="4" w:space="0" w:color="000000"/>
              <w:bottom w:val="single" w:sz="4" w:space="0" w:color="000000"/>
            </w:tcBorders>
            <w:shd w:val="clear" w:color="auto" w:fill="auto"/>
            <w:vAlign w:val="center"/>
          </w:tcPr>
          <w:p w:rsidR="00CD21E4" w:rsidRPr="00D2699B" w:rsidRDefault="00415569" w:rsidP="00F207A6">
            <w:pPr>
              <w:spacing w:after="120" w:line="360" w:lineRule="auto"/>
              <w:jc w:val="both"/>
              <w:rPr>
                <w:rFonts w:cs="Times New Roman"/>
                <w:iCs/>
                <w:color w:val="000000"/>
              </w:rPr>
            </w:pPr>
            <w:r>
              <w:rPr>
                <w:rFonts w:cs="Times New Roman"/>
                <w:iCs/>
                <w:color w:val="000000"/>
              </w:rPr>
              <w:t>21</w:t>
            </w:r>
          </w:p>
        </w:tc>
        <w:tc>
          <w:tcPr>
            <w:tcW w:w="98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Zachowanie zagrażające bezpieczeństwu:</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firstLine="417"/>
              <w:jc w:val="both"/>
              <w:rPr>
                <w:rFonts w:cs="Times New Roman"/>
                <w:iCs/>
                <w:color w:val="000000"/>
              </w:rPr>
            </w:pPr>
            <w:r w:rsidRPr="00D2699B">
              <w:rPr>
                <w:rFonts w:cs="Times New Roman"/>
                <w:iCs/>
                <w:color w:val="000000"/>
              </w:rPr>
              <w:t>Wychodzenie poza teren szkoły w czasie przerw lub lekcji</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6B7D14" w:rsidP="00F207A6">
            <w:pPr>
              <w:spacing w:after="120" w:line="360" w:lineRule="auto"/>
              <w:jc w:val="both"/>
              <w:rPr>
                <w:rFonts w:cs="Times New Roman"/>
                <w:iCs/>
                <w:color w:val="000000"/>
              </w:rPr>
            </w:pPr>
            <w:r>
              <w:rPr>
                <w:rFonts w:cs="Times New Roman"/>
                <w:iCs/>
                <w:color w:val="000000"/>
              </w:rPr>
              <w:t>–5</w:t>
            </w:r>
            <w:r w:rsidR="00CD21E4" w:rsidRPr="00D2699B">
              <w:rPr>
                <w:rFonts w:cs="Times New Roman"/>
                <w:iCs/>
                <w:color w:val="000000"/>
              </w:rPr>
              <w:t>0</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firstLine="417"/>
              <w:jc w:val="both"/>
              <w:rPr>
                <w:rFonts w:cs="Times New Roman"/>
                <w:iCs/>
                <w:color w:val="000000"/>
              </w:rPr>
            </w:pPr>
            <w:r w:rsidRPr="00D2699B">
              <w:rPr>
                <w:rFonts w:cs="Times New Roman"/>
                <w:iCs/>
                <w:color w:val="000000"/>
              </w:rPr>
              <w:t>Samowolne oddalenie się od grupy w czasie wycieczki, wyjść poza szkołę</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6B7D14" w:rsidP="00F207A6">
            <w:pPr>
              <w:spacing w:after="120" w:line="360" w:lineRule="auto"/>
              <w:jc w:val="both"/>
              <w:rPr>
                <w:rFonts w:cs="Times New Roman"/>
                <w:iCs/>
                <w:color w:val="000000"/>
              </w:rPr>
            </w:pPr>
            <w:r>
              <w:rPr>
                <w:rFonts w:cs="Times New Roman"/>
                <w:iCs/>
                <w:color w:val="000000"/>
              </w:rPr>
              <w:t>–5</w:t>
            </w:r>
            <w:r w:rsidR="00CD21E4" w:rsidRPr="00D2699B">
              <w:rPr>
                <w:rFonts w:cs="Times New Roman"/>
                <w:iCs/>
                <w:color w:val="000000"/>
              </w:rPr>
              <w:t>0</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firstLine="417"/>
              <w:jc w:val="both"/>
              <w:rPr>
                <w:rFonts w:cs="Times New Roman"/>
                <w:iCs/>
                <w:color w:val="000000"/>
              </w:rPr>
            </w:pPr>
            <w:r w:rsidRPr="00D2699B">
              <w:rPr>
                <w:rFonts w:cs="Times New Roman"/>
                <w:color w:val="000000"/>
              </w:rPr>
              <w:t>Nieprzestrzeganie regulaminu pracowni przedmiotowej</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p>
        </w:tc>
      </w:tr>
      <w:tr w:rsidR="00CD21E4" w:rsidRPr="00D2699B" w:rsidTr="00C10EB5">
        <w:trPr>
          <w:trHeight w:val="340"/>
        </w:trPr>
        <w:tc>
          <w:tcPr>
            <w:tcW w:w="483" w:type="dxa"/>
            <w:vMerge w:val="restart"/>
            <w:tcBorders>
              <w:top w:val="single" w:sz="4" w:space="0" w:color="000000"/>
              <w:left w:val="single" w:sz="4" w:space="0" w:color="000000"/>
              <w:bottom w:val="single" w:sz="4" w:space="0" w:color="000000"/>
            </w:tcBorders>
            <w:shd w:val="clear" w:color="auto" w:fill="auto"/>
            <w:vAlign w:val="center"/>
          </w:tcPr>
          <w:p w:rsidR="00CD21E4" w:rsidRPr="00D2699B" w:rsidRDefault="00415569" w:rsidP="00F207A6">
            <w:pPr>
              <w:spacing w:after="120" w:line="360" w:lineRule="auto"/>
              <w:jc w:val="both"/>
              <w:rPr>
                <w:rFonts w:cs="Times New Roman"/>
                <w:iCs/>
                <w:color w:val="000000"/>
              </w:rPr>
            </w:pPr>
            <w:r>
              <w:rPr>
                <w:rFonts w:cs="Times New Roman"/>
                <w:iCs/>
                <w:color w:val="000000"/>
              </w:rPr>
              <w:t>22</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Uleganie nałogom:</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Picie alkoholu na terenie szkoły, podczas imprez szkolnych, wycieczek</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–50</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Zażywanie, posiadanie lub rozprowadzanie narkotyków podczas imprez szkolnych, wycieczek</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–50</w:t>
            </w:r>
          </w:p>
        </w:tc>
      </w:tr>
      <w:tr w:rsidR="00CD21E4" w:rsidRPr="00D2699B" w:rsidTr="00C10EB5">
        <w:trPr>
          <w:trHeight w:val="340"/>
        </w:trPr>
        <w:tc>
          <w:tcPr>
            <w:tcW w:w="483" w:type="dxa"/>
            <w:vMerge/>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napToGrid w:val="0"/>
              <w:spacing w:after="120" w:line="360" w:lineRule="auto"/>
              <w:jc w:val="both"/>
              <w:rPr>
                <w:rFonts w:cs="Times New Roman"/>
                <w:iCs/>
                <w:color w:val="000000"/>
              </w:rPr>
            </w:pP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ind w:left="417"/>
              <w:jc w:val="both"/>
              <w:rPr>
                <w:rFonts w:cs="Times New Roman"/>
                <w:iCs/>
                <w:color w:val="000000"/>
              </w:rPr>
            </w:pPr>
            <w:r w:rsidRPr="00D2699B">
              <w:rPr>
                <w:rFonts w:cs="Times New Roman"/>
                <w:iCs/>
                <w:color w:val="000000"/>
              </w:rPr>
              <w:t>Palenie papierosów, również za „towarzyskie” palenie na terenie szkoły,  podczas imprez szkolnych, wycieczek</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–30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415569" w:rsidP="00F207A6">
            <w:pPr>
              <w:spacing w:after="120" w:line="360" w:lineRule="auto"/>
              <w:jc w:val="both"/>
              <w:rPr>
                <w:rFonts w:cs="Times New Roman"/>
                <w:iCs/>
                <w:color w:val="000000"/>
              </w:rPr>
            </w:pPr>
            <w:r>
              <w:rPr>
                <w:rFonts w:cs="Times New Roman"/>
                <w:iCs/>
                <w:color w:val="000000"/>
              </w:rPr>
              <w:t>23</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Brak obuwia zmiennego</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415569" w:rsidP="00F207A6">
            <w:pPr>
              <w:spacing w:after="120" w:line="360" w:lineRule="auto"/>
              <w:jc w:val="both"/>
              <w:rPr>
                <w:rFonts w:cs="Times New Roman"/>
                <w:iCs/>
                <w:color w:val="000000"/>
              </w:rPr>
            </w:pPr>
            <w:r>
              <w:rPr>
                <w:rFonts w:cs="Times New Roman"/>
                <w:iCs/>
                <w:color w:val="000000"/>
              </w:rPr>
              <w:t>24</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Wyzywający makijaż, fryzura</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415569" w:rsidP="00F207A6">
            <w:pPr>
              <w:spacing w:after="120" w:line="360" w:lineRule="auto"/>
              <w:jc w:val="both"/>
              <w:rPr>
                <w:rFonts w:cs="Times New Roman"/>
                <w:iCs/>
                <w:color w:val="000000"/>
              </w:rPr>
            </w:pPr>
            <w:r>
              <w:rPr>
                <w:rFonts w:cs="Times New Roman"/>
                <w:iCs/>
                <w:color w:val="000000"/>
              </w:rPr>
              <w:t>25</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Podrabianie podpisu, zwolnienia lub oceny</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–50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415569" w:rsidP="00F207A6">
            <w:pPr>
              <w:spacing w:after="120" w:line="360" w:lineRule="auto"/>
              <w:jc w:val="both"/>
              <w:rPr>
                <w:rFonts w:cs="Times New Roman"/>
                <w:iCs/>
                <w:color w:val="000000"/>
              </w:rPr>
            </w:pPr>
            <w:r>
              <w:rPr>
                <w:rFonts w:cs="Times New Roman"/>
                <w:iCs/>
                <w:color w:val="000000"/>
              </w:rPr>
              <w:t>26</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Wyłudzanie pieniędzy, kradzież</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b/>
                <w:i/>
                <w:color w:val="000000"/>
              </w:rPr>
            </w:pPr>
            <w:r w:rsidRPr="00D2699B">
              <w:rPr>
                <w:rFonts w:cs="Times New Roman"/>
                <w:iCs/>
                <w:color w:val="000000"/>
              </w:rPr>
              <w:t>–50</w:t>
            </w:r>
          </w:p>
        </w:tc>
      </w:tr>
      <w:tr w:rsidR="00CD21E4" w:rsidRPr="00D2699B" w:rsidTr="00C10EB5">
        <w:trPr>
          <w:trHeight w:val="340"/>
        </w:trPr>
        <w:tc>
          <w:tcPr>
            <w:tcW w:w="103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572" w:hanging="360"/>
              <w:jc w:val="both"/>
              <w:rPr>
                <w:rFonts w:cs="Times New Roman"/>
                <w:iCs/>
                <w:color w:val="000000"/>
              </w:rPr>
            </w:pPr>
            <w:r w:rsidRPr="00D2699B">
              <w:rPr>
                <w:rFonts w:cs="Times New Roman"/>
                <w:b/>
                <w:i/>
                <w:color w:val="000000"/>
              </w:rPr>
              <w:t xml:space="preserve">V. Uczeń okazuje szacunek nauczycielom, pracownikom szkoły, osobom starszym </w:t>
            </w:r>
            <w:r>
              <w:rPr>
                <w:rFonts w:cs="Times New Roman"/>
                <w:b/>
                <w:i/>
                <w:color w:val="000000"/>
              </w:rPr>
              <w:br/>
            </w:r>
            <w:r w:rsidRPr="00D2699B">
              <w:rPr>
                <w:rFonts w:cs="Times New Roman"/>
                <w:b/>
                <w:i/>
                <w:color w:val="000000"/>
              </w:rPr>
              <w:t>oraz koleżankom i</w:t>
            </w:r>
            <w:r>
              <w:rPr>
                <w:rFonts w:cs="Times New Roman"/>
                <w:b/>
                <w:i/>
                <w:color w:val="000000"/>
              </w:rPr>
              <w:t> </w:t>
            </w:r>
            <w:r w:rsidRPr="00D2699B">
              <w:rPr>
                <w:rFonts w:cs="Times New Roman"/>
                <w:b/>
                <w:i/>
                <w:color w:val="000000"/>
              </w:rPr>
              <w:t>kolegom</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415569" w:rsidP="00F207A6">
            <w:pPr>
              <w:spacing w:after="120" w:line="360" w:lineRule="auto"/>
              <w:jc w:val="both"/>
              <w:rPr>
                <w:rFonts w:cs="Times New Roman"/>
                <w:color w:val="000000"/>
              </w:rPr>
            </w:pPr>
            <w:r>
              <w:rPr>
                <w:rFonts w:cs="Times New Roman"/>
                <w:iCs/>
                <w:color w:val="000000"/>
              </w:rPr>
              <w:t>27</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color w:val="000000"/>
              </w:rPr>
              <w:t>Niewłaściwe zachowanie wobec osób starszych i niepełnosprawnych</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ind w:left="-109" w:right="-108"/>
              <w:jc w:val="both"/>
              <w:rPr>
                <w:rFonts w:cs="Times New Roman"/>
                <w:iCs/>
                <w:color w:val="000000"/>
              </w:rPr>
            </w:pPr>
            <w:r w:rsidRPr="00D2699B">
              <w:rPr>
                <w:rFonts w:cs="Times New Roman"/>
                <w:iCs/>
                <w:color w:val="000000"/>
              </w:rPr>
              <w:t>–5 do –15</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415569" w:rsidP="00F207A6">
            <w:pPr>
              <w:spacing w:after="120" w:line="360" w:lineRule="auto"/>
              <w:jc w:val="both"/>
              <w:rPr>
                <w:rFonts w:cs="Times New Roman"/>
                <w:color w:val="000000"/>
              </w:rPr>
            </w:pPr>
            <w:r>
              <w:rPr>
                <w:rFonts w:cs="Times New Roman"/>
                <w:iCs/>
                <w:color w:val="000000"/>
              </w:rPr>
              <w:lastRenderedPageBreak/>
              <w:t>28</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color w:val="000000"/>
              </w:rPr>
              <w:t>Niewykonywanie poleceń nauczyciela lub innych pracowników szkoły</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–10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415569" w:rsidP="00F207A6">
            <w:pPr>
              <w:spacing w:after="120" w:line="360" w:lineRule="auto"/>
              <w:jc w:val="both"/>
              <w:rPr>
                <w:rFonts w:cs="Times New Roman"/>
                <w:iCs/>
                <w:color w:val="000000"/>
              </w:rPr>
            </w:pPr>
            <w:r>
              <w:rPr>
                <w:rFonts w:cs="Times New Roman"/>
                <w:iCs/>
                <w:color w:val="000000"/>
              </w:rPr>
              <w:t>29</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Aroganckie zachowanie, słownictwo obrażające nauczyciela, pracownika szkoły, ucznia</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–30</w:t>
            </w:r>
          </w:p>
        </w:tc>
      </w:tr>
      <w:tr w:rsidR="00CD21E4" w:rsidRPr="00D2699B" w:rsidTr="00C10EB5">
        <w:trPr>
          <w:trHeight w:val="340"/>
        </w:trPr>
        <w:tc>
          <w:tcPr>
            <w:tcW w:w="483" w:type="dxa"/>
            <w:tcBorders>
              <w:top w:val="single" w:sz="4" w:space="0" w:color="000000"/>
              <w:left w:val="single" w:sz="4" w:space="0" w:color="000000"/>
              <w:bottom w:val="single" w:sz="4" w:space="0" w:color="000000"/>
            </w:tcBorders>
            <w:shd w:val="clear" w:color="auto" w:fill="auto"/>
            <w:vAlign w:val="center"/>
          </w:tcPr>
          <w:p w:rsidR="00CD21E4" w:rsidRPr="00D2699B" w:rsidRDefault="00415569" w:rsidP="00F207A6">
            <w:pPr>
              <w:spacing w:after="120" w:line="360" w:lineRule="auto"/>
              <w:jc w:val="both"/>
              <w:rPr>
                <w:rFonts w:cs="Times New Roman"/>
                <w:iCs/>
                <w:color w:val="000000"/>
              </w:rPr>
            </w:pPr>
            <w:r>
              <w:rPr>
                <w:rFonts w:cs="Times New Roman"/>
                <w:iCs/>
                <w:color w:val="000000"/>
              </w:rPr>
              <w:t>30</w:t>
            </w:r>
          </w:p>
        </w:tc>
        <w:tc>
          <w:tcPr>
            <w:tcW w:w="7994" w:type="dxa"/>
            <w:gridSpan w:val="2"/>
            <w:tcBorders>
              <w:top w:val="single" w:sz="4" w:space="0" w:color="000000"/>
              <w:left w:val="single" w:sz="4" w:space="0" w:color="000000"/>
              <w:bottom w:val="single" w:sz="4" w:space="0" w:color="000000"/>
            </w:tcBorders>
            <w:shd w:val="clear" w:color="auto" w:fill="auto"/>
            <w:vAlign w:val="center"/>
          </w:tcPr>
          <w:p w:rsidR="00CD21E4" w:rsidRPr="00D2699B" w:rsidRDefault="00CD21E4" w:rsidP="00F207A6">
            <w:pPr>
              <w:spacing w:after="120" w:line="360" w:lineRule="auto"/>
              <w:jc w:val="both"/>
              <w:rPr>
                <w:rFonts w:cs="Times New Roman"/>
                <w:iCs/>
                <w:color w:val="000000"/>
              </w:rPr>
            </w:pPr>
            <w:r w:rsidRPr="00D2699B">
              <w:rPr>
                <w:rFonts w:cs="Times New Roman"/>
                <w:iCs/>
                <w:color w:val="000000"/>
              </w:rPr>
              <w:t>Przejawy nietolerancji (wyśmiewanie, szydzenie z kogoś)</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D2699B" w:rsidRDefault="00CD21E4" w:rsidP="00F207A6">
            <w:pPr>
              <w:spacing w:after="120" w:line="360" w:lineRule="auto"/>
              <w:jc w:val="both"/>
              <w:rPr>
                <w:rFonts w:cs="Times New Roman"/>
                <w:b/>
                <w:i/>
                <w:iCs/>
                <w:color w:val="000000"/>
              </w:rPr>
            </w:pPr>
            <w:r w:rsidRPr="00D2699B">
              <w:rPr>
                <w:rFonts w:cs="Times New Roman"/>
                <w:iCs/>
                <w:color w:val="000000"/>
              </w:rPr>
              <w:t>–20</w:t>
            </w:r>
          </w:p>
        </w:tc>
      </w:tr>
      <w:tr w:rsidR="00CD21E4" w:rsidRPr="00970223" w:rsidTr="00C10EB5">
        <w:trPr>
          <w:trHeight w:val="340"/>
        </w:trPr>
        <w:tc>
          <w:tcPr>
            <w:tcW w:w="103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970223" w:rsidRDefault="00CD21E4" w:rsidP="00F207A6">
            <w:pPr>
              <w:spacing w:after="120" w:line="360" w:lineRule="auto"/>
              <w:ind w:left="601"/>
              <w:jc w:val="both"/>
              <w:rPr>
                <w:rFonts w:cs="Times New Roman"/>
                <w:iCs/>
                <w:color w:val="000000"/>
              </w:rPr>
            </w:pPr>
            <w:r w:rsidRPr="00970223">
              <w:rPr>
                <w:rFonts w:cs="Times New Roman"/>
                <w:b/>
                <w:i/>
                <w:iCs/>
                <w:color w:val="000000"/>
              </w:rPr>
              <w:t>VI Realizacja projektu edukacyjnego**</w:t>
            </w:r>
          </w:p>
        </w:tc>
      </w:tr>
      <w:tr w:rsidR="00CD21E4" w:rsidRPr="00970223" w:rsidTr="00C10EB5">
        <w:trPr>
          <w:trHeight w:val="340"/>
        </w:trPr>
        <w:tc>
          <w:tcPr>
            <w:tcW w:w="510" w:type="dxa"/>
            <w:gridSpan w:val="2"/>
            <w:tcBorders>
              <w:top w:val="single" w:sz="4" w:space="0" w:color="000000"/>
              <w:left w:val="single" w:sz="4" w:space="0" w:color="000000"/>
              <w:bottom w:val="single" w:sz="4" w:space="0" w:color="000000"/>
            </w:tcBorders>
            <w:shd w:val="clear" w:color="auto" w:fill="auto"/>
            <w:vAlign w:val="center"/>
          </w:tcPr>
          <w:p w:rsidR="00CD21E4" w:rsidRPr="00970223" w:rsidRDefault="00415569" w:rsidP="00F207A6">
            <w:pPr>
              <w:spacing w:after="120" w:line="360" w:lineRule="auto"/>
              <w:jc w:val="both"/>
              <w:rPr>
                <w:rFonts w:cs="Times New Roman"/>
                <w:iCs/>
                <w:color w:val="000000"/>
              </w:rPr>
            </w:pPr>
            <w:r>
              <w:rPr>
                <w:rFonts w:cs="Times New Roman"/>
                <w:iCs/>
                <w:color w:val="000000"/>
              </w:rPr>
              <w:t>31</w:t>
            </w:r>
          </w:p>
        </w:tc>
        <w:tc>
          <w:tcPr>
            <w:tcW w:w="7967" w:type="dxa"/>
            <w:tcBorders>
              <w:top w:val="single" w:sz="4" w:space="0" w:color="000000"/>
              <w:left w:val="single" w:sz="4" w:space="0" w:color="000000"/>
              <w:bottom w:val="single" w:sz="4" w:space="0" w:color="000000"/>
            </w:tcBorders>
            <w:shd w:val="clear" w:color="auto" w:fill="auto"/>
            <w:vAlign w:val="center"/>
          </w:tcPr>
          <w:p w:rsidR="00CD21E4" w:rsidRPr="00970223" w:rsidRDefault="00CD21E4" w:rsidP="00F207A6">
            <w:pPr>
              <w:spacing w:after="120" w:line="360" w:lineRule="auto"/>
              <w:jc w:val="both"/>
              <w:rPr>
                <w:rFonts w:cs="Times New Roman"/>
                <w:iCs/>
                <w:color w:val="000000"/>
              </w:rPr>
            </w:pPr>
            <w:r w:rsidRPr="00970223">
              <w:rPr>
                <w:rFonts w:cs="Times New Roman"/>
                <w:iCs/>
                <w:color w:val="000000"/>
              </w:rPr>
              <w:t>Ma nieusprawiedliwione nieobecności na spotkaniach zespołu realizującego projekt, niedbale wypełnia przydzielone zadania</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970223" w:rsidRDefault="00CD21E4" w:rsidP="00F207A6">
            <w:pPr>
              <w:spacing w:after="120" w:line="360" w:lineRule="auto"/>
              <w:jc w:val="both"/>
              <w:rPr>
                <w:rFonts w:cs="Times New Roman"/>
                <w:iCs/>
                <w:color w:val="000000"/>
              </w:rPr>
            </w:pPr>
            <w:r w:rsidRPr="00970223">
              <w:rPr>
                <w:rFonts w:cs="Times New Roman"/>
                <w:iCs/>
                <w:color w:val="000000"/>
              </w:rPr>
              <w:t>–5 do–20</w:t>
            </w:r>
          </w:p>
        </w:tc>
      </w:tr>
      <w:tr w:rsidR="00CD21E4" w:rsidRPr="00970223" w:rsidTr="00C10EB5">
        <w:trPr>
          <w:trHeight w:val="340"/>
        </w:trPr>
        <w:tc>
          <w:tcPr>
            <w:tcW w:w="510" w:type="dxa"/>
            <w:gridSpan w:val="2"/>
            <w:tcBorders>
              <w:top w:val="single" w:sz="4" w:space="0" w:color="000000"/>
              <w:left w:val="single" w:sz="4" w:space="0" w:color="000000"/>
              <w:bottom w:val="single" w:sz="4" w:space="0" w:color="000000"/>
            </w:tcBorders>
            <w:shd w:val="clear" w:color="auto" w:fill="auto"/>
            <w:vAlign w:val="center"/>
          </w:tcPr>
          <w:p w:rsidR="00CD21E4" w:rsidRPr="00970223" w:rsidRDefault="00415569" w:rsidP="00F207A6">
            <w:pPr>
              <w:spacing w:after="120" w:line="360" w:lineRule="auto"/>
              <w:jc w:val="both"/>
              <w:rPr>
                <w:rFonts w:cs="Times New Roman"/>
                <w:iCs/>
                <w:color w:val="000000"/>
              </w:rPr>
            </w:pPr>
            <w:r>
              <w:rPr>
                <w:rFonts w:cs="Times New Roman"/>
                <w:iCs/>
                <w:color w:val="000000"/>
              </w:rPr>
              <w:t>32</w:t>
            </w:r>
          </w:p>
        </w:tc>
        <w:tc>
          <w:tcPr>
            <w:tcW w:w="7967" w:type="dxa"/>
            <w:tcBorders>
              <w:top w:val="single" w:sz="4" w:space="0" w:color="000000"/>
              <w:left w:val="single" w:sz="4" w:space="0" w:color="000000"/>
              <w:bottom w:val="single" w:sz="4" w:space="0" w:color="000000"/>
            </w:tcBorders>
            <w:shd w:val="clear" w:color="auto" w:fill="auto"/>
            <w:vAlign w:val="center"/>
          </w:tcPr>
          <w:p w:rsidR="00CD21E4" w:rsidRPr="00970223" w:rsidRDefault="00CD21E4" w:rsidP="00F207A6">
            <w:pPr>
              <w:spacing w:after="120" w:line="360" w:lineRule="auto"/>
              <w:jc w:val="both"/>
              <w:rPr>
                <w:rFonts w:cs="Times New Roman"/>
                <w:iCs/>
                <w:color w:val="000000"/>
              </w:rPr>
            </w:pPr>
            <w:r w:rsidRPr="00970223">
              <w:rPr>
                <w:rFonts w:cs="Times New Roman"/>
                <w:iCs/>
                <w:color w:val="000000"/>
              </w:rPr>
              <w:t>Odmawia uczestnictwa w realizacji projektu</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970223" w:rsidRDefault="00CD21E4" w:rsidP="00F207A6">
            <w:pPr>
              <w:spacing w:after="120" w:line="360" w:lineRule="auto"/>
              <w:jc w:val="both"/>
              <w:rPr>
                <w:rFonts w:cs="Times New Roman"/>
                <w:iCs/>
                <w:color w:val="000000"/>
              </w:rPr>
            </w:pPr>
            <w:r w:rsidRPr="00970223">
              <w:rPr>
                <w:rFonts w:cs="Times New Roman"/>
                <w:iCs/>
                <w:color w:val="000000"/>
              </w:rPr>
              <w:t>–30</w:t>
            </w:r>
          </w:p>
        </w:tc>
      </w:tr>
      <w:tr w:rsidR="00CD21E4" w:rsidRPr="00970223" w:rsidTr="00C10EB5">
        <w:trPr>
          <w:trHeight w:val="340"/>
        </w:trPr>
        <w:tc>
          <w:tcPr>
            <w:tcW w:w="8477" w:type="dxa"/>
            <w:gridSpan w:val="3"/>
            <w:tcBorders>
              <w:top w:val="single" w:sz="4" w:space="0" w:color="000000"/>
              <w:left w:val="single" w:sz="4" w:space="0" w:color="000000"/>
              <w:bottom w:val="single" w:sz="4" w:space="0" w:color="000000"/>
            </w:tcBorders>
            <w:shd w:val="clear" w:color="auto" w:fill="auto"/>
            <w:vAlign w:val="center"/>
          </w:tcPr>
          <w:p w:rsidR="00CD21E4" w:rsidRPr="00970223" w:rsidRDefault="00CD21E4" w:rsidP="00F207A6">
            <w:pPr>
              <w:spacing w:after="120" w:line="360" w:lineRule="auto"/>
              <w:ind w:firstLine="540"/>
              <w:jc w:val="both"/>
              <w:rPr>
                <w:rFonts w:cs="Times New Roman"/>
                <w:iCs/>
                <w:color w:val="000000"/>
              </w:rPr>
            </w:pPr>
            <w:r w:rsidRPr="00970223">
              <w:rPr>
                <w:rFonts w:cs="Times New Roman"/>
                <w:iCs/>
                <w:color w:val="000000"/>
              </w:rPr>
              <w:t>Inne negatywne działania i zachowania</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1E4" w:rsidRPr="00970223" w:rsidRDefault="00CD21E4" w:rsidP="00F207A6">
            <w:pPr>
              <w:spacing w:after="120" w:line="360" w:lineRule="auto"/>
              <w:ind w:left="-109" w:right="-108"/>
              <w:jc w:val="both"/>
              <w:rPr>
                <w:rFonts w:cs="Times New Roman"/>
                <w:color w:val="000000"/>
              </w:rPr>
            </w:pPr>
            <w:r w:rsidRPr="00970223">
              <w:rPr>
                <w:rFonts w:cs="Times New Roman"/>
                <w:iCs/>
                <w:color w:val="000000"/>
              </w:rPr>
              <w:t>–5 do –30</w:t>
            </w:r>
          </w:p>
        </w:tc>
      </w:tr>
    </w:tbl>
    <w:p w:rsidR="00CD21E4" w:rsidRPr="00970223" w:rsidRDefault="00CD21E4" w:rsidP="00F207A6">
      <w:pPr>
        <w:spacing w:after="120" w:line="360" w:lineRule="auto"/>
        <w:jc w:val="both"/>
        <w:rPr>
          <w:rFonts w:cs="Times New Roman"/>
          <w:color w:val="000000"/>
        </w:rPr>
      </w:pPr>
    </w:p>
    <w:p w:rsidR="00CD21E4" w:rsidRPr="00970223" w:rsidRDefault="00CD21E4" w:rsidP="00F207A6">
      <w:pPr>
        <w:spacing w:after="120" w:line="360" w:lineRule="auto"/>
        <w:jc w:val="both"/>
        <w:rPr>
          <w:rFonts w:cs="Times New Roman"/>
          <w:color w:val="000000"/>
        </w:rPr>
      </w:pPr>
      <w:r w:rsidRPr="00970223">
        <w:rPr>
          <w:rFonts w:cs="Times New Roman"/>
          <w:color w:val="000000"/>
        </w:rPr>
        <w:t>** dotyczy uczniów gimnazjum</w:t>
      </w:r>
    </w:p>
    <w:p w:rsidR="00CD21E4" w:rsidRDefault="00CD21E4" w:rsidP="00F207A6">
      <w:pPr>
        <w:spacing w:after="120" w:line="360" w:lineRule="auto"/>
        <w:jc w:val="both"/>
        <w:rPr>
          <w:rFonts w:cs="Times New Roman"/>
          <w:color w:val="000000"/>
        </w:rPr>
      </w:pPr>
    </w:p>
    <w:p w:rsidR="00CD21E4" w:rsidRPr="00D2699B" w:rsidRDefault="00CD21E4" w:rsidP="000408E7">
      <w:pPr>
        <w:spacing w:after="120" w:line="360" w:lineRule="auto"/>
        <w:jc w:val="center"/>
        <w:rPr>
          <w:rFonts w:cs="Times New Roman"/>
          <w:b/>
          <w:bCs/>
          <w:color w:val="000000"/>
        </w:rPr>
      </w:pPr>
      <w:r w:rsidRPr="00980776">
        <w:rPr>
          <w:rFonts w:cs="Times New Roman"/>
          <w:b/>
          <w:bCs/>
          <w:color w:val="000000"/>
        </w:rPr>
        <w:t>§ 3</w:t>
      </w:r>
      <w:r w:rsidR="000978E5">
        <w:rPr>
          <w:rFonts w:cs="Times New Roman"/>
          <w:b/>
          <w:bCs/>
          <w:color w:val="000000"/>
        </w:rPr>
        <w:t>7</w:t>
      </w:r>
      <w:r w:rsidR="0015628E" w:rsidRPr="00980776">
        <w:rPr>
          <w:rFonts w:cs="Times New Roman"/>
          <w:b/>
          <w:bCs/>
          <w:color w:val="000000"/>
        </w:rPr>
        <w:t xml:space="preserve"> Klasyfikacja</w:t>
      </w:r>
    </w:p>
    <w:p w:rsidR="006A2CC3" w:rsidRPr="00D2699B" w:rsidRDefault="006A2CC3" w:rsidP="00F22EA5">
      <w:pPr>
        <w:pStyle w:val="Akapitzlist"/>
        <w:numPr>
          <w:ilvl w:val="0"/>
          <w:numId w:val="50"/>
        </w:numPr>
        <w:spacing w:before="120" w:line="360" w:lineRule="auto"/>
        <w:ind w:left="283" w:hanging="357"/>
      </w:pPr>
      <w:r w:rsidRPr="00D2699B">
        <w:t>Rok szkolny dzieli się na dwa półrocza.</w:t>
      </w:r>
    </w:p>
    <w:p w:rsidR="006A2CC3" w:rsidRPr="0015628E" w:rsidRDefault="006A2CC3" w:rsidP="00F22EA5">
      <w:pPr>
        <w:pStyle w:val="Akapitzlist"/>
        <w:numPr>
          <w:ilvl w:val="0"/>
          <w:numId w:val="50"/>
        </w:numPr>
        <w:spacing w:before="120" w:line="360" w:lineRule="auto"/>
        <w:ind w:left="283" w:hanging="357"/>
      </w:pPr>
      <w:r w:rsidRPr="0015628E">
        <w:t>Uczeń podlega klasyfikacji:</w:t>
      </w:r>
    </w:p>
    <w:p w:rsidR="006A2CC3" w:rsidRPr="00D2699B" w:rsidRDefault="007D5029" w:rsidP="00F207A6">
      <w:pPr>
        <w:spacing w:after="120" w:line="360" w:lineRule="auto"/>
        <w:ind w:left="568" w:hanging="284"/>
        <w:jc w:val="both"/>
        <w:rPr>
          <w:rFonts w:cs="Times New Roman"/>
          <w:color w:val="000000"/>
        </w:rPr>
      </w:pPr>
      <w:r>
        <w:rPr>
          <w:rFonts w:cs="Times New Roman"/>
          <w:color w:val="000000"/>
        </w:rPr>
        <w:t>1) śródrocznej i rocznej;</w:t>
      </w:r>
    </w:p>
    <w:p w:rsidR="006A2CC3" w:rsidRPr="00D2699B" w:rsidRDefault="006A2CC3" w:rsidP="00F207A6">
      <w:pPr>
        <w:spacing w:after="120" w:line="360" w:lineRule="auto"/>
        <w:ind w:left="568" w:hanging="284"/>
        <w:jc w:val="both"/>
        <w:rPr>
          <w:rFonts w:cs="Times New Roman"/>
          <w:color w:val="000000"/>
        </w:rPr>
      </w:pPr>
      <w:r w:rsidRPr="00D2699B">
        <w:rPr>
          <w:rFonts w:cs="Times New Roman"/>
          <w:color w:val="000000"/>
        </w:rPr>
        <w:t xml:space="preserve">2) końcowej. </w:t>
      </w:r>
    </w:p>
    <w:p w:rsidR="006A2CC3" w:rsidRPr="0015628E" w:rsidRDefault="006A2CC3" w:rsidP="00F22EA5">
      <w:pPr>
        <w:pStyle w:val="Akapitzlist"/>
        <w:numPr>
          <w:ilvl w:val="0"/>
          <w:numId w:val="50"/>
        </w:numPr>
        <w:spacing w:before="120" w:line="360" w:lineRule="auto"/>
        <w:ind w:left="283" w:hanging="357"/>
      </w:pPr>
      <w:r w:rsidRPr="0015628E">
        <w:t xml:space="preserve">Klasyfikacja śródroczna polega na okresowym podsumowaniu </w:t>
      </w:r>
      <w:r w:rsidR="007D5029" w:rsidRPr="0015628E">
        <w:t>osiągnięć edukacyjnych ucznia z </w:t>
      </w:r>
      <w:r w:rsidRPr="0015628E">
        <w:t>zajęć edukacyjnych i zachowania ucznia oraz ustaleniu śródrocznych ocen klasyfikacyjny</w:t>
      </w:r>
      <w:r w:rsidR="007D5029" w:rsidRPr="0015628E">
        <w:t>ch z </w:t>
      </w:r>
      <w:r w:rsidRPr="0015628E">
        <w:t xml:space="preserve">tych zajęć i śródrocznej oceny klasyfikacyjnej zachowania. Klasyfikację śródroczną przeprowadza się co najmniej raz w ciągu roku szkolnego, w </w:t>
      </w:r>
      <w:r w:rsidR="00217B5B" w:rsidRPr="0015628E">
        <w:t>ostatnim tygodniu stycznia.</w:t>
      </w:r>
    </w:p>
    <w:p w:rsidR="006A2CC3" w:rsidRPr="0015628E" w:rsidRDefault="006A2CC3" w:rsidP="00F22EA5">
      <w:pPr>
        <w:pStyle w:val="Akapitzlist"/>
        <w:numPr>
          <w:ilvl w:val="0"/>
          <w:numId w:val="50"/>
        </w:numPr>
        <w:spacing w:before="120" w:line="360" w:lineRule="auto"/>
        <w:ind w:left="283" w:hanging="357"/>
      </w:pPr>
      <w:r w:rsidRPr="0015628E">
        <w:t>Klasyfikacja roczna polega na podsumowaniu osiągnięć edukacyjnych ucznia z zajęć edukacyjnych i zachowania ucznia w danym roku szkolnym oraz ustaleniu rocznych ocen klasyfikacyjnych z tych zajęć i rocznej oceny klasyfikacyjnej zachowania, z tym że w klasach I-</w:t>
      </w:r>
      <w:r w:rsidR="007D5029" w:rsidRPr="0015628E">
        <w:t>I</w:t>
      </w:r>
      <w:r w:rsidRPr="0015628E">
        <w:t xml:space="preserve">II szkoły podstawowej </w:t>
      </w:r>
      <w:r w:rsidR="000408E7">
        <w:br/>
      </w:r>
      <w:r w:rsidRPr="0015628E">
        <w:t>w przypadku:</w:t>
      </w:r>
    </w:p>
    <w:p w:rsidR="006A2CC3" w:rsidRPr="00D2699B" w:rsidRDefault="006A2CC3" w:rsidP="00F207A6">
      <w:pPr>
        <w:spacing w:after="120" w:line="360" w:lineRule="auto"/>
        <w:ind w:left="568" w:hanging="284"/>
        <w:jc w:val="both"/>
        <w:rPr>
          <w:rFonts w:cs="Times New Roman"/>
          <w:color w:val="000000"/>
        </w:rPr>
      </w:pPr>
      <w:r w:rsidRPr="00D2699B">
        <w:rPr>
          <w:rFonts w:cs="Times New Roman"/>
          <w:color w:val="000000"/>
        </w:rPr>
        <w:t>1) obowiązkowych zajęć edukacyjnych ustala się jedną roczną ocenę klasyfikacyjną z tych zajęć;</w:t>
      </w:r>
    </w:p>
    <w:p w:rsidR="006A2CC3" w:rsidRPr="00D2699B" w:rsidRDefault="006A2CC3" w:rsidP="00F207A6">
      <w:pPr>
        <w:spacing w:after="120" w:line="360" w:lineRule="auto"/>
        <w:ind w:left="568" w:hanging="284"/>
        <w:jc w:val="both"/>
        <w:rPr>
          <w:rFonts w:cs="Times New Roman"/>
          <w:color w:val="000000"/>
        </w:rPr>
      </w:pPr>
      <w:r w:rsidRPr="00D2699B">
        <w:rPr>
          <w:rFonts w:cs="Times New Roman"/>
          <w:color w:val="000000"/>
        </w:rPr>
        <w:t xml:space="preserve">2) dodatkowych zajęć edukacyjnych ustala się jedną roczną ocenę klasyfikacyjną z tych zajęć. </w:t>
      </w:r>
    </w:p>
    <w:p w:rsidR="006A2CC3" w:rsidRPr="0015628E" w:rsidRDefault="006A2CC3" w:rsidP="00F22EA5">
      <w:pPr>
        <w:pStyle w:val="Akapitzlist"/>
        <w:numPr>
          <w:ilvl w:val="0"/>
          <w:numId w:val="50"/>
        </w:numPr>
        <w:spacing w:before="120" w:line="360" w:lineRule="auto"/>
        <w:ind w:left="283" w:hanging="357"/>
      </w:pPr>
      <w:r w:rsidRPr="0015628E">
        <w:lastRenderedPageBreak/>
        <w:t>Na klasyfikację końcową składają się:</w:t>
      </w:r>
    </w:p>
    <w:p w:rsidR="006A2CC3" w:rsidRPr="00D2699B" w:rsidRDefault="006A2CC3" w:rsidP="00F207A6">
      <w:pPr>
        <w:spacing w:after="120" w:line="360" w:lineRule="auto"/>
        <w:ind w:left="568" w:hanging="284"/>
        <w:jc w:val="both"/>
        <w:rPr>
          <w:rFonts w:cs="Times New Roman"/>
          <w:color w:val="000000"/>
        </w:rPr>
      </w:pPr>
      <w:r w:rsidRPr="00D2699B">
        <w:rPr>
          <w:rFonts w:cs="Times New Roman"/>
          <w:color w:val="000000"/>
        </w:rPr>
        <w:t>1) roczne oceny klasyfikacyjne z zajęć edukacyjnych, ustalone odpowiednio</w:t>
      </w:r>
      <w:r w:rsidR="00F50257">
        <w:rPr>
          <w:rFonts w:cs="Times New Roman"/>
          <w:color w:val="000000"/>
        </w:rPr>
        <w:t xml:space="preserve"> w klasie programowo najwyższej;</w:t>
      </w:r>
    </w:p>
    <w:p w:rsidR="006A2CC3" w:rsidRPr="00D2699B" w:rsidRDefault="006A2CC3" w:rsidP="00F207A6">
      <w:pPr>
        <w:spacing w:after="120" w:line="360" w:lineRule="auto"/>
        <w:ind w:left="568" w:hanging="284"/>
        <w:jc w:val="both"/>
        <w:rPr>
          <w:rFonts w:cs="Times New Roman"/>
          <w:color w:val="000000"/>
        </w:rPr>
      </w:pPr>
      <w:r w:rsidRPr="00D2699B">
        <w:rPr>
          <w:rFonts w:cs="Times New Roman"/>
          <w:color w:val="000000"/>
        </w:rPr>
        <w:t xml:space="preserve">2) roczne oceny klasyfikacyjne z zajęć edukacyjnych, których realizacja zakończyła </w:t>
      </w:r>
      <w:r w:rsidR="000408E7">
        <w:rPr>
          <w:rFonts w:cs="Times New Roman"/>
          <w:color w:val="000000"/>
        </w:rPr>
        <w:br/>
      </w:r>
      <w:r w:rsidRPr="00D2699B">
        <w:rPr>
          <w:rFonts w:cs="Times New Roman"/>
          <w:color w:val="000000"/>
        </w:rPr>
        <w:t>się odpowiednio w klasach programowo niższych w szkole danego typu</w:t>
      </w:r>
      <w:r w:rsidR="00F50257">
        <w:rPr>
          <w:rFonts w:cs="Times New Roman"/>
          <w:color w:val="000000"/>
        </w:rPr>
        <w:t>;</w:t>
      </w:r>
    </w:p>
    <w:p w:rsidR="006A2CC3" w:rsidRPr="00D2699B" w:rsidRDefault="006A2CC3" w:rsidP="00F207A6">
      <w:pPr>
        <w:spacing w:after="120" w:line="360" w:lineRule="auto"/>
        <w:ind w:left="568" w:hanging="284"/>
        <w:jc w:val="both"/>
        <w:rPr>
          <w:rFonts w:cs="Times New Roman"/>
          <w:color w:val="000000"/>
        </w:rPr>
      </w:pPr>
      <w:r w:rsidRPr="00D2699B">
        <w:rPr>
          <w:rFonts w:cs="Times New Roman"/>
          <w:color w:val="000000"/>
        </w:rPr>
        <w:t xml:space="preserve">3) roczna ocena klasyfikacyjna zachowania ustalona w klasie programowo najwyższej. </w:t>
      </w:r>
    </w:p>
    <w:p w:rsidR="006A2CC3" w:rsidRPr="0015628E" w:rsidRDefault="006A2CC3" w:rsidP="00F22EA5">
      <w:pPr>
        <w:pStyle w:val="Akapitzlist"/>
        <w:numPr>
          <w:ilvl w:val="0"/>
          <w:numId w:val="50"/>
        </w:numPr>
        <w:spacing w:before="120" w:line="360" w:lineRule="auto"/>
        <w:ind w:left="283" w:hanging="357"/>
      </w:pPr>
      <w:r w:rsidRPr="0015628E">
        <w:t>Klasyfikacji końcowej dokonuje się w klasie programowo najwyższej</w:t>
      </w:r>
      <w:r w:rsidR="00F50257" w:rsidRPr="0015628E">
        <w:t>.</w:t>
      </w:r>
    </w:p>
    <w:p w:rsidR="006A2CC3" w:rsidRPr="0015628E" w:rsidRDefault="006A2CC3" w:rsidP="00F22EA5">
      <w:pPr>
        <w:pStyle w:val="Akapitzlist"/>
        <w:numPr>
          <w:ilvl w:val="0"/>
          <w:numId w:val="50"/>
        </w:numPr>
        <w:spacing w:before="120" w:line="360" w:lineRule="auto"/>
        <w:ind w:left="283" w:hanging="357"/>
      </w:pPr>
      <w:r w:rsidRPr="0015628E">
        <w:t xml:space="preserve">Oceny klasyfikacyjne z zajęć edukacyjnych nie mają wpływu na ocenę klasyfikacyjną zachowania. </w:t>
      </w:r>
    </w:p>
    <w:p w:rsidR="006A2CC3" w:rsidRPr="0015628E" w:rsidRDefault="006A2CC3" w:rsidP="00F22EA5">
      <w:pPr>
        <w:pStyle w:val="Akapitzlist"/>
        <w:numPr>
          <w:ilvl w:val="0"/>
          <w:numId w:val="50"/>
        </w:numPr>
        <w:spacing w:before="120" w:line="360" w:lineRule="auto"/>
        <w:ind w:left="283" w:hanging="357"/>
      </w:pPr>
      <w:r w:rsidRPr="0015628E">
        <w:t xml:space="preserve">Ocena klasyfikacyjna zachowania nie ma wpływu na: </w:t>
      </w:r>
    </w:p>
    <w:p w:rsidR="006A2CC3" w:rsidRPr="00D2699B" w:rsidRDefault="006A2CC3" w:rsidP="00F207A6">
      <w:pPr>
        <w:spacing w:after="120" w:line="360" w:lineRule="auto"/>
        <w:ind w:left="568" w:hanging="284"/>
        <w:jc w:val="both"/>
        <w:rPr>
          <w:rFonts w:cs="Times New Roman"/>
          <w:color w:val="000000"/>
        </w:rPr>
      </w:pPr>
      <w:r w:rsidRPr="00D2699B">
        <w:rPr>
          <w:rFonts w:cs="Times New Roman"/>
          <w:color w:val="000000"/>
        </w:rPr>
        <w:t>1) oceny klasyfikacyjne z zajęć edukacyjnych;</w:t>
      </w:r>
    </w:p>
    <w:p w:rsidR="006A2CC3" w:rsidRPr="00D2699B" w:rsidRDefault="006A2CC3" w:rsidP="00F207A6">
      <w:pPr>
        <w:spacing w:after="120" w:line="360" w:lineRule="auto"/>
        <w:ind w:left="568" w:hanging="284"/>
        <w:jc w:val="both"/>
        <w:rPr>
          <w:rFonts w:cs="Times New Roman"/>
          <w:color w:val="000000"/>
        </w:rPr>
      </w:pPr>
      <w:r w:rsidRPr="00D2699B">
        <w:rPr>
          <w:rFonts w:cs="Times New Roman"/>
          <w:color w:val="000000"/>
        </w:rPr>
        <w:t xml:space="preserve">2) promocję do klasy programowo wyższej lub ukończenie szkoły. </w:t>
      </w:r>
    </w:p>
    <w:p w:rsidR="006A2CC3" w:rsidRPr="0015628E" w:rsidRDefault="00455673" w:rsidP="00F22EA5">
      <w:pPr>
        <w:pStyle w:val="Akapitzlist"/>
        <w:numPr>
          <w:ilvl w:val="0"/>
          <w:numId w:val="50"/>
        </w:numPr>
        <w:spacing w:before="120" w:line="360" w:lineRule="auto"/>
        <w:ind w:left="283" w:hanging="357"/>
      </w:pPr>
      <w:r w:rsidRPr="0015628E">
        <w:t xml:space="preserve">Na </w:t>
      </w:r>
      <w:r w:rsidR="006415EB">
        <w:t>2 tygodnie</w:t>
      </w:r>
      <w:r w:rsidRPr="0015628E">
        <w:t xml:space="preserve"> przed śródrocznym/</w:t>
      </w:r>
      <w:r w:rsidR="006A2CC3" w:rsidRPr="0015628E">
        <w:t>rocznym klasyfikacyjnym zebraniem rady pedagogicznej nauczyciele prowadzący poszczególne zajęcia edukacyjne oraz wychowawca oddziału informują ucz</w:t>
      </w:r>
      <w:r w:rsidR="00F50257" w:rsidRPr="0015628E">
        <w:t>nia i jego rodziców o </w:t>
      </w:r>
      <w:r w:rsidR="006A2CC3" w:rsidRPr="0015628E">
        <w:t xml:space="preserve">przewidywanych dla niego </w:t>
      </w:r>
      <w:r w:rsidR="0009107A">
        <w:t>śródrocznych/</w:t>
      </w:r>
      <w:r w:rsidR="006A2CC3" w:rsidRPr="0015628E">
        <w:t>rocznych ocenach klasyfik</w:t>
      </w:r>
      <w:r w:rsidR="00F50257" w:rsidRPr="0015628E">
        <w:t>acyjnych z zajęć edukacyjnych</w:t>
      </w:r>
      <w:r w:rsidR="00E03A4F">
        <w:t xml:space="preserve">. </w:t>
      </w:r>
      <w:r w:rsidR="0009107A">
        <w:t xml:space="preserve">oraz ocenie </w:t>
      </w:r>
      <w:r w:rsidR="00E03A4F">
        <w:t>zachowania.</w:t>
      </w:r>
    </w:p>
    <w:p w:rsidR="006A2CC3" w:rsidRPr="0015628E" w:rsidRDefault="006A2CC3" w:rsidP="00F22EA5">
      <w:pPr>
        <w:pStyle w:val="Akapitzlist"/>
        <w:numPr>
          <w:ilvl w:val="0"/>
          <w:numId w:val="50"/>
        </w:numPr>
        <w:spacing w:before="120" w:line="360" w:lineRule="auto"/>
        <w:ind w:left="283" w:hanging="357"/>
      </w:pPr>
      <w:r w:rsidRPr="0015628E">
        <w:t>Rodzice są informowani o postępach i trudnościach ucznia w nauce poprzez:</w:t>
      </w:r>
    </w:p>
    <w:p w:rsidR="006A2CC3" w:rsidRPr="00D2699B" w:rsidRDefault="00F50257" w:rsidP="00F207A6">
      <w:pPr>
        <w:spacing w:after="120" w:line="360" w:lineRule="auto"/>
        <w:ind w:left="568" w:hanging="284"/>
        <w:jc w:val="both"/>
        <w:rPr>
          <w:rFonts w:cs="Times New Roman"/>
          <w:color w:val="000000"/>
        </w:rPr>
      </w:pPr>
      <w:r>
        <w:rPr>
          <w:rFonts w:cs="Times New Roman"/>
          <w:color w:val="000000"/>
        </w:rPr>
        <w:t xml:space="preserve">1) </w:t>
      </w:r>
      <w:r w:rsidR="006A2CC3" w:rsidRPr="00D2699B">
        <w:rPr>
          <w:rFonts w:cs="Times New Roman"/>
          <w:color w:val="000000"/>
        </w:rPr>
        <w:t>dziennik elektroniczny</w:t>
      </w:r>
      <w:r>
        <w:rPr>
          <w:rFonts w:cs="Times New Roman"/>
          <w:color w:val="000000"/>
        </w:rPr>
        <w:t>;</w:t>
      </w:r>
    </w:p>
    <w:p w:rsidR="006A2CC3" w:rsidRPr="00D2699B" w:rsidRDefault="006A2CC3" w:rsidP="00F207A6">
      <w:pPr>
        <w:spacing w:after="120" w:line="360" w:lineRule="auto"/>
        <w:ind w:left="568" w:hanging="284"/>
        <w:jc w:val="both"/>
        <w:rPr>
          <w:rFonts w:cs="Times New Roman"/>
          <w:color w:val="000000"/>
        </w:rPr>
      </w:pPr>
      <w:r w:rsidRPr="00D2699B">
        <w:rPr>
          <w:rFonts w:cs="Times New Roman"/>
          <w:color w:val="000000"/>
        </w:rPr>
        <w:t>2) zebrania z rodzicami i konsultacje popołudniowe, których termin ustala dyrektor szkoły.</w:t>
      </w:r>
    </w:p>
    <w:p w:rsidR="006A2CC3" w:rsidRPr="0015628E" w:rsidRDefault="00970223" w:rsidP="00F22EA5">
      <w:pPr>
        <w:pStyle w:val="Akapitzlist"/>
        <w:numPr>
          <w:ilvl w:val="0"/>
          <w:numId w:val="50"/>
        </w:numPr>
        <w:spacing w:before="120" w:line="360" w:lineRule="auto"/>
        <w:ind w:left="283" w:hanging="357"/>
      </w:pPr>
      <w:r w:rsidRPr="0015628E">
        <w:t>O proponowanych ocenach śródrocznych i rocznych u</w:t>
      </w:r>
      <w:r w:rsidR="006A2CC3" w:rsidRPr="0015628E">
        <w:t>czeń jest powiadamiany ustnie na lekcji, a</w:t>
      </w:r>
      <w:r w:rsidRPr="0015628E">
        <w:t> </w:t>
      </w:r>
      <w:r w:rsidR="006A2CC3" w:rsidRPr="0015628E">
        <w:t>jego rodzice ustnie na konsultacjach lub drogą elektroniczną. Obowiązkiem rodziców jest zapoznanie się z proponowanymi ocenami poprzez wybraną przez siebie formę. Fakt poinformowania uc</w:t>
      </w:r>
      <w:r w:rsidR="00A33C53" w:rsidRPr="0015628E">
        <w:t>zniów powinien być odnotowany w </w:t>
      </w:r>
      <w:r w:rsidR="006A2CC3" w:rsidRPr="0015628E">
        <w:t>dzienniku lekcyjnym.</w:t>
      </w:r>
    </w:p>
    <w:p w:rsidR="006F0A16" w:rsidRDefault="006A2CC3" w:rsidP="00F22EA5">
      <w:pPr>
        <w:pStyle w:val="Akapitzlist"/>
        <w:numPr>
          <w:ilvl w:val="0"/>
          <w:numId w:val="50"/>
        </w:numPr>
        <w:spacing w:before="120" w:line="360" w:lineRule="auto"/>
      </w:pPr>
      <w:r w:rsidRPr="0015628E">
        <w:t xml:space="preserve">Przewidywana ocena klasyfikacyjna nie jest ostateczna. </w:t>
      </w:r>
    </w:p>
    <w:p w:rsidR="006A2CC3" w:rsidRDefault="007E42DA" w:rsidP="00F22EA5">
      <w:pPr>
        <w:pStyle w:val="Akapitzlist"/>
        <w:numPr>
          <w:ilvl w:val="0"/>
          <w:numId w:val="50"/>
        </w:numPr>
        <w:spacing w:before="120" w:line="360" w:lineRule="auto"/>
      </w:pPr>
      <w:r w:rsidRPr="007E42DA">
        <w:t>Uczeń</w:t>
      </w:r>
      <w:r w:rsidR="009F30F2">
        <w:t>/rodzic</w:t>
      </w:r>
      <w:r w:rsidRPr="007E42DA">
        <w:t xml:space="preserve"> ma prawo ubiegać się o uzyskanie wyższej niż przewidywana dla niego roczna ocena klasyfikacyjna z zajęć edukacyjnych na następujących warunkach i w następującym trybie:</w:t>
      </w:r>
    </w:p>
    <w:p w:rsidR="003E7B6B" w:rsidRDefault="006F0A16" w:rsidP="0009107A">
      <w:pPr>
        <w:pStyle w:val="Akapitzlist"/>
        <w:numPr>
          <w:ilvl w:val="1"/>
          <w:numId w:val="22"/>
        </w:numPr>
        <w:tabs>
          <w:tab w:val="clear" w:pos="1440"/>
        </w:tabs>
        <w:spacing w:before="120" w:line="360" w:lineRule="auto"/>
        <w:ind w:left="567" w:hanging="283"/>
      </w:pPr>
      <w:r>
        <w:t>w ciągu 3 dni po wystawieniu przewidywanej oceny rocznej, jeżeli średnia ważona ocen umożliwia uzyskanie oceny wyższej niż przewidywana</w:t>
      </w:r>
      <w:r w:rsidR="003E7B6B">
        <w:t xml:space="preserve">, zgłasza do nauczyciela przedmiotu </w:t>
      </w:r>
      <w:r w:rsidR="00EA509E">
        <w:t xml:space="preserve">(pisemnie, poprzez dziennik elektroniczny) </w:t>
      </w:r>
      <w:r w:rsidR="003E7B6B">
        <w:t>chęć poprawienia oceny przewidywanej</w:t>
      </w:r>
    </w:p>
    <w:p w:rsidR="001D3F48" w:rsidRDefault="003E7B6B" w:rsidP="0009107A">
      <w:pPr>
        <w:pStyle w:val="Akapitzlist"/>
        <w:numPr>
          <w:ilvl w:val="1"/>
          <w:numId w:val="22"/>
        </w:numPr>
        <w:tabs>
          <w:tab w:val="clear" w:pos="1440"/>
        </w:tabs>
        <w:spacing w:before="120" w:line="360" w:lineRule="auto"/>
        <w:ind w:left="567" w:hanging="283"/>
      </w:pPr>
      <w:r>
        <w:lastRenderedPageBreak/>
        <w:t xml:space="preserve"> w terminie wyznaczonym przez nauczyciela uczeń </w:t>
      </w:r>
      <w:r w:rsidR="006F0A16">
        <w:t>uzupełnieni</w:t>
      </w:r>
      <w:r>
        <w:t>a zakres</w:t>
      </w:r>
      <w:r w:rsidR="006F0A16">
        <w:t xml:space="preserve"> wiad</w:t>
      </w:r>
      <w:r>
        <w:t xml:space="preserve">omości </w:t>
      </w:r>
      <w:r>
        <w:br/>
        <w:t>i umiejętności  oraz wykazuje ich znajomość</w:t>
      </w:r>
      <w:r w:rsidR="006F0A16">
        <w:t xml:space="preserve"> </w:t>
      </w:r>
      <w:r>
        <w:t>w formie ustnej lub pisemnej.</w:t>
      </w:r>
    </w:p>
    <w:p w:rsidR="001D3F48" w:rsidRDefault="001D3F48" w:rsidP="0009107A">
      <w:pPr>
        <w:pStyle w:val="Akapitzlist"/>
        <w:numPr>
          <w:ilvl w:val="0"/>
          <w:numId w:val="109"/>
        </w:numPr>
        <w:tabs>
          <w:tab w:val="clear" w:pos="720"/>
          <w:tab w:val="num" w:pos="426"/>
        </w:tabs>
        <w:spacing w:before="120" w:line="360" w:lineRule="auto"/>
        <w:ind w:left="426" w:hanging="426"/>
      </w:pPr>
      <w:r w:rsidRPr="007E42DA">
        <w:t>Uczeń</w:t>
      </w:r>
      <w:r>
        <w:t>/rodzic</w:t>
      </w:r>
      <w:r w:rsidRPr="007E42DA">
        <w:t xml:space="preserve"> ma prawo ubiegać się o uzyskanie wyższej niż przewidywana dla niego roczna ocena </w:t>
      </w:r>
      <w:r>
        <w:t>zachowania</w:t>
      </w:r>
      <w:r w:rsidRPr="007E42DA">
        <w:t xml:space="preserve"> na następujących warunkach i w następującym trybie:</w:t>
      </w:r>
    </w:p>
    <w:p w:rsidR="001D3F48" w:rsidRDefault="0009107A" w:rsidP="0009107A">
      <w:pPr>
        <w:pStyle w:val="Akapitzlist"/>
        <w:numPr>
          <w:ilvl w:val="1"/>
          <w:numId w:val="108"/>
        </w:numPr>
        <w:spacing w:before="120" w:line="360" w:lineRule="auto"/>
        <w:ind w:hanging="218"/>
      </w:pPr>
      <w:r>
        <w:t xml:space="preserve"> w</w:t>
      </w:r>
      <w:r w:rsidR="001D3F48">
        <w:t xml:space="preserve"> ciągu 3 dni po wystawieniu przewidywanej oceny składa do wychowawcy pisemny wniosek o chęci uzyskania wyższej niż przewidywana rocznej oceny zachowania; </w:t>
      </w:r>
    </w:p>
    <w:p w:rsidR="001D3F48" w:rsidRDefault="001D3F48" w:rsidP="0009107A">
      <w:pPr>
        <w:pStyle w:val="Akapitzlist"/>
        <w:numPr>
          <w:ilvl w:val="1"/>
          <w:numId w:val="108"/>
        </w:numPr>
        <w:spacing w:before="120" w:line="360" w:lineRule="auto"/>
        <w:ind w:hanging="218"/>
      </w:pPr>
      <w:r>
        <w:t xml:space="preserve"> </w:t>
      </w:r>
      <w:r w:rsidR="0009107A">
        <w:t>w</w:t>
      </w:r>
      <w:r>
        <w:t>ychowawca, o ile pozwala na to liczba uzyskanych punktów</w:t>
      </w:r>
      <w:r w:rsidR="0091367D">
        <w:t xml:space="preserve"> oraz nie otrzymał uwag zgodnie z </w:t>
      </w:r>
      <w:r w:rsidR="0091367D" w:rsidRPr="00980776">
        <w:rPr>
          <w:b/>
          <w:bCs/>
          <w:color w:val="000000"/>
        </w:rPr>
        <w:t xml:space="preserve">§ </w:t>
      </w:r>
      <w:r w:rsidR="0091367D">
        <w:t>36, ust.5 pkt 6) i 7)</w:t>
      </w:r>
      <w:r>
        <w:t xml:space="preserve">, w formie pisemnego, krótkiego kontraktu określa warunki konieczne do spełnienia, które muszą być spełnione przez ucznia; </w:t>
      </w:r>
    </w:p>
    <w:p w:rsidR="001D3F48" w:rsidRDefault="0009107A" w:rsidP="0009107A">
      <w:pPr>
        <w:pStyle w:val="Akapitzlist"/>
        <w:numPr>
          <w:ilvl w:val="1"/>
          <w:numId w:val="108"/>
        </w:numPr>
        <w:spacing w:before="120" w:line="360" w:lineRule="auto"/>
        <w:ind w:hanging="218"/>
      </w:pPr>
      <w:r>
        <w:t xml:space="preserve"> </w:t>
      </w:r>
      <w:r w:rsidR="001D3F48">
        <w:t>uczeń może uzyskać wyższą niż przewidywana klasyfikacyjną roczną ocenę zachowania, jeśli wypełni wszystkie postanowienia kontraktu.</w:t>
      </w:r>
    </w:p>
    <w:p w:rsidR="006A2CC3" w:rsidRPr="0015628E" w:rsidRDefault="006A2CC3" w:rsidP="0009107A">
      <w:pPr>
        <w:pStyle w:val="Akapitzlist"/>
        <w:numPr>
          <w:ilvl w:val="0"/>
          <w:numId w:val="108"/>
        </w:numPr>
        <w:tabs>
          <w:tab w:val="clear" w:pos="720"/>
          <w:tab w:val="num" w:pos="284"/>
        </w:tabs>
        <w:spacing w:before="120" w:line="360" w:lineRule="auto"/>
        <w:ind w:left="426" w:hanging="426"/>
      </w:pPr>
      <w:r w:rsidRPr="0015628E">
        <w:t>W każdym</w:t>
      </w:r>
      <w:r w:rsidR="00870EEE" w:rsidRPr="0015628E">
        <w:t xml:space="preserve"> semestrze</w:t>
      </w:r>
      <w:r w:rsidRPr="0015628E">
        <w:t xml:space="preserve"> są organizowane co najmniej dwa zebrania z rodzicami. Udział </w:t>
      </w:r>
      <w:r w:rsidR="00870EEE" w:rsidRPr="0015628E">
        <w:br/>
      </w:r>
      <w:r w:rsidRPr="0015628E">
        <w:t xml:space="preserve">w zebraniach jest obowiązkowy dla co najmniej 1 rodzica/prawnego opiekuna. Tylko rodzice/prawni opiekunowie mogą brać w nich udział. Rodzice/prawni opiekunowie potwierdzają podpisem obecność na zebraniu w dzienniku lekcyjnym w rubryce odpowiadającej kolejności dziecka na liście. Powiadomienie o terminie zebrania ma miejsce poprzez pocztę </w:t>
      </w:r>
      <w:r w:rsidR="00D14764" w:rsidRPr="0015628E">
        <w:t>dziennika elektronicznego</w:t>
      </w:r>
      <w:r w:rsidRPr="0015628E">
        <w:t xml:space="preserve">. </w:t>
      </w:r>
    </w:p>
    <w:p w:rsidR="0091367D" w:rsidRDefault="0091367D" w:rsidP="000408E7">
      <w:pPr>
        <w:pStyle w:val="Tekstpodstawowy"/>
        <w:spacing w:line="360" w:lineRule="auto"/>
        <w:jc w:val="center"/>
        <w:rPr>
          <w:rFonts w:cs="Times New Roman"/>
          <w:b/>
          <w:bCs/>
          <w:color w:val="000000"/>
        </w:rPr>
      </w:pPr>
    </w:p>
    <w:p w:rsidR="0091367D" w:rsidRDefault="0091367D" w:rsidP="000408E7">
      <w:pPr>
        <w:pStyle w:val="Tekstpodstawowy"/>
        <w:spacing w:line="360" w:lineRule="auto"/>
        <w:jc w:val="center"/>
        <w:rPr>
          <w:rFonts w:cs="Times New Roman"/>
          <w:b/>
          <w:bCs/>
          <w:color w:val="000000"/>
        </w:rPr>
      </w:pPr>
    </w:p>
    <w:p w:rsidR="00CE5B00" w:rsidRPr="00D2699B" w:rsidRDefault="00CE5B00" w:rsidP="000408E7">
      <w:pPr>
        <w:pStyle w:val="Tekstpodstawowy"/>
        <w:spacing w:line="360" w:lineRule="auto"/>
        <w:jc w:val="center"/>
        <w:rPr>
          <w:rFonts w:cs="Times New Roman"/>
          <w:color w:val="000000"/>
        </w:rPr>
      </w:pPr>
      <w:r w:rsidRPr="00980776">
        <w:rPr>
          <w:rFonts w:cs="Times New Roman"/>
          <w:b/>
          <w:bCs/>
          <w:color w:val="000000"/>
        </w:rPr>
        <w:t>§ 3</w:t>
      </w:r>
      <w:r w:rsidR="000978E5">
        <w:rPr>
          <w:rFonts w:cs="Times New Roman"/>
          <w:b/>
          <w:bCs/>
          <w:color w:val="000000"/>
        </w:rPr>
        <w:t>8</w:t>
      </w:r>
      <w:r w:rsidR="00561F0F" w:rsidRPr="00980776">
        <w:rPr>
          <w:rFonts w:cs="Times New Roman"/>
          <w:b/>
          <w:bCs/>
          <w:color w:val="000000"/>
        </w:rPr>
        <w:t xml:space="preserve"> Egzaminy klasyfikacyjne</w:t>
      </w:r>
    </w:p>
    <w:p w:rsidR="00CE5B00" w:rsidRPr="00561F0F" w:rsidRDefault="00CE5B00" w:rsidP="00F22EA5">
      <w:pPr>
        <w:pStyle w:val="Akapitzlist"/>
        <w:numPr>
          <w:ilvl w:val="0"/>
          <w:numId w:val="51"/>
        </w:numPr>
        <w:spacing w:before="120" w:line="360" w:lineRule="auto"/>
        <w:ind w:left="284"/>
      </w:pPr>
      <w:r w:rsidRPr="00561F0F">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CE5B00" w:rsidRPr="00561F0F" w:rsidRDefault="00CE5B00" w:rsidP="00F22EA5">
      <w:pPr>
        <w:pStyle w:val="Akapitzlist"/>
        <w:numPr>
          <w:ilvl w:val="0"/>
          <w:numId w:val="51"/>
        </w:numPr>
        <w:spacing w:before="120" w:line="360" w:lineRule="auto"/>
        <w:ind w:left="284"/>
      </w:pPr>
      <w:r w:rsidRPr="00561F0F">
        <w:t xml:space="preserve">Uczeń nieklasyfikowany z powodu usprawiedliwionej nieobecności może zdawać egzamin klasyfikacyjny. </w:t>
      </w:r>
    </w:p>
    <w:p w:rsidR="00CE5B00" w:rsidRPr="00561F0F" w:rsidRDefault="00CE5B00" w:rsidP="00F22EA5">
      <w:pPr>
        <w:pStyle w:val="Akapitzlist"/>
        <w:numPr>
          <w:ilvl w:val="0"/>
          <w:numId w:val="51"/>
        </w:numPr>
        <w:spacing w:before="120" w:line="360" w:lineRule="auto"/>
        <w:ind w:left="284"/>
      </w:pPr>
      <w:r w:rsidRPr="00561F0F">
        <w:t xml:space="preserve">Uczeń nieklasyfikowany z powodu nieusprawiedliwionej nieobecności może zdawać egzamin klasyfikacyjny za zgodą rady pedagogicznej. </w:t>
      </w:r>
    </w:p>
    <w:p w:rsidR="00CE5B00" w:rsidRPr="00561F0F" w:rsidRDefault="00CE5B00" w:rsidP="00F22EA5">
      <w:pPr>
        <w:pStyle w:val="Akapitzlist"/>
        <w:numPr>
          <w:ilvl w:val="0"/>
          <w:numId w:val="51"/>
        </w:numPr>
        <w:spacing w:before="120" w:line="360" w:lineRule="auto"/>
        <w:ind w:left="284"/>
      </w:pPr>
      <w:r w:rsidRPr="00561F0F">
        <w:t>Egzamin klasyfikacyjny zdaje również uczeń, który:</w:t>
      </w:r>
    </w:p>
    <w:p w:rsidR="00CE5B00" w:rsidRPr="00D2699B" w:rsidRDefault="00CE5B00" w:rsidP="00F207A6">
      <w:pPr>
        <w:pStyle w:val="Tekstpodstawowy"/>
        <w:spacing w:line="360" w:lineRule="auto"/>
        <w:ind w:left="568" w:hanging="284"/>
        <w:jc w:val="both"/>
        <w:rPr>
          <w:rFonts w:cs="Times New Roman"/>
          <w:color w:val="000000"/>
        </w:rPr>
      </w:pPr>
      <w:r>
        <w:rPr>
          <w:rFonts w:cs="Times New Roman"/>
          <w:color w:val="000000"/>
        </w:rPr>
        <w:t>1) spełnia</w:t>
      </w:r>
      <w:r w:rsidRPr="00D2699B">
        <w:rPr>
          <w:rFonts w:cs="Times New Roman"/>
          <w:color w:val="000000"/>
        </w:rPr>
        <w:t xml:space="preserve"> obowiązek szkolny poza szkołą, przy czym egzamin ten nie obejmuje takich zajęć </w:t>
      </w:r>
      <w:r w:rsidRPr="00D2699B">
        <w:rPr>
          <w:rFonts w:cs="Times New Roman"/>
          <w:color w:val="000000"/>
        </w:rPr>
        <w:lastRenderedPageBreak/>
        <w:t>edukacyjnych jak: zajęcia techniczne, plastyka, muzyka i wychowanie fizyczne oraz dodatkowych zajęć edukacyjnych;</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2) realizuje, na podstawie odrębnych przepisów,  indywidualny tok nauki.</w:t>
      </w:r>
    </w:p>
    <w:p w:rsidR="00CE5B00" w:rsidRPr="00561F0F" w:rsidRDefault="00CE5B00" w:rsidP="00F22EA5">
      <w:pPr>
        <w:pStyle w:val="Akapitzlist"/>
        <w:numPr>
          <w:ilvl w:val="0"/>
          <w:numId w:val="51"/>
        </w:numPr>
        <w:spacing w:before="120" w:line="360" w:lineRule="auto"/>
        <w:ind w:left="284"/>
      </w:pPr>
      <w:r w:rsidRPr="00561F0F">
        <w:t>Egzamin klasyfikacyjny przeprowadza się w formie pisemnej i ustnej.</w:t>
      </w:r>
    </w:p>
    <w:p w:rsidR="00CE5B00" w:rsidRPr="00561F0F" w:rsidRDefault="00CE5B00" w:rsidP="00F22EA5">
      <w:pPr>
        <w:pStyle w:val="Akapitzlist"/>
        <w:numPr>
          <w:ilvl w:val="0"/>
          <w:numId w:val="51"/>
        </w:numPr>
        <w:spacing w:before="120" w:line="360" w:lineRule="auto"/>
        <w:ind w:left="284"/>
      </w:pPr>
      <w:r w:rsidRPr="00561F0F">
        <w:t xml:space="preserve">Egzamin klasyfikacyjny z plastyki, muzyki, techniki, informatyki i wychowania fizycznego </w:t>
      </w:r>
      <w:r w:rsidR="000408E7">
        <w:br/>
      </w:r>
      <w:r w:rsidRPr="00561F0F">
        <w:t>ma przede wszystkim formę zadań praktycznych.</w:t>
      </w:r>
    </w:p>
    <w:p w:rsidR="00CE5B00" w:rsidRPr="00561F0F" w:rsidRDefault="00CE5B00" w:rsidP="00F22EA5">
      <w:pPr>
        <w:pStyle w:val="Akapitzlist"/>
        <w:numPr>
          <w:ilvl w:val="0"/>
          <w:numId w:val="51"/>
        </w:numPr>
        <w:spacing w:before="120" w:line="360" w:lineRule="auto"/>
        <w:ind w:left="284"/>
      </w:pPr>
      <w:r w:rsidRPr="00561F0F">
        <w:t>Dla ucznia, o którym mowa w art. 37 ust. 1 ustawy - Prawo oświatowe, nie przeprowadza</w:t>
      </w:r>
      <w:r w:rsidR="000408E7">
        <w:br/>
      </w:r>
      <w:r w:rsidRPr="00561F0F">
        <w:t xml:space="preserve">się egzaminów klasyfikacyjnych z: </w:t>
      </w:r>
    </w:p>
    <w:p w:rsidR="00CE5B00" w:rsidRDefault="00CE5B00" w:rsidP="00F207A6">
      <w:pPr>
        <w:pStyle w:val="Tekstpodstawowy"/>
        <w:spacing w:line="360" w:lineRule="auto"/>
        <w:ind w:left="568" w:hanging="284"/>
        <w:jc w:val="both"/>
        <w:rPr>
          <w:rFonts w:cs="Times New Roman"/>
          <w:color w:val="000000"/>
        </w:rPr>
      </w:pPr>
      <w:r w:rsidRPr="00D2699B">
        <w:rPr>
          <w:rFonts w:cs="Times New Roman"/>
          <w:color w:val="000000"/>
        </w:rPr>
        <w:t>1) obowiązkowych zajęć edukacyjnych: plastyki, muzyki, techniki i wychowania fizycznego</w:t>
      </w:r>
      <w:r>
        <w:rPr>
          <w:rFonts w:cs="Times New Roman"/>
          <w:color w:val="000000"/>
        </w:rPr>
        <w:t>;</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 xml:space="preserve">2) dodatkowych zajęć edukacyjnych. </w:t>
      </w:r>
    </w:p>
    <w:p w:rsidR="00CE5B00" w:rsidRPr="00561F0F" w:rsidRDefault="00CE5B00" w:rsidP="00F22EA5">
      <w:pPr>
        <w:pStyle w:val="Akapitzlist"/>
        <w:numPr>
          <w:ilvl w:val="0"/>
          <w:numId w:val="51"/>
        </w:numPr>
        <w:spacing w:before="120" w:line="360" w:lineRule="auto"/>
        <w:ind w:left="284"/>
      </w:pPr>
      <w:r w:rsidRPr="00561F0F">
        <w:t xml:space="preserve">Egzamin klasyfikacyjny, o którym mowa w art. 44k ust. 2 i 3 ustawy o systemie oświaty oraz art. 115 ust. 3 ustawy - Prawo oświatowe, przeprowadza komisja, w której skład wchodzą: </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1) nauczyciel prowadzący dane zajęcia edukacyjne - jako przewodniczący komisji;</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2) nauczyciel prowadzący takie same lub pokrewne zajęcia edukacyjne.</w:t>
      </w:r>
    </w:p>
    <w:p w:rsidR="00CE5B00" w:rsidRPr="00561F0F" w:rsidRDefault="00CE5B00" w:rsidP="00F22EA5">
      <w:pPr>
        <w:pStyle w:val="Akapitzlist"/>
        <w:numPr>
          <w:ilvl w:val="0"/>
          <w:numId w:val="51"/>
        </w:numPr>
        <w:spacing w:before="120" w:line="360" w:lineRule="auto"/>
        <w:ind w:left="284"/>
      </w:pPr>
      <w:r w:rsidRPr="00561F0F">
        <w:t>Egzamin klasyfikacyjny, o którym mowa w art. 37 ust. 4 oraz art. 164 ust. 3 i 4 ustawy - Prawo oświatowe, przeprowadza komisja, w której skład wchodzą:</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 xml:space="preserve">1) dyrektor szkoły albo nauczyciel wyznaczony przez dyrektora szkoły - jako przewodniczący komisji; </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 xml:space="preserve">2) nauczyciel albo nauczyciele zajęć edukacyjnych, z których jest przeprowadzany ten egzamin. </w:t>
      </w:r>
    </w:p>
    <w:p w:rsidR="00CE5B00" w:rsidRPr="00561F0F" w:rsidRDefault="00CE5B00" w:rsidP="00F22EA5">
      <w:pPr>
        <w:pStyle w:val="Akapitzlist"/>
        <w:numPr>
          <w:ilvl w:val="0"/>
          <w:numId w:val="51"/>
        </w:numPr>
        <w:spacing w:before="120" w:line="360" w:lineRule="auto"/>
        <w:ind w:left="284"/>
      </w:pPr>
      <w:r w:rsidRPr="00561F0F">
        <w:t xml:space="preserve">W przypadku gdy nie jest możliwe powołanie nauczyciela danego języka obcego nowożytnego w skład komisji przeprowadzającej egzamin klasyfikacyjny, o którym mowa w art. 164 ust. 3 i 4 ustawy - Prawo oświatowe,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 </w:t>
      </w:r>
    </w:p>
    <w:p w:rsidR="00CE5B00" w:rsidRPr="00561F0F" w:rsidRDefault="00CE5B00" w:rsidP="00F22EA5">
      <w:pPr>
        <w:pStyle w:val="Akapitzlist"/>
        <w:numPr>
          <w:ilvl w:val="0"/>
          <w:numId w:val="51"/>
        </w:numPr>
        <w:spacing w:before="120" w:line="360" w:lineRule="auto"/>
        <w:ind w:left="284"/>
      </w:pPr>
      <w:r w:rsidRPr="00561F0F">
        <w:t>Przewodniczący komisji uzgadnia z uczniem , o którym mowa w art. 37 ust. 4 oraz art. 164 ust. 3 </w:t>
      </w:r>
      <w:r w:rsidR="000408E7">
        <w:br/>
      </w:r>
      <w:r w:rsidRPr="00561F0F">
        <w:t>i 4 ustawy - Prawo oświatowe, oraz jego rodzicami liczbę zajęć edukacyjnych, z których uczeń może przystąpić do egzaminów klasyfikacyjnych w ciągu jednego dnia.</w:t>
      </w:r>
    </w:p>
    <w:p w:rsidR="00CE5B00" w:rsidRPr="00561F0F" w:rsidRDefault="00CE5B00" w:rsidP="00F22EA5">
      <w:pPr>
        <w:pStyle w:val="Akapitzlist"/>
        <w:numPr>
          <w:ilvl w:val="0"/>
          <w:numId w:val="51"/>
        </w:numPr>
        <w:spacing w:before="120" w:line="360" w:lineRule="auto"/>
        <w:ind w:left="284"/>
      </w:pPr>
      <w:r w:rsidRPr="00561F0F">
        <w:lastRenderedPageBreak/>
        <w:t>Podczas egzaminu klasyfikacyjnego mogą być obecni - w charakterze obserwatorów - rodzice ucznia.</w:t>
      </w:r>
    </w:p>
    <w:p w:rsidR="00CE5B00" w:rsidRPr="00561F0F" w:rsidRDefault="00CE5B00" w:rsidP="00F22EA5">
      <w:pPr>
        <w:pStyle w:val="Akapitzlist"/>
        <w:numPr>
          <w:ilvl w:val="0"/>
          <w:numId w:val="51"/>
        </w:numPr>
        <w:spacing w:before="120" w:line="360" w:lineRule="auto"/>
        <w:ind w:left="284"/>
      </w:pPr>
      <w:r w:rsidRPr="00561F0F">
        <w:t>Z egzaminu klasyfikacyjnego sporządza się protokół, zawierający w szczególności:</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1) nazwę zajęć edukacyjnych, z których był przeprowadzony egzamin;</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 xml:space="preserve">2) imiona i nazwiska osób wchodzących w skład komisji przeprowadzającej egzamin; </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3) termin egzaminu;</w:t>
      </w:r>
    </w:p>
    <w:p w:rsidR="00CE5B00" w:rsidRPr="00D2699B" w:rsidRDefault="002B6EC9" w:rsidP="00F207A6">
      <w:pPr>
        <w:pStyle w:val="Tekstpodstawowy"/>
        <w:spacing w:line="360" w:lineRule="auto"/>
        <w:ind w:left="568" w:hanging="284"/>
        <w:jc w:val="both"/>
        <w:rPr>
          <w:rFonts w:cs="Times New Roman"/>
          <w:color w:val="000000"/>
        </w:rPr>
      </w:pPr>
      <w:r>
        <w:rPr>
          <w:rFonts w:cs="Times New Roman"/>
          <w:color w:val="000000"/>
        </w:rPr>
        <w:t>4) imię i nazwisko ucznia;</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 xml:space="preserve">5) zadania egzaminacyjne; </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 xml:space="preserve">6) ustaloną ocenę klasyfikacyjną. </w:t>
      </w:r>
    </w:p>
    <w:p w:rsidR="00CE5B00" w:rsidRPr="002F35F9" w:rsidRDefault="00CE5B00" w:rsidP="00F22EA5">
      <w:pPr>
        <w:pStyle w:val="Akapitzlist"/>
        <w:numPr>
          <w:ilvl w:val="0"/>
          <w:numId w:val="51"/>
        </w:numPr>
        <w:spacing w:before="120" w:line="360" w:lineRule="auto"/>
        <w:ind w:left="284"/>
      </w:pPr>
      <w:r w:rsidRPr="002F35F9">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CE5B00" w:rsidRPr="002F35F9" w:rsidRDefault="00CE5B00" w:rsidP="00F22EA5">
      <w:pPr>
        <w:pStyle w:val="Akapitzlist"/>
        <w:numPr>
          <w:ilvl w:val="0"/>
          <w:numId w:val="51"/>
        </w:numPr>
        <w:spacing w:before="120" w:line="360" w:lineRule="auto"/>
        <w:ind w:left="284"/>
      </w:pPr>
      <w:r w:rsidRPr="002F35F9">
        <w:t xml:space="preserve">Egzamin klasyfikacyjny przeprowadza się nie później niż w dniu poprzedzającym dzień zakończenia rocznych zajęć dydaktyczno-wychowawczych. </w:t>
      </w:r>
    </w:p>
    <w:p w:rsidR="00CE5B00" w:rsidRPr="002F35F9" w:rsidRDefault="00CE5B00" w:rsidP="00F22EA5">
      <w:pPr>
        <w:pStyle w:val="Akapitzlist"/>
        <w:numPr>
          <w:ilvl w:val="0"/>
          <w:numId w:val="51"/>
        </w:numPr>
        <w:spacing w:before="120" w:line="360" w:lineRule="auto"/>
        <w:ind w:left="284"/>
      </w:pPr>
      <w:r w:rsidRPr="002F35F9">
        <w:t>Termin egzaminu klasyfikacyjnego uzgadnia się z uczniem i jego rodzicami.</w:t>
      </w:r>
    </w:p>
    <w:p w:rsidR="00CE5B00" w:rsidRPr="002F35F9" w:rsidRDefault="00CE5B00" w:rsidP="00F22EA5">
      <w:pPr>
        <w:pStyle w:val="Akapitzlist"/>
        <w:numPr>
          <w:ilvl w:val="0"/>
          <w:numId w:val="51"/>
        </w:numPr>
        <w:spacing w:before="120" w:line="360" w:lineRule="auto"/>
        <w:ind w:left="284"/>
      </w:pPr>
      <w:r w:rsidRPr="002F35F9">
        <w:t>Uczeń, który z przyczyn usprawiedliwionych nie przystąpił do egzaminu klasyfikacyjnego w terminie ustalonym zgodnie z ust. 2, może przystąpić do niego w dodatkowym terminie wyznaczonym przez dyrektora szkoły.</w:t>
      </w:r>
    </w:p>
    <w:p w:rsidR="00CE5B00" w:rsidRPr="002F35F9" w:rsidRDefault="00CE5B00" w:rsidP="00F22EA5">
      <w:pPr>
        <w:pStyle w:val="Akapitzlist"/>
        <w:numPr>
          <w:ilvl w:val="0"/>
          <w:numId w:val="51"/>
        </w:numPr>
        <w:spacing w:before="120" w:line="360" w:lineRule="auto"/>
        <w:ind w:left="284"/>
      </w:pPr>
      <w:r w:rsidRPr="002F35F9">
        <w:t xml:space="preserve">Ocena ustalona w wyniku egzaminu klasyfikacyjnego jest ostateczna, z zastrzeżeniem art. 44m i art. 44n </w:t>
      </w:r>
      <w:proofErr w:type="spellStart"/>
      <w:r w:rsidRPr="002F35F9">
        <w:t>uso</w:t>
      </w:r>
      <w:proofErr w:type="spellEnd"/>
      <w:r w:rsidRPr="002F35F9">
        <w:t>.</w:t>
      </w:r>
    </w:p>
    <w:p w:rsidR="00CE5B00" w:rsidRPr="00D2699B" w:rsidRDefault="00CE5B00" w:rsidP="00F207A6">
      <w:pPr>
        <w:pStyle w:val="Tekstpodstawowy"/>
        <w:spacing w:line="360" w:lineRule="auto"/>
        <w:jc w:val="both"/>
        <w:rPr>
          <w:rFonts w:cs="Times New Roman"/>
          <w:color w:val="000000"/>
        </w:rPr>
      </w:pPr>
    </w:p>
    <w:p w:rsidR="00CE5B00" w:rsidRPr="00D2699B" w:rsidRDefault="00CE5B00" w:rsidP="000408E7">
      <w:pPr>
        <w:pStyle w:val="Akapitzlist"/>
        <w:spacing w:after="120" w:line="360" w:lineRule="auto"/>
        <w:ind w:left="0"/>
        <w:jc w:val="center"/>
        <w:rPr>
          <w:color w:val="000000"/>
        </w:rPr>
      </w:pPr>
      <w:r w:rsidRPr="00980776">
        <w:rPr>
          <w:b/>
          <w:bCs/>
          <w:color w:val="000000"/>
        </w:rPr>
        <w:t>§ 3</w:t>
      </w:r>
      <w:r w:rsidR="000978E5">
        <w:rPr>
          <w:b/>
          <w:bCs/>
          <w:color w:val="000000"/>
        </w:rPr>
        <w:t>9</w:t>
      </w:r>
      <w:r w:rsidR="002B6EC9" w:rsidRPr="00980776">
        <w:rPr>
          <w:b/>
          <w:bCs/>
          <w:color w:val="000000"/>
        </w:rPr>
        <w:t xml:space="preserve"> Egzaminy poprawkowe</w:t>
      </w:r>
    </w:p>
    <w:p w:rsidR="00CE5B00" w:rsidRPr="00D2699B" w:rsidRDefault="00CE5B00" w:rsidP="00F22EA5">
      <w:pPr>
        <w:pStyle w:val="Tekstpodstawowy"/>
        <w:numPr>
          <w:ilvl w:val="0"/>
          <w:numId w:val="23"/>
        </w:numPr>
        <w:tabs>
          <w:tab w:val="clear" w:pos="720"/>
          <w:tab w:val="num" w:pos="284"/>
        </w:tabs>
        <w:spacing w:line="360" w:lineRule="auto"/>
        <w:ind w:left="357" w:hanging="357"/>
        <w:jc w:val="both"/>
        <w:rPr>
          <w:rFonts w:cs="Times New Roman"/>
          <w:color w:val="000000"/>
        </w:rPr>
      </w:pPr>
      <w:r w:rsidRPr="00D2699B">
        <w:rPr>
          <w:rFonts w:cs="Times New Roman"/>
          <w:color w:val="000000"/>
        </w:rPr>
        <w:t>Począwszy od klasy IV szkoły podstawowej, uczeń, który w wyniku klasyfikacji rocznej otrzymał negatywną ocenę klasyfikacyjną z zajęć może przystąpić do egz</w:t>
      </w:r>
      <w:r>
        <w:rPr>
          <w:rFonts w:cs="Times New Roman"/>
          <w:color w:val="000000"/>
        </w:rPr>
        <w:t>aminu poprawkowego z tych zajęć:</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1) jednych albo dwóch obowiązkowych zajęć edukacyjnych</w:t>
      </w:r>
      <w:r>
        <w:rPr>
          <w:rFonts w:cs="Times New Roman"/>
          <w:color w:val="000000"/>
        </w:rPr>
        <w:t>;</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2) jednych obowiązkowych zajęć edukacyjnych lub zajęć z języka mniejszości narodowej, mniejszości etnicznej lub języka regionalnego</w:t>
      </w:r>
      <w:r>
        <w:rPr>
          <w:rFonts w:cs="Times New Roman"/>
          <w:color w:val="000000"/>
        </w:rPr>
        <w:t>.</w:t>
      </w:r>
    </w:p>
    <w:p w:rsidR="00CE5B00" w:rsidRPr="00D2699B" w:rsidRDefault="00CE5B00" w:rsidP="00F22EA5">
      <w:pPr>
        <w:pStyle w:val="Tekstpodstawowy"/>
        <w:numPr>
          <w:ilvl w:val="0"/>
          <w:numId w:val="23"/>
        </w:numPr>
        <w:tabs>
          <w:tab w:val="clear" w:pos="720"/>
          <w:tab w:val="num" w:pos="284"/>
        </w:tabs>
        <w:spacing w:line="360" w:lineRule="auto"/>
        <w:ind w:left="357" w:hanging="357"/>
        <w:jc w:val="both"/>
        <w:rPr>
          <w:rFonts w:cs="Times New Roman"/>
          <w:color w:val="000000"/>
        </w:rPr>
      </w:pPr>
      <w:r w:rsidRPr="00D2699B">
        <w:rPr>
          <w:rFonts w:cs="Times New Roman"/>
          <w:color w:val="000000"/>
        </w:rPr>
        <w:t xml:space="preserve"> Egzamin poprawkowy przeprowadza komisja powołana przez dyrektora szkoły.</w:t>
      </w:r>
    </w:p>
    <w:p w:rsidR="00CE5B00" w:rsidRPr="00D2699B" w:rsidRDefault="00CE5B00" w:rsidP="00F22EA5">
      <w:pPr>
        <w:pStyle w:val="Tekstpodstawowy"/>
        <w:numPr>
          <w:ilvl w:val="0"/>
          <w:numId w:val="23"/>
        </w:numPr>
        <w:tabs>
          <w:tab w:val="clear" w:pos="720"/>
          <w:tab w:val="num" w:pos="284"/>
        </w:tabs>
        <w:spacing w:line="360" w:lineRule="auto"/>
        <w:ind w:left="357" w:hanging="357"/>
        <w:jc w:val="both"/>
        <w:rPr>
          <w:rFonts w:cs="Times New Roman"/>
          <w:color w:val="000000"/>
        </w:rPr>
      </w:pPr>
      <w:r w:rsidRPr="00D2699B">
        <w:rPr>
          <w:rFonts w:cs="Times New Roman"/>
          <w:color w:val="000000"/>
        </w:rPr>
        <w:lastRenderedPageBreak/>
        <w:t>Uczeń, który z przyczyn usprawiedliwionych nie przyst</w:t>
      </w:r>
      <w:r>
        <w:rPr>
          <w:rFonts w:cs="Times New Roman"/>
          <w:color w:val="000000"/>
        </w:rPr>
        <w:t>ąpił do egzaminu poprawkowego w </w:t>
      </w:r>
      <w:r w:rsidRPr="00D2699B">
        <w:rPr>
          <w:rFonts w:cs="Times New Roman"/>
          <w:color w:val="000000"/>
        </w:rPr>
        <w:t>wyznaczonym terminie, może przystąpić do niego w dodatkowym terminie, wyznaczonym przez dyrektora szkoły, nie później niż do końca września</w:t>
      </w:r>
    </w:p>
    <w:p w:rsidR="00CE5B00" w:rsidRPr="00D2699B" w:rsidRDefault="00CE5B00" w:rsidP="00F22EA5">
      <w:pPr>
        <w:pStyle w:val="Tekstpodstawowy"/>
        <w:numPr>
          <w:ilvl w:val="0"/>
          <w:numId w:val="23"/>
        </w:numPr>
        <w:tabs>
          <w:tab w:val="clear" w:pos="720"/>
          <w:tab w:val="num" w:pos="284"/>
        </w:tabs>
        <w:spacing w:line="360" w:lineRule="auto"/>
        <w:ind w:left="357" w:hanging="357"/>
        <w:jc w:val="both"/>
        <w:rPr>
          <w:rFonts w:cs="Times New Roman"/>
          <w:color w:val="000000"/>
        </w:rPr>
      </w:pPr>
      <w:r w:rsidRPr="00D2699B">
        <w:rPr>
          <w:rFonts w:cs="Times New Roman"/>
          <w:color w:val="000000"/>
        </w:rPr>
        <w:t xml:space="preserve">Roczna ocena klasyfikacyjna ustalona w wyniku egzaminu </w:t>
      </w:r>
      <w:r>
        <w:rPr>
          <w:rFonts w:cs="Times New Roman"/>
          <w:color w:val="000000"/>
        </w:rPr>
        <w:t>poprawkowego jest ostateczna, z </w:t>
      </w:r>
      <w:r w:rsidRPr="00D2699B">
        <w:rPr>
          <w:rFonts w:cs="Times New Roman"/>
          <w:color w:val="000000"/>
        </w:rPr>
        <w:t xml:space="preserve">zastrzeżeniem art. 44n ust. 7 </w:t>
      </w:r>
      <w:proofErr w:type="spellStart"/>
      <w:r w:rsidRPr="00D2699B">
        <w:rPr>
          <w:rFonts w:cs="Times New Roman"/>
          <w:color w:val="000000"/>
        </w:rPr>
        <w:t>uso</w:t>
      </w:r>
      <w:proofErr w:type="spellEnd"/>
      <w:r>
        <w:rPr>
          <w:rFonts w:cs="Times New Roman"/>
          <w:color w:val="000000"/>
        </w:rPr>
        <w:t>.</w:t>
      </w:r>
    </w:p>
    <w:p w:rsidR="00CE5B00" w:rsidRPr="00D2699B" w:rsidRDefault="00CE5B00" w:rsidP="00F22EA5">
      <w:pPr>
        <w:pStyle w:val="Tekstpodstawowy"/>
        <w:numPr>
          <w:ilvl w:val="0"/>
          <w:numId w:val="23"/>
        </w:numPr>
        <w:tabs>
          <w:tab w:val="clear" w:pos="720"/>
          <w:tab w:val="num" w:pos="284"/>
        </w:tabs>
        <w:spacing w:line="360" w:lineRule="auto"/>
        <w:ind w:left="357" w:hanging="357"/>
        <w:jc w:val="both"/>
        <w:rPr>
          <w:rFonts w:cs="Times New Roman"/>
          <w:color w:val="000000"/>
        </w:rPr>
      </w:pPr>
      <w:r w:rsidRPr="00D2699B">
        <w:rPr>
          <w:rFonts w:cs="Times New Roman"/>
          <w:color w:val="000000"/>
        </w:rPr>
        <w:t>Uczeń, który nie zdał egzaminu poprawkowego, nie otrzymuje promocji do klasy programowo wyższej</w:t>
      </w:r>
      <w:r>
        <w:rPr>
          <w:rFonts w:cs="Times New Roman"/>
          <w:color w:val="000000"/>
        </w:rPr>
        <w:t>.</w:t>
      </w:r>
    </w:p>
    <w:p w:rsidR="00CE5B00" w:rsidRPr="00D2699B" w:rsidRDefault="00CE5B00" w:rsidP="00F22EA5">
      <w:pPr>
        <w:pStyle w:val="Tekstpodstawowy"/>
        <w:numPr>
          <w:ilvl w:val="0"/>
          <w:numId w:val="23"/>
        </w:numPr>
        <w:tabs>
          <w:tab w:val="clear" w:pos="720"/>
          <w:tab w:val="num" w:pos="284"/>
        </w:tabs>
        <w:spacing w:line="360" w:lineRule="auto"/>
        <w:ind w:left="357" w:hanging="357"/>
        <w:jc w:val="both"/>
        <w:rPr>
          <w:rFonts w:cs="Times New Roman"/>
          <w:color w:val="000000"/>
        </w:rPr>
      </w:pPr>
      <w:r w:rsidRPr="00D2699B">
        <w:rPr>
          <w:rFonts w:cs="Times New Roman"/>
          <w:color w:val="000000"/>
        </w:rPr>
        <w:t>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rsidR="00CE5B00" w:rsidRPr="00D2699B" w:rsidRDefault="00CE5B00" w:rsidP="00F22EA5">
      <w:pPr>
        <w:pStyle w:val="Tekstpodstawowy"/>
        <w:numPr>
          <w:ilvl w:val="0"/>
          <w:numId w:val="23"/>
        </w:numPr>
        <w:tabs>
          <w:tab w:val="clear" w:pos="720"/>
          <w:tab w:val="num" w:pos="284"/>
        </w:tabs>
        <w:spacing w:line="360" w:lineRule="auto"/>
        <w:ind w:left="357" w:hanging="357"/>
        <w:jc w:val="both"/>
        <w:rPr>
          <w:rFonts w:cs="Times New Roman"/>
          <w:color w:val="000000"/>
        </w:rPr>
      </w:pPr>
      <w:r w:rsidRPr="00D2699B">
        <w:rPr>
          <w:rFonts w:cs="Times New Roman"/>
          <w:color w:val="000000"/>
        </w:rPr>
        <w:t xml:space="preserve">Egzamin poprawkowy przeprowadza się w formie pisemnej i ustnej. </w:t>
      </w:r>
    </w:p>
    <w:p w:rsidR="00CE5B00" w:rsidRPr="00D2699B" w:rsidRDefault="00CE5B00" w:rsidP="00F22EA5">
      <w:pPr>
        <w:pStyle w:val="Tekstpodstawowy"/>
        <w:numPr>
          <w:ilvl w:val="0"/>
          <w:numId w:val="23"/>
        </w:numPr>
        <w:tabs>
          <w:tab w:val="clear" w:pos="720"/>
          <w:tab w:val="num" w:pos="284"/>
        </w:tabs>
        <w:spacing w:line="360" w:lineRule="auto"/>
        <w:ind w:left="357" w:hanging="357"/>
        <w:jc w:val="both"/>
        <w:rPr>
          <w:rFonts w:cs="Times New Roman"/>
          <w:color w:val="000000"/>
        </w:rPr>
      </w:pPr>
      <w:r w:rsidRPr="00D2699B">
        <w:rPr>
          <w:rFonts w:cs="Times New Roman"/>
          <w:color w:val="000000"/>
        </w:rPr>
        <w:t>Egzamin poprawkowy z plastyki, muzyki, techniki, informatyki i wychowania fizycznego ma przede wszystkim formę zadań praktycznych.</w:t>
      </w:r>
    </w:p>
    <w:p w:rsidR="00CE5B00" w:rsidRPr="00D2699B" w:rsidRDefault="00CE5B00" w:rsidP="00F22EA5">
      <w:pPr>
        <w:pStyle w:val="Tekstpodstawowy"/>
        <w:numPr>
          <w:ilvl w:val="0"/>
          <w:numId w:val="23"/>
        </w:numPr>
        <w:tabs>
          <w:tab w:val="clear" w:pos="720"/>
          <w:tab w:val="num" w:pos="284"/>
        </w:tabs>
        <w:spacing w:line="360" w:lineRule="auto"/>
        <w:ind w:left="357" w:hanging="357"/>
        <w:jc w:val="both"/>
        <w:rPr>
          <w:rFonts w:cs="Times New Roman"/>
          <w:color w:val="000000"/>
        </w:rPr>
      </w:pPr>
      <w:r w:rsidRPr="00D2699B">
        <w:rPr>
          <w:rFonts w:cs="Times New Roman"/>
          <w:color w:val="000000"/>
        </w:rPr>
        <w:t>Egzamin poprawkowy przeprowadza komisja, w której skład wchodzą:</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 xml:space="preserve"> 1)</w:t>
      </w:r>
      <w:r>
        <w:rPr>
          <w:rFonts w:cs="Times New Roman"/>
          <w:color w:val="000000"/>
        </w:rPr>
        <w:t> </w:t>
      </w:r>
      <w:r w:rsidRPr="00D2699B">
        <w:rPr>
          <w:rFonts w:cs="Times New Roman"/>
          <w:color w:val="000000"/>
        </w:rPr>
        <w:t>dyrektor szkoły albo nauczyciel wyznaczony przez dyrektora szkoły - jako przewodniczący komisji;</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 xml:space="preserve"> 2) nauczyciel prowadzący dane zajęcia edukacyjne;</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 xml:space="preserve">3) nauczyciel prowadzący takie same lub pokrewne zajęcia edukacyjne. </w:t>
      </w:r>
    </w:p>
    <w:p w:rsidR="00CE5B00" w:rsidRPr="00D2699B" w:rsidRDefault="00CE5B00" w:rsidP="00F22EA5">
      <w:pPr>
        <w:pStyle w:val="Tekstpodstawowy"/>
        <w:numPr>
          <w:ilvl w:val="0"/>
          <w:numId w:val="23"/>
        </w:numPr>
        <w:tabs>
          <w:tab w:val="clear" w:pos="720"/>
          <w:tab w:val="num" w:pos="284"/>
        </w:tabs>
        <w:spacing w:line="360" w:lineRule="auto"/>
        <w:ind w:left="357" w:hanging="357"/>
        <w:jc w:val="both"/>
        <w:rPr>
          <w:rFonts w:cs="Times New Roman"/>
          <w:color w:val="000000"/>
        </w:rPr>
      </w:pPr>
      <w:r w:rsidRPr="00D2699B">
        <w:rPr>
          <w:rFonts w:cs="Times New Roman"/>
          <w:color w:val="000000"/>
        </w:rPr>
        <w:t xml:space="preserve"> Nauczyciel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CE5B00" w:rsidRPr="00D2699B" w:rsidRDefault="00CE5B00" w:rsidP="00F22EA5">
      <w:pPr>
        <w:pStyle w:val="Tekstpodstawowy"/>
        <w:numPr>
          <w:ilvl w:val="0"/>
          <w:numId w:val="23"/>
        </w:numPr>
        <w:tabs>
          <w:tab w:val="clear" w:pos="720"/>
          <w:tab w:val="num" w:pos="284"/>
        </w:tabs>
        <w:spacing w:line="360" w:lineRule="auto"/>
        <w:ind w:left="357" w:hanging="357"/>
        <w:jc w:val="both"/>
        <w:rPr>
          <w:rFonts w:cs="Times New Roman"/>
          <w:color w:val="000000"/>
        </w:rPr>
      </w:pPr>
      <w:r w:rsidRPr="00D2699B">
        <w:rPr>
          <w:rFonts w:cs="Times New Roman"/>
          <w:color w:val="000000"/>
        </w:rPr>
        <w:t xml:space="preserve"> Z egzaminu poprawkowego sporządza się protokół, zawierający w szczególności:</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 xml:space="preserve">1) nazwę zajęć edukacyjnych, z których był przeprowadzony egzamin; </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 xml:space="preserve">2) imiona i nazwiska osób wchodzących w skład komisji; </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 xml:space="preserve">3) termin egzaminu; </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 xml:space="preserve">4) imię i nazwisko ucznia; </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lastRenderedPageBreak/>
        <w:t xml:space="preserve">5) zadania egzaminacyjne; </w:t>
      </w:r>
    </w:p>
    <w:p w:rsidR="00CE5B00" w:rsidRPr="00D2699B" w:rsidRDefault="00CE5B00" w:rsidP="00F207A6">
      <w:pPr>
        <w:pStyle w:val="Tekstpodstawowy"/>
        <w:spacing w:line="360" w:lineRule="auto"/>
        <w:ind w:left="568" w:hanging="284"/>
        <w:jc w:val="both"/>
        <w:rPr>
          <w:rFonts w:cs="Times New Roman"/>
          <w:color w:val="000000"/>
        </w:rPr>
      </w:pPr>
      <w:r w:rsidRPr="00D2699B">
        <w:rPr>
          <w:rFonts w:cs="Times New Roman"/>
          <w:color w:val="000000"/>
        </w:rPr>
        <w:t xml:space="preserve">6) ustaloną ocenę klasyfikacyjną. </w:t>
      </w:r>
    </w:p>
    <w:p w:rsidR="00CE5B00" w:rsidRPr="00D2699B" w:rsidRDefault="00CE5B00" w:rsidP="00F22EA5">
      <w:pPr>
        <w:pStyle w:val="Tekstpodstawowy"/>
        <w:numPr>
          <w:ilvl w:val="0"/>
          <w:numId w:val="23"/>
        </w:numPr>
        <w:tabs>
          <w:tab w:val="clear" w:pos="720"/>
          <w:tab w:val="num" w:pos="284"/>
        </w:tabs>
        <w:spacing w:line="360" w:lineRule="auto"/>
        <w:ind w:left="357" w:hanging="357"/>
        <w:jc w:val="both"/>
        <w:rPr>
          <w:rFonts w:cs="Times New Roman"/>
          <w:color w:val="000000"/>
        </w:rPr>
      </w:pPr>
      <w:r w:rsidRPr="00D2699B">
        <w:rPr>
          <w:rFonts w:cs="Times New Roman"/>
          <w:color w:val="000000"/>
        </w:rPr>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CE5B00" w:rsidRPr="00D2699B" w:rsidRDefault="00CE5B00" w:rsidP="00F207A6">
      <w:pPr>
        <w:pStyle w:val="Tekstpodstawowy"/>
        <w:spacing w:line="360" w:lineRule="auto"/>
        <w:jc w:val="both"/>
        <w:rPr>
          <w:rFonts w:cs="Times New Roman"/>
          <w:color w:val="000000"/>
        </w:rPr>
      </w:pPr>
    </w:p>
    <w:p w:rsidR="00CE5B00" w:rsidRDefault="00CE5B00" w:rsidP="000408E7">
      <w:pPr>
        <w:pStyle w:val="Tekstpodstawowy"/>
        <w:spacing w:line="360" w:lineRule="auto"/>
        <w:jc w:val="center"/>
        <w:rPr>
          <w:rFonts w:cs="Times New Roman"/>
          <w:b/>
          <w:bCs/>
          <w:color w:val="000000"/>
        </w:rPr>
      </w:pPr>
      <w:r w:rsidRPr="00980776">
        <w:rPr>
          <w:rFonts w:cs="Times New Roman"/>
          <w:b/>
          <w:bCs/>
          <w:color w:val="000000"/>
        </w:rPr>
        <w:t xml:space="preserve">§ </w:t>
      </w:r>
      <w:r w:rsidR="000978E5">
        <w:rPr>
          <w:rFonts w:cs="Times New Roman"/>
          <w:b/>
          <w:bCs/>
          <w:color w:val="000000"/>
        </w:rPr>
        <w:t>40</w:t>
      </w:r>
      <w:r w:rsidR="002B6EC9" w:rsidRPr="00980776">
        <w:rPr>
          <w:rFonts w:cs="Times New Roman"/>
          <w:b/>
          <w:bCs/>
          <w:color w:val="000000"/>
        </w:rPr>
        <w:t xml:space="preserve"> Odwołanie od oceny</w:t>
      </w:r>
    </w:p>
    <w:p w:rsidR="00770419" w:rsidRPr="00770419" w:rsidRDefault="00770419" w:rsidP="00F22EA5">
      <w:pPr>
        <w:pStyle w:val="Tekstpodstawowy"/>
        <w:numPr>
          <w:ilvl w:val="0"/>
          <w:numId w:val="52"/>
        </w:numPr>
        <w:tabs>
          <w:tab w:val="clear" w:pos="720"/>
          <w:tab w:val="num" w:pos="426"/>
        </w:tabs>
        <w:spacing w:line="360" w:lineRule="auto"/>
        <w:ind w:left="426"/>
        <w:jc w:val="both"/>
        <w:rPr>
          <w:rFonts w:cs="Times New Roman"/>
          <w:color w:val="000000"/>
        </w:rPr>
      </w:pPr>
      <w:r w:rsidRPr="00D2699B">
        <w:rPr>
          <w:rFonts w:cs="Times New Roman"/>
          <w:color w:val="000000"/>
        </w:rPr>
        <w:t>Zastrzeżenia zgłasza się od dnia ustalenia rocznej oceny klasyfikacyjnej z zajęć edukacyjnych lub rocznej oceny klasyfikacyjnej zachowania, nie później jednak niż w terminie 2 dni roboczy</w:t>
      </w:r>
      <w:r w:rsidR="002B6EC9">
        <w:rPr>
          <w:rFonts w:cs="Times New Roman"/>
          <w:color w:val="000000"/>
        </w:rPr>
        <w:t xml:space="preserve">ch od </w:t>
      </w:r>
      <w:r w:rsidR="002B6EC9" w:rsidRPr="00980776">
        <w:rPr>
          <w:rFonts w:cs="Times New Roman"/>
          <w:color w:val="000000"/>
        </w:rPr>
        <w:t>dnia zakończenia r</w:t>
      </w:r>
      <w:r w:rsidR="00980776" w:rsidRPr="00980776">
        <w:rPr>
          <w:rFonts w:cs="Times New Roman"/>
          <w:color w:val="000000"/>
        </w:rPr>
        <w:t>oku szkolnego</w:t>
      </w:r>
      <w:r w:rsidR="002B6EC9" w:rsidRPr="00980776">
        <w:rPr>
          <w:rFonts w:cs="Times New Roman"/>
          <w:color w:val="000000"/>
        </w:rPr>
        <w:t>.</w:t>
      </w:r>
      <w:r w:rsidR="009D5D8B">
        <w:rPr>
          <w:rFonts w:cs="Times New Roman"/>
          <w:color w:val="000000"/>
        </w:rPr>
        <w:t xml:space="preserve"> </w:t>
      </w:r>
    </w:p>
    <w:p w:rsidR="00770419" w:rsidRPr="00D2699B" w:rsidRDefault="00770419" w:rsidP="00F22EA5">
      <w:pPr>
        <w:pStyle w:val="Tekstpodstawowy"/>
        <w:numPr>
          <w:ilvl w:val="0"/>
          <w:numId w:val="52"/>
        </w:numPr>
        <w:tabs>
          <w:tab w:val="clear" w:pos="720"/>
          <w:tab w:val="num" w:pos="426"/>
        </w:tabs>
        <w:spacing w:line="360" w:lineRule="auto"/>
        <w:ind w:left="426"/>
        <w:jc w:val="both"/>
        <w:rPr>
          <w:rFonts w:cs="Times New Roman"/>
          <w:color w:val="000000"/>
        </w:rPr>
      </w:pPr>
      <w:r w:rsidRPr="00D2699B">
        <w:rPr>
          <w:rFonts w:cs="Times New Roman"/>
          <w:color w:val="000000"/>
        </w:rPr>
        <w:t xml:space="preserve">W przypadku stwierdzenia, że roczna ocena klasyfikacyjna z zajęć edukacyjnych lub roczna ocena klasyfikacyjna zachowania zostały ustalone niezgodnie z przepisami dotyczącymi trybu ustalania tych ocen, dyrektor szkoły powołuje komisję, która: </w:t>
      </w:r>
    </w:p>
    <w:p w:rsidR="00770419" w:rsidRPr="00D2699B" w:rsidRDefault="00770419" w:rsidP="00F22EA5">
      <w:pPr>
        <w:pStyle w:val="Tekstpodstawowy"/>
        <w:numPr>
          <w:ilvl w:val="1"/>
          <w:numId w:val="53"/>
        </w:numPr>
        <w:spacing w:line="360" w:lineRule="auto"/>
        <w:ind w:left="851"/>
        <w:jc w:val="both"/>
        <w:rPr>
          <w:rFonts w:cs="Times New Roman"/>
          <w:color w:val="000000"/>
        </w:rPr>
      </w:pPr>
      <w:r w:rsidRPr="00D2699B">
        <w:rPr>
          <w:rFonts w:cs="Times New Roman"/>
          <w:color w:val="000000"/>
        </w:rPr>
        <w:t xml:space="preserve">w przypadku rocznej oceny klasyfikacyjnej z zajęć edukacyjnych - przeprowadza sprawdzian wiadomości i umiejętności ucznia oraz ustala roczną ocenę klasyfikacyjną z danych zajęć edukacyjnych; </w:t>
      </w:r>
    </w:p>
    <w:p w:rsidR="00770419" w:rsidRPr="00D2699B" w:rsidRDefault="00770419" w:rsidP="00F22EA5">
      <w:pPr>
        <w:pStyle w:val="Tekstpodstawowy"/>
        <w:numPr>
          <w:ilvl w:val="1"/>
          <w:numId w:val="53"/>
        </w:numPr>
        <w:spacing w:line="360" w:lineRule="auto"/>
        <w:ind w:left="851"/>
        <w:jc w:val="both"/>
        <w:rPr>
          <w:rFonts w:cs="Times New Roman"/>
          <w:color w:val="000000"/>
        </w:rPr>
      </w:pPr>
      <w:r w:rsidRPr="00D2699B">
        <w:rPr>
          <w:rFonts w:cs="Times New Roman"/>
          <w:color w:val="000000"/>
        </w:rPr>
        <w:t xml:space="preserve">w przypadku rocznej oceny klasyfikacyjnej zachowania - ustala roczną ocenę klasyfikacyjną zachowania. </w:t>
      </w:r>
    </w:p>
    <w:p w:rsidR="00770419" w:rsidRPr="002B6EC9" w:rsidRDefault="00770419" w:rsidP="00F22EA5">
      <w:pPr>
        <w:pStyle w:val="Tekstpodstawowy"/>
        <w:numPr>
          <w:ilvl w:val="0"/>
          <w:numId w:val="52"/>
        </w:numPr>
        <w:tabs>
          <w:tab w:val="clear" w:pos="720"/>
          <w:tab w:val="num" w:pos="426"/>
        </w:tabs>
        <w:spacing w:line="360" w:lineRule="auto"/>
        <w:ind w:left="426"/>
        <w:jc w:val="both"/>
        <w:rPr>
          <w:rFonts w:cs="Times New Roman"/>
          <w:color w:val="000000"/>
        </w:rPr>
      </w:pPr>
      <w:r w:rsidRPr="002B6EC9">
        <w:rPr>
          <w:rFonts w:cs="Times New Roman"/>
          <w:color w:val="000000"/>
        </w:rPr>
        <w:t>W skład komisji</w:t>
      </w:r>
      <w:r w:rsidR="002B6EC9">
        <w:rPr>
          <w:rFonts w:cs="Times New Roman"/>
          <w:color w:val="000000"/>
        </w:rPr>
        <w:t xml:space="preserve"> </w:t>
      </w:r>
      <w:r w:rsidRPr="002B6EC9">
        <w:rPr>
          <w:rFonts w:cs="Times New Roman"/>
          <w:color w:val="000000"/>
        </w:rPr>
        <w:t>wchodzą:</w:t>
      </w:r>
    </w:p>
    <w:p w:rsidR="00770419" w:rsidRPr="002B6EC9" w:rsidRDefault="00770419" w:rsidP="00F22EA5">
      <w:pPr>
        <w:pStyle w:val="Tekstpodstawowy"/>
        <w:numPr>
          <w:ilvl w:val="0"/>
          <w:numId w:val="54"/>
        </w:numPr>
        <w:spacing w:line="360" w:lineRule="auto"/>
        <w:ind w:left="851"/>
        <w:jc w:val="both"/>
        <w:rPr>
          <w:rFonts w:cs="Times New Roman"/>
          <w:color w:val="000000"/>
        </w:rPr>
      </w:pPr>
      <w:r w:rsidRPr="002B6EC9">
        <w:rPr>
          <w:rFonts w:cs="Times New Roman"/>
          <w:color w:val="000000"/>
        </w:rPr>
        <w:t>dyrektor szkoły albo nauczyciel wyznaczony przez dyrektora szkoły - jako przewodniczący</w:t>
      </w:r>
      <w:r w:rsidR="002B6EC9">
        <w:rPr>
          <w:rFonts w:cs="Times New Roman"/>
          <w:color w:val="000000"/>
        </w:rPr>
        <w:t xml:space="preserve"> </w:t>
      </w:r>
      <w:r w:rsidRPr="002B6EC9">
        <w:rPr>
          <w:rFonts w:cs="Times New Roman"/>
          <w:color w:val="000000"/>
        </w:rPr>
        <w:t>komisji;</w:t>
      </w:r>
    </w:p>
    <w:p w:rsidR="00770419" w:rsidRPr="002B6EC9" w:rsidRDefault="00770419" w:rsidP="00F22EA5">
      <w:pPr>
        <w:pStyle w:val="Tekstpodstawowy"/>
        <w:numPr>
          <w:ilvl w:val="0"/>
          <w:numId w:val="54"/>
        </w:numPr>
        <w:spacing w:line="360" w:lineRule="auto"/>
        <w:ind w:left="851"/>
        <w:jc w:val="both"/>
        <w:rPr>
          <w:rFonts w:cs="Times New Roman"/>
          <w:color w:val="000000"/>
        </w:rPr>
      </w:pPr>
      <w:r w:rsidRPr="002B6EC9">
        <w:rPr>
          <w:rFonts w:cs="Times New Roman"/>
          <w:color w:val="000000"/>
        </w:rPr>
        <w:t>nauczyciel prowadzący dane zajęcia</w:t>
      </w:r>
      <w:r w:rsidR="002B6EC9">
        <w:rPr>
          <w:rFonts w:cs="Times New Roman"/>
          <w:color w:val="000000"/>
        </w:rPr>
        <w:t xml:space="preserve"> </w:t>
      </w:r>
      <w:r w:rsidRPr="002B6EC9">
        <w:rPr>
          <w:rFonts w:cs="Times New Roman"/>
          <w:color w:val="000000"/>
        </w:rPr>
        <w:t>edukacyjne;</w:t>
      </w:r>
    </w:p>
    <w:p w:rsidR="00770419" w:rsidRPr="002B6EC9" w:rsidRDefault="00770419" w:rsidP="00F22EA5">
      <w:pPr>
        <w:pStyle w:val="Tekstpodstawowy"/>
        <w:numPr>
          <w:ilvl w:val="0"/>
          <w:numId w:val="54"/>
        </w:numPr>
        <w:spacing w:line="360" w:lineRule="auto"/>
        <w:ind w:left="851"/>
        <w:jc w:val="both"/>
        <w:rPr>
          <w:rFonts w:cs="Times New Roman"/>
          <w:color w:val="000000"/>
        </w:rPr>
      </w:pPr>
      <w:r w:rsidRPr="002B6EC9">
        <w:rPr>
          <w:rFonts w:cs="Times New Roman"/>
          <w:color w:val="000000"/>
        </w:rPr>
        <w:t>nauczyciel prowadzący takie same lub pokrewne zajęcia</w:t>
      </w:r>
      <w:r w:rsidR="002B6EC9">
        <w:rPr>
          <w:rFonts w:cs="Times New Roman"/>
          <w:color w:val="000000"/>
        </w:rPr>
        <w:t xml:space="preserve"> </w:t>
      </w:r>
      <w:r w:rsidRPr="002B6EC9">
        <w:rPr>
          <w:rFonts w:cs="Times New Roman"/>
          <w:color w:val="000000"/>
        </w:rPr>
        <w:t>edukacyjne.</w:t>
      </w:r>
    </w:p>
    <w:p w:rsidR="00770419" w:rsidRPr="002B6EC9" w:rsidRDefault="00770419" w:rsidP="00F22EA5">
      <w:pPr>
        <w:pStyle w:val="Tekstpodstawowy"/>
        <w:numPr>
          <w:ilvl w:val="0"/>
          <w:numId w:val="52"/>
        </w:numPr>
        <w:tabs>
          <w:tab w:val="clear" w:pos="720"/>
          <w:tab w:val="num" w:pos="426"/>
        </w:tabs>
        <w:spacing w:line="360" w:lineRule="auto"/>
        <w:ind w:left="426"/>
        <w:jc w:val="both"/>
        <w:rPr>
          <w:rFonts w:cs="Times New Roman"/>
          <w:color w:val="000000"/>
        </w:rPr>
      </w:pPr>
      <w:r w:rsidRPr="002B6EC9">
        <w:rPr>
          <w:rFonts w:cs="Times New Roman"/>
          <w:color w:val="000000"/>
        </w:rPr>
        <w:t xml:space="preserve">Egzamin, o którym mowa w ust. </w:t>
      </w:r>
      <w:r w:rsidR="0009107A">
        <w:rPr>
          <w:rFonts w:cs="Times New Roman"/>
          <w:color w:val="000000"/>
        </w:rPr>
        <w:t>1</w:t>
      </w:r>
      <w:r w:rsidRPr="002B6EC9">
        <w:rPr>
          <w:rFonts w:cs="Times New Roman"/>
          <w:color w:val="000000"/>
        </w:rPr>
        <w:t>, przeprowadza się w formie pisemnej i</w:t>
      </w:r>
      <w:r w:rsidR="002B6EC9">
        <w:rPr>
          <w:rFonts w:cs="Times New Roman"/>
          <w:color w:val="000000"/>
        </w:rPr>
        <w:t xml:space="preserve"> u</w:t>
      </w:r>
      <w:r w:rsidRPr="00D2699B">
        <w:rPr>
          <w:rFonts w:cs="Times New Roman"/>
          <w:color w:val="000000"/>
        </w:rPr>
        <w:t xml:space="preserve">stalona przez komisję roczna ocena klasyfikacyjna z zajęć edukacyjnych oraz roczna ocena klasyfikacyjna zachowania nie może być niższa od ustalonej wcześniej oceny. Ocena ustalona przez komisję jest ostateczna, z wyjątkiem negatywnej rocznej oceny klasyfikacyjnej, o której mowa w przepisach wydanych na podstawie art. 44zb, z zajęć edukacyjnych, która może być zmieniona w wyniku egzaminu poprawkowego, z zastrzeżeniem art. 44m ust. 1. 6 </w:t>
      </w:r>
      <w:proofErr w:type="spellStart"/>
      <w:r w:rsidRPr="00D2699B">
        <w:rPr>
          <w:rFonts w:cs="Times New Roman"/>
          <w:color w:val="000000"/>
        </w:rPr>
        <w:t>uso</w:t>
      </w:r>
      <w:proofErr w:type="spellEnd"/>
      <w:r>
        <w:rPr>
          <w:rFonts w:cs="Times New Roman"/>
          <w:color w:val="000000"/>
        </w:rPr>
        <w:t>.</w:t>
      </w:r>
    </w:p>
    <w:p w:rsidR="00CE5B00" w:rsidRPr="00D2699B" w:rsidRDefault="00CE5B00" w:rsidP="00F22EA5">
      <w:pPr>
        <w:pStyle w:val="Tekstpodstawowy"/>
        <w:numPr>
          <w:ilvl w:val="0"/>
          <w:numId w:val="52"/>
        </w:numPr>
        <w:tabs>
          <w:tab w:val="clear" w:pos="720"/>
          <w:tab w:val="num" w:pos="426"/>
        </w:tabs>
        <w:spacing w:line="360" w:lineRule="auto"/>
        <w:ind w:left="426"/>
        <w:jc w:val="both"/>
        <w:rPr>
          <w:rFonts w:cs="Times New Roman"/>
          <w:color w:val="000000"/>
        </w:rPr>
      </w:pPr>
      <w:r w:rsidRPr="00D2699B">
        <w:rPr>
          <w:rFonts w:cs="Times New Roman"/>
          <w:color w:val="000000"/>
        </w:rPr>
        <w:lastRenderedPageBreak/>
        <w:t>Uczeń, który z przyczyn usprawiedliwionych nie przystąpił do sprawdzianu wyznaczonym terminie, może przystąpić do niego w dodatkowym terminie wyznaczonym przez dyrektora szkoły w uzgodnieniu z uczniem i jego rodzicami</w:t>
      </w:r>
      <w:r>
        <w:rPr>
          <w:rFonts w:cs="Times New Roman"/>
          <w:color w:val="000000"/>
        </w:rPr>
        <w:t>.</w:t>
      </w:r>
    </w:p>
    <w:p w:rsidR="00CE5B00" w:rsidRPr="00D2699B" w:rsidRDefault="00CE5B00" w:rsidP="00F22EA5">
      <w:pPr>
        <w:pStyle w:val="Tekstpodstawowy"/>
        <w:numPr>
          <w:ilvl w:val="0"/>
          <w:numId w:val="52"/>
        </w:numPr>
        <w:tabs>
          <w:tab w:val="clear" w:pos="720"/>
          <w:tab w:val="num" w:pos="426"/>
        </w:tabs>
        <w:spacing w:line="360" w:lineRule="auto"/>
        <w:ind w:left="426"/>
        <w:jc w:val="both"/>
        <w:rPr>
          <w:rFonts w:cs="Times New Roman"/>
          <w:color w:val="000000"/>
        </w:rPr>
      </w:pPr>
      <w:r w:rsidRPr="00D2699B">
        <w:rPr>
          <w:rFonts w:cs="Times New Roman"/>
          <w:color w:val="000000"/>
        </w:rPr>
        <w:t xml:space="preserve"> Przepisy powyższe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 </w:t>
      </w:r>
    </w:p>
    <w:p w:rsidR="00CE5B00" w:rsidRPr="00D2699B" w:rsidRDefault="00CE5B00" w:rsidP="00F22EA5">
      <w:pPr>
        <w:pStyle w:val="Tekstpodstawowy"/>
        <w:numPr>
          <w:ilvl w:val="0"/>
          <w:numId w:val="52"/>
        </w:numPr>
        <w:tabs>
          <w:tab w:val="clear" w:pos="720"/>
          <w:tab w:val="num" w:pos="426"/>
        </w:tabs>
        <w:spacing w:line="360" w:lineRule="auto"/>
        <w:ind w:left="426"/>
        <w:jc w:val="both"/>
        <w:rPr>
          <w:rFonts w:cs="Times New Roman"/>
          <w:color w:val="000000"/>
        </w:rPr>
      </w:pPr>
      <w:r w:rsidRPr="00D2699B">
        <w:rPr>
          <w:rFonts w:cs="Times New Roman"/>
          <w:color w:val="000000"/>
        </w:rPr>
        <w:t>Sprawdzian wiadomości i umiejętności ucznia przeprowadza się w formie pisemnej i ustnej.</w:t>
      </w:r>
    </w:p>
    <w:p w:rsidR="00CE5B00" w:rsidRPr="00D2699B" w:rsidRDefault="00CE5B00" w:rsidP="00F22EA5">
      <w:pPr>
        <w:pStyle w:val="Tekstpodstawowy"/>
        <w:numPr>
          <w:ilvl w:val="0"/>
          <w:numId w:val="52"/>
        </w:numPr>
        <w:tabs>
          <w:tab w:val="clear" w:pos="720"/>
          <w:tab w:val="num" w:pos="426"/>
        </w:tabs>
        <w:spacing w:line="360" w:lineRule="auto"/>
        <w:ind w:left="426"/>
        <w:jc w:val="both"/>
        <w:rPr>
          <w:rFonts w:cs="Times New Roman"/>
          <w:color w:val="000000"/>
        </w:rPr>
      </w:pPr>
      <w:r w:rsidRPr="00D2699B">
        <w:rPr>
          <w:rFonts w:cs="Times New Roman"/>
          <w:color w:val="000000"/>
        </w:rPr>
        <w:t xml:space="preserve">Sprawdzian wiadomości i umiejętności ucznia z plastyki, </w:t>
      </w:r>
      <w:r>
        <w:rPr>
          <w:rFonts w:cs="Times New Roman"/>
          <w:color w:val="000000"/>
        </w:rPr>
        <w:t>muzyki, techniki, informatyki i </w:t>
      </w:r>
      <w:r w:rsidRPr="00D2699B">
        <w:rPr>
          <w:rFonts w:cs="Times New Roman"/>
          <w:color w:val="000000"/>
        </w:rPr>
        <w:t xml:space="preserve">wychowania fizycznego ma przede wszystkim formę zadań praktycznych. </w:t>
      </w:r>
    </w:p>
    <w:p w:rsidR="00CE5B00" w:rsidRPr="00D2699B" w:rsidRDefault="00CE5B00" w:rsidP="00F22EA5">
      <w:pPr>
        <w:pStyle w:val="Tekstpodstawowy"/>
        <w:numPr>
          <w:ilvl w:val="0"/>
          <w:numId w:val="52"/>
        </w:numPr>
        <w:tabs>
          <w:tab w:val="clear" w:pos="720"/>
          <w:tab w:val="num" w:pos="426"/>
        </w:tabs>
        <w:spacing w:line="360" w:lineRule="auto"/>
        <w:ind w:left="426"/>
        <w:jc w:val="both"/>
        <w:rPr>
          <w:rFonts w:cs="Times New Roman"/>
          <w:color w:val="000000"/>
        </w:rPr>
      </w:pPr>
      <w:r w:rsidRPr="00D2699B">
        <w:rPr>
          <w:rFonts w:cs="Times New Roman"/>
          <w:color w:val="000000"/>
        </w:rPr>
        <w:t>Sprawdzian wiadomości i umiejętności ucznia przeprowadza się nie później niż w terminie 5 dni od dnia zgłoszenia zastrzeżeń</w:t>
      </w:r>
    </w:p>
    <w:p w:rsidR="00CE5B00" w:rsidRPr="00D2699B" w:rsidRDefault="00CE5B00" w:rsidP="00F22EA5">
      <w:pPr>
        <w:pStyle w:val="Tekstpodstawowy"/>
        <w:numPr>
          <w:ilvl w:val="0"/>
          <w:numId w:val="52"/>
        </w:numPr>
        <w:tabs>
          <w:tab w:val="clear" w:pos="720"/>
          <w:tab w:val="num" w:pos="426"/>
        </w:tabs>
        <w:spacing w:line="360" w:lineRule="auto"/>
        <w:ind w:left="426"/>
        <w:jc w:val="both"/>
        <w:rPr>
          <w:rFonts w:cs="Times New Roman"/>
          <w:color w:val="000000"/>
        </w:rPr>
      </w:pPr>
      <w:r w:rsidRPr="00D2699B">
        <w:rPr>
          <w:rFonts w:cs="Times New Roman"/>
          <w:color w:val="000000"/>
        </w:rPr>
        <w:t>Termin sprawdzianu uzgadnia się z uczniem i jego rodzicami.</w:t>
      </w:r>
    </w:p>
    <w:p w:rsidR="00CE5B00" w:rsidRPr="00980776" w:rsidRDefault="00CE5B00" w:rsidP="00F22EA5">
      <w:pPr>
        <w:pStyle w:val="Tekstpodstawowy"/>
        <w:numPr>
          <w:ilvl w:val="0"/>
          <w:numId w:val="52"/>
        </w:numPr>
        <w:tabs>
          <w:tab w:val="clear" w:pos="720"/>
          <w:tab w:val="num" w:pos="426"/>
        </w:tabs>
        <w:spacing w:line="360" w:lineRule="auto"/>
        <w:ind w:left="426"/>
        <w:jc w:val="both"/>
        <w:rPr>
          <w:rFonts w:cs="Times New Roman"/>
          <w:color w:val="000000"/>
        </w:rPr>
      </w:pPr>
      <w:r w:rsidRPr="00D2699B">
        <w:rPr>
          <w:rFonts w:cs="Times New Roman"/>
          <w:color w:val="000000"/>
        </w:rPr>
        <w:t xml:space="preserve"> </w:t>
      </w:r>
      <w:r w:rsidRPr="00980776">
        <w:rPr>
          <w:rFonts w:cs="Times New Roman"/>
          <w:color w:val="000000"/>
        </w:rPr>
        <w:t>W skład komisji wchodzą:</w:t>
      </w:r>
    </w:p>
    <w:p w:rsidR="00CE5B00" w:rsidRPr="00980776" w:rsidRDefault="009D5D8B" w:rsidP="00F22EA5">
      <w:pPr>
        <w:pStyle w:val="Tekstpodstawowy"/>
        <w:numPr>
          <w:ilvl w:val="0"/>
          <w:numId w:val="55"/>
        </w:numPr>
        <w:spacing w:line="360" w:lineRule="auto"/>
        <w:ind w:left="851"/>
        <w:jc w:val="both"/>
        <w:rPr>
          <w:rFonts w:cs="Times New Roman"/>
          <w:color w:val="000000"/>
        </w:rPr>
      </w:pPr>
      <w:r w:rsidRPr="00980776">
        <w:rPr>
          <w:rFonts w:cs="Times New Roman"/>
          <w:color w:val="000000"/>
        </w:rPr>
        <w:t xml:space="preserve"> </w:t>
      </w:r>
      <w:r w:rsidR="00CE5B00" w:rsidRPr="00980776">
        <w:rPr>
          <w:rFonts w:cs="Times New Roman"/>
          <w:color w:val="000000"/>
        </w:rPr>
        <w:t xml:space="preserve">dyrektor szkoły albo nauczyciel wyznaczony przez dyrektora szkoły - jako przewodniczący komisji; </w:t>
      </w:r>
    </w:p>
    <w:p w:rsidR="00CE5B00" w:rsidRPr="00980776" w:rsidRDefault="00CE5B00" w:rsidP="00F22EA5">
      <w:pPr>
        <w:pStyle w:val="Tekstpodstawowy"/>
        <w:numPr>
          <w:ilvl w:val="0"/>
          <w:numId w:val="55"/>
        </w:numPr>
        <w:spacing w:line="360" w:lineRule="auto"/>
        <w:ind w:left="851"/>
        <w:jc w:val="both"/>
        <w:rPr>
          <w:rFonts w:cs="Times New Roman"/>
          <w:color w:val="000000"/>
        </w:rPr>
      </w:pPr>
      <w:r w:rsidRPr="00980776">
        <w:rPr>
          <w:rFonts w:cs="Times New Roman"/>
          <w:color w:val="000000"/>
        </w:rPr>
        <w:t xml:space="preserve">nauczyciel prowadzący dane zajęcia edukacyjne; </w:t>
      </w:r>
    </w:p>
    <w:p w:rsidR="00CE5B00" w:rsidRPr="00980776" w:rsidRDefault="00CE5B00" w:rsidP="00F22EA5">
      <w:pPr>
        <w:pStyle w:val="Tekstpodstawowy"/>
        <w:numPr>
          <w:ilvl w:val="0"/>
          <w:numId w:val="55"/>
        </w:numPr>
        <w:spacing w:line="360" w:lineRule="auto"/>
        <w:ind w:left="851"/>
        <w:jc w:val="both"/>
        <w:rPr>
          <w:rFonts w:cs="Times New Roman"/>
        </w:rPr>
      </w:pPr>
      <w:r w:rsidRPr="00980776">
        <w:rPr>
          <w:rFonts w:cs="Times New Roman"/>
        </w:rPr>
        <w:t>nauczyciel prowadzący takie same lub pokrewne zajęcia edukacyjne.</w:t>
      </w:r>
      <w:r w:rsidR="009D7F3D" w:rsidRPr="00980776">
        <w:rPr>
          <w:rFonts w:cs="Times New Roman"/>
        </w:rPr>
        <w:t xml:space="preserve">  </w:t>
      </w:r>
    </w:p>
    <w:p w:rsidR="00CE5B00" w:rsidRPr="00D2699B" w:rsidRDefault="00CE5B00" w:rsidP="00F22EA5">
      <w:pPr>
        <w:pStyle w:val="Tekstpodstawowy"/>
        <w:numPr>
          <w:ilvl w:val="0"/>
          <w:numId w:val="24"/>
        </w:numPr>
        <w:spacing w:line="360" w:lineRule="auto"/>
        <w:ind w:left="357" w:hanging="357"/>
        <w:jc w:val="both"/>
        <w:rPr>
          <w:rFonts w:cs="Times New Roman"/>
          <w:color w:val="000000"/>
        </w:rPr>
      </w:pPr>
      <w:r w:rsidRPr="00D2699B">
        <w:rPr>
          <w:rFonts w:cs="Times New Roman"/>
          <w:color w:val="000000"/>
        </w:rPr>
        <w:t xml:space="preserve">Nauczyciel może być zwolniony z udziału w pracy komisji na własną prośbę lub w innych, szczególnie uzasadnionych przypadkach. </w:t>
      </w:r>
    </w:p>
    <w:p w:rsidR="00CE5B00" w:rsidRDefault="00CE5B00" w:rsidP="00F22EA5">
      <w:pPr>
        <w:pStyle w:val="Tekstpodstawowy"/>
        <w:numPr>
          <w:ilvl w:val="0"/>
          <w:numId w:val="24"/>
        </w:numPr>
        <w:spacing w:line="360" w:lineRule="auto"/>
        <w:ind w:left="357" w:hanging="357"/>
        <w:jc w:val="both"/>
        <w:rPr>
          <w:rFonts w:cs="Times New Roman"/>
          <w:color w:val="000000"/>
        </w:rPr>
      </w:pPr>
      <w:r w:rsidRPr="00D2699B">
        <w:rPr>
          <w:rFonts w:cs="Times New Roman"/>
          <w:color w:val="000000"/>
        </w:rPr>
        <w:t xml:space="preserve">W takim przypadku dyrektor szkoły powołuje w skład komisji innego nauczyciela prowadzącego takie same zajęcia edukacyjne, z tym że powołanie nauczyciela zatrudnionego w innej szkole następuje w porozumieniu z dyrektorem tej szkoły. </w:t>
      </w:r>
    </w:p>
    <w:p w:rsidR="0095525C" w:rsidRPr="00D2699B" w:rsidRDefault="0095525C" w:rsidP="00F22EA5">
      <w:pPr>
        <w:pStyle w:val="Tekstpodstawowy"/>
        <w:numPr>
          <w:ilvl w:val="0"/>
          <w:numId w:val="24"/>
        </w:numPr>
        <w:spacing w:line="360" w:lineRule="auto"/>
        <w:ind w:left="357" w:hanging="357"/>
        <w:jc w:val="both"/>
        <w:rPr>
          <w:rFonts w:cs="Times New Roman"/>
          <w:color w:val="000000"/>
        </w:rPr>
      </w:pPr>
      <w:r w:rsidRPr="00D2699B">
        <w:rPr>
          <w:rFonts w:cs="Times New Roman"/>
          <w:color w:val="000000"/>
        </w:rPr>
        <w:t>Ze sprawdzianu wiadomości i umiejętności ucznia sporzą</w:t>
      </w:r>
      <w:r>
        <w:rPr>
          <w:rFonts w:cs="Times New Roman"/>
          <w:color w:val="000000"/>
        </w:rPr>
        <w:t>dza się protokół, zawierający w </w:t>
      </w:r>
      <w:r w:rsidRPr="00D2699B">
        <w:rPr>
          <w:rFonts w:cs="Times New Roman"/>
          <w:color w:val="000000"/>
        </w:rPr>
        <w:t>szczególności:</w:t>
      </w:r>
    </w:p>
    <w:p w:rsidR="0095525C" w:rsidRPr="00D2699B" w:rsidRDefault="0095525C" w:rsidP="00F22EA5">
      <w:pPr>
        <w:pStyle w:val="Tekstpodstawowy"/>
        <w:numPr>
          <w:ilvl w:val="0"/>
          <w:numId w:val="57"/>
        </w:numPr>
        <w:spacing w:line="360" w:lineRule="auto"/>
        <w:ind w:left="851"/>
        <w:jc w:val="both"/>
        <w:rPr>
          <w:rFonts w:cs="Times New Roman"/>
          <w:color w:val="000000"/>
        </w:rPr>
      </w:pPr>
      <w:r w:rsidRPr="00D2699B">
        <w:rPr>
          <w:rFonts w:cs="Times New Roman"/>
          <w:color w:val="000000"/>
        </w:rPr>
        <w:t xml:space="preserve">nazwę zajęć edukacyjnych, z których był przeprowadzony sprawdzian; </w:t>
      </w:r>
    </w:p>
    <w:p w:rsidR="0095525C" w:rsidRPr="00D2699B" w:rsidRDefault="0095525C" w:rsidP="00F22EA5">
      <w:pPr>
        <w:pStyle w:val="Tekstpodstawowy"/>
        <w:numPr>
          <w:ilvl w:val="0"/>
          <w:numId w:val="57"/>
        </w:numPr>
        <w:spacing w:line="360" w:lineRule="auto"/>
        <w:ind w:left="851"/>
        <w:jc w:val="both"/>
        <w:rPr>
          <w:rFonts w:cs="Times New Roman"/>
          <w:color w:val="000000"/>
        </w:rPr>
      </w:pPr>
      <w:r w:rsidRPr="00D2699B">
        <w:rPr>
          <w:rFonts w:cs="Times New Roman"/>
          <w:color w:val="000000"/>
        </w:rPr>
        <w:t xml:space="preserve">imiona i nazwiska osób wchodzących w skład komisji; </w:t>
      </w:r>
    </w:p>
    <w:p w:rsidR="0095525C" w:rsidRPr="00D2699B" w:rsidRDefault="0095525C" w:rsidP="00F22EA5">
      <w:pPr>
        <w:pStyle w:val="Tekstpodstawowy"/>
        <w:numPr>
          <w:ilvl w:val="0"/>
          <w:numId w:val="57"/>
        </w:numPr>
        <w:spacing w:line="360" w:lineRule="auto"/>
        <w:ind w:left="851"/>
        <w:jc w:val="both"/>
        <w:rPr>
          <w:rFonts w:cs="Times New Roman"/>
          <w:color w:val="000000"/>
        </w:rPr>
      </w:pPr>
      <w:r w:rsidRPr="00D2699B">
        <w:rPr>
          <w:rFonts w:cs="Times New Roman"/>
          <w:color w:val="000000"/>
        </w:rPr>
        <w:t>termin sprawdzianu;</w:t>
      </w:r>
    </w:p>
    <w:p w:rsidR="0095525C" w:rsidRPr="00D2699B" w:rsidRDefault="0095525C" w:rsidP="00F22EA5">
      <w:pPr>
        <w:pStyle w:val="Tekstpodstawowy"/>
        <w:numPr>
          <w:ilvl w:val="0"/>
          <w:numId w:val="57"/>
        </w:numPr>
        <w:spacing w:line="360" w:lineRule="auto"/>
        <w:ind w:left="851"/>
        <w:jc w:val="both"/>
        <w:rPr>
          <w:rFonts w:cs="Times New Roman"/>
          <w:color w:val="000000"/>
        </w:rPr>
      </w:pPr>
      <w:r>
        <w:rPr>
          <w:rFonts w:cs="Times New Roman"/>
          <w:color w:val="000000"/>
        </w:rPr>
        <w:t>imię i nazwisko ucznia;</w:t>
      </w:r>
    </w:p>
    <w:p w:rsidR="0095525C" w:rsidRPr="00D2699B" w:rsidRDefault="0095525C" w:rsidP="00F22EA5">
      <w:pPr>
        <w:pStyle w:val="Tekstpodstawowy"/>
        <w:numPr>
          <w:ilvl w:val="0"/>
          <w:numId w:val="57"/>
        </w:numPr>
        <w:spacing w:line="360" w:lineRule="auto"/>
        <w:ind w:left="851"/>
        <w:jc w:val="both"/>
        <w:rPr>
          <w:rFonts w:cs="Times New Roman"/>
          <w:color w:val="000000"/>
        </w:rPr>
      </w:pPr>
      <w:r w:rsidRPr="00D2699B">
        <w:rPr>
          <w:rFonts w:cs="Times New Roman"/>
          <w:color w:val="000000"/>
        </w:rPr>
        <w:lastRenderedPageBreak/>
        <w:t>zadania sprawdzające;</w:t>
      </w:r>
    </w:p>
    <w:p w:rsidR="0095525C" w:rsidRPr="00D2699B" w:rsidRDefault="0095525C" w:rsidP="00F22EA5">
      <w:pPr>
        <w:pStyle w:val="Tekstpodstawowy"/>
        <w:numPr>
          <w:ilvl w:val="0"/>
          <w:numId w:val="57"/>
        </w:numPr>
        <w:spacing w:line="360" w:lineRule="auto"/>
        <w:ind w:left="851"/>
        <w:jc w:val="both"/>
        <w:rPr>
          <w:rFonts w:cs="Times New Roman"/>
          <w:color w:val="000000"/>
        </w:rPr>
      </w:pPr>
      <w:r>
        <w:rPr>
          <w:rFonts w:cs="Times New Roman"/>
          <w:color w:val="000000"/>
        </w:rPr>
        <w:t>ustaloną ocenę klasyfikacyjną.</w:t>
      </w:r>
    </w:p>
    <w:p w:rsidR="0095525C" w:rsidRPr="0095525C" w:rsidRDefault="0095525C" w:rsidP="00F22EA5">
      <w:pPr>
        <w:pStyle w:val="Tekstpodstawowy"/>
        <w:numPr>
          <w:ilvl w:val="0"/>
          <w:numId w:val="24"/>
        </w:numPr>
        <w:spacing w:line="360" w:lineRule="auto"/>
        <w:ind w:left="357" w:hanging="357"/>
        <w:jc w:val="both"/>
        <w:rPr>
          <w:rFonts w:cs="Times New Roman"/>
          <w:color w:val="000000"/>
        </w:rPr>
      </w:pPr>
      <w:r w:rsidRPr="00D2699B">
        <w:rPr>
          <w:rFonts w:cs="Times New Roman"/>
          <w:color w:val="000000"/>
        </w:rPr>
        <w:t>Do protokołu dołącza się o</w:t>
      </w:r>
      <w:r>
        <w:rPr>
          <w:rFonts w:cs="Times New Roman"/>
          <w:color w:val="000000"/>
        </w:rPr>
        <w:t>dpowiednio pisemne prace ucznia</w:t>
      </w:r>
      <w:r w:rsidRPr="00D2699B">
        <w:rPr>
          <w:rFonts w:cs="Times New Roman"/>
          <w:color w:val="000000"/>
        </w:rPr>
        <w:t>, zwięzłą informację o ustnych odpowiedziach ucznia i zwięzłą informację o wykonaniu przez ucznia zadania praktycznego</w:t>
      </w:r>
      <w:r>
        <w:rPr>
          <w:rFonts w:cs="Times New Roman"/>
          <w:color w:val="000000"/>
        </w:rPr>
        <w:t>.</w:t>
      </w:r>
    </w:p>
    <w:p w:rsidR="00CE5B00" w:rsidRPr="00D2699B" w:rsidRDefault="0095525C" w:rsidP="00F22EA5">
      <w:pPr>
        <w:pStyle w:val="Tekstpodstawowy"/>
        <w:numPr>
          <w:ilvl w:val="0"/>
          <w:numId w:val="24"/>
        </w:numPr>
        <w:spacing w:line="360" w:lineRule="auto"/>
        <w:ind w:left="357" w:hanging="357"/>
        <w:jc w:val="both"/>
        <w:rPr>
          <w:rFonts w:cs="Times New Roman"/>
          <w:color w:val="000000"/>
        </w:rPr>
      </w:pPr>
      <w:r w:rsidRPr="0030095D">
        <w:rPr>
          <w:rFonts w:cs="Times New Roman"/>
          <w:color w:val="000000" w:themeColor="text1"/>
        </w:rPr>
        <w:t>Przy ustalaniu rocznej oceny klasyfikacyjnej zachowania</w:t>
      </w:r>
      <w:r>
        <w:rPr>
          <w:rFonts w:cs="Times New Roman"/>
          <w:color w:val="000000"/>
        </w:rPr>
        <w:t xml:space="preserve"> </w:t>
      </w:r>
      <w:r w:rsidR="0030095D">
        <w:rPr>
          <w:rFonts w:cs="Times New Roman"/>
          <w:color w:val="000000"/>
        </w:rPr>
        <w:t>w</w:t>
      </w:r>
      <w:r w:rsidR="00CE5B00" w:rsidRPr="00D2699B">
        <w:rPr>
          <w:rFonts w:cs="Times New Roman"/>
          <w:color w:val="000000"/>
        </w:rPr>
        <w:t xml:space="preserve"> skład komisji, o której mowa w art. 44n ust. 4 pkt</w:t>
      </w:r>
      <w:r>
        <w:rPr>
          <w:rFonts w:cs="Times New Roman"/>
          <w:color w:val="000000"/>
        </w:rPr>
        <w:t>.</w:t>
      </w:r>
      <w:r w:rsidR="00CE5B00" w:rsidRPr="00D2699B">
        <w:rPr>
          <w:rFonts w:cs="Times New Roman"/>
          <w:color w:val="000000"/>
        </w:rPr>
        <w:t xml:space="preserve"> 2 usta</w:t>
      </w:r>
      <w:r w:rsidR="009D5D8B">
        <w:rPr>
          <w:rFonts w:cs="Times New Roman"/>
          <w:color w:val="000000"/>
        </w:rPr>
        <w:t>wy o systemie oświaty, wchodzą:</w:t>
      </w:r>
    </w:p>
    <w:p w:rsidR="00CE5B00" w:rsidRPr="00D2699B" w:rsidRDefault="00CE5B00" w:rsidP="00F22EA5">
      <w:pPr>
        <w:pStyle w:val="Tekstpodstawowy"/>
        <w:numPr>
          <w:ilvl w:val="0"/>
          <w:numId w:val="56"/>
        </w:numPr>
        <w:spacing w:line="360" w:lineRule="auto"/>
        <w:ind w:left="851"/>
        <w:jc w:val="both"/>
        <w:rPr>
          <w:rFonts w:cs="Times New Roman"/>
          <w:color w:val="000000"/>
        </w:rPr>
      </w:pPr>
      <w:r w:rsidRPr="00D2699B">
        <w:rPr>
          <w:rFonts w:cs="Times New Roman"/>
          <w:color w:val="000000"/>
        </w:rPr>
        <w:t xml:space="preserve">dyrektor szkoły albo nauczyciel wyznaczony przez dyrektora szkoły - jako przewodniczący komisji; </w:t>
      </w:r>
    </w:p>
    <w:p w:rsidR="00CE5B00" w:rsidRPr="00D2699B" w:rsidRDefault="00CE5B00" w:rsidP="00F22EA5">
      <w:pPr>
        <w:pStyle w:val="Tekstpodstawowy"/>
        <w:numPr>
          <w:ilvl w:val="0"/>
          <w:numId w:val="56"/>
        </w:numPr>
        <w:spacing w:line="360" w:lineRule="auto"/>
        <w:ind w:left="851"/>
        <w:jc w:val="both"/>
        <w:rPr>
          <w:rFonts w:cs="Times New Roman"/>
          <w:color w:val="000000"/>
        </w:rPr>
      </w:pPr>
      <w:r w:rsidRPr="00D2699B">
        <w:rPr>
          <w:rFonts w:cs="Times New Roman"/>
          <w:color w:val="000000"/>
        </w:rPr>
        <w:t xml:space="preserve">wychowawca oddziału; </w:t>
      </w:r>
    </w:p>
    <w:p w:rsidR="00CE5B00" w:rsidRPr="00D2699B" w:rsidRDefault="00CE5B00" w:rsidP="00F22EA5">
      <w:pPr>
        <w:pStyle w:val="Tekstpodstawowy"/>
        <w:numPr>
          <w:ilvl w:val="0"/>
          <w:numId w:val="56"/>
        </w:numPr>
        <w:spacing w:line="360" w:lineRule="auto"/>
        <w:ind w:left="851"/>
        <w:jc w:val="both"/>
        <w:rPr>
          <w:rFonts w:cs="Times New Roman"/>
          <w:color w:val="000000"/>
        </w:rPr>
      </w:pPr>
      <w:r w:rsidRPr="00D2699B">
        <w:rPr>
          <w:rFonts w:cs="Times New Roman"/>
          <w:color w:val="000000"/>
        </w:rPr>
        <w:t xml:space="preserve">nauczyciel prowadzący zajęcia edukacyjne w danym oddziale; </w:t>
      </w:r>
    </w:p>
    <w:p w:rsidR="00CE5B00" w:rsidRPr="00D2699B" w:rsidRDefault="00CE5B00" w:rsidP="00F22EA5">
      <w:pPr>
        <w:pStyle w:val="Tekstpodstawowy"/>
        <w:numPr>
          <w:ilvl w:val="0"/>
          <w:numId w:val="56"/>
        </w:numPr>
        <w:spacing w:line="360" w:lineRule="auto"/>
        <w:ind w:left="851"/>
        <w:jc w:val="both"/>
        <w:rPr>
          <w:rFonts w:cs="Times New Roman"/>
          <w:color w:val="000000"/>
        </w:rPr>
      </w:pPr>
      <w:r w:rsidRPr="00D2699B">
        <w:rPr>
          <w:rFonts w:cs="Times New Roman"/>
          <w:color w:val="000000"/>
        </w:rPr>
        <w:t>pedagog, jeżeli jest zatrudniony w szkole;</w:t>
      </w:r>
    </w:p>
    <w:p w:rsidR="00CE5B00" w:rsidRPr="00D2699B" w:rsidRDefault="00CE5B00" w:rsidP="00F22EA5">
      <w:pPr>
        <w:pStyle w:val="Tekstpodstawowy"/>
        <w:numPr>
          <w:ilvl w:val="0"/>
          <w:numId w:val="56"/>
        </w:numPr>
        <w:spacing w:line="360" w:lineRule="auto"/>
        <w:ind w:left="851"/>
        <w:jc w:val="both"/>
        <w:rPr>
          <w:rFonts w:cs="Times New Roman"/>
          <w:color w:val="000000"/>
        </w:rPr>
      </w:pPr>
      <w:r w:rsidRPr="00D2699B">
        <w:rPr>
          <w:rFonts w:cs="Times New Roman"/>
          <w:color w:val="000000"/>
        </w:rPr>
        <w:t>psycholog, jeżeli jest zatrudniony w szkole;</w:t>
      </w:r>
    </w:p>
    <w:p w:rsidR="00CE5B00" w:rsidRPr="00D2699B" w:rsidRDefault="00CE5B00" w:rsidP="00F22EA5">
      <w:pPr>
        <w:pStyle w:val="Tekstpodstawowy"/>
        <w:numPr>
          <w:ilvl w:val="0"/>
          <w:numId w:val="56"/>
        </w:numPr>
        <w:spacing w:line="360" w:lineRule="auto"/>
        <w:ind w:left="851"/>
        <w:jc w:val="both"/>
        <w:rPr>
          <w:rFonts w:cs="Times New Roman"/>
          <w:color w:val="000000"/>
        </w:rPr>
      </w:pPr>
      <w:r w:rsidRPr="00D2699B">
        <w:rPr>
          <w:rFonts w:cs="Times New Roman"/>
          <w:color w:val="000000"/>
        </w:rPr>
        <w:t xml:space="preserve">przedstawiciel samorządu uczniowskiego; </w:t>
      </w:r>
    </w:p>
    <w:p w:rsidR="00CE5B00" w:rsidRDefault="00CE5B00" w:rsidP="00F22EA5">
      <w:pPr>
        <w:pStyle w:val="Tekstpodstawowy"/>
        <w:numPr>
          <w:ilvl w:val="0"/>
          <w:numId w:val="56"/>
        </w:numPr>
        <w:spacing w:line="360" w:lineRule="auto"/>
        <w:ind w:left="851"/>
        <w:jc w:val="both"/>
        <w:rPr>
          <w:rFonts w:cs="Times New Roman"/>
          <w:color w:val="000000"/>
        </w:rPr>
      </w:pPr>
      <w:r w:rsidRPr="00D2699B">
        <w:rPr>
          <w:rFonts w:cs="Times New Roman"/>
          <w:color w:val="000000"/>
        </w:rPr>
        <w:t xml:space="preserve">przedstawiciel rady rodziców. </w:t>
      </w:r>
    </w:p>
    <w:p w:rsidR="00CE5B00" w:rsidRPr="00D2699B" w:rsidRDefault="00CE5B00" w:rsidP="00F22EA5">
      <w:pPr>
        <w:pStyle w:val="Tekstpodstawowy"/>
        <w:numPr>
          <w:ilvl w:val="0"/>
          <w:numId w:val="24"/>
        </w:numPr>
        <w:spacing w:line="360" w:lineRule="auto"/>
        <w:ind w:left="357" w:hanging="357"/>
        <w:jc w:val="both"/>
        <w:rPr>
          <w:rFonts w:cs="Times New Roman"/>
          <w:color w:val="000000"/>
        </w:rPr>
      </w:pPr>
      <w:r w:rsidRPr="00D2699B">
        <w:rPr>
          <w:rFonts w:cs="Times New Roman"/>
          <w:color w:val="000000"/>
        </w:rPr>
        <w:t>Komisja, o której mowa w art. 44n ust. 4 pkt</w:t>
      </w:r>
      <w:r w:rsidR="009D5D8B">
        <w:rPr>
          <w:rFonts w:cs="Times New Roman"/>
          <w:color w:val="000000"/>
        </w:rPr>
        <w:t>.</w:t>
      </w:r>
      <w:r w:rsidRPr="00D2699B">
        <w:rPr>
          <w:rFonts w:cs="Times New Roman"/>
          <w:color w:val="000000"/>
        </w:rPr>
        <w:t xml:space="preserve"> 2 ustawy o systemie oświaty, ustala roczną ocenę klasyfikacyjną zachowania w terminie 5 dni od dnia zgłoszenia zastrzeżeń.</w:t>
      </w:r>
    </w:p>
    <w:p w:rsidR="00CE5B00" w:rsidRPr="00D2699B" w:rsidRDefault="00CE5B00" w:rsidP="00F22EA5">
      <w:pPr>
        <w:pStyle w:val="Tekstpodstawowy"/>
        <w:numPr>
          <w:ilvl w:val="0"/>
          <w:numId w:val="24"/>
        </w:numPr>
        <w:spacing w:line="360" w:lineRule="auto"/>
        <w:ind w:left="357" w:hanging="357"/>
        <w:jc w:val="both"/>
        <w:rPr>
          <w:rFonts w:cs="Times New Roman"/>
          <w:color w:val="000000"/>
        </w:rPr>
      </w:pPr>
      <w:r w:rsidRPr="00D2699B">
        <w:rPr>
          <w:rFonts w:cs="Times New Roman"/>
          <w:color w:val="000000"/>
        </w:rPr>
        <w:t xml:space="preserve"> Ocena jest ustalana w drodze głosow</w:t>
      </w:r>
      <w:r w:rsidR="009D5D8B">
        <w:rPr>
          <w:rFonts w:cs="Times New Roman"/>
          <w:color w:val="000000"/>
        </w:rPr>
        <w:t>ania zwykłą większością głosów.</w:t>
      </w:r>
    </w:p>
    <w:p w:rsidR="00CE5B00" w:rsidRPr="00D2699B" w:rsidRDefault="00CE5B00" w:rsidP="00F22EA5">
      <w:pPr>
        <w:pStyle w:val="Tekstpodstawowy"/>
        <w:numPr>
          <w:ilvl w:val="0"/>
          <w:numId w:val="24"/>
        </w:numPr>
        <w:spacing w:line="360" w:lineRule="auto"/>
        <w:ind w:left="357" w:hanging="357"/>
        <w:jc w:val="both"/>
        <w:rPr>
          <w:rFonts w:cs="Times New Roman"/>
          <w:color w:val="000000"/>
        </w:rPr>
      </w:pPr>
      <w:r w:rsidRPr="00D2699B">
        <w:rPr>
          <w:rFonts w:cs="Times New Roman"/>
          <w:color w:val="000000"/>
        </w:rPr>
        <w:t>W przypadku równej liczby głosów decyduje</w:t>
      </w:r>
      <w:r w:rsidR="009D5D8B">
        <w:rPr>
          <w:rFonts w:cs="Times New Roman"/>
          <w:color w:val="000000"/>
        </w:rPr>
        <w:t xml:space="preserve"> głos przewodniczącego komisji.</w:t>
      </w:r>
    </w:p>
    <w:p w:rsidR="00CE5B00" w:rsidRPr="00D2699B" w:rsidRDefault="00CE5B00" w:rsidP="00F22EA5">
      <w:pPr>
        <w:pStyle w:val="Tekstpodstawowy"/>
        <w:numPr>
          <w:ilvl w:val="0"/>
          <w:numId w:val="24"/>
        </w:numPr>
        <w:spacing w:line="360" w:lineRule="auto"/>
        <w:ind w:left="357" w:hanging="357"/>
        <w:jc w:val="both"/>
        <w:rPr>
          <w:rFonts w:cs="Times New Roman"/>
          <w:color w:val="000000"/>
        </w:rPr>
      </w:pPr>
      <w:r w:rsidRPr="00D2699B">
        <w:rPr>
          <w:rFonts w:cs="Times New Roman"/>
          <w:color w:val="000000"/>
        </w:rPr>
        <w:t>Z posiedzenia komisji, o której mowa w art. 44n ust. 4 pkt</w:t>
      </w:r>
      <w:r w:rsidR="009D5D8B">
        <w:rPr>
          <w:rFonts w:cs="Times New Roman"/>
          <w:color w:val="000000"/>
        </w:rPr>
        <w:t>.</w:t>
      </w:r>
      <w:r w:rsidRPr="00D2699B">
        <w:rPr>
          <w:rFonts w:cs="Times New Roman"/>
          <w:color w:val="000000"/>
        </w:rPr>
        <w:t xml:space="preserve"> 2 ustawy o systemie oświaty, sporządza się protokół, zawierający w szczególności:</w:t>
      </w:r>
    </w:p>
    <w:p w:rsidR="00CE5B00" w:rsidRPr="00D2699B" w:rsidRDefault="00CE5B00" w:rsidP="00F22EA5">
      <w:pPr>
        <w:pStyle w:val="Tekstpodstawowy"/>
        <w:numPr>
          <w:ilvl w:val="0"/>
          <w:numId w:val="58"/>
        </w:numPr>
        <w:spacing w:line="360" w:lineRule="auto"/>
        <w:ind w:left="851"/>
        <w:jc w:val="both"/>
        <w:rPr>
          <w:rFonts w:cs="Times New Roman"/>
          <w:color w:val="000000"/>
        </w:rPr>
      </w:pPr>
      <w:r w:rsidRPr="00D2699B">
        <w:rPr>
          <w:rFonts w:cs="Times New Roman"/>
          <w:color w:val="000000"/>
        </w:rPr>
        <w:t xml:space="preserve">imiona i nazwiska osób wchodzących w skład komisji; </w:t>
      </w:r>
    </w:p>
    <w:p w:rsidR="00CE5B00" w:rsidRPr="00D2699B" w:rsidRDefault="00CE5B00" w:rsidP="00F22EA5">
      <w:pPr>
        <w:pStyle w:val="Tekstpodstawowy"/>
        <w:numPr>
          <w:ilvl w:val="0"/>
          <w:numId w:val="58"/>
        </w:numPr>
        <w:spacing w:line="360" w:lineRule="auto"/>
        <w:ind w:left="851"/>
        <w:jc w:val="both"/>
        <w:rPr>
          <w:rFonts w:cs="Times New Roman"/>
          <w:color w:val="000000"/>
        </w:rPr>
      </w:pPr>
      <w:r w:rsidRPr="00D2699B">
        <w:rPr>
          <w:rFonts w:cs="Times New Roman"/>
          <w:color w:val="000000"/>
        </w:rPr>
        <w:t xml:space="preserve">termin posiedzenia komisji; </w:t>
      </w:r>
    </w:p>
    <w:p w:rsidR="00CE5B00" w:rsidRPr="00D2699B" w:rsidRDefault="00CE5B00" w:rsidP="00F22EA5">
      <w:pPr>
        <w:pStyle w:val="Tekstpodstawowy"/>
        <w:numPr>
          <w:ilvl w:val="0"/>
          <w:numId w:val="58"/>
        </w:numPr>
        <w:spacing w:line="360" w:lineRule="auto"/>
        <w:ind w:left="851"/>
        <w:jc w:val="both"/>
        <w:rPr>
          <w:rFonts w:cs="Times New Roman"/>
          <w:color w:val="000000"/>
        </w:rPr>
      </w:pPr>
      <w:r>
        <w:rPr>
          <w:rFonts w:cs="Times New Roman"/>
          <w:color w:val="000000"/>
        </w:rPr>
        <w:t>imię i nazwisko ucznia</w:t>
      </w:r>
      <w:r w:rsidRPr="00D2699B">
        <w:rPr>
          <w:rFonts w:cs="Times New Roman"/>
          <w:color w:val="000000"/>
        </w:rPr>
        <w:t xml:space="preserve">; </w:t>
      </w:r>
    </w:p>
    <w:p w:rsidR="00CE5B00" w:rsidRPr="00D2699B" w:rsidRDefault="00CE5B00" w:rsidP="00F22EA5">
      <w:pPr>
        <w:pStyle w:val="Tekstpodstawowy"/>
        <w:numPr>
          <w:ilvl w:val="0"/>
          <w:numId w:val="58"/>
        </w:numPr>
        <w:spacing w:line="360" w:lineRule="auto"/>
        <w:ind w:left="851"/>
        <w:jc w:val="both"/>
        <w:rPr>
          <w:rFonts w:cs="Times New Roman"/>
          <w:color w:val="000000"/>
        </w:rPr>
      </w:pPr>
      <w:r w:rsidRPr="00D2699B">
        <w:rPr>
          <w:rFonts w:cs="Times New Roman"/>
          <w:color w:val="000000"/>
        </w:rPr>
        <w:t xml:space="preserve">wynik głosowania; </w:t>
      </w:r>
    </w:p>
    <w:p w:rsidR="00CE5B00" w:rsidRPr="00D2699B" w:rsidRDefault="00CE5B00" w:rsidP="00F22EA5">
      <w:pPr>
        <w:pStyle w:val="Tekstpodstawowy"/>
        <w:numPr>
          <w:ilvl w:val="0"/>
          <w:numId w:val="58"/>
        </w:numPr>
        <w:spacing w:line="360" w:lineRule="auto"/>
        <w:ind w:left="851"/>
        <w:jc w:val="both"/>
        <w:rPr>
          <w:rFonts w:cs="Times New Roman"/>
          <w:color w:val="000000"/>
        </w:rPr>
      </w:pPr>
      <w:r w:rsidRPr="00D2699B">
        <w:rPr>
          <w:rFonts w:cs="Times New Roman"/>
          <w:color w:val="000000"/>
        </w:rPr>
        <w:t>ustaloną ocenę klasyfikacyjną zachowania wraz z uzasadnieniem.</w:t>
      </w:r>
    </w:p>
    <w:p w:rsidR="00CE5B00" w:rsidRDefault="00CE5B00" w:rsidP="00F22EA5">
      <w:pPr>
        <w:pStyle w:val="Tekstpodstawowy"/>
        <w:numPr>
          <w:ilvl w:val="0"/>
          <w:numId w:val="24"/>
        </w:numPr>
        <w:spacing w:line="360" w:lineRule="auto"/>
        <w:ind w:left="357" w:hanging="357"/>
        <w:jc w:val="both"/>
        <w:rPr>
          <w:rFonts w:cs="Times New Roman"/>
          <w:color w:val="000000"/>
        </w:rPr>
      </w:pPr>
      <w:r w:rsidRPr="00D2699B">
        <w:rPr>
          <w:rFonts w:cs="Times New Roman"/>
          <w:color w:val="000000"/>
        </w:rPr>
        <w:t xml:space="preserve"> Protokoły stanowią załączniki do arkusza ocen ucznia. </w:t>
      </w:r>
    </w:p>
    <w:p w:rsidR="00770419" w:rsidRPr="009D5D8B" w:rsidRDefault="00770419" w:rsidP="00F22EA5">
      <w:pPr>
        <w:pStyle w:val="Tekstpodstawowy"/>
        <w:numPr>
          <w:ilvl w:val="0"/>
          <w:numId w:val="24"/>
        </w:numPr>
        <w:spacing w:line="360" w:lineRule="auto"/>
        <w:ind w:left="357" w:hanging="357"/>
        <w:jc w:val="both"/>
        <w:rPr>
          <w:rFonts w:cs="Times New Roman"/>
          <w:color w:val="000000"/>
        </w:rPr>
      </w:pPr>
      <w:r w:rsidRPr="009D5D8B">
        <w:rPr>
          <w:rFonts w:cs="Times New Roman"/>
          <w:color w:val="000000"/>
        </w:rPr>
        <w:t xml:space="preserve">Wniosek o podwyższenie przewidywanej oceny klasyfikacyjnej zachowania dyrektor szkoły </w:t>
      </w:r>
      <w:r w:rsidRPr="009D5D8B">
        <w:rPr>
          <w:rFonts w:cs="Times New Roman"/>
          <w:color w:val="000000"/>
        </w:rPr>
        <w:lastRenderedPageBreak/>
        <w:t>przedstawia na zebraniu klasyfikacyjnym rady</w:t>
      </w:r>
      <w:r w:rsidR="009D5D8B">
        <w:rPr>
          <w:rFonts w:cs="Times New Roman"/>
          <w:color w:val="000000"/>
        </w:rPr>
        <w:t xml:space="preserve"> </w:t>
      </w:r>
      <w:r w:rsidRPr="009D5D8B">
        <w:rPr>
          <w:rFonts w:cs="Times New Roman"/>
          <w:color w:val="000000"/>
        </w:rPr>
        <w:t>pedagogicznej.</w:t>
      </w:r>
    </w:p>
    <w:p w:rsidR="00141B9E" w:rsidRDefault="00770419" w:rsidP="00F22EA5">
      <w:pPr>
        <w:pStyle w:val="Tekstpodstawowy"/>
        <w:numPr>
          <w:ilvl w:val="0"/>
          <w:numId w:val="24"/>
        </w:numPr>
        <w:spacing w:line="360" w:lineRule="auto"/>
        <w:ind w:left="357" w:hanging="357"/>
        <w:jc w:val="both"/>
        <w:rPr>
          <w:rFonts w:cs="Times New Roman"/>
          <w:color w:val="000000"/>
        </w:rPr>
      </w:pPr>
      <w:r w:rsidRPr="009D5D8B">
        <w:rPr>
          <w:rFonts w:cs="Times New Roman"/>
          <w:color w:val="000000"/>
        </w:rPr>
        <w:t>Rada pedagogiczna po wysłuchaniu opinii wychowawcy klasy może zdecydować o</w:t>
      </w:r>
      <w:r w:rsidR="009D5D8B">
        <w:rPr>
          <w:rFonts w:cs="Times New Roman"/>
          <w:color w:val="000000"/>
        </w:rPr>
        <w:t xml:space="preserve"> </w:t>
      </w:r>
      <w:r w:rsidRPr="009D5D8B">
        <w:rPr>
          <w:rFonts w:cs="Times New Roman"/>
          <w:color w:val="000000"/>
        </w:rPr>
        <w:t>podwyższeniu rocznej oceny klasyfikacyjnej zachowania</w:t>
      </w:r>
      <w:r w:rsidR="00141B9E">
        <w:rPr>
          <w:rFonts w:cs="Times New Roman"/>
          <w:color w:val="000000"/>
        </w:rPr>
        <w:t>.</w:t>
      </w:r>
    </w:p>
    <w:p w:rsidR="00141B9E" w:rsidRPr="00141B9E" w:rsidRDefault="00141B9E" w:rsidP="00F207A6">
      <w:pPr>
        <w:pStyle w:val="Tekstpodstawowy"/>
        <w:spacing w:line="360" w:lineRule="auto"/>
        <w:ind w:left="357"/>
        <w:jc w:val="both"/>
        <w:rPr>
          <w:rFonts w:cs="Times New Roman"/>
          <w:color w:val="000000"/>
        </w:rPr>
      </w:pPr>
    </w:p>
    <w:p w:rsidR="00CE5B00" w:rsidRPr="00D2699B" w:rsidRDefault="00CE5B00" w:rsidP="009F235F">
      <w:pPr>
        <w:pStyle w:val="Tekstpodstawowy"/>
        <w:spacing w:line="360" w:lineRule="auto"/>
        <w:jc w:val="center"/>
        <w:rPr>
          <w:rFonts w:cs="Times New Roman"/>
          <w:color w:val="000000"/>
        </w:rPr>
      </w:pPr>
      <w:r w:rsidRPr="0030095D">
        <w:rPr>
          <w:rFonts w:cs="Times New Roman"/>
          <w:b/>
          <w:bCs/>
          <w:color w:val="000000"/>
        </w:rPr>
        <w:t xml:space="preserve">§ </w:t>
      </w:r>
      <w:r w:rsidR="000978E5">
        <w:rPr>
          <w:rFonts w:cs="Times New Roman"/>
          <w:b/>
          <w:bCs/>
          <w:color w:val="000000"/>
        </w:rPr>
        <w:t>41</w:t>
      </w:r>
      <w:r w:rsidR="000E18DB" w:rsidRPr="0030095D">
        <w:rPr>
          <w:rFonts w:cs="Times New Roman"/>
          <w:b/>
          <w:bCs/>
          <w:color w:val="000000"/>
        </w:rPr>
        <w:t xml:space="preserve"> Promocja</w:t>
      </w:r>
    </w:p>
    <w:p w:rsidR="00CE5B00" w:rsidRPr="00D2699B" w:rsidRDefault="00CE5B00" w:rsidP="00F22EA5">
      <w:pPr>
        <w:pStyle w:val="Tekstpodstawowy"/>
        <w:numPr>
          <w:ilvl w:val="0"/>
          <w:numId w:val="25"/>
        </w:numPr>
        <w:tabs>
          <w:tab w:val="clear" w:pos="720"/>
          <w:tab w:val="num" w:pos="284"/>
        </w:tabs>
        <w:spacing w:line="360" w:lineRule="auto"/>
        <w:ind w:left="357" w:hanging="357"/>
        <w:jc w:val="both"/>
        <w:rPr>
          <w:rFonts w:cs="Times New Roman"/>
          <w:color w:val="000000"/>
        </w:rPr>
      </w:pPr>
      <w:r w:rsidRPr="00D2699B">
        <w:rPr>
          <w:rFonts w:cs="Times New Roman"/>
          <w:color w:val="000000"/>
        </w:rPr>
        <w:t>Uczeń klasy I-III szkoły podstawowej otrzymuje w każdym roku szkolnym promocję do klasy programowo wyższej.</w:t>
      </w:r>
    </w:p>
    <w:p w:rsidR="00CE5B00" w:rsidRPr="00D2699B" w:rsidRDefault="00CE5B00" w:rsidP="00F22EA5">
      <w:pPr>
        <w:pStyle w:val="Tekstpodstawowy"/>
        <w:numPr>
          <w:ilvl w:val="0"/>
          <w:numId w:val="25"/>
        </w:numPr>
        <w:tabs>
          <w:tab w:val="clear" w:pos="720"/>
          <w:tab w:val="num" w:pos="284"/>
        </w:tabs>
        <w:spacing w:line="360" w:lineRule="auto"/>
        <w:ind w:left="357" w:hanging="357"/>
        <w:jc w:val="both"/>
        <w:rPr>
          <w:rFonts w:cs="Times New Roman"/>
          <w:color w:val="000000"/>
        </w:rPr>
      </w:pPr>
      <w:r w:rsidRPr="00D2699B">
        <w:rPr>
          <w:rFonts w:cs="Times New Roman"/>
          <w:color w:val="000000"/>
        </w:rPr>
        <w:t xml:space="preserve">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 </w:t>
      </w:r>
    </w:p>
    <w:p w:rsidR="00CE5B00" w:rsidRPr="00D2699B" w:rsidRDefault="00CE5B00" w:rsidP="00F22EA5">
      <w:pPr>
        <w:pStyle w:val="Tekstpodstawowy"/>
        <w:numPr>
          <w:ilvl w:val="0"/>
          <w:numId w:val="25"/>
        </w:numPr>
        <w:tabs>
          <w:tab w:val="clear" w:pos="720"/>
          <w:tab w:val="num" w:pos="284"/>
        </w:tabs>
        <w:spacing w:line="360" w:lineRule="auto"/>
        <w:ind w:left="357" w:hanging="357"/>
        <w:jc w:val="both"/>
        <w:rPr>
          <w:rFonts w:cs="Times New Roman"/>
          <w:color w:val="000000"/>
        </w:rPr>
      </w:pPr>
      <w:r w:rsidRPr="00D2699B">
        <w:rPr>
          <w:rFonts w:cs="Times New Roman"/>
          <w:color w:val="000000"/>
        </w:rPr>
        <w:t xml:space="preserve">Na wniosek rodziców ucznia i po uzyskaniu zgody wychowawcy oddziału albo na wniosek wychowawcy oddziału i po uzyskaniu zgody rodziców ucznia rada pedagogiczna może postanowić o promowaniu ucznia klasy I </w:t>
      </w:r>
      <w:proofErr w:type="spellStart"/>
      <w:r w:rsidRPr="00D2699B">
        <w:rPr>
          <w:rFonts w:cs="Times New Roman"/>
          <w:color w:val="000000"/>
        </w:rPr>
        <w:t>i</w:t>
      </w:r>
      <w:proofErr w:type="spellEnd"/>
      <w:r w:rsidRPr="00D2699B">
        <w:rPr>
          <w:rFonts w:cs="Times New Roman"/>
          <w:color w:val="000000"/>
        </w:rPr>
        <w:t xml:space="preserve"> II szkoły podstawowej do klasy programowo wyższej również </w:t>
      </w:r>
      <w:r w:rsidR="009F235F">
        <w:rPr>
          <w:rFonts w:cs="Times New Roman"/>
          <w:color w:val="000000"/>
        </w:rPr>
        <w:br/>
      </w:r>
      <w:r w:rsidRPr="00D2699B">
        <w:rPr>
          <w:rFonts w:cs="Times New Roman"/>
          <w:color w:val="000000"/>
        </w:rPr>
        <w:t>w ciągu roku szkolnego, jeżeli poziom rozwoju i osiąg</w:t>
      </w:r>
      <w:r>
        <w:rPr>
          <w:rFonts w:cs="Times New Roman"/>
          <w:color w:val="000000"/>
        </w:rPr>
        <w:t>nięć ucznia rokuje opanowanie w </w:t>
      </w:r>
      <w:r w:rsidRPr="00D2699B">
        <w:rPr>
          <w:rFonts w:cs="Times New Roman"/>
          <w:color w:val="000000"/>
        </w:rPr>
        <w:t xml:space="preserve">jednym roku szkolnym treści nauczania przewidzianych w programie nauczania dwóch klas. </w:t>
      </w:r>
    </w:p>
    <w:p w:rsidR="00CE5B00" w:rsidRPr="00D2699B" w:rsidRDefault="00CE5B00" w:rsidP="00F22EA5">
      <w:pPr>
        <w:pStyle w:val="Tekstpodstawowy"/>
        <w:numPr>
          <w:ilvl w:val="0"/>
          <w:numId w:val="25"/>
        </w:numPr>
        <w:tabs>
          <w:tab w:val="clear" w:pos="720"/>
          <w:tab w:val="num" w:pos="284"/>
        </w:tabs>
        <w:spacing w:line="360" w:lineRule="auto"/>
        <w:ind w:left="357" w:hanging="357"/>
        <w:jc w:val="both"/>
        <w:rPr>
          <w:rFonts w:cs="Times New Roman"/>
          <w:color w:val="000000"/>
        </w:rPr>
      </w:pPr>
      <w:r w:rsidRPr="00D2699B">
        <w:rPr>
          <w:rFonts w:cs="Times New Roman"/>
          <w:color w:val="000000"/>
        </w:rPr>
        <w:t xml:space="preserve"> 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w:t>
      </w:r>
    </w:p>
    <w:p w:rsidR="00CE5B00" w:rsidRPr="00D2699B" w:rsidRDefault="00CE5B00" w:rsidP="00F22EA5">
      <w:pPr>
        <w:pStyle w:val="Tekstpodstawowy"/>
        <w:numPr>
          <w:ilvl w:val="0"/>
          <w:numId w:val="25"/>
        </w:numPr>
        <w:tabs>
          <w:tab w:val="clear" w:pos="720"/>
          <w:tab w:val="num" w:pos="284"/>
        </w:tabs>
        <w:spacing w:line="360" w:lineRule="auto"/>
        <w:ind w:left="357" w:hanging="357"/>
        <w:jc w:val="both"/>
        <w:rPr>
          <w:rFonts w:cs="Times New Roman"/>
          <w:color w:val="000000"/>
        </w:rPr>
      </w:pPr>
      <w:r w:rsidRPr="00D2699B">
        <w:rPr>
          <w:rFonts w:cs="Times New Roman"/>
          <w:color w:val="000000"/>
        </w:rPr>
        <w:t>O promowaniu do klasy programowo wyższej ucznia posiadającego orzeczenie o potrzebie kształcenia specjalnego wydane ze względu na niepełnosprawność intelektualną w stopniu umiarkowanym lub znacznym postanawia rada pedagogiczna, uw</w:t>
      </w:r>
      <w:r>
        <w:rPr>
          <w:rFonts w:cs="Times New Roman"/>
          <w:color w:val="000000"/>
        </w:rPr>
        <w:t>zględniając ustalenia zawarte w </w:t>
      </w:r>
      <w:r w:rsidRPr="00D2699B">
        <w:rPr>
          <w:rFonts w:cs="Times New Roman"/>
          <w:color w:val="000000"/>
        </w:rPr>
        <w:t>indywidualnym programie edukacyjno</w:t>
      </w:r>
      <w:r w:rsidR="00C34D1B">
        <w:rPr>
          <w:rFonts w:cs="Times New Roman"/>
          <w:color w:val="000000"/>
        </w:rPr>
        <w:t>-</w:t>
      </w:r>
      <w:r w:rsidRPr="00D2699B">
        <w:rPr>
          <w:rFonts w:cs="Times New Roman"/>
          <w:color w:val="000000"/>
        </w:rPr>
        <w:t xml:space="preserve">terapeutycznym, o którym mowa w art. 127 ust. 3 ustawy - Prawo oświatowe. </w:t>
      </w:r>
    </w:p>
    <w:p w:rsidR="00CE5B00" w:rsidRPr="00D2699B" w:rsidRDefault="00CE5B00" w:rsidP="00F22EA5">
      <w:pPr>
        <w:pStyle w:val="Tekstpodstawowy"/>
        <w:numPr>
          <w:ilvl w:val="0"/>
          <w:numId w:val="25"/>
        </w:numPr>
        <w:tabs>
          <w:tab w:val="clear" w:pos="720"/>
          <w:tab w:val="num" w:pos="284"/>
        </w:tabs>
        <w:spacing w:line="360" w:lineRule="auto"/>
        <w:ind w:left="357" w:hanging="357"/>
        <w:jc w:val="both"/>
        <w:rPr>
          <w:rFonts w:cs="Times New Roman"/>
          <w:color w:val="000000"/>
        </w:rPr>
      </w:pPr>
      <w:r w:rsidRPr="00D2699B">
        <w:rPr>
          <w:rFonts w:cs="Times New Roman"/>
          <w:color w:val="000000"/>
        </w:rPr>
        <w:t xml:space="preserve">Uczeń szkoły podstawowej, który posiada orzeczenie o potrzebie kształcenia specjalnego i ma opóźnienie w realizacji programu nauczania co najmniej jednej klasy, a który w szkole podstawowej uzyskuje ze wszystkich obowiązkowych zajęć edukacyjnych oraz zajęć z języka mniejszości narodowej, mniejszości etnicznej lub języka regionalnego oceny uznane za </w:t>
      </w:r>
      <w:r w:rsidRPr="00D2699B">
        <w:rPr>
          <w:rFonts w:cs="Times New Roman"/>
          <w:color w:val="000000"/>
        </w:rPr>
        <w:lastRenderedPageBreak/>
        <w:t>pozytywne w ramach wewnątrzszkolnego oceniania oraz rokuje opanowanie w jednym roku szkolnym treści nauczania przewidzianych w programie nauczania dwóch klas, może być promowany do klasy programowo wyższej również w ciągu roku szkolnego.</w:t>
      </w:r>
    </w:p>
    <w:p w:rsidR="00CE5B00" w:rsidRPr="00D2699B" w:rsidRDefault="00CE5B00" w:rsidP="00F22EA5">
      <w:pPr>
        <w:pStyle w:val="Tekstpodstawowy"/>
        <w:numPr>
          <w:ilvl w:val="0"/>
          <w:numId w:val="25"/>
        </w:numPr>
        <w:tabs>
          <w:tab w:val="clear" w:pos="720"/>
          <w:tab w:val="num" w:pos="284"/>
        </w:tabs>
        <w:spacing w:line="360" w:lineRule="auto"/>
        <w:ind w:left="357" w:hanging="357"/>
        <w:jc w:val="both"/>
        <w:rPr>
          <w:rFonts w:cs="Times New Roman"/>
          <w:color w:val="000000"/>
        </w:rPr>
      </w:pPr>
      <w:r w:rsidRPr="00D2699B">
        <w:rPr>
          <w:rFonts w:cs="Times New Roman"/>
          <w:color w:val="000000"/>
        </w:rPr>
        <w:t xml:space="preserve"> Uczeń, który nie otrzymał promocji do klasy programowo wyższej powtarza klasę.</w:t>
      </w:r>
    </w:p>
    <w:p w:rsidR="00CE5B00" w:rsidRPr="00D2699B" w:rsidRDefault="00CE5B00" w:rsidP="00F22EA5">
      <w:pPr>
        <w:pStyle w:val="Tekstpodstawowy"/>
        <w:numPr>
          <w:ilvl w:val="0"/>
          <w:numId w:val="25"/>
        </w:numPr>
        <w:tabs>
          <w:tab w:val="clear" w:pos="720"/>
          <w:tab w:val="num" w:pos="284"/>
        </w:tabs>
        <w:spacing w:line="360" w:lineRule="auto"/>
        <w:ind w:left="357" w:hanging="357"/>
        <w:jc w:val="both"/>
        <w:rPr>
          <w:rFonts w:cs="Times New Roman"/>
          <w:color w:val="000000"/>
        </w:rPr>
      </w:pPr>
      <w:r w:rsidRPr="00D2699B">
        <w:rPr>
          <w:rFonts w:cs="Times New Roman"/>
          <w:color w:val="000000"/>
        </w:rPr>
        <w:t>Począwszy od kla</w:t>
      </w:r>
      <w:r w:rsidR="00C859E8">
        <w:rPr>
          <w:rFonts w:cs="Times New Roman"/>
          <w:color w:val="000000"/>
        </w:rPr>
        <w:t>sy IV szkoły podstawowej, uczeń</w:t>
      </w:r>
      <w:r w:rsidRPr="00D2699B">
        <w:rPr>
          <w:rFonts w:cs="Times New Roman"/>
          <w:color w:val="000000"/>
        </w:rPr>
        <w:t xml:space="preserve">, który w wyniku klasyfikacji rocznej uzyskał </w:t>
      </w:r>
      <w:r w:rsidR="00C859E8">
        <w:rPr>
          <w:rFonts w:cs="Times New Roman"/>
          <w:color w:val="000000"/>
        </w:rPr>
        <w:br/>
      </w:r>
      <w:r w:rsidRPr="00D2699B">
        <w:rPr>
          <w:rFonts w:cs="Times New Roman"/>
          <w:color w:val="000000"/>
        </w:rPr>
        <w:t xml:space="preserve">z obowiązkowych zajęć edukacyjnych średnią rocznych ocen klasyfikacyjnych co najmniej 4,75 oraz co najmniej bardzo dobrą roczną ocenę klasyfikacyjną zachowania, otrzymuje promocję </w:t>
      </w:r>
      <w:r w:rsidR="00C859E8">
        <w:rPr>
          <w:rFonts w:cs="Times New Roman"/>
          <w:color w:val="000000"/>
        </w:rPr>
        <w:br/>
      </w:r>
      <w:r w:rsidRPr="00D2699B">
        <w:rPr>
          <w:rFonts w:cs="Times New Roman"/>
          <w:color w:val="000000"/>
        </w:rPr>
        <w:t>do klasy programowo wyższej z wyróżnieniem.</w:t>
      </w:r>
    </w:p>
    <w:p w:rsidR="00CE5B00" w:rsidRPr="00D2699B" w:rsidRDefault="00CE5B00" w:rsidP="00F22EA5">
      <w:pPr>
        <w:pStyle w:val="Tekstpodstawowy"/>
        <w:numPr>
          <w:ilvl w:val="0"/>
          <w:numId w:val="25"/>
        </w:numPr>
        <w:tabs>
          <w:tab w:val="clear" w:pos="720"/>
          <w:tab w:val="num" w:pos="284"/>
        </w:tabs>
        <w:spacing w:line="360" w:lineRule="auto"/>
        <w:ind w:left="357" w:hanging="357"/>
        <w:jc w:val="both"/>
        <w:rPr>
          <w:rFonts w:cs="Times New Roman"/>
          <w:color w:val="000000"/>
        </w:rPr>
      </w:pPr>
      <w:r>
        <w:rPr>
          <w:rFonts w:cs="Times New Roman"/>
          <w:color w:val="000000"/>
        </w:rPr>
        <w:t>Uczniowi</w:t>
      </w:r>
      <w:r w:rsidRPr="00D2699B">
        <w:rPr>
          <w:rFonts w:cs="Times New Roman"/>
          <w:color w:val="000000"/>
        </w:rPr>
        <w:t xml:space="preserve">, który uczęszczał na dodatkowe zajęcia edukacyjne, religię lub etykę, do średniej ocen wlicza się także roczne oceny klasyfikacyjne uzyskane z tych zajęć. </w:t>
      </w:r>
    </w:p>
    <w:p w:rsidR="00CE5B00" w:rsidRPr="00D2699B" w:rsidRDefault="00CE5B00" w:rsidP="00F22EA5">
      <w:pPr>
        <w:pStyle w:val="Tekstpodstawowy"/>
        <w:numPr>
          <w:ilvl w:val="0"/>
          <w:numId w:val="25"/>
        </w:numPr>
        <w:tabs>
          <w:tab w:val="clear" w:pos="720"/>
          <w:tab w:val="num" w:pos="284"/>
        </w:tabs>
        <w:spacing w:line="360" w:lineRule="auto"/>
        <w:ind w:left="357" w:hanging="357"/>
        <w:jc w:val="both"/>
        <w:rPr>
          <w:rFonts w:cs="Times New Roman"/>
          <w:color w:val="000000"/>
        </w:rPr>
      </w:pPr>
      <w:r>
        <w:rPr>
          <w:rFonts w:cs="Times New Roman"/>
          <w:color w:val="000000"/>
        </w:rPr>
        <w:t>Uczeń</w:t>
      </w:r>
      <w:r w:rsidRPr="00D2699B">
        <w:rPr>
          <w:rFonts w:cs="Times New Roman"/>
          <w:color w:val="000000"/>
        </w:rPr>
        <w:t xml:space="preserve">, o którym mowa w art. 37 ust. 4 ustawy - Prawo oświatowe, który w wyniku klasyfikacji rocznej uzyskał z obowiązkowych zajęć edukacyjnych średnią rocznych ocen klasyfikacyjnych co najmniej 4,75, otrzymuje promocję do klasy programowo wyższej z wyróżnieniem. </w:t>
      </w:r>
    </w:p>
    <w:p w:rsidR="00CE5B00" w:rsidRPr="00D2699B" w:rsidRDefault="00CE5B00" w:rsidP="00F22EA5">
      <w:pPr>
        <w:pStyle w:val="Tekstpodstawowy"/>
        <w:numPr>
          <w:ilvl w:val="0"/>
          <w:numId w:val="25"/>
        </w:numPr>
        <w:tabs>
          <w:tab w:val="clear" w:pos="720"/>
          <w:tab w:val="num" w:pos="284"/>
        </w:tabs>
        <w:spacing w:line="360" w:lineRule="auto"/>
        <w:ind w:left="357" w:hanging="357"/>
        <w:jc w:val="both"/>
        <w:rPr>
          <w:rFonts w:cs="Times New Roman"/>
          <w:color w:val="000000"/>
        </w:rPr>
      </w:pPr>
      <w:r w:rsidRPr="00D2699B">
        <w:rPr>
          <w:rFonts w:cs="Times New Roman"/>
          <w:color w:val="000000"/>
        </w:rPr>
        <w:t>Uczeń kończy szkołę podstawową lub szkołę ponadpodstawową, jeżeli:</w:t>
      </w:r>
    </w:p>
    <w:p w:rsidR="00CE5B00" w:rsidRPr="00D2699B" w:rsidRDefault="00CE5B00" w:rsidP="00F22EA5">
      <w:pPr>
        <w:pStyle w:val="Tekstpodstawowy"/>
        <w:numPr>
          <w:ilvl w:val="1"/>
          <w:numId w:val="59"/>
        </w:numPr>
        <w:spacing w:line="360" w:lineRule="auto"/>
        <w:ind w:left="709"/>
        <w:jc w:val="both"/>
        <w:rPr>
          <w:rFonts w:cs="Times New Roman"/>
          <w:color w:val="000000"/>
        </w:rPr>
      </w:pPr>
      <w:r w:rsidRPr="00D2699B">
        <w:rPr>
          <w:rFonts w:cs="Times New Roman"/>
          <w:color w:val="000000"/>
        </w:rPr>
        <w:t>w wyniku klasyfikacji końcowej otrzymał ze wszystkich obowiązkowych zajęć edukacyjnych oraz zajęć z języka mniejszości narodowej, mniejszości etnicznej lub języka regionalnego pozytywne końcowe oceny klasyfikacyjne,</w:t>
      </w:r>
    </w:p>
    <w:p w:rsidR="00CE5B00" w:rsidRPr="00D2699B" w:rsidRDefault="00CE5B00" w:rsidP="00F22EA5">
      <w:pPr>
        <w:pStyle w:val="Tekstpodstawowy"/>
        <w:numPr>
          <w:ilvl w:val="1"/>
          <w:numId w:val="59"/>
        </w:numPr>
        <w:spacing w:line="360" w:lineRule="auto"/>
        <w:ind w:left="709"/>
        <w:jc w:val="both"/>
        <w:rPr>
          <w:rFonts w:cs="Times New Roman"/>
          <w:color w:val="000000"/>
        </w:rPr>
      </w:pPr>
      <w:r w:rsidRPr="00D2699B">
        <w:rPr>
          <w:rFonts w:cs="Times New Roman"/>
          <w:color w:val="000000"/>
        </w:rPr>
        <w:t>w przypadku szkoły podstawowej - przystąpił ponadto do egzaminu</w:t>
      </w:r>
      <w:r>
        <w:rPr>
          <w:rFonts w:cs="Times New Roman"/>
          <w:color w:val="000000"/>
        </w:rPr>
        <w:t xml:space="preserve"> ósmoklasisty, z </w:t>
      </w:r>
      <w:r w:rsidRPr="00D2699B">
        <w:rPr>
          <w:rFonts w:cs="Times New Roman"/>
          <w:color w:val="000000"/>
        </w:rPr>
        <w:t>zastrzeżeniem art. 44zw, art. 44zx i art. 44zz ust. 2.</w:t>
      </w:r>
    </w:p>
    <w:p w:rsidR="00CE5B00" w:rsidRPr="00D2699B" w:rsidRDefault="00CE5B00" w:rsidP="00F22EA5">
      <w:pPr>
        <w:pStyle w:val="Tekstpodstawowy"/>
        <w:numPr>
          <w:ilvl w:val="0"/>
          <w:numId w:val="25"/>
        </w:numPr>
        <w:tabs>
          <w:tab w:val="clear" w:pos="720"/>
          <w:tab w:val="num" w:pos="284"/>
        </w:tabs>
        <w:spacing w:line="360" w:lineRule="auto"/>
        <w:ind w:left="357" w:hanging="357"/>
        <w:jc w:val="both"/>
        <w:rPr>
          <w:rFonts w:cs="Times New Roman"/>
          <w:color w:val="000000"/>
        </w:rPr>
      </w:pPr>
      <w:r w:rsidRPr="00D2699B">
        <w:rPr>
          <w:rFonts w:cs="Times New Roman"/>
          <w:color w:val="000000"/>
        </w:rP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art. 127 ust. 3 ustawy - Prawo oświatowe.</w:t>
      </w:r>
    </w:p>
    <w:p w:rsidR="00CE5B00" w:rsidRPr="00D2699B" w:rsidRDefault="00CE5B00" w:rsidP="00F22EA5">
      <w:pPr>
        <w:pStyle w:val="Tekstpodstawowy"/>
        <w:numPr>
          <w:ilvl w:val="0"/>
          <w:numId w:val="25"/>
        </w:numPr>
        <w:tabs>
          <w:tab w:val="clear" w:pos="720"/>
          <w:tab w:val="num" w:pos="284"/>
        </w:tabs>
        <w:spacing w:line="360" w:lineRule="auto"/>
        <w:ind w:left="357" w:hanging="357"/>
        <w:jc w:val="both"/>
        <w:rPr>
          <w:rFonts w:cs="Times New Roman"/>
          <w:color w:val="000000"/>
        </w:rPr>
      </w:pPr>
      <w:r w:rsidRPr="00D2699B">
        <w:rPr>
          <w:rFonts w:cs="Times New Roman"/>
          <w:color w:val="000000"/>
        </w:rPr>
        <w:t>Uczeń szkoły podstawowej, który nie spełnił warunków powyższych powtarza ostatnią klasę szkoły podstawowej i przystępuje w roku szkolnym, w którym powtarza tę k</w:t>
      </w:r>
      <w:r w:rsidR="00C34D1B">
        <w:rPr>
          <w:rFonts w:cs="Times New Roman"/>
          <w:color w:val="000000"/>
        </w:rPr>
        <w:t>lasę, do egzaminu ósmoklasisty.</w:t>
      </w:r>
    </w:p>
    <w:p w:rsidR="009F235F" w:rsidRPr="00D2699B" w:rsidRDefault="009F235F" w:rsidP="00F207A6">
      <w:pPr>
        <w:spacing w:after="120" w:line="360" w:lineRule="auto"/>
        <w:ind w:left="357" w:hanging="357"/>
        <w:jc w:val="both"/>
        <w:rPr>
          <w:rFonts w:eastAsia="Times New Roman" w:cs="Times New Roman"/>
          <w:b/>
          <w:bCs/>
          <w:color w:val="000000"/>
        </w:rPr>
      </w:pPr>
    </w:p>
    <w:p w:rsidR="006A2CC3" w:rsidRPr="00D2699B" w:rsidRDefault="00C34D1B" w:rsidP="009F235F">
      <w:pPr>
        <w:spacing w:after="120" w:line="360" w:lineRule="auto"/>
        <w:jc w:val="center"/>
        <w:rPr>
          <w:rFonts w:cs="Times New Roman"/>
          <w:b/>
          <w:color w:val="000000"/>
        </w:rPr>
      </w:pPr>
      <w:r w:rsidRPr="00D2699B">
        <w:rPr>
          <w:rFonts w:cs="Times New Roman"/>
          <w:b/>
          <w:color w:val="000000"/>
        </w:rPr>
        <w:t>ROZDZIAŁ</w:t>
      </w:r>
      <w:r>
        <w:rPr>
          <w:rFonts w:cs="Times New Roman"/>
          <w:b/>
          <w:color w:val="000000"/>
        </w:rPr>
        <w:t xml:space="preserve"> 11 - P</w:t>
      </w:r>
      <w:r w:rsidRPr="00D2699B">
        <w:rPr>
          <w:rFonts w:cs="Times New Roman"/>
          <w:b/>
          <w:color w:val="000000"/>
        </w:rPr>
        <w:t>OSTANOWIENIA KOŃCOWE</w:t>
      </w:r>
    </w:p>
    <w:p w:rsidR="006A2CC3" w:rsidRPr="00D2699B" w:rsidRDefault="006A2CC3" w:rsidP="009F235F">
      <w:pPr>
        <w:spacing w:after="120" w:line="360" w:lineRule="auto"/>
        <w:jc w:val="center"/>
        <w:rPr>
          <w:rFonts w:cs="Times New Roman"/>
          <w:b/>
          <w:color w:val="000000"/>
        </w:rPr>
      </w:pPr>
    </w:p>
    <w:p w:rsidR="006A2CC3" w:rsidRDefault="006A2CC3" w:rsidP="009F235F">
      <w:pPr>
        <w:spacing w:after="120" w:line="360" w:lineRule="auto"/>
        <w:jc w:val="center"/>
        <w:rPr>
          <w:rFonts w:cs="Times New Roman"/>
          <w:b/>
          <w:color w:val="000000"/>
        </w:rPr>
      </w:pPr>
      <w:r w:rsidRPr="0030095D">
        <w:rPr>
          <w:rFonts w:cs="Times New Roman"/>
          <w:b/>
          <w:color w:val="000000"/>
        </w:rPr>
        <w:t xml:space="preserve">§ </w:t>
      </w:r>
      <w:r w:rsidR="000978E5">
        <w:rPr>
          <w:rFonts w:cs="Times New Roman"/>
          <w:b/>
          <w:color w:val="000000"/>
        </w:rPr>
        <w:t>42</w:t>
      </w:r>
      <w:r w:rsidR="00833A40" w:rsidRPr="0030095D">
        <w:rPr>
          <w:rFonts w:cs="Times New Roman"/>
          <w:b/>
          <w:color w:val="000000"/>
        </w:rPr>
        <w:t xml:space="preserve"> Ceremoniał szkolny</w:t>
      </w:r>
    </w:p>
    <w:p w:rsidR="00DC2C48" w:rsidRPr="00833A40" w:rsidRDefault="00DC2C48" w:rsidP="00F22EA5">
      <w:pPr>
        <w:pStyle w:val="Tekstpodstawowy"/>
        <w:numPr>
          <w:ilvl w:val="0"/>
          <w:numId w:val="60"/>
        </w:numPr>
        <w:tabs>
          <w:tab w:val="num" w:pos="284"/>
        </w:tabs>
        <w:spacing w:line="360" w:lineRule="auto"/>
        <w:ind w:left="284"/>
        <w:jc w:val="both"/>
        <w:rPr>
          <w:rFonts w:cs="Times New Roman"/>
          <w:color w:val="000000"/>
        </w:rPr>
      </w:pPr>
      <w:r w:rsidRPr="00833A40">
        <w:rPr>
          <w:rFonts w:cs="Times New Roman"/>
          <w:color w:val="000000"/>
        </w:rPr>
        <w:lastRenderedPageBreak/>
        <w:t>Ceremoniał szkolny jest zbiorem zasad i reguł określających zespołowe i indywidualne zachowanie się uczniów, nauczycieli</w:t>
      </w:r>
      <w:r w:rsidR="00833A40">
        <w:rPr>
          <w:rFonts w:cs="Times New Roman"/>
          <w:color w:val="000000"/>
        </w:rPr>
        <w:t xml:space="preserve"> i rodziców</w:t>
      </w:r>
      <w:r w:rsidRPr="00833A40">
        <w:rPr>
          <w:rFonts w:cs="Times New Roman"/>
          <w:color w:val="000000"/>
        </w:rPr>
        <w:t xml:space="preserve"> uczestniczących w uroczystościach państwowych, patriotycznych i innych uroczystościach</w:t>
      </w:r>
      <w:r w:rsidR="00833A40">
        <w:rPr>
          <w:rFonts w:cs="Times New Roman"/>
          <w:color w:val="000000"/>
        </w:rPr>
        <w:t xml:space="preserve"> </w:t>
      </w:r>
      <w:r w:rsidRPr="00833A40">
        <w:rPr>
          <w:rFonts w:cs="Times New Roman"/>
          <w:color w:val="000000"/>
        </w:rPr>
        <w:t>szkolnych.</w:t>
      </w:r>
    </w:p>
    <w:p w:rsidR="00DC2C48" w:rsidRPr="00833A40" w:rsidRDefault="00DC2C48" w:rsidP="00F22EA5">
      <w:pPr>
        <w:pStyle w:val="Tekstpodstawowy"/>
        <w:numPr>
          <w:ilvl w:val="0"/>
          <w:numId w:val="60"/>
        </w:numPr>
        <w:tabs>
          <w:tab w:val="num" w:pos="284"/>
        </w:tabs>
        <w:spacing w:line="360" w:lineRule="auto"/>
        <w:ind w:left="284"/>
        <w:jc w:val="both"/>
        <w:rPr>
          <w:rFonts w:cs="Times New Roman"/>
          <w:color w:val="000000"/>
        </w:rPr>
      </w:pPr>
      <w:r w:rsidRPr="00833A40">
        <w:rPr>
          <w:rFonts w:cs="Times New Roman"/>
          <w:color w:val="000000"/>
        </w:rPr>
        <w:t>Ceremoniał sz</w:t>
      </w:r>
      <w:r w:rsidR="00833A40">
        <w:rPr>
          <w:rFonts w:cs="Times New Roman"/>
          <w:color w:val="000000"/>
        </w:rPr>
        <w:t xml:space="preserve">kolny jest istotnym elementem obrzędowości szkolnej, nawiązującej do </w:t>
      </w:r>
      <w:r w:rsidRPr="00833A40">
        <w:rPr>
          <w:rFonts w:cs="Times New Roman"/>
          <w:color w:val="000000"/>
        </w:rPr>
        <w:t>wychowania w duchu tradycji i poszanowania</w:t>
      </w:r>
      <w:r w:rsidR="00833A40">
        <w:rPr>
          <w:rFonts w:cs="Times New Roman"/>
          <w:color w:val="000000"/>
        </w:rPr>
        <w:t xml:space="preserve"> </w:t>
      </w:r>
      <w:r w:rsidRPr="00833A40">
        <w:rPr>
          <w:rFonts w:cs="Times New Roman"/>
          <w:color w:val="000000"/>
        </w:rPr>
        <w:t>Ojczyzny.</w:t>
      </w:r>
    </w:p>
    <w:p w:rsidR="0030095D" w:rsidRPr="0030095D" w:rsidRDefault="00DC2C48" w:rsidP="00F22EA5">
      <w:pPr>
        <w:pStyle w:val="Tekstpodstawowy"/>
        <w:numPr>
          <w:ilvl w:val="0"/>
          <w:numId w:val="60"/>
        </w:numPr>
        <w:tabs>
          <w:tab w:val="num" w:pos="284"/>
        </w:tabs>
        <w:spacing w:line="360" w:lineRule="auto"/>
        <w:ind w:left="284"/>
        <w:jc w:val="both"/>
        <w:rPr>
          <w:rFonts w:cs="Times New Roman"/>
          <w:color w:val="000000"/>
        </w:rPr>
      </w:pPr>
      <w:r w:rsidRPr="0030095D">
        <w:rPr>
          <w:rFonts w:cs="Times New Roman"/>
          <w:color w:val="000000"/>
        </w:rPr>
        <w:t>Ceremoniał nie określa wszystkich elementó</w:t>
      </w:r>
      <w:r w:rsidR="00833A40" w:rsidRPr="0030095D">
        <w:rPr>
          <w:rFonts w:cs="Times New Roman"/>
          <w:color w:val="000000"/>
        </w:rPr>
        <w:t>w poszczególnych uroczystości - u</w:t>
      </w:r>
      <w:r w:rsidRPr="0030095D">
        <w:rPr>
          <w:rFonts w:cs="Times New Roman"/>
          <w:color w:val="000000"/>
        </w:rPr>
        <w:t xml:space="preserve">zależnione </w:t>
      </w:r>
      <w:r w:rsidR="00833A40" w:rsidRPr="0030095D">
        <w:rPr>
          <w:rFonts w:cs="Times New Roman"/>
          <w:color w:val="000000"/>
        </w:rPr>
        <w:t>są one od ich charakteru</w:t>
      </w:r>
      <w:r w:rsidRPr="0030095D">
        <w:rPr>
          <w:rFonts w:cs="Times New Roman"/>
          <w:color w:val="000000"/>
        </w:rPr>
        <w:t>.</w:t>
      </w:r>
      <w:r w:rsidR="00833A40" w:rsidRPr="0030095D">
        <w:rPr>
          <w:rFonts w:cs="Times New Roman"/>
          <w:color w:val="000000"/>
        </w:rPr>
        <w:t xml:space="preserve"> </w:t>
      </w:r>
    </w:p>
    <w:p w:rsidR="00DC2C48" w:rsidRPr="0030095D" w:rsidRDefault="00DC2C48" w:rsidP="00F22EA5">
      <w:pPr>
        <w:pStyle w:val="Tekstpodstawowy"/>
        <w:numPr>
          <w:ilvl w:val="0"/>
          <w:numId w:val="60"/>
        </w:numPr>
        <w:tabs>
          <w:tab w:val="num" w:pos="284"/>
        </w:tabs>
        <w:spacing w:line="360" w:lineRule="auto"/>
        <w:ind w:left="284"/>
        <w:jc w:val="both"/>
        <w:rPr>
          <w:rFonts w:cs="Times New Roman"/>
          <w:color w:val="000000"/>
        </w:rPr>
      </w:pPr>
      <w:r w:rsidRPr="0030095D">
        <w:rPr>
          <w:rFonts w:cs="Times New Roman"/>
          <w:color w:val="000000"/>
        </w:rPr>
        <w:t>Za organizację i przebieg uroczystości odpowiada wyznaczony nauczyciel, który</w:t>
      </w:r>
      <w:r w:rsidR="00833A40" w:rsidRPr="0030095D">
        <w:rPr>
          <w:rFonts w:cs="Times New Roman"/>
          <w:color w:val="000000"/>
        </w:rPr>
        <w:t xml:space="preserve"> </w:t>
      </w:r>
      <w:r w:rsidRPr="0030095D">
        <w:rPr>
          <w:rFonts w:cs="Times New Roman"/>
          <w:color w:val="000000"/>
        </w:rPr>
        <w:t>przeprowadza</w:t>
      </w:r>
      <w:r w:rsidR="00833A40" w:rsidRPr="0030095D">
        <w:rPr>
          <w:rFonts w:cs="Times New Roman"/>
          <w:color w:val="000000"/>
        </w:rPr>
        <w:t xml:space="preserve"> </w:t>
      </w:r>
      <w:r w:rsidRPr="0030095D">
        <w:rPr>
          <w:rFonts w:cs="Times New Roman"/>
          <w:color w:val="000000"/>
        </w:rPr>
        <w:t>uroczystość zgodnie z przygotowanym i zatwierdzonym przez dyrektora scenariuszem.</w:t>
      </w:r>
    </w:p>
    <w:p w:rsidR="00DC2C48" w:rsidRPr="00833A40" w:rsidRDefault="00DC2C48" w:rsidP="00F22EA5">
      <w:pPr>
        <w:pStyle w:val="Tekstpodstawowy"/>
        <w:numPr>
          <w:ilvl w:val="0"/>
          <w:numId w:val="60"/>
        </w:numPr>
        <w:tabs>
          <w:tab w:val="num" w:pos="284"/>
        </w:tabs>
        <w:spacing w:line="360" w:lineRule="auto"/>
        <w:ind w:left="284"/>
        <w:jc w:val="both"/>
        <w:rPr>
          <w:rFonts w:cs="Times New Roman"/>
          <w:color w:val="000000"/>
        </w:rPr>
      </w:pPr>
      <w:r w:rsidRPr="00833A40">
        <w:rPr>
          <w:rFonts w:cs="Times New Roman"/>
          <w:color w:val="000000"/>
        </w:rPr>
        <w:t>Godło znajduje się w centralnym punkcie każdej sali lekcyjnej, w gabinecie dyrektora, pokoju nauczycielskim, sekretariacie, bibliotece</w:t>
      </w:r>
      <w:r w:rsidR="00833A40">
        <w:rPr>
          <w:rFonts w:cs="Times New Roman"/>
          <w:color w:val="000000"/>
        </w:rPr>
        <w:t xml:space="preserve"> </w:t>
      </w:r>
      <w:r w:rsidRPr="00833A40">
        <w:rPr>
          <w:rFonts w:cs="Times New Roman"/>
          <w:color w:val="000000"/>
        </w:rPr>
        <w:t>szkolnej.</w:t>
      </w:r>
    </w:p>
    <w:p w:rsidR="00DC2C48" w:rsidRPr="00833A40" w:rsidRDefault="00DC2C48" w:rsidP="00F22EA5">
      <w:pPr>
        <w:pStyle w:val="Tekstpodstawowy"/>
        <w:numPr>
          <w:ilvl w:val="0"/>
          <w:numId w:val="60"/>
        </w:numPr>
        <w:tabs>
          <w:tab w:val="num" w:pos="284"/>
        </w:tabs>
        <w:spacing w:line="360" w:lineRule="auto"/>
        <w:ind w:left="284"/>
        <w:jc w:val="both"/>
        <w:rPr>
          <w:rFonts w:cs="Times New Roman"/>
          <w:color w:val="000000"/>
        </w:rPr>
      </w:pPr>
      <w:r w:rsidRPr="00833A40">
        <w:rPr>
          <w:rFonts w:cs="Times New Roman"/>
          <w:color w:val="000000"/>
        </w:rPr>
        <w:t>Hymn państwowy wykonywany jest na uroczystościach szkolnych związanych z obchodami świąt państwowych.</w:t>
      </w:r>
    </w:p>
    <w:p w:rsidR="007378E2" w:rsidRPr="00833A40" w:rsidRDefault="00DC2C48" w:rsidP="00F22EA5">
      <w:pPr>
        <w:pStyle w:val="Tekstpodstawowy"/>
        <w:numPr>
          <w:ilvl w:val="0"/>
          <w:numId w:val="60"/>
        </w:numPr>
        <w:tabs>
          <w:tab w:val="num" w:pos="284"/>
        </w:tabs>
        <w:spacing w:line="360" w:lineRule="auto"/>
        <w:ind w:left="284"/>
        <w:jc w:val="both"/>
        <w:rPr>
          <w:rFonts w:cs="Times New Roman"/>
          <w:color w:val="000000"/>
        </w:rPr>
      </w:pPr>
      <w:r w:rsidRPr="00833A40">
        <w:rPr>
          <w:rFonts w:cs="Times New Roman"/>
          <w:color w:val="000000"/>
        </w:rPr>
        <w:t>Zespół</w:t>
      </w:r>
      <w:r w:rsidR="00833A40">
        <w:rPr>
          <w:rFonts w:cs="Times New Roman"/>
          <w:color w:val="000000"/>
        </w:rPr>
        <w:t xml:space="preserve"> </w:t>
      </w:r>
      <w:r w:rsidRPr="00833A40">
        <w:rPr>
          <w:rFonts w:cs="Times New Roman"/>
          <w:color w:val="000000"/>
        </w:rPr>
        <w:t>Szkół</w:t>
      </w:r>
      <w:r w:rsidR="00833A40">
        <w:rPr>
          <w:rFonts w:cs="Times New Roman"/>
          <w:color w:val="000000"/>
        </w:rPr>
        <w:t xml:space="preserve"> </w:t>
      </w:r>
      <w:r w:rsidRPr="00833A40">
        <w:rPr>
          <w:rFonts w:cs="Times New Roman"/>
          <w:color w:val="000000"/>
        </w:rPr>
        <w:t>im.</w:t>
      </w:r>
      <w:r w:rsidR="00833A40">
        <w:rPr>
          <w:rFonts w:cs="Times New Roman"/>
          <w:color w:val="000000"/>
        </w:rPr>
        <w:t xml:space="preserve"> </w:t>
      </w:r>
      <w:r w:rsidRPr="00833A40">
        <w:rPr>
          <w:rFonts w:cs="Times New Roman"/>
          <w:color w:val="000000"/>
        </w:rPr>
        <w:t>Jana</w:t>
      </w:r>
      <w:r w:rsidR="00833A40">
        <w:rPr>
          <w:rFonts w:cs="Times New Roman"/>
          <w:color w:val="000000"/>
        </w:rPr>
        <w:t xml:space="preserve"> </w:t>
      </w:r>
      <w:r w:rsidRPr="00833A40">
        <w:rPr>
          <w:rFonts w:cs="Times New Roman"/>
          <w:color w:val="000000"/>
        </w:rPr>
        <w:t>Pawła</w:t>
      </w:r>
      <w:r w:rsidR="00833A40">
        <w:rPr>
          <w:rFonts w:cs="Times New Roman"/>
          <w:color w:val="000000"/>
        </w:rPr>
        <w:t xml:space="preserve"> </w:t>
      </w:r>
      <w:r w:rsidRPr="00833A40">
        <w:rPr>
          <w:rFonts w:cs="Times New Roman"/>
          <w:color w:val="000000"/>
        </w:rPr>
        <w:t>II,</w:t>
      </w:r>
      <w:r w:rsidR="00833A40">
        <w:rPr>
          <w:rFonts w:cs="Times New Roman"/>
          <w:color w:val="000000"/>
        </w:rPr>
        <w:t xml:space="preserve"> </w:t>
      </w:r>
      <w:r w:rsidRPr="00833A40">
        <w:rPr>
          <w:rFonts w:cs="Times New Roman"/>
          <w:color w:val="000000"/>
        </w:rPr>
        <w:t>w</w:t>
      </w:r>
      <w:r w:rsidR="00833A40">
        <w:rPr>
          <w:rFonts w:cs="Times New Roman"/>
          <w:color w:val="000000"/>
        </w:rPr>
        <w:t xml:space="preserve"> </w:t>
      </w:r>
      <w:r w:rsidRPr="00833A40">
        <w:rPr>
          <w:rFonts w:cs="Times New Roman"/>
          <w:color w:val="000000"/>
        </w:rPr>
        <w:t>skład</w:t>
      </w:r>
      <w:r w:rsidR="00833A40">
        <w:rPr>
          <w:rFonts w:cs="Times New Roman"/>
          <w:color w:val="000000"/>
        </w:rPr>
        <w:t xml:space="preserve"> którego wchodzi </w:t>
      </w:r>
      <w:r w:rsidRPr="00833A40">
        <w:rPr>
          <w:rFonts w:cs="Times New Roman"/>
          <w:color w:val="000000"/>
        </w:rPr>
        <w:t>Szkoła</w:t>
      </w:r>
      <w:r w:rsidR="00833A40">
        <w:rPr>
          <w:rFonts w:cs="Times New Roman"/>
          <w:color w:val="000000"/>
        </w:rPr>
        <w:t xml:space="preserve"> </w:t>
      </w:r>
      <w:r w:rsidRPr="00833A40">
        <w:rPr>
          <w:rFonts w:cs="Times New Roman"/>
          <w:color w:val="000000"/>
        </w:rPr>
        <w:t>Podstawowa</w:t>
      </w:r>
      <w:r w:rsidR="00833A40">
        <w:rPr>
          <w:rFonts w:cs="Times New Roman"/>
          <w:color w:val="000000"/>
        </w:rPr>
        <w:t xml:space="preserve"> </w:t>
      </w:r>
      <w:r w:rsidRPr="00833A40">
        <w:rPr>
          <w:rFonts w:cs="Times New Roman"/>
          <w:color w:val="000000"/>
        </w:rPr>
        <w:t>nr2</w:t>
      </w:r>
      <w:r w:rsidR="00833A40">
        <w:rPr>
          <w:rFonts w:cs="Times New Roman"/>
          <w:color w:val="000000"/>
        </w:rPr>
        <w:t xml:space="preserve"> </w:t>
      </w:r>
      <w:r w:rsidRPr="00833A40">
        <w:rPr>
          <w:rFonts w:cs="Times New Roman"/>
          <w:color w:val="000000"/>
        </w:rPr>
        <w:t>posiada</w:t>
      </w:r>
      <w:r w:rsidR="00833A40">
        <w:rPr>
          <w:rFonts w:cs="Times New Roman"/>
          <w:color w:val="000000"/>
        </w:rPr>
        <w:t xml:space="preserve"> </w:t>
      </w:r>
      <w:r w:rsidRPr="00833A40">
        <w:rPr>
          <w:rFonts w:cs="Times New Roman"/>
          <w:color w:val="000000"/>
        </w:rPr>
        <w:t>sztandar.</w:t>
      </w:r>
    </w:p>
    <w:p w:rsidR="0030095D" w:rsidRDefault="00DC2C48" w:rsidP="00F22EA5">
      <w:pPr>
        <w:pStyle w:val="Tekstpodstawowy"/>
        <w:numPr>
          <w:ilvl w:val="0"/>
          <w:numId w:val="60"/>
        </w:numPr>
        <w:tabs>
          <w:tab w:val="num" w:pos="284"/>
        </w:tabs>
        <w:spacing w:line="360" w:lineRule="auto"/>
        <w:ind w:left="284"/>
        <w:jc w:val="both"/>
        <w:rPr>
          <w:rFonts w:cs="Times New Roman"/>
          <w:color w:val="000000"/>
        </w:rPr>
      </w:pPr>
      <w:r w:rsidRPr="0030095D">
        <w:rPr>
          <w:rFonts w:cs="Times New Roman"/>
          <w:color w:val="000000"/>
        </w:rPr>
        <w:t>Sztandar</w:t>
      </w:r>
      <w:r w:rsidR="00833A40" w:rsidRPr="0030095D">
        <w:rPr>
          <w:rFonts w:cs="Times New Roman"/>
          <w:color w:val="000000"/>
        </w:rPr>
        <w:t xml:space="preserve"> </w:t>
      </w:r>
      <w:r w:rsidRPr="0030095D">
        <w:rPr>
          <w:rFonts w:cs="Times New Roman"/>
          <w:color w:val="000000"/>
        </w:rPr>
        <w:t>reprezentuje</w:t>
      </w:r>
      <w:r w:rsidR="00833A40" w:rsidRPr="0030095D">
        <w:rPr>
          <w:rFonts w:cs="Times New Roman"/>
          <w:color w:val="000000"/>
        </w:rPr>
        <w:t xml:space="preserve"> </w:t>
      </w:r>
      <w:r w:rsidRPr="0030095D">
        <w:rPr>
          <w:rFonts w:cs="Times New Roman"/>
          <w:color w:val="000000"/>
        </w:rPr>
        <w:t>sz</w:t>
      </w:r>
      <w:r w:rsidR="00833A40" w:rsidRPr="0030095D">
        <w:rPr>
          <w:rFonts w:cs="Times New Roman"/>
          <w:color w:val="000000"/>
        </w:rPr>
        <w:t xml:space="preserve">kołę </w:t>
      </w:r>
      <w:r w:rsidRPr="0030095D">
        <w:rPr>
          <w:rFonts w:cs="Times New Roman"/>
          <w:color w:val="000000"/>
        </w:rPr>
        <w:t xml:space="preserve">podczas oficjalnych uroczystości miejskich, kościelnych oraz podczas oficjalnych część uroczystości szkolnych (zgodnie z </w:t>
      </w:r>
      <w:r w:rsidR="00833A40" w:rsidRPr="0030095D">
        <w:rPr>
          <w:rFonts w:cs="Times New Roman"/>
          <w:color w:val="000000"/>
        </w:rPr>
        <w:t xml:space="preserve">rocznym </w:t>
      </w:r>
      <w:r w:rsidRPr="0030095D">
        <w:rPr>
          <w:rFonts w:cs="Times New Roman"/>
          <w:color w:val="000000"/>
        </w:rPr>
        <w:t>harmonogramem uroczystości</w:t>
      </w:r>
      <w:r w:rsidR="00833A40" w:rsidRPr="0030095D">
        <w:rPr>
          <w:rFonts w:cs="Times New Roman"/>
          <w:color w:val="000000"/>
        </w:rPr>
        <w:t xml:space="preserve"> </w:t>
      </w:r>
      <w:r w:rsidRPr="0030095D">
        <w:rPr>
          <w:rFonts w:cs="Times New Roman"/>
          <w:color w:val="000000"/>
        </w:rPr>
        <w:t>szkolnych).</w:t>
      </w:r>
      <w:r w:rsidR="00833A40" w:rsidRPr="0030095D">
        <w:rPr>
          <w:rFonts w:cs="Times New Roman"/>
          <w:color w:val="000000"/>
        </w:rPr>
        <w:t xml:space="preserve"> </w:t>
      </w:r>
    </w:p>
    <w:p w:rsidR="00DC2C48" w:rsidRPr="0030095D" w:rsidRDefault="00DC2C48" w:rsidP="00F22EA5">
      <w:pPr>
        <w:pStyle w:val="Tekstpodstawowy"/>
        <w:numPr>
          <w:ilvl w:val="0"/>
          <w:numId w:val="60"/>
        </w:numPr>
        <w:tabs>
          <w:tab w:val="num" w:pos="284"/>
        </w:tabs>
        <w:spacing w:line="360" w:lineRule="auto"/>
        <w:ind w:left="284"/>
        <w:jc w:val="both"/>
        <w:rPr>
          <w:rFonts w:cs="Times New Roman"/>
          <w:color w:val="000000"/>
        </w:rPr>
      </w:pPr>
      <w:r w:rsidRPr="0030095D">
        <w:rPr>
          <w:rFonts w:cs="Times New Roman"/>
          <w:color w:val="000000"/>
        </w:rPr>
        <w:t>Sztandar przechowywany jest w szklanej gablocie na honorowym miejscu w</w:t>
      </w:r>
      <w:r w:rsidR="00833A40" w:rsidRPr="0030095D">
        <w:rPr>
          <w:rFonts w:cs="Times New Roman"/>
          <w:color w:val="000000"/>
        </w:rPr>
        <w:t xml:space="preserve"> </w:t>
      </w:r>
      <w:r w:rsidRPr="0030095D">
        <w:rPr>
          <w:rFonts w:cs="Times New Roman"/>
          <w:color w:val="000000"/>
        </w:rPr>
        <w:t>szkole.</w:t>
      </w:r>
    </w:p>
    <w:p w:rsidR="0030095D" w:rsidRPr="0030095D" w:rsidRDefault="00833A40" w:rsidP="00F22EA5">
      <w:pPr>
        <w:pStyle w:val="Tekstpodstawowy"/>
        <w:numPr>
          <w:ilvl w:val="0"/>
          <w:numId w:val="60"/>
        </w:numPr>
        <w:tabs>
          <w:tab w:val="num" w:pos="284"/>
        </w:tabs>
        <w:spacing w:line="360" w:lineRule="auto"/>
        <w:ind w:left="284"/>
        <w:jc w:val="both"/>
        <w:rPr>
          <w:rFonts w:cs="Times New Roman"/>
          <w:color w:val="000000"/>
        </w:rPr>
      </w:pPr>
      <w:r w:rsidRPr="0030095D">
        <w:rPr>
          <w:rFonts w:cs="Times New Roman"/>
        </w:rPr>
        <w:t xml:space="preserve">Szkołę reprezentuje poczet sztandarowy składający się z trójki uczniów z powagą, godnością </w:t>
      </w:r>
      <w:r w:rsidR="009F235F">
        <w:rPr>
          <w:rFonts w:cs="Times New Roman"/>
        </w:rPr>
        <w:br/>
      </w:r>
      <w:r w:rsidRPr="0030095D">
        <w:rPr>
          <w:rFonts w:cs="Times New Roman"/>
        </w:rPr>
        <w:t xml:space="preserve">i szacunkiem reprezentujących szkołę w strojach galowych podczas uroczystości szkolnych. </w:t>
      </w:r>
    </w:p>
    <w:p w:rsidR="00DC2C48" w:rsidRPr="0030095D" w:rsidRDefault="00DC2C48" w:rsidP="00F22EA5">
      <w:pPr>
        <w:pStyle w:val="Tekstpodstawowy"/>
        <w:numPr>
          <w:ilvl w:val="0"/>
          <w:numId w:val="60"/>
        </w:numPr>
        <w:tabs>
          <w:tab w:val="num" w:pos="284"/>
        </w:tabs>
        <w:spacing w:line="360" w:lineRule="auto"/>
        <w:ind w:left="284"/>
        <w:jc w:val="both"/>
        <w:rPr>
          <w:rFonts w:cs="Times New Roman"/>
          <w:color w:val="000000"/>
        </w:rPr>
      </w:pPr>
      <w:r w:rsidRPr="0030095D">
        <w:rPr>
          <w:rFonts w:cs="Times New Roman"/>
          <w:color w:val="000000"/>
        </w:rPr>
        <w:t>Uroczystości szkolne prowadzi dyrektor lub wyznaczony przez niego</w:t>
      </w:r>
      <w:r w:rsidR="00833A40" w:rsidRPr="0030095D">
        <w:rPr>
          <w:rFonts w:cs="Times New Roman"/>
          <w:color w:val="000000"/>
        </w:rPr>
        <w:t xml:space="preserve"> </w:t>
      </w:r>
      <w:r w:rsidRPr="0030095D">
        <w:rPr>
          <w:rFonts w:cs="Times New Roman"/>
          <w:color w:val="000000"/>
        </w:rPr>
        <w:t>nauczyciel.</w:t>
      </w:r>
    </w:p>
    <w:p w:rsidR="00DC2C48" w:rsidRPr="00833A40" w:rsidRDefault="00DC2C48" w:rsidP="00F22EA5">
      <w:pPr>
        <w:pStyle w:val="Tekstpodstawowy"/>
        <w:numPr>
          <w:ilvl w:val="0"/>
          <w:numId w:val="60"/>
        </w:numPr>
        <w:tabs>
          <w:tab w:val="num" w:pos="284"/>
        </w:tabs>
        <w:spacing w:line="360" w:lineRule="auto"/>
        <w:ind w:left="284"/>
        <w:jc w:val="both"/>
        <w:rPr>
          <w:rFonts w:cs="Times New Roman"/>
          <w:color w:val="000000"/>
        </w:rPr>
      </w:pPr>
      <w:r w:rsidRPr="00833A40">
        <w:rPr>
          <w:rFonts w:cs="Times New Roman"/>
          <w:color w:val="000000"/>
        </w:rPr>
        <w:t>Podczas uroczystości obowiązują stroje galowe.</w:t>
      </w:r>
    </w:p>
    <w:p w:rsidR="007378E2" w:rsidRDefault="007378E2" w:rsidP="00F207A6">
      <w:pPr>
        <w:spacing w:after="120" w:line="360" w:lineRule="auto"/>
        <w:ind w:left="720"/>
        <w:jc w:val="both"/>
        <w:rPr>
          <w:rFonts w:cs="Times New Roman"/>
          <w:b/>
          <w:color w:val="000000"/>
        </w:rPr>
      </w:pPr>
    </w:p>
    <w:p w:rsidR="00DC2C48" w:rsidRDefault="000978E5" w:rsidP="009F235F">
      <w:pPr>
        <w:spacing w:after="120" w:line="360" w:lineRule="auto"/>
        <w:jc w:val="center"/>
      </w:pPr>
      <w:r>
        <w:rPr>
          <w:rFonts w:cs="Times New Roman"/>
          <w:b/>
          <w:color w:val="000000"/>
        </w:rPr>
        <w:t>§ 43</w:t>
      </w:r>
      <w:r w:rsidR="00902393" w:rsidRPr="0030095D">
        <w:rPr>
          <w:rFonts w:cs="Times New Roman"/>
          <w:b/>
          <w:color w:val="000000"/>
        </w:rPr>
        <w:t xml:space="preserve"> Pieczęcie</w:t>
      </w:r>
      <w:r w:rsidR="00340E94" w:rsidRPr="0030095D">
        <w:rPr>
          <w:rFonts w:cs="Times New Roman"/>
          <w:b/>
          <w:color w:val="000000"/>
        </w:rPr>
        <w:t xml:space="preserve"> i dokumenty</w:t>
      </w:r>
    </w:p>
    <w:p w:rsidR="007378E2" w:rsidRPr="00833A40" w:rsidRDefault="007378E2" w:rsidP="00F22EA5">
      <w:pPr>
        <w:pStyle w:val="Tekstpodstawowy"/>
        <w:numPr>
          <w:ilvl w:val="0"/>
          <w:numId w:val="61"/>
        </w:numPr>
        <w:tabs>
          <w:tab w:val="clear" w:pos="720"/>
          <w:tab w:val="num" w:pos="284"/>
        </w:tabs>
        <w:spacing w:line="360" w:lineRule="auto"/>
        <w:ind w:left="284" w:hanging="284"/>
        <w:jc w:val="both"/>
        <w:rPr>
          <w:rFonts w:cs="Times New Roman"/>
          <w:color w:val="000000"/>
        </w:rPr>
      </w:pPr>
      <w:r w:rsidRPr="00833A40">
        <w:rPr>
          <w:rFonts w:cs="Times New Roman"/>
          <w:color w:val="000000"/>
        </w:rPr>
        <w:t>Szkoła używa pieczęci urzędowej zgodnie z odrębnymi</w:t>
      </w:r>
      <w:r w:rsidR="00B32679">
        <w:rPr>
          <w:rFonts w:cs="Times New Roman"/>
          <w:color w:val="000000"/>
        </w:rPr>
        <w:t xml:space="preserve"> </w:t>
      </w:r>
      <w:r w:rsidRPr="00833A40">
        <w:rPr>
          <w:rFonts w:cs="Times New Roman"/>
          <w:color w:val="000000"/>
        </w:rPr>
        <w:t>przepisami.</w:t>
      </w:r>
    </w:p>
    <w:p w:rsidR="007378E2" w:rsidRPr="00833A40" w:rsidRDefault="007378E2" w:rsidP="00F22EA5">
      <w:pPr>
        <w:pStyle w:val="Tekstpodstawowy"/>
        <w:numPr>
          <w:ilvl w:val="0"/>
          <w:numId w:val="61"/>
        </w:numPr>
        <w:tabs>
          <w:tab w:val="clear" w:pos="720"/>
          <w:tab w:val="num" w:pos="284"/>
        </w:tabs>
        <w:spacing w:line="360" w:lineRule="auto"/>
        <w:ind w:left="284" w:hanging="284"/>
        <w:jc w:val="both"/>
        <w:rPr>
          <w:rFonts w:cs="Times New Roman"/>
          <w:color w:val="000000"/>
        </w:rPr>
      </w:pPr>
      <w:r w:rsidRPr="00833A40">
        <w:rPr>
          <w:rFonts w:cs="Times New Roman"/>
          <w:color w:val="000000"/>
        </w:rPr>
        <w:t>Tryb postępowania w przypadku utraty, zniszczenia lub likwidacji pieczęci regulują odrębne</w:t>
      </w:r>
      <w:r w:rsidR="00902393">
        <w:rPr>
          <w:rFonts w:cs="Times New Roman"/>
          <w:color w:val="000000"/>
        </w:rPr>
        <w:t xml:space="preserve"> </w:t>
      </w:r>
      <w:r w:rsidRPr="00833A40">
        <w:rPr>
          <w:rFonts w:cs="Times New Roman"/>
          <w:color w:val="000000"/>
        </w:rPr>
        <w:t>przepisy.</w:t>
      </w:r>
    </w:p>
    <w:p w:rsidR="007378E2" w:rsidRPr="00833A40" w:rsidRDefault="007378E2" w:rsidP="00F22EA5">
      <w:pPr>
        <w:pStyle w:val="Tekstpodstawowy"/>
        <w:numPr>
          <w:ilvl w:val="0"/>
          <w:numId w:val="61"/>
        </w:numPr>
        <w:tabs>
          <w:tab w:val="clear" w:pos="720"/>
          <w:tab w:val="num" w:pos="284"/>
        </w:tabs>
        <w:spacing w:line="360" w:lineRule="auto"/>
        <w:ind w:left="284" w:hanging="284"/>
        <w:jc w:val="both"/>
        <w:rPr>
          <w:rFonts w:cs="Times New Roman"/>
          <w:color w:val="000000"/>
        </w:rPr>
      </w:pPr>
      <w:r w:rsidRPr="00833A40">
        <w:rPr>
          <w:rFonts w:cs="Times New Roman"/>
          <w:color w:val="000000"/>
        </w:rPr>
        <w:t>Szkoła prowadzi i przechowuje dokumentację szkolną, a w szczególności: arkusz</w:t>
      </w:r>
      <w:r w:rsidR="00902393">
        <w:rPr>
          <w:rFonts w:cs="Times New Roman"/>
          <w:color w:val="000000"/>
        </w:rPr>
        <w:t xml:space="preserve"> </w:t>
      </w:r>
      <w:r w:rsidRPr="00833A40">
        <w:rPr>
          <w:rFonts w:cs="Times New Roman"/>
          <w:color w:val="000000"/>
        </w:rPr>
        <w:t xml:space="preserve">organizacji </w:t>
      </w:r>
      <w:r w:rsidRPr="00833A40">
        <w:rPr>
          <w:rFonts w:cs="Times New Roman"/>
          <w:color w:val="000000"/>
        </w:rPr>
        <w:lastRenderedPageBreak/>
        <w:t xml:space="preserve">szkoły, </w:t>
      </w:r>
      <w:r w:rsidRPr="0030095D">
        <w:rPr>
          <w:rFonts w:cs="Times New Roman"/>
          <w:color w:val="000000"/>
        </w:rPr>
        <w:t>dzienniki zajęć lekcyjnych,</w:t>
      </w:r>
      <w:r w:rsidRPr="00833A40">
        <w:rPr>
          <w:rFonts w:cs="Times New Roman"/>
          <w:color w:val="000000"/>
        </w:rPr>
        <w:t xml:space="preserve"> </w:t>
      </w:r>
      <w:r w:rsidR="00F27F46" w:rsidRPr="0030095D">
        <w:rPr>
          <w:rFonts w:cs="Times New Roman"/>
        </w:rPr>
        <w:t>dziennik elektroniczny,</w:t>
      </w:r>
      <w:r w:rsidR="00F27F46">
        <w:rPr>
          <w:rFonts w:cs="Times New Roman"/>
          <w:color w:val="FF0000"/>
        </w:rPr>
        <w:t xml:space="preserve"> </w:t>
      </w:r>
      <w:r w:rsidRPr="00833A40">
        <w:rPr>
          <w:rFonts w:cs="Times New Roman"/>
          <w:color w:val="000000"/>
        </w:rPr>
        <w:t>arkusze ocen, protokoły i uchwały rady pedagogicznej.</w:t>
      </w:r>
    </w:p>
    <w:p w:rsidR="007378E2" w:rsidRPr="00833A40" w:rsidRDefault="007378E2" w:rsidP="00F22EA5">
      <w:pPr>
        <w:pStyle w:val="Tekstpodstawowy"/>
        <w:numPr>
          <w:ilvl w:val="0"/>
          <w:numId w:val="61"/>
        </w:numPr>
        <w:tabs>
          <w:tab w:val="clear" w:pos="720"/>
          <w:tab w:val="num" w:pos="284"/>
        </w:tabs>
        <w:spacing w:line="360" w:lineRule="auto"/>
        <w:ind w:left="284" w:hanging="284"/>
        <w:jc w:val="both"/>
        <w:rPr>
          <w:rFonts w:cs="Times New Roman"/>
          <w:color w:val="000000"/>
        </w:rPr>
      </w:pPr>
      <w:r w:rsidRPr="00833A40">
        <w:rPr>
          <w:rFonts w:cs="Times New Roman"/>
          <w:color w:val="000000"/>
        </w:rPr>
        <w:t>Zasady gospodarki finansowej szkoły określają odrębne</w:t>
      </w:r>
      <w:r w:rsidR="00902393">
        <w:rPr>
          <w:rFonts w:cs="Times New Roman"/>
          <w:color w:val="000000"/>
        </w:rPr>
        <w:t xml:space="preserve"> </w:t>
      </w:r>
      <w:r w:rsidRPr="00833A40">
        <w:rPr>
          <w:rFonts w:cs="Times New Roman"/>
          <w:color w:val="000000"/>
        </w:rPr>
        <w:t>przepisy.</w:t>
      </w:r>
    </w:p>
    <w:p w:rsidR="0030095D" w:rsidRPr="0030095D" w:rsidRDefault="007378E2" w:rsidP="00F22EA5">
      <w:pPr>
        <w:pStyle w:val="Tekstpodstawowy"/>
        <w:numPr>
          <w:ilvl w:val="0"/>
          <w:numId w:val="61"/>
        </w:numPr>
        <w:tabs>
          <w:tab w:val="clear" w:pos="720"/>
          <w:tab w:val="num" w:pos="284"/>
        </w:tabs>
        <w:spacing w:line="360" w:lineRule="auto"/>
        <w:ind w:left="284" w:hanging="284"/>
        <w:jc w:val="both"/>
        <w:rPr>
          <w:rFonts w:cs="Times New Roman"/>
        </w:rPr>
      </w:pPr>
      <w:r w:rsidRPr="0030095D">
        <w:rPr>
          <w:rFonts w:cs="Times New Roman"/>
        </w:rPr>
        <w:t>Statut szkoły jest udostępniony w pokoju nauczycielskim, bibliotece szkolne</w:t>
      </w:r>
      <w:r w:rsidR="009C6B57">
        <w:rPr>
          <w:rFonts w:cs="Times New Roman"/>
        </w:rPr>
        <w:t>j</w:t>
      </w:r>
      <w:r w:rsidR="0030095D" w:rsidRPr="0030095D">
        <w:rPr>
          <w:rFonts w:cs="Times New Roman"/>
        </w:rPr>
        <w:t>, na stronie internetowe szkoły</w:t>
      </w:r>
      <w:r w:rsidRPr="0030095D">
        <w:rPr>
          <w:rFonts w:cs="Times New Roman"/>
        </w:rPr>
        <w:t xml:space="preserve"> oraz </w:t>
      </w:r>
      <w:r w:rsidR="0030095D" w:rsidRPr="0030095D">
        <w:rPr>
          <w:rFonts w:cs="Times New Roman"/>
        </w:rPr>
        <w:t xml:space="preserve">w </w:t>
      </w:r>
      <w:r w:rsidRPr="0030095D">
        <w:rPr>
          <w:rFonts w:cs="Times New Roman"/>
        </w:rPr>
        <w:t>Biuletyn</w:t>
      </w:r>
      <w:r w:rsidR="00902393" w:rsidRPr="0030095D">
        <w:rPr>
          <w:rFonts w:cs="Times New Roman"/>
        </w:rPr>
        <w:t xml:space="preserve">ie Informacji Publicznej i stanowi informację publiczną </w:t>
      </w:r>
    </w:p>
    <w:p w:rsidR="000B2511" w:rsidRPr="0030095D" w:rsidRDefault="000B2511" w:rsidP="00F22EA5">
      <w:pPr>
        <w:pStyle w:val="Tekstpodstawowy"/>
        <w:numPr>
          <w:ilvl w:val="0"/>
          <w:numId w:val="61"/>
        </w:numPr>
        <w:tabs>
          <w:tab w:val="clear" w:pos="720"/>
          <w:tab w:val="num" w:pos="284"/>
        </w:tabs>
        <w:spacing w:line="360" w:lineRule="auto"/>
        <w:ind w:left="284" w:hanging="284"/>
        <w:jc w:val="both"/>
        <w:rPr>
          <w:rFonts w:cs="Times New Roman"/>
        </w:rPr>
      </w:pPr>
      <w:r w:rsidRPr="0030095D">
        <w:rPr>
          <w:rFonts w:cs="Times New Roman"/>
        </w:rPr>
        <w:t xml:space="preserve">Dokumenty, na które powołuje się statut są dokumentami publicznymi. </w:t>
      </w:r>
    </w:p>
    <w:p w:rsidR="007378E2" w:rsidRPr="0030095D" w:rsidRDefault="006A2CC3" w:rsidP="00F22EA5">
      <w:pPr>
        <w:pStyle w:val="Tekstpodstawowy"/>
        <w:numPr>
          <w:ilvl w:val="0"/>
          <w:numId w:val="61"/>
        </w:numPr>
        <w:tabs>
          <w:tab w:val="clear" w:pos="720"/>
          <w:tab w:val="num" w:pos="284"/>
        </w:tabs>
        <w:spacing w:line="360" w:lineRule="auto"/>
        <w:ind w:left="284" w:hanging="284"/>
        <w:jc w:val="both"/>
        <w:rPr>
          <w:rFonts w:cs="Times New Roman"/>
          <w:color w:val="000000"/>
        </w:rPr>
      </w:pPr>
      <w:r w:rsidRPr="0030095D">
        <w:rPr>
          <w:rFonts w:cs="Times New Roman"/>
          <w:color w:val="000000"/>
        </w:rPr>
        <w:t>Tryb wprowadzania zmian w Statucie jest identyczny jak tryb jego uchwalania.</w:t>
      </w:r>
    </w:p>
    <w:p w:rsidR="006A2CC3" w:rsidRPr="00833A40" w:rsidRDefault="006A2CC3" w:rsidP="00F22EA5">
      <w:pPr>
        <w:pStyle w:val="Tekstpodstawowy"/>
        <w:numPr>
          <w:ilvl w:val="0"/>
          <w:numId w:val="61"/>
        </w:numPr>
        <w:tabs>
          <w:tab w:val="clear" w:pos="720"/>
          <w:tab w:val="num" w:pos="284"/>
        </w:tabs>
        <w:spacing w:line="360" w:lineRule="auto"/>
        <w:ind w:left="284" w:hanging="284"/>
        <w:jc w:val="both"/>
        <w:rPr>
          <w:rFonts w:cs="Times New Roman"/>
          <w:color w:val="000000"/>
        </w:rPr>
      </w:pPr>
      <w:r w:rsidRPr="00833A40">
        <w:rPr>
          <w:rFonts w:cs="Times New Roman"/>
          <w:color w:val="000000"/>
        </w:rPr>
        <w:t>Niniejszy statut wchodzi w życie z dniem</w:t>
      </w:r>
      <w:r w:rsidR="00F207A6">
        <w:rPr>
          <w:rFonts w:cs="Times New Roman"/>
          <w:color w:val="000000"/>
        </w:rPr>
        <w:t xml:space="preserve"> 15 li</w:t>
      </w:r>
      <w:r w:rsidR="009F235F">
        <w:rPr>
          <w:rFonts w:cs="Times New Roman"/>
          <w:color w:val="000000"/>
        </w:rPr>
        <w:t>stopada</w:t>
      </w:r>
      <w:r w:rsidR="00F207A6">
        <w:rPr>
          <w:rFonts w:cs="Times New Roman"/>
          <w:color w:val="000000"/>
        </w:rPr>
        <w:t xml:space="preserve"> 2017r.</w:t>
      </w:r>
    </w:p>
    <w:p w:rsidR="006A2CC3" w:rsidRPr="00D2699B" w:rsidRDefault="006A2CC3" w:rsidP="00F207A6">
      <w:pPr>
        <w:pStyle w:val="Tekstpodstawowy"/>
        <w:widowControl/>
        <w:tabs>
          <w:tab w:val="left" w:pos="284"/>
        </w:tabs>
        <w:suppressAutoHyphens w:val="0"/>
        <w:overflowPunct w:val="0"/>
        <w:autoSpaceDE w:val="0"/>
        <w:spacing w:line="360" w:lineRule="auto"/>
        <w:ind w:right="142"/>
        <w:jc w:val="both"/>
        <w:textAlignment w:val="baseline"/>
        <w:rPr>
          <w:rFonts w:eastAsia="Times New Roman" w:cs="Times New Roman"/>
          <w:color w:val="000000"/>
        </w:rPr>
      </w:pPr>
    </w:p>
    <w:sectPr w:rsidR="006A2CC3" w:rsidRPr="00D2699B" w:rsidSect="008A7AAB">
      <w:footerReference w:type="default" r:id="rId8"/>
      <w:type w:val="continuous"/>
      <w:pgSz w:w="11906" w:h="16838"/>
      <w:pgMar w:top="1440" w:right="1080" w:bottom="1440" w:left="1080" w:header="709" w:footer="709"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7D3" w:rsidRDefault="00E337D3" w:rsidP="00D97389">
      <w:pPr>
        <w:spacing w:line="240" w:lineRule="auto"/>
      </w:pPr>
      <w:r>
        <w:separator/>
      </w:r>
    </w:p>
  </w:endnote>
  <w:endnote w:type="continuationSeparator" w:id="0">
    <w:p w:rsidR="00E337D3" w:rsidRDefault="00E337D3" w:rsidP="00D973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378291"/>
      <w:docPartObj>
        <w:docPartGallery w:val="Page Numbers (Bottom of Page)"/>
        <w:docPartUnique/>
      </w:docPartObj>
    </w:sdtPr>
    <w:sdtContent>
      <w:p w:rsidR="006415EB" w:rsidRDefault="000E6379">
        <w:pPr>
          <w:pStyle w:val="Stopka"/>
          <w:jc w:val="center"/>
        </w:pPr>
        <w:r>
          <w:fldChar w:fldCharType="begin"/>
        </w:r>
        <w:r w:rsidR="006415EB">
          <w:instrText>PAGE   \* MERGEFORMAT</w:instrText>
        </w:r>
        <w:r>
          <w:fldChar w:fldCharType="separate"/>
        </w:r>
        <w:r w:rsidR="00065E1D">
          <w:rPr>
            <w:noProof/>
          </w:rPr>
          <w:t>1</w:t>
        </w:r>
        <w:r>
          <w:fldChar w:fldCharType="end"/>
        </w:r>
      </w:p>
    </w:sdtContent>
  </w:sdt>
  <w:p w:rsidR="006415EB" w:rsidRDefault="006415EB">
    <w:pPr>
      <w:pStyle w:val="Tekstpodstawowy"/>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7D3" w:rsidRDefault="00E337D3" w:rsidP="00D97389">
      <w:pPr>
        <w:spacing w:line="240" w:lineRule="auto"/>
      </w:pPr>
      <w:r>
        <w:separator/>
      </w:r>
    </w:p>
  </w:footnote>
  <w:footnote w:type="continuationSeparator" w:id="0">
    <w:p w:rsidR="00E337D3" w:rsidRDefault="00E337D3" w:rsidP="00D973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07"/>
        </w:tabs>
        <w:ind w:left="639" w:hanging="432"/>
      </w:pPr>
    </w:lvl>
    <w:lvl w:ilvl="1">
      <w:start w:val="1"/>
      <w:numFmt w:val="none"/>
      <w:pStyle w:val="Nagwek2"/>
      <w:suff w:val="nothing"/>
      <w:lvlText w:val=""/>
      <w:lvlJc w:val="left"/>
      <w:pPr>
        <w:tabs>
          <w:tab w:val="num" w:pos="207"/>
        </w:tabs>
        <w:ind w:left="783" w:hanging="576"/>
      </w:pPr>
    </w:lvl>
    <w:lvl w:ilvl="2">
      <w:start w:val="1"/>
      <w:numFmt w:val="none"/>
      <w:pStyle w:val="Nagwek3"/>
      <w:suff w:val="nothing"/>
      <w:lvlText w:val=""/>
      <w:lvlJc w:val="left"/>
      <w:pPr>
        <w:tabs>
          <w:tab w:val="num" w:pos="207"/>
        </w:tabs>
        <w:ind w:left="927" w:hanging="720"/>
      </w:pPr>
    </w:lvl>
    <w:lvl w:ilvl="3">
      <w:start w:val="1"/>
      <w:numFmt w:val="none"/>
      <w:pStyle w:val="Nagwek4"/>
      <w:suff w:val="nothing"/>
      <w:lvlText w:val=""/>
      <w:lvlJc w:val="left"/>
      <w:pPr>
        <w:tabs>
          <w:tab w:val="num" w:pos="207"/>
        </w:tabs>
        <w:ind w:left="1071" w:hanging="864"/>
      </w:pPr>
    </w:lvl>
    <w:lvl w:ilvl="4">
      <w:start w:val="1"/>
      <w:numFmt w:val="none"/>
      <w:suff w:val="nothing"/>
      <w:lvlText w:val=""/>
      <w:lvlJc w:val="left"/>
      <w:pPr>
        <w:tabs>
          <w:tab w:val="num" w:pos="207"/>
        </w:tabs>
        <w:ind w:left="1215" w:hanging="1008"/>
      </w:pPr>
    </w:lvl>
    <w:lvl w:ilvl="5">
      <w:start w:val="1"/>
      <w:numFmt w:val="none"/>
      <w:suff w:val="nothing"/>
      <w:lvlText w:val=""/>
      <w:lvlJc w:val="left"/>
      <w:pPr>
        <w:tabs>
          <w:tab w:val="num" w:pos="207"/>
        </w:tabs>
        <w:ind w:left="1359" w:hanging="1152"/>
      </w:pPr>
    </w:lvl>
    <w:lvl w:ilvl="6">
      <w:start w:val="1"/>
      <w:numFmt w:val="none"/>
      <w:pStyle w:val="Nagwek7"/>
      <w:suff w:val="nothing"/>
      <w:lvlText w:val=""/>
      <w:lvlJc w:val="left"/>
      <w:pPr>
        <w:tabs>
          <w:tab w:val="num" w:pos="207"/>
        </w:tabs>
        <w:ind w:left="1503" w:hanging="1296"/>
      </w:pPr>
    </w:lvl>
    <w:lvl w:ilvl="7">
      <w:start w:val="1"/>
      <w:numFmt w:val="none"/>
      <w:suff w:val="nothing"/>
      <w:lvlText w:val=""/>
      <w:lvlJc w:val="left"/>
      <w:pPr>
        <w:tabs>
          <w:tab w:val="num" w:pos="207"/>
        </w:tabs>
        <w:ind w:left="1647" w:hanging="1440"/>
      </w:pPr>
    </w:lvl>
    <w:lvl w:ilvl="8">
      <w:start w:val="1"/>
      <w:numFmt w:val="none"/>
      <w:suff w:val="nothing"/>
      <w:lvlText w:val=""/>
      <w:lvlJc w:val="left"/>
      <w:pPr>
        <w:tabs>
          <w:tab w:val="num" w:pos="207"/>
        </w:tabs>
        <w:ind w:left="1791" w:hanging="1584"/>
      </w:pPr>
    </w:lvl>
  </w:abstractNum>
  <w:abstractNum w:abstractNumId="1">
    <w:nsid w:val="00000002"/>
    <w:multiLevelType w:val="multilevel"/>
    <w:tmpl w:val="0896C56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3"/>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23E4612E"/>
    <w:name w:val="WW8Num3"/>
    <w:lvl w:ilvl="0">
      <w:start w:val="1"/>
      <w:numFmt w:val="decimal"/>
      <w:lvlText w:val="%1."/>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C4B0392C"/>
    <w:name w:val="WW8Num4"/>
    <w:lvl w:ilvl="0">
      <w:start w:val="1"/>
      <w:numFmt w:val="decimal"/>
      <w:lvlText w:val="%1."/>
      <w:lvlJc w:val="left"/>
      <w:pPr>
        <w:tabs>
          <w:tab w:val="num" w:pos="360"/>
        </w:tabs>
        <w:ind w:left="360" w:hanging="360"/>
      </w:pPr>
      <w:rPr>
        <w:rFonts w:ascii="Times New Roman" w:eastAsia="Times New Roman" w:hAnsi="Times New Roman" w:cs="Times New Roman" w:hint="default"/>
        <w:b w:val="0"/>
        <w:spacing w:val="-1"/>
        <w:w w:val="1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9"/>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4DCAA71E"/>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3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3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3AFC5810"/>
    <w:name w:val="WW8Num41"/>
    <w:lvl w:ilvl="0">
      <w:start w:val="1"/>
      <w:numFmt w:val="decimal"/>
      <w:lvlText w:val="%1."/>
      <w:lvlJc w:val="left"/>
      <w:pPr>
        <w:tabs>
          <w:tab w:val="num" w:pos="720"/>
        </w:tabs>
        <w:ind w:left="720" w:hanging="360"/>
      </w:pPr>
      <w:rPr>
        <w:rFonts w:hint="default"/>
        <w:spacing w:val="-1"/>
        <w:w w:val="1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0000002A"/>
    <w:multiLevelType w:val="multilevel"/>
    <w:tmpl w:val="CC380986"/>
    <w:name w:val="WW8Num42"/>
    <w:lvl w:ilvl="0">
      <w:start w:val="2"/>
      <w:numFmt w:val="decimal"/>
      <w:lvlText w:val="%1."/>
      <w:lvlJc w:val="left"/>
      <w:pPr>
        <w:tabs>
          <w:tab w:val="num" w:pos="720"/>
        </w:tabs>
        <w:ind w:left="720" w:hanging="360"/>
      </w:pPr>
      <w:rPr>
        <w:rFonts w:hint="default"/>
        <w:spacing w:val="-1"/>
        <w:w w:val="1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nsid w:val="0000002B"/>
    <w:multiLevelType w:val="multilevel"/>
    <w:tmpl w:val="0000002B"/>
    <w:name w:val="WW8Num4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1"/>
    <w:multiLevelType w:val="multilevel"/>
    <w:tmpl w:val="00000031"/>
    <w:name w:val="WW8Num4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2"/>
    <w:multiLevelType w:val="multilevel"/>
    <w:tmpl w:val="34E0F448"/>
    <w:name w:val="WW8Num5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nsid w:val="00000033"/>
    <w:multiLevelType w:val="multilevel"/>
    <w:tmpl w:val="CADE420A"/>
    <w:name w:val="WW8Num51"/>
    <w:lvl w:ilvl="0">
      <w:start w:val="1"/>
      <w:numFmt w:val="decimal"/>
      <w:lvlText w:val="%1."/>
      <w:lvlJc w:val="left"/>
      <w:pPr>
        <w:tabs>
          <w:tab w:val="num" w:pos="720"/>
        </w:tabs>
        <w:ind w:left="720" w:hanging="360"/>
      </w:pPr>
      <w:rPr>
        <w:rFonts w:ascii="Times New Roman" w:eastAsia="Times New Roman" w:hAnsi="Times New Roman" w:cs="Times New Roman" w:hint="default"/>
        <w:spacing w:val="-1"/>
        <w:w w:val="1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34"/>
    <w:multiLevelType w:val="multilevel"/>
    <w:tmpl w:val="2DEC333C"/>
    <w:name w:val="WW8Num5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6"/>
    <w:multiLevelType w:val="multilevel"/>
    <w:tmpl w:val="00000036"/>
    <w:name w:val="WW8Num5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8"/>
    <w:multiLevelType w:val="multilevel"/>
    <w:tmpl w:val="00000038"/>
    <w:name w:val="WW8Num5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B"/>
    <w:multiLevelType w:val="multilevel"/>
    <w:tmpl w:val="FC76CAD2"/>
    <w:name w:val="WW8Num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3C"/>
    <w:multiLevelType w:val="multilevel"/>
    <w:tmpl w:val="0000003C"/>
    <w:name w:val="WW8Num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3D"/>
    <w:multiLevelType w:val="multilevel"/>
    <w:tmpl w:val="0000003D"/>
    <w:name w:val="WW8Num6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0003E"/>
    <w:multiLevelType w:val="multilevel"/>
    <w:tmpl w:val="0000003E"/>
    <w:name w:val="WW8Num6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3F"/>
    <w:multiLevelType w:val="multilevel"/>
    <w:tmpl w:val="0000003F"/>
    <w:name w:val="WW8Num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0"/>
    <w:multiLevelType w:val="multilevel"/>
    <w:tmpl w:val="00000040"/>
    <w:name w:val="WW8Num6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64">
    <w:nsid w:val="00000041"/>
    <w:multiLevelType w:val="multilevel"/>
    <w:tmpl w:val="B01A58B6"/>
    <w:name w:val="WW8Num6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nsid w:val="00000042"/>
    <w:multiLevelType w:val="multilevel"/>
    <w:tmpl w:val="00000042"/>
    <w:name w:val="WW8Num6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00043"/>
    <w:multiLevelType w:val="multilevel"/>
    <w:tmpl w:val="00000043"/>
    <w:name w:val="WW8Num6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44"/>
    <w:multiLevelType w:val="multilevel"/>
    <w:tmpl w:val="00000044"/>
    <w:name w:val="WW8Num6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45"/>
    <w:multiLevelType w:val="multilevel"/>
    <w:tmpl w:val="00000045"/>
    <w:name w:val="WW8Num7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00046"/>
    <w:multiLevelType w:val="multilevel"/>
    <w:tmpl w:val="41748308"/>
    <w:name w:val="WW8Num7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nsid w:val="00000047"/>
    <w:multiLevelType w:val="multilevel"/>
    <w:tmpl w:val="00000047"/>
    <w:name w:val="WW8Num7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00048"/>
    <w:multiLevelType w:val="multilevel"/>
    <w:tmpl w:val="00000048"/>
    <w:name w:val="WW8Num76"/>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72">
    <w:nsid w:val="00000049"/>
    <w:multiLevelType w:val="singleLevel"/>
    <w:tmpl w:val="00000049"/>
    <w:name w:val="WW8Num83"/>
    <w:lvl w:ilvl="0">
      <w:start w:val="1"/>
      <w:numFmt w:val="lowerLetter"/>
      <w:lvlText w:val="%1)"/>
      <w:lvlJc w:val="left"/>
      <w:pPr>
        <w:tabs>
          <w:tab w:val="num" w:pos="2160"/>
        </w:tabs>
        <w:ind w:left="2160" w:hanging="360"/>
      </w:pPr>
    </w:lvl>
  </w:abstractNum>
  <w:abstractNum w:abstractNumId="73">
    <w:nsid w:val="00000050"/>
    <w:multiLevelType w:val="multilevel"/>
    <w:tmpl w:val="0000005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52"/>
    <w:multiLevelType w:val="multilevel"/>
    <w:tmpl w:val="000000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0005E"/>
    <w:multiLevelType w:val="multilevel"/>
    <w:tmpl w:val="000000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0000005F"/>
    <w:multiLevelType w:val="multilevel"/>
    <w:tmpl w:val="97A65EFC"/>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nsid w:val="00000060"/>
    <w:multiLevelType w:val="multilevel"/>
    <w:tmpl w:val="000000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0264591C"/>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nsid w:val="0351711C"/>
    <w:multiLevelType w:val="multilevel"/>
    <w:tmpl w:val="000000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06AB7CA2"/>
    <w:multiLevelType w:val="multilevel"/>
    <w:tmpl w:val="CC380986"/>
    <w:name w:val="WW8Num422"/>
    <w:lvl w:ilvl="0">
      <w:start w:val="2"/>
      <w:numFmt w:val="decimal"/>
      <w:lvlText w:val="%1."/>
      <w:lvlJc w:val="left"/>
      <w:pPr>
        <w:tabs>
          <w:tab w:val="num" w:pos="720"/>
        </w:tabs>
        <w:ind w:left="720" w:hanging="360"/>
      </w:pPr>
      <w:rPr>
        <w:rFonts w:hint="default"/>
        <w:spacing w:val="-1"/>
        <w:w w:val="1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1">
    <w:nsid w:val="083F0B3A"/>
    <w:multiLevelType w:val="hybridMultilevel"/>
    <w:tmpl w:val="BEEA8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A162247"/>
    <w:multiLevelType w:val="multilevel"/>
    <w:tmpl w:val="4DCAA71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0A201BE8"/>
    <w:multiLevelType w:val="multilevel"/>
    <w:tmpl w:val="5106D2EE"/>
    <w:lvl w:ilvl="0">
      <w:start w:val="1"/>
      <w:numFmt w:val="decimal"/>
      <w:lvlText w:val="%1)"/>
      <w:lvlJc w:val="left"/>
      <w:pPr>
        <w:tabs>
          <w:tab w:val="num" w:pos="720"/>
        </w:tabs>
        <w:ind w:left="720" w:hanging="360"/>
      </w:pPr>
      <w:rPr>
        <w:rFonts w:hint="default"/>
        <w:spacing w:val="-1"/>
        <w:w w:val="1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nsid w:val="0BBF51DD"/>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0CBE122E"/>
    <w:multiLevelType w:val="multilevel"/>
    <w:tmpl w:val="C5A84E24"/>
    <w:name w:val="WW8Num712"/>
    <w:lvl w:ilvl="0">
      <w:start w:val="12"/>
      <w:numFmt w:val="decimal"/>
      <w:lvlText w:val="%1)"/>
      <w:lvlJc w:val="left"/>
      <w:pPr>
        <w:tabs>
          <w:tab w:val="num" w:pos="720"/>
        </w:tabs>
        <w:ind w:left="720" w:hanging="360"/>
      </w:pPr>
      <w:rPr>
        <w:rFonts w:hint="default"/>
      </w:rPr>
    </w:lvl>
    <w:lvl w:ilvl="1">
      <w:start w:val="5"/>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nsid w:val="0CFB2A60"/>
    <w:multiLevelType w:val="multilevel"/>
    <w:tmpl w:val="4DCAA71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10110E3A"/>
    <w:multiLevelType w:val="multilevel"/>
    <w:tmpl w:val="000000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11442051"/>
    <w:multiLevelType w:val="multilevel"/>
    <w:tmpl w:val="4DCAA71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12C367A3"/>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16765BCA"/>
    <w:multiLevelType w:val="multilevel"/>
    <w:tmpl w:val="FC76CAD2"/>
    <w:name w:val="WW8Num6822"/>
    <w:lvl w:ilvl="0">
      <w:start w:val="1"/>
      <w:numFmt w:val="decimal"/>
      <w:lvlText w:val="%1."/>
      <w:lvlJc w:val="left"/>
      <w:pPr>
        <w:tabs>
          <w:tab w:val="num" w:pos="720"/>
        </w:tabs>
        <w:ind w:left="720" w:hanging="360"/>
      </w:pPr>
      <w:rPr>
        <w:rFonts w:hint="default"/>
        <w:spacing w:val="-1"/>
        <w:w w:val="1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nsid w:val="18081231"/>
    <w:multiLevelType w:val="hybridMultilevel"/>
    <w:tmpl w:val="E9CA8926"/>
    <w:name w:val="WW8Num6822"/>
    <w:lvl w:ilvl="0" w:tplc="0A98C482">
      <w:start w:val="7"/>
      <w:numFmt w:val="decimal"/>
      <w:lvlText w:val="%1."/>
      <w:lvlJc w:val="left"/>
      <w:pPr>
        <w:ind w:left="100" w:hanging="220"/>
      </w:pPr>
      <w:rPr>
        <w:rFonts w:ascii="Times New Roman" w:eastAsia="Times New Roman" w:hAnsi="Times New Roman" w:cs="Times New Roman" w:hint="default"/>
        <w:spacing w:val="-1"/>
        <w:w w:val="100"/>
        <w:sz w:val="22"/>
        <w:szCs w:val="22"/>
      </w:rPr>
    </w:lvl>
    <w:lvl w:ilvl="1" w:tplc="20F4A7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84658D2"/>
    <w:multiLevelType w:val="hybridMultilevel"/>
    <w:tmpl w:val="C26057B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3">
    <w:nsid w:val="1C081A61"/>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1C191780"/>
    <w:multiLevelType w:val="hybridMultilevel"/>
    <w:tmpl w:val="8BB6585E"/>
    <w:name w:val="WW8Num4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1C814482"/>
    <w:multiLevelType w:val="hybridMultilevel"/>
    <w:tmpl w:val="022E1648"/>
    <w:lvl w:ilvl="0" w:tplc="1070E12E">
      <w:start w:val="6"/>
      <w:numFmt w:val="decimal"/>
      <w:lvlText w:val="%1."/>
      <w:lvlJc w:val="left"/>
      <w:pPr>
        <w:ind w:left="1886" w:hanging="239"/>
      </w:pPr>
      <w:rPr>
        <w:rFonts w:ascii="Times New Roman" w:eastAsia="Times New Roman" w:hAnsi="Times New Roman" w:cs="Times New Roman" w:hint="default"/>
        <w:spacing w:val="-1"/>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E294ED0"/>
    <w:multiLevelType w:val="multilevel"/>
    <w:tmpl w:val="BE7E8B2A"/>
    <w:name w:val="WW8Num4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nsid w:val="21CA7C51"/>
    <w:multiLevelType w:val="hybridMultilevel"/>
    <w:tmpl w:val="E5244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2915482"/>
    <w:multiLevelType w:val="multilevel"/>
    <w:tmpl w:val="3B4E83E6"/>
    <w:name w:val="WW8Num422"/>
    <w:lvl w:ilvl="0">
      <w:start w:val="2"/>
      <w:numFmt w:val="decimal"/>
      <w:lvlText w:val="%1."/>
      <w:lvlJc w:val="left"/>
      <w:pPr>
        <w:tabs>
          <w:tab w:val="num" w:pos="720"/>
        </w:tabs>
        <w:ind w:left="720" w:hanging="360"/>
      </w:pPr>
      <w:rPr>
        <w:rFonts w:hint="default"/>
        <w:spacing w:val="-1"/>
        <w:w w:val="1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9">
    <w:nsid w:val="24B01D4C"/>
    <w:multiLevelType w:val="multilevel"/>
    <w:tmpl w:val="000000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24C134C2"/>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nsid w:val="24DE0602"/>
    <w:multiLevelType w:val="multilevel"/>
    <w:tmpl w:val="5106D2EE"/>
    <w:lvl w:ilvl="0">
      <w:start w:val="1"/>
      <w:numFmt w:val="decimal"/>
      <w:lvlText w:val="%1)"/>
      <w:lvlJc w:val="left"/>
      <w:pPr>
        <w:tabs>
          <w:tab w:val="num" w:pos="720"/>
        </w:tabs>
        <w:ind w:left="720" w:hanging="360"/>
      </w:pPr>
      <w:rPr>
        <w:rFonts w:hint="default"/>
        <w:spacing w:val="-1"/>
        <w:w w:val="1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nsid w:val="2531783D"/>
    <w:multiLevelType w:val="multilevel"/>
    <w:tmpl w:val="5106D2EE"/>
    <w:lvl w:ilvl="0">
      <w:start w:val="1"/>
      <w:numFmt w:val="decimal"/>
      <w:lvlText w:val="%1)"/>
      <w:lvlJc w:val="left"/>
      <w:pPr>
        <w:tabs>
          <w:tab w:val="num" w:pos="720"/>
        </w:tabs>
        <w:ind w:left="720" w:hanging="360"/>
      </w:pPr>
      <w:rPr>
        <w:rFonts w:hint="default"/>
        <w:spacing w:val="-1"/>
        <w:w w:val="1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nsid w:val="27261970"/>
    <w:multiLevelType w:val="multilevel"/>
    <w:tmpl w:val="4DCAA71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28963845"/>
    <w:multiLevelType w:val="hybridMultilevel"/>
    <w:tmpl w:val="DC7E6B9E"/>
    <w:lvl w:ilvl="0" w:tplc="261C49DA">
      <w:start w:val="1"/>
      <w:numFmt w:val="decimal"/>
      <w:lvlText w:val="%1)"/>
      <w:lvlJc w:val="left"/>
      <w:pPr>
        <w:ind w:left="451" w:hanging="239"/>
      </w:pPr>
      <w:rPr>
        <w:rFonts w:ascii="Times New Roman" w:eastAsia="Times New Roman" w:hAnsi="Times New Roman" w:cs="Times New Roman" w:hint="default"/>
        <w:spacing w:val="-1"/>
        <w:w w:val="100"/>
        <w:sz w:val="22"/>
        <w:szCs w:val="22"/>
      </w:rPr>
    </w:lvl>
    <w:lvl w:ilvl="1" w:tplc="C4D0F6E2">
      <w:numFmt w:val="bullet"/>
      <w:lvlText w:val="•"/>
      <w:lvlJc w:val="left"/>
      <w:pPr>
        <w:ind w:left="1422" w:hanging="239"/>
      </w:pPr>
      <w:rPr>
        <w:rFonts w:hint="default"/>
      </w:rPr>
    </w:lvl>
    <w:lvl w:ilvl="2" w:tplc="EBC0CB74">
      <w:numFmt w:val="bullet"/>
      <w:lvlText w:val="•"/>
      <w:lvlJc w:val="left"/>
      <w:pPr>
        <w:ind w:left="2385" w:hanging="239"/>
      </w:pPr>
      <w:rPr>
        <w:rFonts w:hint="default"/>
      </w:rPr>
    </w:lvl>
    <w:lvl w:ilvl="3" w:tplc="A766A040">
      <w:numFmt w:val="bullet"/>
      <w:lvlText w:val="•"/>
      <w:lvlJc w:val="left"/>
      <w:pPr>
        <w:ind w:left="3347" w:hanging="239"/>
      </w:pPr>
      <w:rPr>
        <w:rFonts w:hint="default"/>
      </w:rPr>
    </w:lvl>
    <w:lvl w:ilvl="4" w:tplc="4CCEF974">
      <w:numFmt w:val="bullet"/>
      <w:lvlText w:val="•"/>
      <w:lvlJc w:val="left"/>
      <w:pPr>
        <w:ind w:left="4310" w:hanging="239"/>
      </w:pPr>
      <w:rPr>
        <w:rFonts w:hint="default"/>
      </w:rPr>
    </w:lvl>
    <w:lvl w:ilvl="5" w:tplc="81E80B28">
      <w:numFmt w:val="bullet"/>
      <w:lvlText w:val="•"/>
      <w:lvlJc w:val="left"/>
      <w:pPr>
        <w:ind w:left="5273" w:hanging="239"/>
      </w:pPr>
      <w:rPr>
        <w:rFonts w:hint="default"/>
      </w:rPr>
    </w:lvl>
    <w:lvl w:ilvl="6" w:tplc="664ABEE2">
      <w:numFmt w:val="bullet"/>
      <w:lvlText w:val="•"/>
      <w:lvlJc w:val="left"/>
      <w:pPr>
        <w:ind w:left="6235" w:hanging="239"/>
      </w:pPr>
      <w:rPr>
        <w:rFonts w:hint="default"/>
      </w:rPr>
    </w:lvl>
    <w:lvl w:ilvl="7" w:tplc="97C61BD8">
      <w:numFmt w:val="bullet"/>
      <w:lvlText w:val="•"/>
      <w:lvlJc w:val="left"/>
      <w:pPr>
        <w:ind w:left="7198" w:hanging="239"/>
      </w:pPr>
      <w:rPr>
        <w:rFonts w:hint="default"/>
      </w:rPr>
    </w:lvl>
    <w:lvl w:ilvl="8" w:tplc="AB16E05E">
      <w:numFmt w:val="bullet"/>
      <w:lvlText w:val="•"/>
      <w:lvlJc w:val="left"/>
      <w:pPr>
        <w:ind w:left="8160" w:hanging="239"/>
      </w:pPr>
      <w:rPr>
        <w:rFonts w:hint="default"/>
      </w:rPr>
    </w:lvl>
  </w:abstractNum>
  <w:abstractNum w:abstractNumId="105">
    <w:nsid w:val="2B8C51E5"/>
    <w:multiLevelType w:val="hybridMultilevel"/>
    <w:tmpl w:val="842E5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C771004"/>
    <w:multiLevelType w:val="hybridMultilevel"/>
    <w:tmpl w:val="6EBEE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DAC63B4"/>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nsid w:val="2ED97ADB"/>
    <w:multiLevelType w:val="multilevel"/>
    <w:tmpl w:val="5106D2EE"/>
    <w:lvl w:ilvl="0">
      <w:start w:val="1"/>
      <w:numFmt w:val="decimal"/>
      <w:lvlText w:val="%1)"/>
      <w:lvlJc w:val="left"/>
      <w:pPr>
        <w:tabs>
          <w:tab w:val="num" w:pos="720"/>
        </w:tabs>
        <w:ind w:left="720" w:hanging="360"/>
      </w:pPr>
      <w:rPr>
        <w:rFonts w:hint="default"/>
        <w:spacing w:val="-1"/>
        <w:w w:val="1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nsid w:val="2FEC2B32"/>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nsid w:val="31CB7364"/>
    <w:multiLevelType w:val="hybridMultilevel"/>
    <w:tmpl w:val="420AC40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nsid w:val="326D3064"/>
    <w:multiLevelType w:val="multilevel"/>
    <w:tmpl w:val="4DCAA71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373B109B"/>
    <w:multiLevelType w:val="hybridMultilevel"/>
    <w:tmpl w:val="B466400A"/>
    <w:name w:val="WW8Num602"/>
    <w:lvl w:ilvl="0" w:tplc="A440A242">
      <w:start w:val="2"/>
      <w:numFmt w:val="decimal"/>
      <w:lvlText w:val="%1)"/>
      <w:lvlJc w:val="left"/>
      <w:pPr>
        <w:ind w:left="451" w:hanging="239"/>
      </w:pPr>
      <w:rPr>
        <w:rFonts w:ascii="Times New Roman" w:eastAsia="Times New Roman" w:hAnsi="Times New Roman" w:cs="Times New Roman" w:hint="default"/>
        <w:spacing w:val="-1"/>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74C1461"/>
    <w:multiLevelType w:val="multilevel"/>
    <w:tmpl w:val="FC76CA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3BA7460E"/>
    <w:multiLevelType w:val="hybridMultilevel"/>
    <w:tmpl w:val="C26057B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5">
    <w:nsid w:val="40942361"/>
    <w:multiLevelType w:val="hybridMultilevel"/>
    <w:tmpl w:val="7A824708"/>
    <w:lvl w:ilvl="0" w:tplc="AA1EAF5C">
      <w:start w:val="1"/>
      <w:numFmt w:val="decimal"/>
      <w:lvlText w:val="%1)"/>
      <w:lvlJc w:val="left"/>
      <w:pPr>
        <w:ind w:left="440" w:hanging="239"/>
      </w:pPr>
      <w:rPr>
        <w:rFonts w:ascii="Times New Roman" w:eastAsia="Times New Roman" w:hAnsi="Times New Roman" w:cs="Times New Roman" w:hint="default"/>
        <w:spacing w:val="-6"/>
        <w:w w:val="100"/>
        <w:sz w:val="22"/>
        <w:szCs w:val="22"/>
      </w:rPr>
    </w:lvl>
    <w:lvl w:ilvl="1" w:tplc="1458BCB6">
      <w:start w:val="1"/>
      <w:numFmt w:val="decimal"/>
      <w:lvlText w:val="%2."/>
      <w:lvlJc w:val="left"/>
      <w:pPr>
        <w:ind w:left="1404" w:hanging="239"/>
      </w:pPr>
      <w:rPr>
        <w:rFonts w:ascii="Times New Roman" w:eastAsia="Times New Roman" w:hAnsi="Times New Roman" w:cs="Times New Roman" w:hint="default"/>
        <w:spacing w:val="-1"/>
        <w:w w:val="100"/>
        <w:sz w:val="22"/>
        <w:szCs w:val="22"/>
      </w:rPr>
    </w:lvl>
    <w:lvl w:ilvl="2" w:tplc="2382AC4C">
      <w:numFmt w:val="bullet"/>
      <w:lvlText w:val="•"/>
      <w:lvlJc w:val="left"/>
      <w:pPr>
        <w:ind w:left="2369" w:hanging="239"/>
      </w:pPr>
    </w:lvl>
    <w:lvl w:ilvl="3" w:tplc="5AFA9A06">
      <w:numFmt w:val="bullet"/>
      <w:lvlText w:val="•"/>
      <w:lvlJc w:val="left"/>
      <w:pPr>
        <w:ind w:left="3333" w:hanging="239"/>
      </w:pPr>
    </w:lvl>
    <w:lvl w:ilvl="4" w:tplc="3CFC14DE">
      <w:numFmt w:val="bullet"/>
      <w:lvlText w:val="•"/>
      <w:lvlJc w:val="left"/>
      <w:pPr>
        <w:ind w:left="4298" w:hanging="239"/>
      </w:pPr>
    </w:lvl>
    <w:lvl w:ilvl="5" w:tplc="EB4C6396">
      <w:numFmt w:val="bullet"/>
      <w:lvlText w:val="•"/>
      <w:lvlJc w:val="left"/>
      <w:pPr>
        <w:ind w:left="5263" w:hanging="239"/>
      </w:pPr>
    </w:lvl>
    <w:lvl w:ilvl="6" w:tplc="FAB214E4">
      <w:numFmt w:val="bullet"/>
      <w:lvlText w:val="•"/>
      <w:lvlJc w:val="left"/>
      <w:pPr>
        <w:ind w:left="6227" w:hanging="239"/>
      </w:pPr>
    </w:lvl>
    <w:lvl w:ilvl="7" w:tplc="F4924542">
      <w:numFmt w:val="bullet"/>
      <w:lvlText w:val="•"/>
      <w:lvlJc w:val="left"/>
      <w:pPr>
        <w:ind w:left="7192" w:hanging="239"/>
      </w:pPr>
    </w:lvl>
    <w:lvl w:ilvl="8" w:tplc="87DEC192">
      <w:numFmt w:val="bullet"/>
      <w:lvlText w:val="•"/>
      <w:lvlJc w:val="left"/>
      <w:pPr>
        <w:ind w:left="8156" w:hanging="239"/>
      </w:pPr>
    </w:lvl>
  </w:abstractNum>
  <w:abstractNum w:abstractNumId="116">
    <w:nsid w:val="41F47734"/>
    <w:multiLevelType w:val="multilevel"/>
    <w:tmpl w:val="4DCAA71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41F6447A"/>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nsid w:val="459525F5"/>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nsid w:val="4656073D"/>
    <w:multiLevelType w:val="hybridMultilevel"/>
    <w:tmpl w:val="3C6EC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8E777B2"/>
    <w:multiLevelType w:val="hybridMultilevel"/>
    <w:tmpl w:val="64EE6E0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nsid w:val="4A931E55"/>
    <w:multiLevelType w:val="multilevel"/>
    <w:tmpl w:val="4DCAA71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4BFC5770"/>
    <w:multiLevelType w:val="hybridMultilevel"/>
    <w:tmpl w:val="3662C85C"/>
    <w:lvl w:ilvl="0" w:tplc="1458BCB6">
      <w:start w:val="1"/>
      <w:numFmt w:val="decimal"/>
      <w:lvlText w:val="%1."/>
      <w:lvlJc w:val="left"/>
      <w:pPr>
        <w:ind w:left="100" w:hanging="220"/>
      </w:pPr>
      <w:rPr>
        <w:rFonts w:ascii="Times New Roman" w:eastAsia="Times New Roman" w:hAnsi="Times New Roman" w:cs="Times New Roman" w:hint="default"/>
        <w:spacing w:val="-1"/>
        <w:w w:val="100"/>
        <w:sz w:val="22"/>
        <w:szCs w:val="22"/>
      </w:rPr>
    </w:lvl>
    <w:lvl w:ilvl="1" w:tplc="1922856C">
      <w:numFmt w:val="bullet"/>
      <w:lvlText w:val="•"/>
      <w:lvlJc w:val="left"/>
      <w:pPr>
        <w:ind w:left="1098" w:hanging="220"/>
      </w:pPr>
      <w:rPr>
        <w:rFonts w:hint="default"/>
      </w:rPr>
    </w:lvl>
    <w:lvl w:ilvl="2" w:tplc="ED3236D4">
      <w:numFmt w:val="bullet"/>
      <w:lvlText w:val="•"/>
      <w:lvlJc w:val="left"/>
      <w:pPr>
        <w:ind w:left="2097" w:hanging="220"/>
      </w:pPr>
      <w:rPr>
        <w:rFonts w:hint="default"/>
      </w:rPr>
    </w:lvl>
    <w:lvl w:ilvl="3" w:tplc="E996CAE0">
      <w:numFmt w:val="bullet"/>
      <w:lvlText w:val="•"/>
      <w:lvlJc w:val="left"/>
      <w:pPr>
        <w:ind w:left="3095" w:hanging="220"/>
      </w:pPr>
      <w:rPr>
        <w:rFonts w:hint="default"/>
      </w:rPr>
    </w:lvl>
    <w:lvl w:ilvl="4" w:tplc="ADA2AC2A">
      <w:numFmt w:val="bullet"/>
      <w:lvlText w:val="•"/>
      <w:lvlJc w:val="left"/>
      <w:pPr>
        <w:ind w:left="4094" w:hanging="220"/>
      </w:pPr>
      <w:rPr>
        <w:rFonts w:hint="default"/>
      </w:rPr>
    </w:lvl>
    <w:lvl w:ilvl="5" w:tplc="35E03722">
      <w:numFmt w:val="bullet"/>
      <w:lvlText w:val="•"/>
      <w:lvlJc w:val="left"/>
      <w:pPr>
        <w:ind w:left="5093" w:hanging="220"/>
      </w:pPr>
      <w:rPr>
        <w:rFonts w:hint="default"/>
      </w:rPr>
    </w:lvl>
    <w:lvl w:ilvl="6" w:tplc="6CFC5F6A">
      <w:numFmt w:val="bullet"/>
      <w:lvlText w:val="•"/>
      <w:lvlJc w:val="left"/>
      <w:pPr>
        <w:ind w:left="6091" w:hanging="220"/>
      </w:pPr>
      <w:rPr>
        <w:rFonts w:hint="default"/>
      </w:rPr>
    </w:lvl>
    <w:lvl w:ilvl="7" w:tplc="02EA13C0">
      <w:numFmt w:val="bullet"/>
      <w:lvlText w:val="•"/>
      <w:lvlJc w:val="left"/>
      <w:pPr>
        <w:ind w:left="7090" w:hanging="220"/>
      </w:pPr>
      <w:rPr>
        <w:rFonts w:hint="default"/>
      </w:rPr>
    </w:lvl>
    <w:lvl w:ilvl="8" w:tplc="1174D5B4">
      <w:numFmt w:val="bullet"/>
      <w:lvlText w:val="•"/>
      <w:lvlJc w:val="left"/>
      <w:pPr>
        <w:ind w:left="8088" w:hanging="220"/>
      </w:pPr>
      <w:rPr>
        <w:rFonts w:hint="default"/>
      </w:rPr>
    </w:lvl>
  </w:abstractNum>
  <w:abstractNum w:abstractNumId="123">
    <w:nsid w:val="4DF62B4C"/>
    <w:multiLevelType w:val="multilevel"/>
    <w:tmpl w:val="4DCAA71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4E3051E0"/>
    <w:multiLevelType w:val="hybridMultilevel"/>
    <w:tmpl w:val="AD5E6334"/>
    <w:lvl w:ilvl="0" w:tplc="34424060">
      <w:start w:val="1"/>
      <w:numFmt w:val="decimal"/>
      <w:lvlText w:val="%1)"/>
      <w:lvlJc w:val="left"/>
      <w:pPr>
        <w:ind w:left="451" w:hanging="239"/>
      </w:pPr>
      <w:rPr>
        <w:rFonts w:ascii="Times New Roman" w:eastAsia="Times New Roman" w:hAnsi="Times New Roman" w:cs="Times New Roman" w:hint="default"/>
        <w:spacing w:val="-1"/>
        <w:w w:val="100"/>
        <w:sz w:val="22"/>
        <w:szCs w:val="22"/>
      </w:rPr>
    </w:lvl>
    <w:lvl w:ilvl="1" w:tplc="32A0713A">
      <w:numFmt w:val="bullet"/>
      <w:lvlText w:val="•"/>
      <w:lvlJc w:val="left"/>
      <w:pPr>
        <w:ind w:left="1422" w:hanging="239"/>
      </w:pPr>
      <w:rPr>
        <w:rFonts w:hint="default"/>
      </w:rPr>
    </w:lvl>
    <w:lvl w:ilvl="2" w:tplc="616CF4CC">
      <w:numFmt w:val="bullet"/>
      <w:lvlText w:val="•"/>
      <w:lvlJc w:val="left"/>
      <w:pPr>
        <w:ind w:left="2385" w:hanging="239"/>
      </w:pPr>
      <w:rPr>
        <w:rFonts w:hint="default"/>
      </w:rPr>
    </w:lvl>
    <w:lvl w:ilvl="3" w:tplc="D108C654">
      <w:numFmt w:val="bullet"/>
      <w:lvlText w:val="•"/>
      <w:lvlJc w:val="left"/>
      <w:pPr>
        <w:ind w:left="3347" w:hanging="239"/>
      </w:pPr>
      <w:rPr>
        <w:rFonts w:hint="default"/>
      </w:rPr>
    </w:lvl>
    <w:lvl w:ilvl="4" w:tplc="4044CAFC">
      <w:numFmt w:val="bullet"/>
      <w:lvlText w:val="•"/>
      <w:lvlJc w:val="left"/>
      <w:pPr>
        <w:ind w:left="4310" w:hanging="239"/>
      </w:pPr>
      <w:rPr>
        <w:rFonts w:hint="default"/>
      </w:rPr>
    </w:lvl>
    <w:lvl w:ilvl="5" w:tplc="C1102BC4">
      <w:numFmt w:val="bullet"/>
      <w:lvlText w:val="•"/>
      <w:lvlJc w:val="left"/>
      <w:pPr>
        <w:ind w:left="5273" w:hanging="239"/>
      </w:pPr>
      <w:rPr>
        <w:rFonts w:hint="default"/>
      </w:rPr>
    </w:lvl>
    <w:lvl w:ilvl="6" w:tplc="6E88AFB4">
      <w:numFmt w:val="bullet"/>
      <w:lvlText w:val="•"/>
      <w:lvlJc w:val="left"/>
      <w:pPr>
        <w:ind w:left="6235" w:hanging="239"/>
      </w:pPr>
      <w:rPr>
        <w:rFonts w:hint="default"/>
      </w:rPr>
    </w:lvl>
    <w:lvl w:ilvl="7" w:tplc="3F308DC2">
      <w:numFmt w:val="bullet"/>
      <w:lvlText w:val="•"/>
      <w:lvlJc w:val="left"/>
      <w:pPr>
        <w:ind w:left="7198" w:hanging="239"/>
      </w:pPr>
      <w:rPr>
        <w:rFonts w:hint="default"/>
      </w:rPr>
    </w:lvl>
    <w:lvl w:ilvl="8" w:tplc="C3E490B6">
      <w:numFmt w:val="bullet"/>
      <w:lvlText w:val="•"/>
      <w:lvlJc w:val="left"/>
      <w:pPr>
        <w:ind w:left="8160" w:hanging="239"/>
      </w:pPr>
      <w:rPr>
        <w:rFonts w:hint="default"/>
      </w:rPr>
    </w:lvl>
  </w:abstractNum>
  <w:abstractNum w:abstractNumId="125">
    <w:nsid w:val="4E4F7121"/>
    <w:multiLevelType w:val="multilevel"/>
    <w:tmpl w:val="D00258FE"/>
    <w:name w:val="WW8Num92"/>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6">
    <w:nsid w:val="4EA7177E"/>
    <w:multiLevelType w:val="hybridMultilevel"/>
    <w:tmpl w:val="10E212BC"/>
    <w:name w:val="WW8Num49222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237A897A">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nsid w:val="4F163E89"/>
    <w:multiLevelType w:val="multilevel"/>
    <w:tmpl w:val="0E4028E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8">
    <w:nsid w:val="4F2B6E70"/>
    <w:multiLevelType w:val="multilevel"/>
    <w:tmpl w:val="6D8606B4"/>
    <w:name w:val="WW8Num310"/>
    <w:lvl w:ilvl="0">
      <w:start w:val="1"/>
      <w:numFmt w:val="decimal"/>
      <w:lvlText w:val="%1."/>
      <w:lvlJc w:val="left"/>
      <w:pPr>
        <w:tabs>
          <w:tab w:val="num" w:pos="786"/>
        </w:tabs>
        <w:ind w:left="786" w:hanging="360"/>
      </w:pPr>
      <w:rPr>
        <w:rFonts w:hint="default"/>
      </w:rPr>
    </w:lvl>
    <w:lvl w:ilvl="1">
      <w:start w:val="1"/>
      <w:numFmt w:val="bullet"/>
      <w:lvlText w:val="o"/>
      <w:lvlJc w:val="left"/>
      <w:pPr>
        <w:tabs>
          <w:tab w:val="num" w:pos="1582"/>
        </w:tabs>
        <w:ind w:left="1582" w:hanging="360"/>
      </w:pPr>
      <w:rPr>
        <w:rFonts w:ascii="Courier New" w:hAnsi="Courier New" w:cs="Courier New"/>
      </w:rPr>
    </w:lvl>
    <w:lvl w:ilvl="2">
      <w:start w:val="1"/>
      <w:numFmt w:val="bullet"/>
      <w:lvlText w:val=""/>
      <w:lvlJc w:val="left"/>
      <w:pPr>
        <w:tabs>
          <w:tab w:val="num" w:pos="2302"/>
        </w:tabs>
        <w:ind w:left="2302" w:hanging="360"/>
      </w:pPr>
      <w:rPr>
        <w:rFonts w:ascii="Wingdings" w:hAnsi="Wingdings" w:cs="Wingdings"/>
      </w:rPr>
    </w:lvl>
    <w:lvl w:ilvl="3">
      <w:start w:val="1"/>
      <w:numFmt w:val="bullet"/>
      <w:lvlText w:val=""/>
      <w:lvlJc w:val="left"/>
      <w:pPr>
        <w:tabs>
          <w:tab w:val="num" w:pos="3022"/>
        </w:tabs>
        <w:ind w:left="3022" w:hanging="360"/>
      </w:pPr>
      <w:rPr>
        <w:rFonts w:ascii="Symbol" w:hAnsi="Symbol" w:cs="Symbol"/>
      </w:rPr>
    </w:lvl>
    <w:lvl w:ilvl="4">
      <w:start w:val="1"/>
      <w:numFmt w:val="bullet"/>
      <w:lvlText w:val="o"/>
      <w:lvlJc w:val="left"/>
      <w:pPr>
        <w:tabs>
          <w:tab w:val="num" w:pos="3742"/>
        </w:tabs>
        <w:ind w:left="3742" w:hanging="360"/>
      </w:pPr>
      <w:rPr>
        <w:rFonts w:ascii="Courier New" w:hAnsi="Courier New" w:cs="Courier New"/>
      </w:rPr>
    </w:lvl>
    <w:lvl w:ilvl="5">
      <w:start w:val="1"/>
      <w:numFmt w:val="bullet"/>
      <w:lvlText w:val=""/>
      <w:lvlJc w:val="left"/>
      <w:pPr>
        <w:tabs>
          <w:tab w:val="num" w:pos="4462"/>
        </w:tabs>
        <w:ind w:left="4462" w:hanging="360"/>
      </w:pPr>
      <w:rPr>
        <w:rFonts w:ascii="Wingdings" w:hAnsi="Wingdings" w:cs="Wingdings"/>
      </w:rPr>
    </w:lvl>
    <w:lvl w:ilvl="6">
      <w:start w:val="1"/>
      <w:numFmt w:val="bullet"/>
      <w:lvlText w:val=""/>
      <w:lvlJc w:val="left"/>
      <w:pPr>
        <w:tabs>
          <w:tab w:val="num" w:pos="5182"/>
        </w:tabs>
        <w:ind w:left="5182" w:hanging="360"/>
      </w:pPr>
      <w:rPr>
        <w:rFonts w:ascii="Symbol" w:hAnsi="Symbol" w:cs="Symbol"/>
      </w:rPr>
    </w:lvl>
    <w:lvl w:ilvl="7">
      <w:start w:val="1"/>
      <w:numFmt w:val="bullet"/>
      <w:lvlText w:val="o"/>
      <w:lvlJc w:val="left"/>
      <w:pPr>
        <w:tabs>
          <w:tab w:val="num" w:pos="5902"/>
        </w:tabs>
        <w:ind w:left="5902" w:hanging="360"/>
      </w:pPr>
      <w:rPr>
        <w:rFonts w:ascii="Courier New" w:hAnsi="Courier New" w:cs="Courier New"/>
      </w:rPr>
    </w:lvl>
    <w:lvl w:ilvl="8">
      <w:start w:val="1"/>
      <w:numFmt w:val="bullet"/>
      <w:lvlText w:val=""/>
      <w:lvlJc w:val="left"/>
      <w:pPr>
        <w:tabs>
          <w:tab w:val="num" w:pos="6622"/>
        </w:tabs>
        <w:ind w:left="6622" w:hanging="360"/>
      </w:pPr>
      <w:rPr>
        <w:rFonts w:ascii="Wingdings" w:hAnsi="Wingdings" w:cs="Wingdings"/>
      </w:rPr>
    </w:lvl>
  </w:abstractNum>
  <w:abstractNum w:abstractNumId="129">
    <w:nsid w:val="4F9C4857"/>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nsid w:val="4FA94A8A"/>
    <w:multiLevelType w:val="hybridMultilevel"/>
    <w:tmpl w:val="8BFCDD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nsid w:val="51B70F0B"/>
    <w:multiLevelType w:val="hybridMultilevel"/>
    <w:tmpl w:val="9A761264"/>
    <w:lvl w:ilvl="0" w:tplc="E9AE60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21774BA"/>
    <w:multiLevelType w:val="multilevel"/>
    <w:tmpl w:val="07B894A2"/>
    <w:name w:val="WW8Num311"/>
    <w:lvl w:ilvl="0">
      <w:start w:val="10"/>
      <w:numFmt w:val="decimal"/>
      <w:lvlText w:val="%1."/>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3">
    <w:nsid w:val="53A4076E"/>
    <w:multiLevelType w:val="hybridMultilevel"/>
    <w:tmpl w:val="C26057B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4">
    <w:nsid w:val="55CE0F69"/>
    <w:multiLevelType w:val="multilevel"/>
    <w:tmpl w:val="B2981720"/>
    <w:lvl w:ilvl="0">
      <w:start w:val="14"/>
      <w:numFmt w:val="decimal"/>
      <w:lvlText w:val="%1."/>
      <w:lvlJc w:val="left"/>
      <w:pPr>
        <w:tabs>
          <w:tab w:val="num" w:pos="720"/>
        </w:tabs>
        <w:ind w:left="720" w:hanging="360"/>
      </w:pPr>
      <w:rPr>
        <w:rFonts w:hint="default"/>
        <w:b w:val="0"/>
      </w:rPr>
    </w:lvl>
    <w:lvl w:ilvl="1">
      <w:start w:val="1"/>
      <w:numFmt w:val="decimal"/>
      <w:lvlText w:val="%2)"/>
      <w:lvlJc w:val="left"/>
      <w:pPr>
        <w:tabs>
          <w:tab w:val="num" w:pos="502"/>
        </w:tabs>
        <w:ind w:left="502" w:hanging="360"/>
      </w:pPr>
      <w:rPr>
        <w:rFonts w:hint="default"/>
      </w:rPr>
    </w:lvl>
    <w:lvl w:ilvl="2">
      <w:start w:val="3"/>
      <w:numFmt w:val="decimal"/>
      <w:lvlText w:val="%2.%3"/>
      <w:lvlJc w:val="left"/>
      <w:pPr>
        <w:tabs>
          <w:tab w:val="num" w:pos="2340"/>
        </w:tabs>
        <w:ind w:left="234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135">
    <w:nsid w:val="56582A71"/>
    <w:multiLevelType w:val="hybridMultilevel"/>
    <w:tmpl w:val="3C6EC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6635A9B"/>
    <w:multiLevelType w:val="hybridMultilevel"/>
    <w:tmpl w:val="EA6E00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nsid w:val="588A5BE0"/>
    <w:multiLevelType w:val="hybridMultilevel"/>
    <w:tmpl w:val="842E5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89F0A64"/>
    <w:multiLevelType w:val="hybridMultilevel"/>
    <w:tmpl w:val="16FAF670"/>
    <w:name w:val="WW8Num603"/>
    <w:lvl w:ilvl="0" w:tplc="C9043130">
      <w:start w:val="3"/>
      <w:numFmt w:val="decimal"/>
      <w:lvlText w:val="%1)"/>
      <w:lvlJc w:val="left"/>
      <w:pPr>
        <w:ind w:left="451" w:hanging="239"/>
      </w:pPr>
      <w:rPr>
        <w:rFonts w:ascii="Times New Roman" w:eastAsia="Times New Roman" w:hAnsi="Times New Roman" w:cs="Times New Roman" w:hint="default"/>
        <w:spacing w:val="-1"/>
        <w:w w:val="100"/>
        <w:sz w:val="22"/>
        <w:szCs w:val="22"/>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D990583"/>
    <w:multiLevelType w:val="multilevel"/>
    <w:tmpl w:val="5106D2EE"/>
    <w:lvl w:ilvl="0">
      <w:start w:val="1"/>
      <w:numFmt w:val="decimal"/>
      <w:lvlText w:val="%1)"/>
      <w:lvlJc w:val="left"/>
      <w:pPr>
        <w:tabs>
          <w:tab w:val="num" w:pos="720"/>
        </w:tabs>
        <w:ind w:left="720" w:hanging="360"/>
      </w:pPr>
      <w:rPr>
        <w:rFonts w:hint="default"/>
        <w:spacing w:val="-1"/>
        <w:w w:val="1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0">
    <w:nsid w:val="5DAF6008"/>
    <w:multiLevelType w:val="hybridMultilevel"/>
    <w:tmpl w:val="6EBEE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DFE1FAE"/>
    <w:multiLevelType w:val="hybridMultilevel"/>
    <w:tmpl w:val="3C6EC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FE46875"/>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nsid w:val="60AD292B"/>
    <w:multiLevelType w:val="multilevel"/>
    <w:tmpl w:val="5106D2EE"/>
    <w:lvl w:ilvl="0">
      <w:start w:val="1"/>
      <w:numFmt w:val="decimal"/>
      <w:lvlText w:val="%1)"/>
      <w:lvlJc w:val="left"/>
      <w:pPr>
        <w:tabs>
          <w:tab w:val="num" w:pos="720"/>
        </w:tabs>
        <w:ind w:left="720" w:hanging="360"/>
      </w:pPr>
      <w:rPr>
        <w:rFonts w:hint="default"/>
        <w:spacing w:val="-1"/>
        <w:w w:val="1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4">
    <w:nsid w:val="60FE2916"/>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nsid w:val="621754ED"/>
    <w:multiLevelType w:val="multilevel"/>
    <w:tmpl w:val="4112AC62"/>
    <w:name w:val="WW8Num41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6">
    <w:nsid w:val="621C053E"/>
    <w:multiLevelType w:val="hybridMultilevel"/>
    <w:tmpl w:val="A3D6C6A0"/>
    <w:lvl w:ilvl="0" w:tplc="832233EC">
      <w:start w:val="1"/>
      <w:numFmt w:val="decimal"/>
      <w:lvlText w:val="%1)"/>
      <w:lvlJc w:val="left"/>
      <w:pPr>
        <w:ind w:left="1724" w:hanging="360"/>
      </w:pPr>
      <w:rPr>
        <w:color w:val="auto"/>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7">
    <w:nsid w:val="65B46E7B"/>
    <w:multiLevelType w:val="hybridMultilevel"/>
    <w:tmpl w:val="875C3DEA"/>
    <w:lvl w:ilvl="0" w:tplc="1458BCB6">
      <w:start w:val="1"/>
      <w:numFmt w:val="decimal"/>
      <w:lvlText w:val="%1."/>
      <w:lvlJc w:val="left"/>
      <w:pPr>
        <w:ind w:left="1886" w:hanging="239"/>
      </w:pPr>
      <w:rPr>
        <w:rFonts w:ascii="Times New Roman" w:eastAsia="Times New Roman" w:hAnsi="Times New Roman" w:cs="Times New Roman" w:hint="default"/>
        <w:spacing w:val="-1"/>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62C6E52"/>
    <w:multiLevelType w:val="multilevel"/>
    <w:tmpl w:val="4DCAA71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nsid w:val="675F6BD2"/>
    <w:multiLevelType w:val="hybridMultilevel"/>
    <w:tmpl w:val="3C6EC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9982EFC"/>
    <w:multiLevelType w:val="multilevel"/>
    <w:tmpl w:val="4DCAA71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nsid w:val="6A9809E7"/>
    <w:multiLevelType w:val="hybridMultilevel"/>
    <w:tmpl w:val="3C6EC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C332734"/>
    <w:multiLevelType w:val="multilevel"/>
    <w:tmpl w:val="0000003E"/>
    <w:name w:val="WW8Num6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6DA9498F"/>
    <w:multiLevelType w:val="multilevel"/>
    <w:tmpl w:val="29B6713E"/>
    <w:name w:val="WW8Num68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4">
    <w:nsid w:val="6E003D89"/>
    <w:multiLevelType w:val="hybridMultilevel"/>
    <w:tmpl w:val="EA6E0012"/>
    <w:lvl w:ilvl="0" w:tplc="0415000F">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6FF31EBB"/>
    <w:multiLevelType w:val="multilevel"/>
    <w:tmpl w:val="5106D2EE"/>
    <w:lvl w:ilvl="0">
      <w:start w:val="1"/>
      <w:numFmt w:val="decimal"/>
      <w:lvlText w:val="%1)"/>
      <w:lvlJc w:val="left"/>
      <w:pPr>
        <w:tabs>
          <w:tab w:val="num" w:pos="720"/>
        </w:tabs>
        <w:ind w:left="720" w:hanging="360"/>
      </w:pPr>
      <w:rPr>
        <w:rFonts w:hint="default"/>
        <w:spacing w:val="-1"/>
        <w:w w:val="1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6">
    <w:nsid w:val="70247751"/>
    <w:multiLevelType w:val="multilevel"/>
    <w:tmpl w:val="93941070"/>
    <w:lvl w:ilvl="0">
      <w:start w:val="1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3"/>
      <w:numFmt w:val="decimal"/>
      <w:lvlText w:val="%2.%3"/>
      <w:lvlJc w:val="left"/>
      <w:pPr>
        <w:tabs>
          <w:tab w:val="num" w:pos="2340"/>
        </w:tabs>
        <w:ind w:left="234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157">
    <w:nsid w:val="718C5171"/>
    <w:multiLevelType w:val="multilevel"/>
    <w:tmpl w:val="BE7E8B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8">
    <w:nsid w:val="71A92F14"/>
    <w:multiLevelType w:val="multilevel"/>
    <w:tmpl w:val="1C22B6A0"/>
    <w:name w:val="WW8Num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9">
    <w:nsid w:val="72410585"/>
    <w:multiLevelType w:val="hybridMultilevel"/>
    <w:tmpl w:val="C26057B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0">
    <w:nsid w:val="72476544"/>
    <w:multiLevelType w:val="hybridMultilevel"/>
    <w:tmpl w:val="8BB65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nsid w:val="741C3700"/>
    <w:multiLevelType w:val="multilevel"/>
    <w:tmpl w:val="7E02A4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nsid w:val="74484712"/>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3">
    <w:nsid w:val="748F648A"/>
    <w:multiLevelType w:val="multilevel"/>
    <w:tmpl w:val="4DCAA71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nsid w:val="749710A9"/>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nsid w:val="759B1808"/>
    <w:multiLevelType w:val="multilevel"/>
    <w:tmpl w:val="5106D2EE"/>
    <w:lvl w:ilvl="0">
      <w:start w:val="1"/>
      <w:numFmt w:val="decimal"/>
      <w:lvlText w:val="%1)"/>
      <w:lvlJc w:val="left"/>
      <w:pPr>
        <w:tabs>
          <w:tab w:val="num" w:pos="720"/>
        </w:tabs>
        <w:ind w:left="720" w:hanging="360"/>
      </w:pPr>
      <w:rPr>
        <w:rFonts w:hint="default"/>
        <w:spacing w:val="-1"/>
        <w:w w:val="1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nsid w:val="76747EBB"/>
    <w:multiLevelType w:val="hybridMultilevel"/>
    <w:tmpl w:val="4A2AAD4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7">
    <w:nsid w:val="76B13901"/>
    <w:multiLevelType w:val="hybridMultilevel"/>
    <w:tmpl w:val="5A921A04"/>
    <w:name w:val="WW8Num4922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8">
    <w:nsid w:val="76B553C6"/>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9">
    <w:nsid w:val="7799750F"/>
    <w:multiLevelType w:val="multilevel"/>
    <w:tmpl w:val="1AC0A3F8"/>
    <w:name w:val="WW8Num412"/>
    <w:lvl w:ilvl="0">
      <w:start w:val="1"/>
      <w:numFmt w:val="decimal"/>
      <w:lvlText w:val="%1."/>
      <w:lvlJc w:val="left"/>
      <w:pPr>
        <w:tabs>
          <w:tab w:val="num" w:pos="720"/>
        </w:tabs>
        <w:ind w:left="720" w:hanging="360"/>
      </w:pPr>
      <w:rPr>
        <w:rFonts w:hint="default"/>
        <w:spacing w:val="-1"/>
        <w:w w:val="1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0">
    <w:nsid w:val="78D67794"/>
    <w:multiLevelType w:val="multilevel"/>
    <w:tmpl w:val="4DCAA71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nsid w:val="7A60790F"/>
    <w:multiLevelType w:val="hybridMultilevel"/>
    <w:tmpl w:val="7A1C2A70"/>
    <w:lvl w:ilvl="0" w:tplc="04150011">
      <w:start w:val="1"/>
      <w:numFmt w:val="decimal"/>
      <w:lvlText w:val="%1)"/>
      <w:lvlJc w:val="left"/>
      <w:pPr>
        <w:ind w:left="1004" w:hanging="360"/>
      </w:pPr>
    </w:lvl>
    <w:lvl w:ilvl="1" w:tplc="5C5E185A">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nsid w:val="7E527577"/>
    <w:multiLevelType w:val="hybridMultilevel"/>
    <w:tmpl w:val="3C6EC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EB77608"/>
    <w:multiLevelType w:val="hybridMultilevel"/>
    <w:tmpl w:val="ADF29A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
  </w:num>
  <w:num w:numId="3">
    <w:abstractNumId w:val="3"/>
  </w:num>
  <w:num w:numId="4">
    <w:abstractNumId w:val="6"/>
  </w:num>
  <w:num w:numId="5">
    <w:abstractNumId w:val="16"/>
  </w:num>
  <w:num w:numId="6">
    <w:abstractNumId w:val="43"/>
  </w:num>
  <w:num w:numId="7">
    <w:abstractNumId w:val="44"/>
  </w:num>
  <w:num w:numId="8">
    <w:abstractNumId w:val="45"/>
  </w:num>
  <w:num w:numId="9">
    <w:abstractNumId w:val="46"/>
  </w:num>
  <w:num w:numId="10">
    <w:abstractNumId w:val="47"/>
  </w:num>
  <w:num w:numId="11">
    <w:abstractNumId w:val="51"/>
  </w:num>
  <w:num w:numId="12">
    <w:abstractNumId w:val="52"/>
  </w:num>
  <w:num w:numId="13">
    <w:abstractNumId w:val="58"/>
  </w:num>
  <w:num w:numId="14">
    <w:abstractNumId w:val="59"/>
  </w:num>
  <w:num w:numId="15">
    <w:abstractNumId w:val="61"/>
  </w:num>
  <w:num w:numId="16">
    <w:abstractNumId w:val="64"/>
  </w:num>
  <w:num w:numId="17">
    <w:abstractNumId w:val="68"/>
  </w:num>
  <w:num w:numId="18">
    <w:abstractNumId w:val="69"/>
  </w:num>
  <w:num w:numId="19">
    <w:abstractNumId w:val="70"/>
  </w:num>
  <w:num w:numId="20">
    <w:abstractNumId w:val="73"/>
  </w:num>
  <w:num w:numId="21">
    <w:abstractNumId w:val="74"/>
  </w:num>
  <w:num w:numId="22">
    <w:abstractNumId w:val="1"/>
  </w:num>
  <w:num w:numId="23">
    <w:abstractNumId w:val="75"/>
  </w:num>
  <w:num w:numId="24">
    <w:abstractNumId w:val="76"/>
  </w:num>
  <w:num w:numId="25">
    <w:abstractNumId w:val="77"/>
  </w:num>
  <w:num w:numId="26">
    <w:abstractNumId w:val="127"/>
  </w:num>
  <w:num w:numId="27">
    <w:abstractNumId w:val="125"/>
  </w:num>
  <w:num w:numId="28">
    <w:abstractNumId w:val="158"/>
  </w:num>
  <w:num w:numId="29">
    <w:abstractNumId w:val="122"/>
  </w:num>
  <w:num w:numId="30">
    <w:abstractNumId w:val="98"/>
  </w:num>
  <w:num w:numId="31">
    <w:abstractNumId w:val="139"/>
  </w:num>
  <w:num w:numId="32">
    <w:abstractNumId w:val="161"/>
  </w:num>
  <w:num w:numId="33">
    <w:abstractNumId w:val="104"/>
  </w:num>
  <w:num w:numId="34">
    <w:abstractNumId w:val="105"/>
  </w:num>
  <w:num w:numId="35">
    <w:abstractNumId w:val="124"/>
  </w:num>
  <w:num w:numId="36">
    <w:abstractNumId w:val="113"/>
  </w:num>
  <w:num w:numId="37">
    <w:abstractNumId w:val="166"/>
  </w:num>
  <w:num w:numId="38">
    <w:abstractNumId w:val="110"/>
  </w:num>
  <w:num w:numId="39">
    <w:abstractNumId w:val="137"/>
  </w:num>
  <w:num w:numId="40">
    <w:abstractNumId w:val="130"/>
  </w:num>
  <w:num w:numId="41">
    <w:abstractNumId w:val="101"/>
  </w:num>
  <w:num w:numId="42">
    <w:abstractNumId w:val="165"/>
  </w:num>
  <w:num w:numId="43">
    <w:abstractNumId w:val="83"/>
  </w:num>
  <w:num w:numId="44">
    <w:abstractNumId w:val="155"/>
  </w:num>
  <w:num w:numId="45">
    <w:abstractNumId w:val="140"/>
  </w:num>
  <w:num w:numId="46">
    <w:abstractNumId w:val="108"/>
  </w:num>
  <w:num w:numId="47">
    <w:abstractNumId w:val="106"/>
  </w:num>
  <w:num w:numId="48">
    <w:abstractNumId w:val="102"/>
  </w:num>
  <w:num w:numId="49">
    <w:abstractNumId w:val="143"/>
  </w:num>
  <w:num w:numId="50">
    <w:abstractNumId w:val="154"/>
  </w:num>
  <w:num w:numId="51">
    <w:abstractNumId w:val="136"/>
  </w:num>
  <w:num w:numId="52">
    <w:abstractNumId w:val="87"/>
  </w:num>
  <w:num w:numId="53">
    <w:abstractNumId w:val="120"/>
  </w:num>
  <w:num w:numId="54">
    <w:abstractNumId w:val="159"/>
  </w:num>
  <w:num w:numId="55">
    <w:abstractNumId w:val="146"/>
  </w:num>
  <w:num w:numId="56">
    <w:abstractNumId w:val="92"/>
  </w:num>
  <w:num w:numId="57">
    <w:abstractNumId w:val="133"/>
  </w:num>
  <w:num w:numId="58">
    <w:abstractNumId w:val="114"/>
  </w:num>
  <w:num w:numId="59">
    <w:abstractNumId w:val="173"/>
  </w:num>
  <w:num w:numId="60">
    <w:abstractNumId w:val="79"/>
  </w:num>
  <w:num w:numId="61">
    <w:abstractNumId w:val="99"/>
  </w:num>
  <w:num w:numId="62">
    <w:abstractNumId w:val="96"/>
  </w:num>
  <w:num w:numId="63">
    <w:abstractNumId w:val="157"/>
  </w:num>
  <w:num w:numId="64">
    <w:abstractNumId w:val="148"/>
  </w:num>
  <w:num w:numId="65">
    <w:abstractNumId w:val="94"/>
  </w:num>
  <w:num w:numId="66">
    <w:abstractNumId w:val="160"/>
  </w:num>
  <w:num w:numId="67">
    <w:abstractNumId w:val="107"/>
  </w:num>
  <w:num w:numId="68">
    <w:abstractNumId w:val="167"/>
  </w:num>
  <w:num w:numId="69">
    <w:abstractNumId w:val="123"/>
  </w:num>
  <w:num w:numId="70">
    <w:abstractNumId w:val="142"/>
  </w:num>
  <w:num w:numId="71">
    <w:abstractNumId w:val="171"/>
  </w:num>
  <w:num w:numId="72">
    <w:abstractNumId w:val="103"/>
  </w:num>
  <w:num w:numId="73">
    <w:abstractNumId w:val="162"/>
  </w:num>
  <w:num w:numId="74">
    <w:abstractNumId w:val="82"/>
  </w:num>
  <w:num w:numId="75">
    <w:abstractNumId w:val="84"/>
  </w:num>
  <w:num w:numId="76">
    <w:abstractNumId w:val="121"/>
  </w:num>
  <w:num w:numId="77">
    <w:abstractNumId w:val="86"/>
  </w:num>
  <w:num w:numId="78">
    <w:abstractNumId w:val="118"/>
  </w:num>
  <w:num w:numId="79">
    <w:abstractNumId w:val="109"/>
  </w:num>
  <w:num w:numId="80">
    <w:abstractNumId w:val="111"/>
  </w:num>
  <w:num w:numId="81">
    <w:abstractNumId w:val="93"/>
  </w:num>
  <w:num w:numId="82">
    <w:abstractNumId w:val="144"/>
  </w:num>
  <w:num w:numId="83">
    <w:abstractNumId w:val="117"/>
  </w:num>
  <w:num w:numId="84">
    <w:abstractNumId w:val="129"/>
  </w:num>
  <w:num w:numId="85">
    <w:abstractNumId w:val="170"/>
  </w:num>
  <w:num w:numId="86">
    <w:abstractNumId w:val="100"/>
  </w:num>
  <w:num w:numId="87">
    <w:abstractNumId w:val="163"/>
  </w:num>
  <w:num w:numId="88">
    <w:abstractNumId w:val="164"/>
  </w:num>
  <w:num w:numId="89">
    <w:abstractNumId w:val="89"/>
  </w:num>
  <w:num w:numId="90">
    <w:abstractNumId w:val="150"/>
  </w:num>
  <w:num w:numId="91">
    <w:abstractNumId w:val="88"/>
  </w:num>
  <w:num w:numId="92">
    <w:abstractNumId w:val="116"/>
  </w:num>
  <w:num w:numId="93">
    <w:abstractNumId w:val="168"/>
  </w:num>
  <w:num w:numId="94">
    <w:abstractNumId w:val="126"/>
  </w:num>
  <w:num w:numId="95">
    <w:abstractNumId w:val="78"/>
  </w:num>
  <w:num w:numId="96">
    <w:abstractNumId w:val="149"/>
  </w:num>
  <w:num w:numId="97">
    <w:abstractNumId w:val="97"/>
  </w:num>
  <w:num w:numId="98">
    <w:abstractNumId w:val="81"/>
  </w:num>
  <w:num w:numId="99">
    <w:abstractNumId w:val="135"/>
  </w:num>
  <w:num w:numId="100">
    <w:abstractNumId w:val="141"/>
  </w:num>
  <w:num w:numId="101">
    <w:abstractNumId w:val="151"/>
  </w:num>
  <w:num w:numId="102">
    <w:abstractNumId w:val="119"/>
  </w:num>
  <w:num w:numId="103">
    <w:abstractNumId w:val="172"/>
  </w:num>
  <w:num w:numId="104">
    <w:abstractNumId w:val="115"/>
  </w:num>
  <w:num w:numId="105">
    <w:abstractNumId w:val="147"/>
  </w:num>
  <w:num w:numId="106">
    <w:abstractNumId w:val="95"/>
  </w:num>
  <w:num w:numId="107">
    <w:abstractNumId w:val="131"/>
  </w:num>
  <w:num w:numId="108">
    <w:abstractNumId w:val="134"/>
  </w:num>
  <w:num w:numId="109">
    <w:abstractNumId w:val="156"/>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D178F5"/>
    <w:rsid w:val="00004E3D"/>
    <w:rsid w:val="0001480A"/>
    <w:rsid w:val="00027B87"/>
    <w:rsid w:val="000323E2"/>
    <w:rsid w:val="000335BC"/>
    <w:rsid w:val="00033909"/>
    <w:rsid w:val="00033A93"/>
    <w:rsid w:val="00035247"/>
    <w:rsid w:val="000408E7"/>
    <w:rsid w:val="00045728"/>
    <w:rsid w:val="000526FD"/>
    <w:rsid w:val="00065664"/>
    <w:rsid w:val="00065E1D"/>
    <w:rsid w:val="000725B1"/>
    <w:rsid w:val="0007299A"/>
    <w:rsid w:val="000738C4"/>
    <w:rsid w:val="00080640"/>
    <w:rsid w:val="000807ED"/>
    <w:rsid w:val="0008339C"/>
    <w:rsid w:val="00086D61"/>
    <w:rsid w:val="00090FA4"/>
    <w:rsid w:val="0009107A"/>
    <w:rsid w:val="00093B8D"/>
    <w:rsid w:val="00094C29"/>
    <w:rsid w:val="000978E5"/>
    <w:rsid w:val="000A3241"/>
    <w:rsid w:val="000B2511"/>
    <w:rsid w:val="000C0075"/>
    <w:rsid w:val="000C3347"/>
    <w:rsid w:val="000C7BA8"/>
    <w:rsid w:val="000D6E57"/>
    <w:rsid w:val="000E18DB"/>
    <w:rsid w:val="000E4D33"/>
    <w:rsid w:val="000E6379"/>
    <w:rsid w:val="000F4694"/>
    <w:rsid w:val="0010603A"/>
    <w:rsid w:val="001060DE"/>
    <w:rsid w:val="00106305"/>
    <w:rsid w:val="00116699"/>
    <w:rsid w:val="0013053B"/>
    <w:rsid w:val="00140E2A"/>
    <w:rsid w:val="00141B9E"/>
    <w:rsid w:val="00150F3E"/>
    <w:rsid w:val="0015628E"/>
    <w:rsid w:val="0015723A"/>
    <w:rsid w:val="0016430A"/>
    <w:rsid w:val="00182564"/>
    <w:rsid w:val="001B6531"/>
    <w:rsid w:val="001C1058"/>
    <w:rsid w:val="001C4FA0"/>
    <w:rsid w:val="001D3F48"/>
    <w:rsid w:val="001E795D"/>
    <w:rsid w:val="001F462E"/>
    <w:rsid w:val="00200920"/>
    <w:rsid w:val="00200BDF"/>
    <w:rsid w:val="00216505"/>
    <w:rsid w:val="0021758A"/>
    <w:rsid w:val="00217B5B"/>
    <w:rsid w:val="00221416"/>
    <w:rsid w:val="00222E3B"/>
    <w:rsid w:val="0022546E"/>
    <w:rsid w:val="0022788B"/>
    <w:rsid w:val="00234441"/>
    <w:rsid w:val="00236B69"/>
    <w:rsid w:val="00247B4B"/>
    <w:rsid w:val="00252BA1"/>
    <w:rsid w:val="00257672"/>
    <w:rsid w:val="002649B7"/>
    <w:rsid w:val="0027071D"/>
    <w:rsid w:val="00281004"/>
    <w:rsid w:val="002836C6"/>
    <w:rsid w:val="002A0453"/>
    <w:rsid w:val="002B6EC9"/>
    <w:rsid w:val="002C0788"/>
    <w:rsid w:val="002D228A"/>
    <w:rsid w:val="002D3431"/>
    <w:rsid w:val="002E240C"/>
    <w:rsid w:val="002E533C"/>
    <w:rsid w:val="002F35F9"/>
    <w:rsid w:val="002F69F8"/>
    <w:rsid w:val="0030095D"/>
    <w:rsid w:val="00312718"/>
    <w:rsid w:val="00314823"/>
    <w:rsid w:val="0031555C"/>
    <w:rsid w:val="00335522"/>
    <w:rsid w:val="00340E94"/>
    <w:rsid w:val="00341F74"/>
    <w:rsid w:val="00344C9C"/>
    <w:rsid w:val="00347F16"/>
    <w:rsid w:val="0035301A"/>
    <w:rsid w:val="00357C7D"/>
    <w:rsid w:val="00366650"/>
    <w:rsid w:val="00377B12"/>
    <w:rsid w:val="00386AC2"/>
    <w:rsid w:val="00390A0D"/>
    <w:rsid w:val="003B3A02"/>
    <w:rsid w:val="003B7C0E"/>
    <w:rsid w:val="003C0540"/>
    <w:rsid w:val="003D5A26"/>
    <w:rsid w:val="003D7CE4"/>
    <w:rsid w:val="003E7B6B"/>
    <w:rsid w:val="003E7F43"/>
    <w:rsid w:val="003F42C7"/>
    <w:rsid w:val="00415569"/>
    <w:rsid w:val="00425D9D"/>
    <w:rsid w:val="00431420"/>
    <w:rsid w:val="00442ABB"/>
    <w:rsid w:val="004555CC"/>
    <w:rsid w:val="00455673"/>
    <w:rsid w:val="0045643C"/>
    <w:rsid w:val="00463DE9"/>
    <w:rsid w:val="0047251E"/>
    <w:rsid w:val="00493BD9"/>
    <w:rsid w:val="004B26FB"/>
    <w:rsid w:val="004C483C"/>
    <w:rsid w:val="004D3192"/>
    <w:rsid w:val="004D4C02"/>
    <w:rsid w:val="004E0784"/>
    <w:rsid w:val="004F30F9"/>
    <w:rsid w:val="004F3E41"/>
    <w:rsid w:val="005126BB"/>
    <w:rsid w:val="00515B56"/>
    <w:rsid w:val="00526A55"/>
    <w:rsid w:val="00541BA4"/>
    <w:rsid w:val="0055157E"/>
    <w:rsid w:val="00561740"/>
    <w:rsid w:val="00561F0F"/>
    <w:rsid w:val="0058187D"/>
    <w:rsid w:val="00585E48"/>
    <w:rsid w:val="00587895"/>
    <w:rsid w:val="005A0E58"/>
    <w:rsid w:val="005B3DBA"/>
    <w:rsid w:val="005C0DEA"/>
    <w:rsid w:val="005C2770"/>
    <w:rsid w:val="005D3479"/>
    <w:rsid w:val="005E50CC"/>
    <w:rsid w:val="005E5C05"/>
    <w:rsid w:val="005E5C9F"/>
    <w:rsid w:val="00605CD4"/>
    <w:rsid w:val="00612444"/>
    <w:rsid w:val="006374D5"/>
    <w:rsid w:val="006415EB"/>
    <w:rsid w:val="006444A9"/>
    <w:rsid w:val="00663016"/>
    <w:rsid w:val="00684563"/>
    <w:rsid w:val="006A2CC3"/>
    <w:rsid w:val="006B7D14"/>
    <w:rsid w:val="006C5F42"/>
    <w:rsid w:val="006C64C0"/>
    <w:rsid w:val="006C7257"/>
    <w:rsid w:val="006D0C2B"/>
    <w:rsid w:val="006F0A16"/>
    <w:rsid w:val="00712E71"/>
    <w:rsid w:val="00716DBD"/>
    <w:rsid w:val="0072313D"/>
    <w:rsid w:val="007378E2"/>
    <w:rsid w:val="00750D57"/>
    <w:rsid w:val="007521B2"/>
    <w:rsid w:val="00760564"/>
    <w:rsid w:val="00760D44"/>
    <w:rsid w:val="00770419"/>
    <w:rsid w:val="00770723"/>
    <w:rsid w:val="00772F08"/>
    <w:rsid w:val="00775CC2"/>
    <w:rsid w:val="00776726"/>
    <w:rsid w:val="00782CEE"/>
    <w:rsid w:val="00783F74"/>
    <w:rsid w:val="00784E5C"/>
    <w:rsid w:val="007C0EA4"/>
    <w:rsid w:val="007D5029"/>
    <w:rsid w:val="007D557D"/>
    <w:rsid w:val="007D7CC7"/>
    <w:rsid w:val="007E044B"/>
    <w:rsid w:val="007E1FED"/>
    <w:rsid w:val="007E42DA"/>
    <w:rsid w:val="007F6748"/>
    <w:rsid w:val="00803EA0"/>
    <w:rsid w:val="00810A0C"/>
    <w:rsid w:val="008333F6"/>
    <w:rsid w:val="00833A40"/>
    <w:rsid w:val="00843EA9"/>
    <w:rsid w:val="0085230A"/>
    <w:rsid w:val="00852EED"/>
    <w:rsid w:val="00860288"/>
    <w:rsid w:val="00862BB3"/>
    <w:rsid w:val="008651A9"/>
    <w:rsid w:val="00870EEE"/>
    <w:rsid w:val="0088544B"/>
    <w:rsid w:val="00890B6E"/>
    <w:rsid w:val="008978AA"/>
    <w:rsid w:val="008A5CDA"/>
    <w:rsid w:val="008A7AAB"/>
    <w:rsid w:val="008B20B7"/>
    <w:rsid w:val="008B5E7F"/>
    <w:rsid w:val="008D035B"/>
    <w:rsid w:val="008D31D6"/>
    <w:rsid w:val="008E6B88"/>
    <w:rsid w:val="008E7010"/>
    <w:rsid w:val="008F7624"/>
    <w:rsid w:val="009005A7"/>
    <w:rsid w:val="00902393"/>
    <w:rsid w:val="0091367D"/>
    <w:rsid w:val="00913C3D"/>
    <w:rsid w:val="00916FC8"/>
    <w:rsid w:val="00920F77"/>
    <w:rsid w:val="00930FE6"/>
    <w:rsid w:val="009361F0"/>
    <w:rsid w:val="009366CE"/>
    <w:rsid w:val="0095525C"/>
    <w:rsid w:val="00960797"/>
    <w:rsid w:val="009619DA"/>
    <w:rsid w:val="0096328C"/>
    <w:rsid w:val="00970223"/>
    <w:rsid w:val="00977C24"/>
    <w:rsid w:val="00980776"/>
    <w:rsid w:val="0099593D"/>
    <w:rsid w:val="009A5A1F"/>
    <w:rsid w:val="009A6978"/>
    <w:rsid w:val="009B1345"/>
    <w:rsid w:val="009B5CC6"/>
    <w:rsid w:val="009C6B57"/>
    <w:rsid w:val="009D5D8B"/>
    <w:rsid w:val="009D7F3D"/>
    <w:rsid w:val="009E2982"/>
    <w:rsid w:val="009E3CAE"/>
    <w:rsid w:val="009F235F"/>
    <w:rsid w:val="009F30F2"/>
    <w:rsid w:val="00A17460"/>
    <w:rsid w:val="00A23E3F"/>
    <w:rsid w:val="00A25018"/>
    <w:rsid w:val="00A2521B"/>
    <w:rsid w:val="00A33C53"/>
    <w:rsid w:val="00A36041"/>
    <w:rsid w:val="00A515C4"/>
    <w:rsid w:val="00A60F77"/>
    <w:rsid w:val="00A727DC"/>
    <w:rsid w:val="00A7579E"/>
    <w:rsid w:val="00A82D49"/>
    <w:rsid w:val="00A87A8A"/>
    <w:rsid w:val="00A91727"/>
    <w:rsid w:val="00A921B0"/>
    <w:rsid w:val="00AC01D7"/>
    <w:rsid w:val="00AC0CDF"/>
    <w:rsid w:val="00AC17B2"/>
    <w:rsid w:val="00AC368E"/>
    <w:rsid w:val="00AD0AFC"/>
    <w:rsid w:val="00AD18A4"/>
    <w:rsid w:val="00AD6CC1"/>
    <w:rsid w:val="00AF4792"/>
    <w:rsid w:val="00AF5CB3"/>
    <w:rsid w:val="00AF6D77"/>
    <w:rsid w:val="00B000EB"/>
    <w:rsid w:val="00B00C0F"/>
    <w:rsid w:val="00B32679"/>
    <w:rsid w:val="00B37EAE"/>
    <w:rsid w:val="00B409A4"/>
    <w:rsid w:val="00B518C4"/>
    <w:rsid w:val="00B53FC7"/>
    <w:rsid w:val="00B65099"/>
    <w:rsid w:val="00B72960"/>
    <w:rsid w:val="00B75AD0"/>
    <w:rsid w:val="00B84B10"/>
    <w:rsid w:val="00B92841"/>
    <w:rsid w:val="00B94B36"/>
    <w:rsid w:val="00BA1F25"/>
    <w:rsid w:val="00BA2E3E"/>
    <w:rsid w:val="00BA4A55"/>
    <w:rsid w:val="00BB7378"/>
    <w:rsid w:val="00BC0DA6"/>
    <w:rsid w:val="00BC2ABB"/>
    <w:rsid w:val="00BD254A"/>
    <w:rsid w:val="00BE6B67"/>
    <w:rsid w:val="00BE6CB9"/>
    <w:rsid w:val="00BF3E12"/>
    <w:rsid w:val="00BF45EC"/>
    <w:rsid w:val="00BF483B"/>
    <w:rsid w:val="00C109FE"/>
    <w:rsid w:val="00C10EB5"/>
    <w:rsid w:val="00C14E25"/>
    <w:rsid w:val="00C17D86"/>
    <w:rsid w:val="00C20CAB"/>
    <w:rsid w:val="00C31455"/>
    <w:rsid w:val="00C31BD4"/>
    <w:rsid w:val="00C34D1B"/>
    <w:rsid w:val="00C35172"/>
    <w:rsid w:val="00C35AC7"/>
    <w:rsid w:val="00C3791C"/>
    <w:rsid w:val="00C45E09"/>
    <w:rsid w:val="00C61E5B"/>
    <w:rsid w:val="00C63F38"/>
    <w:rsid w:val="00C70BE0"/>
    <w:rsid w:val="00C837B7"/>
    <w:rsid w:val="00C842F5"/>
    <w:rsid w:val="00C859E8"/>
    <w:rsid w:val="00C9067B"/>
    <w:rsid w:val="00CA6E23"/>
    <w:rsid w:val="00CB266D"/>
    <w:rsid w:val="00CB397C"/>
    <w:rsid w:val="00CC133F"/>
    <w:rsid w:val="00CC601A"/>
    <w:rsid w:val="00CD21E4"/>
    <w:rsid w:val="00CD3091"/>
    <w:rsid w:val="00CD7CC1"/>
    <w:rsid w:val="00CE1456"/>
    <w:rsid w:val="00CE5B00"/>
    <w:rsid w:val="00CF0B0E"/>
    <w:rsid w:val="00D02360"/>
    <w:rsid w:val="00D03598"/>
    <w:rsid w:val="00D14764"/>
    <w:rsid w:val="00D17705"/>
    <w:rsid w:val="00D178F5"/>
    <w:rsid w:val="00D2699B"/>
    <w:rsid w:val="00D32AEF"/>
    <w:rsid w:val="00D35AE0"/>
    <w:rsid w:val="00D378D8"/>
    <w:rsid w:val="00D407A2"/>
    <w:rsid w:val="00D421A1"/>
    <w:rsid w:val="00D47C59"/>
    <w:rsid w:val="00D527BF"/>
    <w:rsid w:val="00D70D2A"/>
    <w:rsid w:val="00D80995"/>
    <w:rsid w:val="00D82D38"/>
    <w:rsid w:val="00D92467"/>
    <w:rsid w:val="00D97389"/>
    <w:rsid w:val="00DA5AE0"/>
    <w:rsid w:val="00DB14C3"/>
    <w:rsid w:val="00DC2C48"/>
    <w:rsid w:val="00DC5D35"/>
    <w:rsid w:val="00DD64A0"/>
    <w:rsid w:val="00DE0672"/>
    <w:rsid w:val="00DE3FAE"/>
    <w:rsid w:val="00DF1C4D"/>
    <w:rsid w:val="00DF5737"/>
    <w:rsid w:val="00E03A4F"/>
    <w:rsid w:val="00E06494"/>
    <w:rsid w:val="00E232F7"/>
    <w:rsid w:val="00E337D3"/>
    <w:rsid w:val="00E54303"/>
    <w:rsid w:val="00E64332"/>
    <w:rsid w:val="00E774B0"/>
    <w:rsid w:val="00E8081D"/>
    <w:rsid w:val="00E81E34"/>
    <w:rsid w:val="00E8402D"/>
    <w:rsid w:val="00EA2528"/>
    <w:rsid w:val="00EA509E"/>
    <w:rsid w:val="00EC105B"/>
    <w:rsid w:val="00EE7401"/>
    <w:rsid w:val="00EF308E"/>
    <w:rsid w:val="00EF41C8"/>
    <w:rsid w:val="00F0221A"/>
    <w:rsid w:val="00F207A6"/>
    <w:rsid w:val="00F21DE3"/>
    <w:rsid w:val="00F227E3"/>
    <w:rsid w:val="00F22EA5"/>
    <w:rsid w:val="00F27F46"/>
    <w:rsid w:val="00F34692"/>
    <w:rsid w:val="00F36870"/>
    <w:rsid w:val="00F50257"/>
    <w:rsid w:val="00F677F7"/>
    <w:rsid w:val="00F726CE"/>
    <w:rsid w:val="00F90D88"/>
    <w:rsid w:val="00F94041"/>
    <w:rsid w:val="00F9495B"/>
    <w:rsid w:val="00F963B1"/>
    <w:rsid w:val="00F97976"/>
    <w:rsid w:val="00FC1A72"/>
    <w:rsid w:val="00FC4684"/>
    <w:rsid w:val="00FD2B6F"/>
    <w:rsid w:val="00FE1D8A"/>
    <w:rsid w:val="00FF06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770"/>
    <w:pPr>
      <w:widowControl w:val="0"/>
      <w:suppressAutoHyphens/>
      <w:spacing w:line="100" w:lineRule="atLeast"/>
    </w:pPr>
    <w:rPr>
      <w:rFonts w:eastAsia="SimSun" w:cs="Mangal"/>
      <w:kern w:val="1"/>
      <w:sz w:val="24"/>
      <w:szCs w:val="24"/>
      <w:lang w:eastAsia="hi-IN" w:bidi="hi-IN"/>
    </w:rPr>
  </w:style>
  <w:style w:type="paragraph" w:styleId="Nagwek1">
    <w:name w:val="heading 1"/>
    <w:basedOn w:val="Normalny"/>
    <w:next w:val="Tekstpodstawowy"/>
    <w:qFormat/>
    <w:rsid w:val="005C2770"/>
    <w:pPr>
      <w:keepNext/>
      <w:jc w:val="center"/>
      <w:outlineLvl w:val="0"/>
    </w:pPr>
    <w:rPr>
      <w:b/>
      <w:sz w:val="32"/>
      <w:szCs w:val="20"/>
    </w:rPr>
  </w:style>
  <w:style w:type="paragraph" w:styleId="Nagwek2">
    <w:name w:val="heading 2"/>
    <w:basedOn w:val="Standard"/>
    <w:next w:val="Standard"/>
    <w:qFormat/>
    <w:rsid w:val="005C2770"/>
    <w:pPr>
      <w:keepNext/>
      <w:keepLines/>
      <w:numPr>
        <w:ilvl w:val="1"/>
        <w:numId w:val="1"/>
      </w:numPr>
      <w:spacing w:before="200" w:after="0"/>
      <w:outlineLvl w:val="1"/>
    </w:pPr>
    <w:rPr>
      <w:rFonts w:ascii="Cambria" w:hAnsi="Cambria" w:cs="Cambria"/>
      <w:b/>
      <w:bCs/>
      <w:color w:val="4F81BD"/>
      <w:sz w:val="26"/>
      <w:szCs w:val="26"/>
    </w:rPr>
  </w:style>
  <w:style w:type="paragraph" w:styleId="Nagwek3">
    <w:name w:val="heading 3"/>
    <w:basedOn w:val="Normalny"/>
    <w:next w:val="Normalny"/>
    <w:link w:val="Nagwek3Znak"/>
    <w:qFormat/>
    <w:rsid w:val="006A2CC3"/>
    <w:pPr>
      <w:keepNext/>
      <w:numPr>
        <w:ilvl w:val="2"/>
        <w:numId w:val="1"/>
      </w:numPr>
      <w:jc w:val="center"/>
      <w:outlineLvl w:val="2"/>
    </w:pPr>
    <w:rPr>
      <w:rFonts w:ascii="Bookman Old Style" w:hAnsi="Bookman Old Style" w:cs="Bookman Old Style"/>
      <w:b/>
      <w:sz w:val="28"/>
      <w:szCs w:val="20"/>
    </w:rPr>
  </w:style>
  <w:style w:type="paragraph" w:styleId="Nagwek4">
    <w:name w:val="heading 4"/>
    <w:basedOn w:val="Normalny"/>
    <w:next w:val="Normalny"/>
    <w:link w:val="Nagwek4Znak"/>
    <w:qFormat/>
    <w:rsid w:val="006A2CC3"/>
    <w:pPr>
      <w:keepNext/>
      <w:numPr>
        <w:ilvl w:val="3"/>
        <w:numId w:val="1"/>
      </w:numPr>
      <w:jc w:val="center"/>
      <w:outlineLvl w:val="3"/>
    </w:pPr>
    <w:rPr>
      <w:rFonts w:ascii="Bookman Old Style" w:hAnsi="Bookman Old Style" w:cs="Bookman Old Style"/>
      <w:szCs w:val="20"/>
    </w:rPr>
  </w:style>
  <w:style w:type="paragraph" w:styleId="Nagwek7">
    <w:name w:val="heading 7"/>
    <w:basedOn w:val="Normalny"/>
    <w:next w:val="Normalny"/>
    <w:link w:val="Nagwek7Znak"/>
    <w:qFormat/>
    <w:rsid w:val="006A2CC3"/>
    <w:pPr>
      <w:keepNext/>
      <w:numPr>
        <w:ilvl w:val="6"/>
        <w:numId w:val="1"/>
      </w:numPr>
      <w:ind w:left="360" w:firstLine="0"/>
      <w:jc w:val="center"/>
      <w:outlineLvl w:val="6"/>
    </w:pPr>
    <w:rPr>
      <w:rFonts w:ascii="Bookman Old Style" w:hAnsi="Bookman Old Style" w:cs="Bookman Old Style"/>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5C2770"/>
    <w:rPr>
      <w:b w:val="0"/>
    </w:rPr>
  </w:style>
  <w:style w:type="character" w:customStyle="1" w:styleId="WW8Num3z1">
    <w:name w:val="WW8Num3z1"/>
    <w:rsid w:val="005C2770"/>
    <w:rPr>
      <w:rFonts w:ascii="Courier New" w:hAnsi="Courier New" w:cs="Courier New"/>
    </w:rPr>
  </w:style>
  <w:style w:type="character" w:customStyle="1" w:styleId="WW8Num3z2">
    <w:name w:val="WW8Num3z2"/>
    <w:rsid w:val="005C2770"/>
    <w:rPr>
      <w:rFonts w:ascii="Wingdings" w:hAnsi="Wingdings" w:cs="Wingdings"/>
    </w:rPr>
  </w:style>
  <w:style w:type="character" w:customStyle="1" w:styleId="WW8Num3z3">
    <w:name w:val="WW8Num3z3"/>
    <w:rsid w:val="005C2770"/>
    <w:rPr>
      <w:rFonts w:ascii="Symbol" w:hAnsi="Symbol" w:cs="Symbol"/>
    </w:rPr>
  </w:style>
  <w:style w:type="character" w:customStyle="1" w:styleId="WW8Num70z0">
    <w:name w:val="WW8Num70z0"/>
    <w:rsid w:val="005C2770"/>
    <w:rPr>
      <w:rFonts w:ascii="Times New Roman" w:hAnsi="Times New Roman" w:cs="Times New Roman"/>
    </w:rPr>
  </w:style>
  <w:style w:type="character" w:customStyle="1" w:styleId="WW8Num76z1">
    <w:name w:val="WW8Num76z1"/>
    <w:rsid w:val="005C2770"/>
    <w:rPr>
      <w:rFonts w:ascii="Symbol" w:hAnsi="Symbol" w:cs="Symbol"/>
    </w:rPr>
  </w:style>
  <w:style w:type="character" w:customStyle="1" w:styleId="WW8Num77z1">
    <w:name w:val="WW8Num77z1"/>
    <w:rsid w:val="005C2770"/>
    <w:rPr>
      <w:rFonts w:ascii="Symbol" w:hAnsi="Symbol" w:cs="Symbol"/>
    </w:rPr>
  </w:style>
  <w:style w:type="character" w:customStyle="1" w:styleId="WW8Num79z0">
    <w:name w:val="WW8Num79z0"/>
    <w:rsid w:val="005C2770"/>
    <w:rPr>
      <w:rFonts w:ascii="Times New Roman" w:hAnsi="Times New Roman" w:cs="Times New Roman"/>
    </w:rPr>
  </w:style>
  <w:style w:type="character" w:customStyle="1" w:styleId="WW8Num80z0">
    <w:name w:val="WW8Num80z0"/>
    <w:rsid w:val="005C2770"/>
    <w:rPr>
      <w:rFonts w:ascii="Symbol" w:hAnsi="Symbol" w:cs="Symbol"/>
    </w:rPr>
  </w:style>
  <w:style w:type="character" w:customStyle="1" w:styleId="WW8Num80z1">
    <w:name w:val="WW8Num80z1"/>
    <w:rsid w:val="005C2770"/>
    <w:rPr>
      <w:rFonts w:ascii="Courier New" w:hAnsi="Courier New" w:cs="Courier New"/>
    </w:rPr>
  </w:style>
  <w:style w:type="character" w:customStyle="1" w:styleId="WW8Num80z2">
    <w:name w:val="WW8Num80z2"/>
    <w:rsid w:val="005C2770"/>
    <w:rPr>
      <w:rFonts w:ascii="Wingdings" w:hAnsi="Wingdings" w:cs="Wingdings"/>
    </w:rPr>
  </w:style>
  <w:style w:type="character" w:customStyle="1" w:styleId="WW8Num82z0">
    <w:name w:val="WW8Num82z0"/>
    <w:rsid w:val="005C2770"/>
    <w:rPr>
      <w:rFonts w:ascii="Times New Roman" w:hAnsi="Times New Roman" w:cs="Times New Roman"/>
    </w:rPr>
  </w:style>
  <w:style w:type="character" w:customStyle="1" w:styleId="WW8Num85z0">
    <w:name w:val="WW8Num85z0"/>
    <w:rsid w:val="005C2770"/>
    <w:rPr>
      <w:rFonts w:ascii="Times New Roman" w:hAnsi="Times New Roman" w:cs="Times New Roman"/>
    </w:rPr>
  </w:style>
  <w:style w:type="character" w:customStyle="1" w:styleId="WW8Num86z0">
    <w:name w:val="WW8Num86z0"/>
    <w:rsid w:val="005C2770"/>
    <w:rPr>
      <w:rFonts w:ascii="Times New Roman" w:hAnsi="Times New Roman" w:cs="Times New Roman"/>
    </w:rPr>
  </w:style>
  <w:style w:type="character" w:customStyle="1" w:styleId="WW8Num89z0">
    <w:name w:val="WW8Num89z0"/>
    <w:rsid w:val="005C2770"/>
    <w:rPr>
      <w:rFonts w:ascii="Symbol" w:hAnsi="Symbol" w:cs="Symbol"/>
    </w:rPr>
  </w:style>
  <w:style w:type="character" w:customStyle="1" w:styleId="WW8Num89z1">
    <w:name w:val="WW8Num89z1"/>
    <w:rsid w:val="005C2770"/>
    <w:rPr>
      <w:rFonts w:ascii="Courier New" w:hAnsi="Courier New" w:cs="Courier New"/>
    </w:rPr>
  </w:style>
  <w:style w:type="character" w:customStyle="1" w:styleId="WW8Num89z2">
    <w:name w:val="WW8Num89z2"/>
    <w:rsid w:val="005C2770"/>
    <w:rPr>
      <w:rFonts w:ascii="Wingdings" w:hAnsi="Wingdings" w:cs="Wingdings"/>
    </w:rPr>
  </w:style>
  <w:style w:type="character" w:customStyle="1" w:styleId="WW8NumSt78z0">
    <w:name w:val="WW8NumSt78z0"/>
    <w:rsid w:val="005C2770"/>
    <w:rPr>
      <w:rFonts w:ascii="Times New Roman" w:hAnsi="Times New Roman" w:cs="Times New Roman"/>
    </w:rPr>
  </w:style>
  <w:style w:type="character" w:customStyle="1" w:styleId="Domylnaczcionkaakapitu1">
    <w:name w:val="Domyślna czcionka akapitu1"/>
    <w:rsid w:val="005C2770"/>
  </w:style>
  <w:style w:type="character" w:customStyle="1" w:styleId="WW8Num4z0">
    <w:name w:val="WW8Num4z0"/>
    <w:rsid w:val="005C2770"/>
    <w:rPr>
      <w:b w:val="0"/>
    </w:rPr>
  </w:style>
  <w:style w:type="character" w:customStyle="1" w:styleId="WW8Num7z1">
    <w:name w:val="WW8Num7z1"/>
    <w:rsid w:val="005C2770"/>
    <w:rPr>
      <w:rFonts w:ascii="Courier New" w:hAnsi="Courier New" w:cs="Courier New"/>
    </w:rPr>
  </w:style>
  <w:style w:type="character" w:customStyle="1" w:styleId="WW8Num7z2">
    <w:name w:val="WW8Num7z2"/>
    <w:rsid w:val="005C2770"/>
    <w:rPr>
      <w:rFonts w:ascii="Wingdings" w:hAnsi="Wingdings" w:cs="Wingdings"/>
    </w:rPr>
  </w:style>
  <w:style w:type="character" w:customStyle="1" w:styleId="WW8Num7z3">
    <w:name w:val="WW8Num7z3"/>
    <w:rsid w:val="005C2770"/>
    <w:rPr>
      <w:rFonts w:ascii="Symbol" w:hAnsi="Symbol" w:cs="Symbol"/>
    </w:rPr>
  </w:style>
  <w:style w:type="character" w:customStyle="1" w:styleId="WW8Num8z1">
    <w:name w:val="WW8Num8z1"/>
    <w:rsid w:val="005C2770"/>
    <w:rPr>
      <w:rFonts w:ascii="Courier New" w:hAnsi="Courier New" w:cs="Courier New"/>
    </w:rPr>
  </w:style>
  <w:style w:type="character" w:customStyle="1" w:styleId="WW8Num8z2">
    <w:name w:val="WW8Num8z2"/>
    <w:rsid w:val="005C2770"/>
    <w:rPr>
      <w:rFonts w:ascii="Wingdings" w:hAnsi="Wingdings" w:cs="Wingdings"/>
    </w:rPr>
  </w:style>
  <w:style w:type="character" w:customStyle="1" w:styleId="WW8Num8z3">
    <w:name w:val="WW8Num8z3"/>
    <w:rsid w:val="005C2770"/>
    <w:rPr>
      <w:rFonts w:ascii="Symbol" w:hAnsi="Symbol" w:cs="Symbol"/>
    </w:rPr>
  </w:style>
  <w:style w:type="character" w:customStyle="1" w:styleId="WW8Num2z1">
    <w:name w:val="WW8Num2z1"/>
    <w:rsid w:val="005C2770"/>
    <w:rPr>
      <w:rFonts w:eastAsia="MS Mincho" w:cs="Times New Roman"/>
    </w:rPr>
  </w:style>
  <w:style w:type="character" w:customStyle="1" w:styleId="WW8Num12z0">
    <w:name w:val="WW8Num12z0"/>
    <w:rsid w:val="005C2770"/>
    <w:rPr>
      <w:b w:val="0"/>
    </w:rPr>
  </w:style>
  <w:style w:type="character" w:customStyle="1" w:styleId="WW8Num13z0">
    <w:name w:val="WW8Num13z0"/>
    <w:rsid w:val="005C2770"/>
    <w:rPr>
      <w:b w:val="0"/>
    </w:rPr>
  </w:style>
  <w:style w:type="character" w:customStyle="1" w:styleId="WW8Num19z1">
    <w:name w:val="WW8Num19z1"/>
    <w:rsid w:val="005C2770"/>
    <w:rPr>
      <w:rFonts w:ascii="Courier New" w:hAnsi="Courier New" w:cs="Courier New"/>
    </w:rPr>
  </w:style>
  <w:style w:type="character" w:customStyle="1" w:styleId="WW8Num19z2">
    <w:name w:val="WW8Num19z2"/>
    <w:rsid w:val="005C2770"/>
    <w:rPr>
      <w:rFonts w:ascii="Wingdings" w:hAnsi="Wingdings" w:cs="Wingdings"/>
    </w:rPr>
  </w:style>
  <w:style w:type="character" w:customStyle="1" w:styleId="WW8Num19z3">
    <w:name w:val="WW8Num19z3"/>
    <w:rsid w:val="005C2770"/>
    <w:rPr>
      <w:rFonts w:ascii="Symbol" w:hAnsi="Symbol" w:cs="Symbol"/>
    </w:rPr>
  </w:style>
  <w:style w:type="character" w:customStyle="1" w:styleId="WW8Num20z1">
    <w:name w:val="WW8Num20z1"/>
    <w:rsid w:val="005C2770"/>
    <w:rPr>
      <w:rFonts w:ascii="Courier New" w:hAnsi="Courier New" w:cs="Courier New"/>
    </w:rPr>
  </w:style>
  <w:style w:type="character" w:customStyle="1" w:styleId="WW8Num20z2">
    <w:name w:val="WW8Num20z2"/>
    <w:rsid w:val="005C2770"/>
    <w:rPr>
      <w:rFonts w:ascii="Wingdings" w:hAnsi="Wingdings" w:cs="Wingdings"/>
    </w:rPr>
  </w:style>
  <w:style w:type="character" w:customStyle="1" w:styleId="WW8Num20z3">
    <w:name w:val="WW8Num20z3"/>
    <w:rsid w:val="005C2770"/>
    <w:rPr>
      <w:rFonts w:ascii="Symbol" w:hAnsi="Symbol" w:cs="Symbol"/>
    </w:rPr>
  </w:style>
  <w:style w:type="character" w:customStyle="1" w:styleId="WW8Num22z2">
    <w:name w:val="WW8Num22z2"/>
    <w:rsid w:val="005C2770"/>
    <w:rPr>
      <w:rFonts w:ascii="Symbol" w:hAnsi="Symbol" w:cs="Symbol"/>
    </w:rPr>
  </w:style>
  <w:style w:type="character" w:customStyle="1" w:styleId="WW8Num23z1">
    <w:name w:val="WW8Num23z1"/>
    <w:rsid w:val="005C2770"/>
    <w:rPr>
      <w:rFonts w:ascii="Courier New" w:hAnsi="Courier New" w:cs="Courier New"/>
    </w:rPr>
  </w:style>
  <w:style w:type="character" w:customStyle="1" w:styleId="WW8Num23z2">
    <w:name w:val="WW8Num23z2"/>
    <w:rsid w:val="005C2770"/>
    <w:rPr>
      <w:rFonts w:ascii="Wingdings" w:hAnsi="Wingdings" w:cs="Wingdings"/>
    </w:rPr>
  </w:style>
  <w:style w:type="character" w:customStyle="1" w:styleId="WW8Num23z3">
    <w:name w:val="WW8Num23z3"/>
    <w:rsid w:val="005C2770"/>
    <w:rPr>
      <w:rFonts w:ascii="Symbol" w:hAnsi="Symbol" w:cs="Symbol"/>
    </w:rPr>
  </w:style>
  <w:style w:type="character" w:customStyle="1" w:styleId="WW8Num32z1">
    <w:name w:val="WW8Num32z1"/>
    <w:rsid w:val="005C2770"/>
    <w:rPr>
      <w:rFonts w:ascii="Courier New" w:hAnsi="Courier New" w:cs="Courier New"/>
    </w:rPr>
  </w:style>
  <w:style w:type="character" w:customStyle="1" w:styleId="WW8Num32z2">
    <w:name w:val="WW8Num32z2"/>
    <w:rsid w:val="005C2770"/>
    <w:rPr>
      <w:rFonts w:ascii="Wingdings" w:hAnsi="Wingdings" w:cs="Wingdings"/>
    </w:rPr>
  </w:style>
  <w:style w:type="character" w:customStyle="1" w:styleId="WW8Num32z3">
    <w:name w:val="WW8Num32z3"/>
    <w:rsid w:val="005C2770"/>
    <w:rPr>
      <w:rFonts w:ascii="Symbol" w:hAnsi="Symbol" w:cs="Symbol"/>
    </w:rPr>
  </w:style>
  <w:style w:type="character" w:customStyle="1" w:styleId="WW8Num38z1">
    <w:name w:val="WW8Num38z1"/>
    <w:rsid w:val="005C2770"/>
    <w:rPr>
      <w:rFonts w:ascii="Courier New" w:hAnsi="Courier New" w:cs="Courier New"/>
    </w:rPr>
  </w:style>
  <w:style w:type="character" w:customStyle="1" w:styleId="WW8Num38z2">
    <w:name w:val="WW8Num38z2"/>
    <w:rsid w:val="005C2770"/>
    <w:rPr>
      <w:rFonts w:ascii="Wingdings" w:hAnsi="Wingdings" w:cs="Wingdings"/>
    </w:rPr>
  </w:style>
  <w:style w:type="character" w:customStyle="1" w:styleId="WW8Num38z3">
    <w:name w:val="WW8Num38z3"/>
    <w:rsid w:val="005C2770"/>
    <w:rPr>
      <w:rFonts w:ascii="Symbol" w:hAnsi="Symbol" w:cs="Symbol"/>
    </w:rPr>
  </w:style>
  <w:style w:type="character" w:customStyle="1" w:styleId="WW8Num40z1">
    <w:name w:val="WW8Num40z1"/>
    <w:rsid w:val="005C2770"/>
    <w:rPr>
      <w:rFonts w:ascii="Courier New" w:hAnsi="Courier New" w:cs="Courier New"/>
    </w:rPr>
  </w:style>
  <w:style w:type="character" w:customStyle="1" w:styleId="WW8Num40z2">
    <w:name w:val="WW8Num40z2"/>
    <w:rsid w:val="005C2770"/>
    <w:rPr>
      <w:rFonts w:ascii="Wingdings" w:hAnsi="Wingdings" w:cs="Wingdings"/>
    </w:rPr>
  </w:style>
  <w:style w:type="character" w:customStyle="1" w:styleId="WW8Num40z3">
    <w:name w:val="WW8Num40z3"/>
    <w:rsid w:val="005C2770"/>
    <w:rPr>
      <w:rFonts w:ascii="Symbol" w:hAnsi="Symbol" w:cs="Symbol"/>
    </w:rPr>
  </w:style>
  <w:style w:type="character" w:customStyle="1" w:styleId="Domylnaczcionkaakapitu2">
    <w:name w:val="Domyślna czcionka akapitu2"/>
    <w:rsid w:val="005C2770"/>
  </w:style>
  <w:style w:type="character" w:customStyle="1" w:styleId="Nagwek1Znak">
    <w:name w:val="Nagłówek 1 Znak"/>
    <w:rsid w:val="005C2770"/>
    <w:rPr>
      <w:rFonts w:ascii="Times New Roman" w:eastAsia="Times New Roman" w:hAnsi="Times New Roman" w:cs="Times New Roman"/>
      <w:b/>
      <w:sz w:val="32"/>
      <w:szCs w:val="20"/>
    </w:rPr>
  </w:style>
  <w:style w:type="character" w:customStyle="1" w:styleId="TekstpodstawowywcityZnak">
    <w:name w:val="Tekst podstawowy wcięty Znak"/>
    <w:rsid w:val="005C2770"/>
    <w:rPr>
      <w:rFonts w:ascii="Times New Roman" w:eastAsia="Times New Roman" w:hAnsi="Times New Roman" w:cs="Times New Roman"/>
      <w:sz w:val="28"/>
      <w:szCs w:val="24"/>
    </w:rPr>
  </w:style>
  <w:style w:type="character" w:customStyle="1" w:styleId="Tekstpodstawowy2Znak">
    <w:name w:val="Tekst podstawowy 2 Znak"/>
    <w:rsid w:val="005C2770"/>
    <w:rPr>
      <w:rFonts w:ascii="Times New Roman" w:eastAsia="Times New Roman" w:hAnsi="Times New Roman" w:cs="Times New Roman"/>
      <w:sz w:val="24"/>
      <w:szCs w:val="24"/>
    </w:rPr>
  </w:style>
  <w:style w:type="character" w:customStyle="1" w:styleId="Tekstpodstawowywcity2Znak">
    <w:name w:val="Tekst podstawowy wcięty 2 Znak"/>
    <w:rsid w:val="005C2770"/>
    <w:rPr>
      <w:rFonts w:ascii="Times New Roman" w:eastAsia="Times New Roman" w:hAnsi="Times New Roman" w:cs="Times New Roman"/>
      <w:sz w:val="24"/>
      <w:szCs w:val="24"/>
    </w:rPr>
  </w:style>
  <w:style w:type="character" w:customStyle="1" w:styleId="NagwekZnak">
    <w:name w:val="Nagłówek Znak"/>
    <w:rsid w:val="005C2770"/>
    <w:rPr>
      <w:rFonts w:ascii="Times New Roman" w:eastAsia="Times New Roman" w:hAnsi="Times New Roman" w:cs="Times New Roman"/>
      <w:sz w:val="24"/>
      <w:szCs w:val="24"/>
    </w:rPr>
  </w:style>
  <w:style w:type="character" w:customStyle="1" w:styleId="StopkaZnak">
    <w:name w:val="Stopka Znak"/>
    <w:uiPriority w:val="99"/>
    <w:rsid w:val="005C2770"/>
    <w:rPr>
      <w:rFonts w:ascii="Times New Roman" w:eastAsia="Times New Roman" w:hAnsi="Times New Roman" w:cs="Times New Roman"/>
      <w:sz w:val="24"/>
      <w:szCs w:val="24"/>
    </w:rPr>
  </w:style>
  <w:style w:type="character" w:customStyle="1" w:styleId="TekstdymkaZnak">
    <w:name w:val="Tekst dymka Znak"/>
    <w:rsid w:val="005C2770"/>
    <w:rPr>
      <w:rFonts w:ascii="Segoe UI" w:eastAsia="Times New Roman" w:hAnsi="Segoe UI" w:cs="Segoe UI"/>
      <w:sz w:val="18"/>
      <w:szCs w:val="18"/>
    </w:rPr>
  </w:style>
  <w:style w:type="character" w:customStyle="1" w:styleId="ListLabel1">
    <w:name w:val="ListLabel 1"/>
    <w:rsid w:val="005C2770"/>
    <w:rPr>
      <w:rFonts w:eastAsia="MS Mincho" w:cs="Times New Roman"/>
    </w:rPr>
  </w:style>
  <w:style w:type="character" w:customStyle="1" w:styleId="ListLabel2">
    <w:name w:val="ListLabel 2"/>
    <w:rsid w:val="005C2770"/>
    <w:rPr>
      <w:b w:val="0"/>
    </w:rPr>
  </w:style>
  <w:style w:type="character" w:customStyle="1" w:styleId="ListLabel3">
    <w:name w:val="ListLabel 3"/>
    <w:rsid w:val="005C2770"/>
    <w:rPr>
      <w:rFonts w:cs="Courier New"/>
    </w:rPr>
  </w:style>
  <w:style w:type="character" w:customStyle="1" w:styleId="ListLabel4">
    <w:name w:val="ListLabel 4"/>
    <w:rsid w:val="005C2770"/>
    <w:rPr>
      <w:rFonts w:cs="Arial"/>
    </w:rPr>
  </w:style>
  <w:style w:type="character" w:customStyle="1" w:styleId="Znakinumeracji">
    <w:name w:val="Znaki numeracji"/>
    <w:rsid w:val="005C2770"/>
  </w:style>
  <w:style w:type="character" w:styleId="Wyrnieniedelikatne">
    <w:name w:val="Subtle Emphasis"/>
    <w:qFormat/>
    <w:rsid w:val="005C2770"/>
    <w:rPr>
      <w:i/>
      <w:iCs/>
      <w:color w:val="808080"/>
    </w:rPr>
  </w:style>
  <w:style w:type="character" w:styleId="Uwydatnienie">
    <w:name w:val="Emphasis"/>
    <w:qFormat/>
    <w:rsid w:val="005C2770"/>
    <w:rPr>
      <w:i/>
      <w:iCs/>
    </w:rPr>
  </w:style>
  <w:style w:type="character" w:styleId="Pogrubienie">
    <w:name w:val="Strong"/>
    <w:qFormat/>
    <w:rsid w:val="005C2770"/>
    <w:rPr>
      <w:b/>
      <w:bCs/>
    </w:rPr>
  </w:style>
  <w:style w:type="character" w:customStyle="1" w:styleId="WW8Num78z0">
    <w:name w:val="WW8Num78z0"/>
    <w:rsid w:val="005C2770"/>
    <w:rPr>
      <w:rFonts w:ascii="Times New Roman" w:hAnsi="Times New Roman" w:cs="Times New Roman"/>
    </w:rPr>
  </w:style>
  <w:style w:type="character" w:customStyle="1" w:styleId="WW8Num83z0">
    <w:name w:val="WW8Num83z0"/>
    <w:rsid w:val="005C2770"/>
    <w:rPr>
      <w:rFonts w:ascii="Arial" w:hAnsi="Arial" w:cs="Arial"/>
    </w:rPr>
  </w:style>
  <w:style w:type="character" w:customStyle="1" w:styleId="WW8Num88z0">
    <w:name w:val="WW8Num88z0"/>
    <w:rsid w:val="005C2770"/>
    <w:rPr>
      <w:rFonts w:ascii="Times New Roman" w:hAnsi="Times New Roman" w:cs="Times New Roman"/>
    </w:rPr>
  </w:style>
  <w:style w:type="character" w:customStyle="1" w:styleId="TekstdymkaZnak1">
    <w:name w:val="Tekst dymka Znak1"/>
    <w:rsid w:val="005C2770"/>
    <w:rPr>
      <w:rFonts w:ascii="Segoe UI" w:eastAsia="SimSun" w:hAnsi="Segoe UI" w:cs="Mangal"/>
      <w:kern w:val="1"/>
      <w:sz w:val="18"/>
      <w:szCs w:val="16"/>
      <w:lang w:eastAsia="hi-IN" w:bidi="hi-IN"/>
    </w:rPr>
  </w:style>
  <w:style w:type="paragraph" w:customStyle="1" w:styleId="Nagwek20">
    <w:name w:val="Nagłówek2"/>
    <w:basedOn w:val="Normalny"/>
    <w:next w:val="Tekstpodstawowy"/>
    <w:rsid w:val="005C2770"/>
    <w:pPr>
      <w:keepNext/>
      <w:spacing w:before="240" w:after="120"/>
    </w:pPr>
    <w:rPr>
      <w:rFonts w:ascii="Arial" w:eastAsia="Microsoft YaHei" w:hAnsi="Arial"/>
      <w:sz w:val="28"/>
      <w:szCs w:val="28"/>
    </w:rPr>
  </w:style>
  <w:style w:type="paragraph" w:styleId="Tekstpodstawowy">
    <w:name w:val="Body Text"/>
    <w:basedOn w:val="Normalny"/>
    <w:rsid w:val="005C2770"/>
    <w:pPr>
      <w:spacing w:after="120"/>
    </w:pPr>
  </w:style>
  <w:style w:type="paragraph" w:styleId="Lista">
    <w:name w:val="List"/>
    <w:basedOn w:val="Tekstpodstawowy"/>
    <w:rsid w:val="005C2770"/>
  </w:style>
  <w:style w:type="paragraph" w:customStyle="1" w:styleId="Podpis2">
    <w:name w:val="Podpis2"/>
    <w:basedOn w:val="Normalny"/>
    <w:rsid w:val="005C2770"/>
    <w:pPr>
      <w:suppressLineNumbers/>
      <w:spacing w:before="120" w:after="120"/>
    </w:pPr>
    <w:rPr>
      <w:i/>
      <w:iCs/>
    </w:rPr>
  </w:style>
  <w:style w:type="paragraph" w:customStyle="1" w:styleId="Indeks">
    <w:name w:val="Indeks"/>
    <w:basedOn w:val="Normalny"/>
    <w:rsid w:val="005C2770"/>
    <w:pPr>
      <w:suppressLineNumbers/>
    </w:pPr>
  </w:style>
  <w:style w:type="paragraph" w:customStyle="1" w:styleId="Standard">
    <w:name w:val="Standard"/>
    <w:rsid w:val="005C2770"/>
    <w:pPr>
      <w:suppressAutoHyphens/>
      <w:spacing w:after="120" w:line="276" w:lineRule="auto"/>
      <w:ind w:left="568" w:hanging="284"/>
      <w:jc w:val="both"/>
      <w:textAlignment w:val="baseline"/>
    </w:pPr>
    <w:rPr>
      <w:kern w:val="1"/>
      <w:sz w:val="24"/>
      <w:szCs w:val="24"/>
      <w:lang w:eastAsia="ar-SA"/>
    </w:rPr>
  </w:style>
  <w:style w:type="paragraph" w:customStyle="1" w:styleId="Nagwek10">
    <w:name w:val="Nagłówek1"/>
    <w:basedOn w:val="Normalny"/>
    <w:next w:val="Tekstpodstawowy"/>
    <w:rsid w:val="005C2770"/>
    <w:pPr>
      <w:keepNext/>
      <w:spacing w:before="240" w:after="120"/>
    </w:pPr>
    <w:rPr>
      <w:rFonts w:ascii="Arial" w:eastAsia="Microsoft YaHei" w:hAnsi="Arial"/>
      <w:sz w:val="28"/>
      <w:szCs w:val="28"/>
    </w:rPr>
  </w:style>
  <w:style w:type="paragraph" w:customStyle="1" w:styleId="Podpis1">
    <w:name w:val="Podpis1"/>
    <w:basedOn w:val="Normalny"/>
    <w:rsid w:val="005C2770"/>
    <w:pPr>
      <w:suppressLineNumbers/>
      <w:spacing w:before="120" w:after="120"/>
    </w:pPr>
    <w:rPr>
      <w:i/>
      <w:iCs/>
    </w:rPr>
  </w:style>
  <w:style w:type="paragraph" w:styleId="Tekstpodstawowywcity">
    <w:name w:val="Body Text Indent"/>
    <w:basedOn w:val="Normalny"/>
    <w:rsid w:val="005C2770"/>
    <w:pPr>
      <w:tabs>
        <w:tab w:val="left" w:pos="360"/>
      </w:tabs>
      <w:ind w:left="1080"/>
      <w:jc w:val="both"/>
    </w:pPr>
    <w:rPr>
      <w:sz w:val="28"/>
    </w:rPr>
  </w:style>
  <w:style w:type="paragraph" w:customStyle="1" w:styleId="Tekstpodstawowy21">
    <w:name w:val="Tekst podstawowy 21"/>
    <w:basedOn w:val="Normalny"/>
    <w:rsid w:val="005C2770"/>
    <w:pPr>
      <w:spacing w:after="120" w:line="480" w:lineRule="auto"/>
    </w:pPr>
  </w:style>
  <w:style w:type="paragraph" w:customStyle="1" w:styleId="Tekstpodstawowywcity21">
    <w:name w:val="Tekst podstawowy wcięty 21"/>
    <w:basedOn w:val="Normalny"/>
    <w:rsid w:val="005C2770"/>
    <w:pPr>
      <w:spacing w:after="120" w:line="480" w:lineRule="auto"/>
      <w:ind w:left="283"/>
    </w:pPr>
  </w:style>
  <w:style w:type="paragraph" w:customStyle="1" w:styleId="Default">
    <w:name w:val="Default"/>
    <w:rsid w:val="005C2770"/>
    <w:pPr>
      <w:suppressAutoHyphens/>
      <w:spacing w:line="100" w:lineRule="atLeast"/>
    </w:pPr>
    <w:rPr>
      <w:rFonts w:eastAsia="Calibri"/>
      <w:color w:val="000000"/>
      <w:kern w:val="1"/>
      <w:sz w:val="24"/>
      <w:szCs w:val="24"/>
      <w:lang w:eastAsia="ar-SA"/>
    </w:rPr>
  </w:style>
  <w:style w:type="paragraph" w:styleId="Nagwek">
    <w:name w:val="header"/>
    <w:basedOn w:val="Normalny"/>
    <w:rsid w:val="005C2770"/>
    <w:pPr>
      <w:suppressLineNumbers/>
      <w:tabs>
        <w:tab w:val="center" w:pos="4536"/>
        <w:tab w:val="right" w:pos="9072"/>
      </w:tabs>
    </w:pPr>
  </w:style>
  <w:style w:type="paragraph" w:styleId="Stopka">
    <w:name w:val="footer"/>
    <w:basedOn w:val="Normalny"/>
    <w:uiPriority w:val="99"/>
    <w:rsid w:val="005C2770"/>
    <w:pPr>
      <w:suppressLineNumbers/>
      <w:tabs>
        <w:tab w:val="center" w:pos="4536"/>
        <w:tab w:val="right" w:pos="9072"/>
      </w:tabs>
    </w:pPr>
  </w:style>
  <w:style w:type="paragraph" w:customStyle="1" w:styleId="Tekstdymka1">
    <w:name w:val="Tekst dymka1"/>
    <w:basedOn w:val="Normalny"/>
    <w:rsid w:val="005C2770"/>
    <w:rPr>
      <w:rFonts w:ascii="Segoe UI" w:hAnsi="Segoe UI" w:cs="Segoe UI"/>
      <w:sz w:val="18"/>
      <w:szCs w:val="18"/>
    </w:rPr>
  </w:style>
  <w:style w:type="paragraph" w:customStyle="1" w:styleId="Akapitzlist1">
    <w:name w:val="Akapit z listą1"/>
    <w:basedOn w:val="Normalny"/>
    <w:rsid w:val="005C2770"/>
    <w:pPr>
      <w:widowControl/>
      <w:tabs>
        <w:tab w:val="left" w:pos="708"/>
      </w:tabs>
      <w:spacing w:after="200" w:line="276" w:lineRule="auto"/>
      <w:ind w:left="720"/>
    </w:pPr>
    <w:rPr>
      <w:rFonts w:ascii="Calibri" w:eastAsia="Calibri" w:hAnsi="Calibri" w:cs="Arial"/>
      <w:sz w:val="22"/>
      <w:szCs w:val="22"/>
    </w:rPr>
  </w:style>
  <w:style w:type="paragraph" w:customStyle="1" w:styleId="Tekstpodstawowy31">
    <w:name w:val="Tekst podstawowy 31"/>
    <w:basedOn w:val="Standard"/>
    <w:rsid w:val="005C2770"/>
    <w:pPr>
      <w:spacing w:line="240" w:lineRule="auto"/>
      <w:jc w:val="left"/>
    </w:pPr>
    <w:rPr>
      <w:rFonts w:ascii="Arial" w:hAnsi="Arial" w:cs="Arial"/>
      <w:sz w:val="16"/>
      <w:szCs w:val="16"/>
    </w:rPr>
  </w:style>
  <w:style w:type="paragraph" w:styleId="Akapitzlist">
    <w:name w:val="List Paragraph"/>
    <w:basedOn w:val="Standard"/>
    <w:uiPriority w:val="1"/>
    <w:qFormat/>
    <w:rsid w:val="005C2770"/>
    <w:pPr>
      <w:spacing w:after="0"/>
      <w:ind w:left="720" w:firstLine="0"/>
    </w:pPr>
  </w:style>
  <w:style w:type="paragraph" w:customStyle="1" w:styleId="Styl3">
    <w:name w:val="Styl3"/>
    <w:basedOn w:val="Akapitzlist"/>
    <w:rsid w:val="005C2770"/>
    <w:pPr>
      <w:widowControl w:val="0"/>
      <w:shd w:val="clear" w:color="auto" w:fill="FFFFFF"/>
      <w:autoSpaceDE w:val="0"/>
      <w:spacing w:line="25" w:lineRule="atLeast"/>
      <w:ind w:left="567" w:hanging="283"/>
    </w:pPr>
    <w:rPr>
      <w:rFonts w:ascii="Arial" w:hAnsi="Arial" w:cs="Arial"/>
      <w:color w:val="000000"/>
      <w:spacing w:val="2"/>
      <w:sz w:val="22"/>
      <w:szCs w:val="22"/>
    </w:rPr>
  </w:style>
  <w:style w:type="paragraph" w:customStyle="1" w:styleId="Styl1">
    <w:name w:val="Styl1"/>
    <w:basedOn w:val="Nagwek2"/>
    <w:rsid w:val="005C2770"/>
    <w:pPr>
      <w:numPr>
        <w:ilvl w:val="0"/>
        <w:numId w:val="0"/>
      </w:numPr>
      <w:spacing w:line="25" w:lineRule="atLeast"/>
      <w:ind w:left="568" w:hanging="284"/>
    </w:pPr>
  </w:style>
  <w:style w:type="paragraph" w:styleId="Bezodstpw">
    <w:name w:val="No Spacing"/>
    <w:qFormat/>
    <w:rsid w:val="005C2770"/>
    <w:pPr>
      <w:suppressAutoHyphens/>
      <w:spacing w:line="276" w:lineRule="auto"/>
      <w:ind w:left="568" w:hanging="284"/>
      <w:jc w:val="both"/>
      <w:textAlignment w:val="baseline"/>
    </w:pPr>
    <w:rPr>
      <w:kern w:val="1"/>
      <w:sz w:val="24"/>
      <w:szCs w:val="24"/>
      <w:lang w:eastAsia="ar-SA"/>
    </w:rPr>
  </w:style>
  <w:style w:type="paragraph" w:styleId="Tekstprzypisudolnego">
    <w:name w:val="footnote text"/>
    <w:basedOn w:val="Normalny"/>
    <w:rsid w:val="005C2770"/>
    <w:rPr>
      <w:sz w:val="20"/>
      <w:szCs w:val="20"/>
    </w:rPr>
  </w:style>
  <w:style w:type="paragraph" w:customStyle="1" w:styleId="ListParagraph1">
    <w:name w:val="List Paragraph1"/>
    <w:basedOn w:val="Normalny"/>
    <w:rsid w:val="005C2770"/>
    <w:pPr>
      <w:ind w:left="720"/>
    </w:pPr>
  </w:style>
  <w:style w:type="paragraph" w:styleId="NormalnyWeb">
    <w:name w:val="Normal (Web)"/>
    <w:basedOn w:val="Normalny"/>
    <w:rsid w:val="005C2770"/>
    <w:pPr>
      <w:spacing w:before="280" w:after="280"/>
    </w:pPr>
  </w:style>
  <w:style w:type="paragraph" w:customStyle="1" w:styleId="Tekstpodstawowywcity31">
    <w:name w:val="Tekst podstawowy wcięty 31"/>
    <w:basedOn w:val="Normalny"/>
    <w:rsid w:val="005C2770"/>
    <w:pPr>
      <w:ind w:left="240"/>
    </w:pPr>
    <w:rPr>
      <w:sz w:val="16"/>
      <w:szCs w:val="16"/>
    </w:rPr>
  </w:style>
  <w:style w:type="paragraph" w:styleId="Tekstdymka">
    <w:name w:val="Balloon Text"/>
    <w:basedOn w:val="Normalny"/>
    <w:rsid w:val="005C2770"/>
    <w:pPr>
      <w:spacing w:line="240" w:lineRule="auto"/>
    </w:pPr>
    <w:rPr>
      <w:rFonts w:ascii="Segoe UI" w:hAnsi="Segoe UI" w:cs="Segoe UI"/>
      <w:sz w:val="18"/>
      <w:szCs w:val="16"/>
    </w:rPr>
  </w:style>
  <w:style w:type="character" w:styleId="Odwoaniedokomentarza">
    <w:name w:val="annotation reference"/>
    <w:uiPriority w:val="99"/>
    <w:semiHidden/>
    <w:unhideWhenUsed/>
    <w:rsid w:val="00F677F7"/>
    <w:rPr>
      <w:sz w:val="16"/>
      <w:szCs w:val="16"/>
    </w:rPr>
  </w:style>
  <w:style w:type="paragraph" w:styleId="Tekstkomentarza">
    <w:name w:val="annotation text"/>
    <w:basedOn w:val="Normalny"/>
    <w:link w:val="TekstkomentarzaZnak"/>
    <w:uiPriority w:val="99"/>
    <w:semiHidden/>
    <w:unhideWhenUsed/>
    <w:rsid w:val="00F677F7"/>
    <w:rPr>
      <w:sz w:val="20"/>
      <w:szCs w:val="18"/>
    </w:rPr>
  </w:style>
  <w:style w:type="character" w:customStyle="1" w:styleId="TekstkomentarzaZnak">
    <w:name w:val="Tekst komentarza Znak"/>
    <w:link w:val="Tekstkomentarza"/>
    <w:uiPriority w:val="99"/>
    <w:semiHidden/>
    <w:rsid w:val="00F677F7"/>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677F7"/>
    <w:rPr>
      <w:b/>
      <w:bCs/>
    </w:rPr>
  </w:style>
  <w:style w:type="character" w:customStyle="1" w:styleId="TematkomentarzaZnak">
    <w:name w:val="Temat komentarza Znak"/>
    <w:link w:val="Tematkomentarza"/>
    <w:uiPriority w:val="99"/>
    <w:semiHidden/>
    <w:rsid w:val="00F677F7"/>
    <w:rPr>
      <w:rFonts w:eastAsia="SimSun" w:cs="Mangal"/>
      <w:b/>
      <w:bCs/>
      <w:kern w:val="1"/>
      <w:szCs w:val="18"/>
      <w:lang w:eastAsia="hi-IN" w:bidi="hi-IN"/>
    </w:rPr>
  </w:style>
  <w:style w:type="character" w:customStyle="1" w:styleId="Nagwek3Znak">
    <w:name w:val="Nagłówek 3 Znak"/>
    <w:link w:val="Nagwek3"/>
    <w:rsid w:val="006A2CC3"/>
    <w:rPr>
      <w:rFonts w:ascii="Bookman Old Style" w:eastAsia="SimSun" w:hAnsi="Bookman Old Style" w:cs="Bookman Old Style"/>
      <w:b/>
      <w:kern w:val="1"/>
      <w:sz w:val="28"/>
      <w:lang w:eastAsia="hi-IN" w:bidi="hi-IN"/>
    </w:rPr>
  </w:style>
  <w:style w:type="character" w:customStyle="1" w:styleId="Nagwek4Znak">
    <w:name w:val="Nagłówek 4 Znak"/>
    <w:link w:val="Nagwek4"/>
    <w:rsid w:val="006A2CC3"/>
    <w:rPr>
      <w:rFonts w:ascii="Bookman Old Style" w:eastAsia="SimSun" w:hAnsi="Bookman Old Style" w:cs="Bookman Old Style"/>
      <w:kern w:val="1"/>
      <w:sz w:val="24"/>
      <w:lang w:eastAsia="hi-IN" w:bidi="hi-IN"/>
    </w:rPr>
  </w:style>
  <w:style w:type="character" w:customStyle="1" w:styleId="Nagwek7Znak">
    <w:name w:val="Nagłówek 7 Znak"/>
    <w:link w:val="Nagwek7"/>
    <w:rsid w:val="006A2CC3"/>
    <w:rPr>
      <w:rFonts w:ascii="Bookman Old Style" w:eastAsia="SimSun" w:hAnsi="Bookman Old Style" w:cs="Bookman Old Style"/>
      <w:kern w:val="1"/>
      <w:sz w:val="24"/>
      <w:lang w:eastAsia="hi-IN" w:bidi="hi-IN"/>
    </w:rPr>
  </w:style>
  <w:style w:type="character" w:customStyle="1" w:styleId="WW8Num2z2">
    <w:name w:val="WW8Num2z2"/>
    <w:rsid w:val="006A2CC3"/>
    <w:rPr>
      <w:rFonts w:ascii="Wingdings" w:hAnsi="Wingdings" w:cs="Wingdings"/>
    </w:rPr>
  </w:style>
  <w:style w:type="character" w:customStyle="1" w:styleId="WW8Num2z3">
    <w:name w:val="WW8Num2z3"/>
    <w:rsid w:val="006A2CC3"/>
    <w:rPr>
      <w:rFonts w:ascii="Symbol" w:hAnsi="Symbol" w:cs="Symbol"/>
    </w:rPr>
  </w:style>
  <w:style w:type="character" w:customStyle="1" w:styleId="WW8Num79z2">
    <w:name w:val="WW8Num79z2"/>
    <w:rsid w:val="006A2CC3"/>
    <w:rPr>
      <w:rFonts w:ascii="Wingdings" w:hAnsi="Wingdings" w:cs="Wingdings"/>
    </w:rPr>
  </w:style>
  <w:style w:type="character" w:customStyle="1" w:styleId="WW8Num79z3">
    <w:name w:val="WW8Num79z3"/>
    <w:rsid w:val="006A2CC3"/>
    <w:rPr>
      <w:rFonts w:ascii="Symbol" w:hAnsi="Symbol" w:cs="Symbol"/>
    </w:rPr>
  </w:style>
  <w:style w:type="character" w:customStyle="1" w:styleId="WW8Num79z4">
    <w:name w:val="WW8Num79z4"/>
    <w:rsid w:val="006A2CC3"/>
    <w:rPr>
      <w:rFonts w:ascii="Courier New" w:hAnsi="Courier New" w:cs="Times New Roman"/>
    </w:rPr>
  </w:style>
  <w:style w:type="character" w:customStyle="1" w:styleId="WW8Num72z1">
    <w:name w:val="WW8Num72z1"/>
    <w:rsid w:val="006A2CC3"/>
    <w:rPr>
      <w:rFonts w:ascii="Symbol" w:hAnsi="Symbol" w:cs="Symbol"/>
    </w:rPr>
  </w:style>
  <w:style w:type="character" w:customStyle="1" w:styleId="WW8Num74z0">
    <w:name w:val="WW8Num74z0"/>
    <w:rsid w:val="006A2CC3"/>
    <w:rPr>
      <w:rFonts w:ascii="Times New Roman" w:hAnsi="Times New Roman" w:cs="Times New Roman"/>
    </w:rPr>
  </w:style>
  <w:style w:type="character" w:customStyle="1" w:styleId="Domylnaczcionkaakapitu20">
    <w:name w:val="Domyślna czcionka akapitu2"/>
    <w:rsid w:val="006A2CC3"/>
  </w:style>
  <w:style w:type="character" w:styleId="Hipercze">
    <w:name w:val="Hyperlink"/>
    <w:rsid w:val="006A2CC3"/>
    <w:rPr>
      <w:color w:val="0000FF"/>
      <w:u w:val="single"/>
    </w:rPr>
  </w:style>
  <w:style w:type="paragraph" w:customStyle="1" w:styleId="Zawartotabeli">
    <w:name w:val="Zawartość tabeli"/>
    <w:basedOn w:val="Normalny"/>
    <w:rsid w:val="006A2CC3"/>
    <w:pPr>
      <w:suppressLineNumbers/>
    </w:pPr>
  </w:style>
  <w:style w:type="paragraph" w:customStyle="1" w:styleId="Nagwektabeli">
    <w:name w:val="Nagłówek tabeli"/>
    <w:basedOn w:val="Zawartotabeli"/>
    <w:rsid w:val="006A2CC3"/>
    <w:pPr>
      <w:jc w:val="center"/>
    </w:pPr>
    <w:rPr>
      <w:b/>
      <w:bCs/>
    </w:rPr>
  </w:style>
  <w:style w:type="paragraph" w:customStyle="1" w:styleId="Tekstblokowy1">
    <w:name w:val="Tekst blokowy1"/>
    <w:basedOn w:val="Normalny"/>
    <w:rsid w:val="006A2CC3"/>
    <w:pPr>
      <w:spacing w:before="120" w:after="120"/>
      <w:ind w:left="-567" w:right="-567" w:firstLine="181"/>
    </w:pPr>
    <w:rPr>
      <w:rFonts w:eastAsia="Times New Roman" w:cs="Times New Roman"/>
      <w:sz w:val="28"/>
    </w:rPr>
  </w:style>
</w:styles>
</file>

<file path=word/webSettings.xml><?xml version="1.0" encoding="utf-8"?>
<w:webSettings xmlns:r="http://schemas.openxmlformats.org/officeDocument/2006/relationships" xmlns:w="http://schemas.openxmlformats.org/wordprocessingml/2006/main">
  <w:divs>
    <w:div w:id="161629536">
      <w:bodyDiv w:val="1"/>
      <w:marLeft w:val="0"/>
      <w:marRight w:val="0"/>
      <w:marTop w:val="0"/>
      <w:marBottom w:val="0"/>
      <w:divBdr>
        <w:top w:val="none" w:sz="0" w:space="0" w:color="auto"/>
        <w:left w:val="none" w:sz="0" w:space="0" w:color="auto"/>
        <w:bottom w:val="none" w:sz="0" w:space="0" w:color="auto"/>
        <w:right w:val="none" w:sz="0" w:space="0" w:color="auto"/>
      </w:divBdr>
    </w:div>
    <w:div w:id="286204585">
      <w:bodyDiv w:val="1"/>
      <w:marLeft w:val="0"/>
      <w:marRight w:val="0"/>
      <w:marTop w:val="0"/>
      <w:marBottom w:val="0"/>
      <w:divBdr>
        <w:top w:val="none" w:sz="0" w:space="0" w:color="auto"/>
        <w:left w:val="none" w:sz="0" w:space="0" w:color="auto"/>
        <w:bottom w:val="none" w:sz="0" w:space="0" w:color="auto"/>
        <w:right w:val="none" w:sz="0" w:space="0" w:color="auto"/>
      </w:divBdr>
    </w:div>
    <w:div w:id="409929817">
      <w:bodyDiv w:val="1"/>
      <w:marLeft w:val="0"/>
      <w:marRight w:val="0"/>
      <w:marTop w:val="0"/>
      <w:marBottom w:val="0"/>
      <w:divBdr>
        <w:top w:val="none" w:sz="0" w:space="0" w:color="auto"/>
        <w:left w:val="none" w:sz="0" w:space="0" w:color="auto"/>
        <w:bottom w:val="none" w:sz="0" w:space="0" w:color="auto"/>
        <w:right w:val="none" w:sz="0" w:space="0" w:color="auto"/>
      </w:divBdr>
    </w:div>
    <w:div w:id="660238887">
      <w:bodyDiv w:val="1"/>
      <w:marLeft w:val="0"/>
      <w:marRight w:val="0"/>
      <w:marTop w:val="0"/>
      <w:marBottom w:val="0"/>
      <w:divBdr>
        <w:top w:val="none" w:sz="0" w:space="0" w:color="auto"/>
        <w:left w:val="none" w:sz="0" w:space="0" w:color="auto"/>
        <w:bottom w:val="none" w:sz="0" w:space="0" w:color="auto"/>
        <w:right w:val="none" w:sz="0" w:space="0" w:color="auto"/>
      </w:divBdr>
    </w:div>
    <w:div w:id="683898071">
      <w:bodyDiv w:val="1"/>
      <w:marLeft w:val="0"/>
      <w:marRight w:val="0"/>
      <w:marTop w:val="0"/>
      <w:marBottom w:val="0"/>
      <w:divBdr>
        <w:top w:val="none" w:sz="0" w:space="0" w:color="auto"/>
        <w:left w:val="none" w:sz="0" w:space="0" w:color="auto"/>
        <w:bottom w:val="none" w:sz="0" w:space="0" w:color="auto"/>
        <w:right w:val="none" w:sz="0" w:space="0" w:color="auto"/>
      </w:divBdr>
    </w:div>
    <w:div w:id="1278676748">
      <w:bodyDiv w:val="1"/>
      <w:marLeft w:val="0"/>
      <w:marRight w:val="0"/>
      <w:marTop w:val="0"/>
      <w:marBottom w:val="0"/>
      <w:divBdr>
        <w:top w:val="none" w:sz="0" w:space="0" w:color="auto"/>
        <w:left w:val="none" w:sz="0" w:space="0" w:color="auto"/>
        <w:bottom w:val="none" w:sz="0" w:space="0" w:color="auto"/>
        <w:right w:val="none" w:sz="0" w:space="0" w:color="auto"/>
      </w:divBdr>
    </w:div>
    <w:div w:id="1488277629">
      <w:bodyDiv w:val="1"/>
      <w:marLeft w:val="0"/>
      <w:marRight w:val="0"/>
      <w:marTop w:val="0"/>
      <w:marBottom w:val="0"/>
      <w:divBdr>
        <w:top w:val="none" w:sz="0" w:space="0" w:color="auto"/>
        <w:left w:val="none" w:sz="0" w:space="0" w:color="auto"/>
        <w:bottom w:val="none" w:sz="0" w:space="0" w:color="auto"/>
        <w:right w:val="none" w:sz="0" w:space="0" w:color="auto"/>
      </w:divBdr>
    </w:div>
    <w:div w:id="1585728300">
      <w:bodyDiv w:val="1"/>
      <w:marLeft w:val="0"/>
      <w:marRight w:val="0"/>
      <w:marTop w:val="0"/>
      <w:marBottom w:val="0"/>
      <w:divBdr>
        <w:top w:val="none" w:sz="0" w:space="0" w:color="auto"/>
        <w:left w:val="none" w:sz="0" w:space="0" w:color="auto"/>
        <w:bottom w:val="none" w:sz="0" w:space="0" w:color="auto"/>
        <w:right w:val="none" w:sz="0" w:space="0" w:color="auto"/>
      </w:divBdr>
    </w:div>
    <w:div w:id="16266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CF3B-0FFC-40A5-9183-53551E8D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17341</Words>
  <Characters>104046</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Bibliotekarz</dc:creator>
  <cp:lastModifiedBy>iroeding</cp:lastModifiedBy>
  <cp:revision>2</cp:revision>
  <cp:lastPrinted>2017-11-15T07:29:00Z</cp:lastPrinted>
  <dcterms:created xsi:type="dcterms:W3CDTF">2017-11-24T06:18:00Z</dcterms:created>
  <dcterms:modified xsi:type="dcterms:W3CDTF">2017-11-24T06:18:00Z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